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F6ED" w14:textId="77777777" w:rsidR="007D4542" w:rsidRDefault="001C76AC" w:rsidP="002E1C7A">
      <w:pPr>
        <w:spacing w:after="0" w:afterAutospacing="0" w:line="360" w:lineRule="auto"/>
        <w:jc w:val="center"/>
        <w:rPr>
          <w:rFonts w:ascii="Times New Roman" w:hAnsi="Times New Roman" w:cs="Times New Roman"/>
          <w:b/>
          <w:sz w:val="28"/>
          <w:szCs w:val="28"/>
        </w:rPr>
      </w:pPr>
      <w:r w:rsidRPr="001C76AC">
        <w:rPr>
          <w:rFonts w:ascii="Times New Roman" w:hAnsi="Times New Roman" w:cs="Times New Roman"/>
          <w:b/>
          <w:noProof/>
          <w:sz w:val="28"/>
          <w:szCs w:val="28"/>
        </w:rPr>
        <w:drawing>
          <wp:inline distT="0" distB="0" distL="0" distR="0" wp14:anchorId="36D92FAC" wp14:editId="4506B6C5">
            <wp:extent cx="1676400" cy="1313876"/>
            <wp:effectExtent l="0" t="0" r="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osuni.jpg.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7474" cy="1338230"/>
                    </a:xfrm>
                    <a:prstGeom prst="rect">
                      <a:avLst/>
                    </a:prstGeom>
                  </pic:spPr>
                </pic:pic>
              </a:graphicData>
            </a:graphic>
          </wp:inline>
        </w:drawing>
      </w:r>
    </w:p>
    <w:p w14:paraId="050F36E0" w14:textId="77777777" w:rsidR="000D35EC" w:rsidRDefault="000D35EC" w:rsidP="000D35EC">
      <w:pPr>
        <w:spacing w:after="0" w:afterAutospacing="0" w:line="480" w:lineRule="auto"/>
        <w:jc w:val="center"/>
        <w:rPr>
          <w:rFonts w:ascii="Times New Roman" w:hAnsi="Times New Roman" w:cs="Times New Roman"/>
          <w:b/>
          <w:sz w:val="28"/>
          <w:szCs w:val="28"/>
        </w:rPr>
      </w:pPr>
      <w:r>
        <w:rPr>
          <w:rFonts w:ascii="Times New Roman" w:hAnsi="Times New Roman" w:cs="Times New Roman"/>
          <w:b/>
          <w:sz w:val="28"/>
          <w:szCs w:val="28"/>
        </w:rPr>
        <w:t>T.C.</w:t>
      </w:r>
    </w:p>
    <w:p w14:paraId="33B8EEC4" w14:textId="77777777" w:rsidR="000D35EC" w:rsidRDefault="000D35EC" w:rsidP="000D35EC">
      <w:pPr>
        <w:spacing w:after="0" w:afterAutospacing="0" w:line="480" w:lineRule="auto"/>
        <w:jc w:val="center"/>
        <w:rPr>
          <w:rFonts w:ascii="Times New Roman" w:hAnsi="Times New Roman" w:cs="Times New Roman"/>
          <w:b/>
          <w:sz w:val="28"/>
          <w:szCs w:val="28"/>
        </w:rPr>
      </w:pPr>
      <w:r>
        <w:rPr>
          <w:rFonts w:ascii="Times New Roman" w:hAnsi="Times New Roman" w:cs="Times New Roman"/>
          <w:b/>
          <w:sz w:val="28"/>
          <w:szCs w:val="28"/>
        </w:rPr>
        <w:t>TOROS UNIVERSITY</w:t>
      </w:r>
    </w:p>
    <w:p w14:paraId="58ACA24E" w14:textId="77777777" w:rsidR="000D35EC" w:rsidRDefault="000D35EC" w:rsidP="000D35EC">
      <w:pPr>
        <w:spacing w:after="0" w:afterAutospacing="0" w:line="480" w:lineRule="auto"/>
        <w:jc w:val="center"/>
        <w:rPr>
          <w:rFonts w:ascii="Times New Roman" w:hAnsi="Times New Roman" w:cs="Times New Roman"/>
          <w:b/>
          <w:sz w:val="28"/>
          <w:szCs w:val="28"/>
        </w:rPr>
      </w:pPr>
      <w:bookmarkStart w:id="0" w:name="_Hlk210727839"/>
      <w:r>
        <w:rPr>
          <w:rFonts w:ascii="Times New Roman" w:hAnsi="Times New Roman" w:cs="Times New Roman"/>
          <w:b/>
          <w:sz w:val="28"/>
          <w:szCs w:val="28"/>
        </w:rPr>
        <w:t>ENGINEERING FACULTY</w:t>
      </w:r>
    </w:p>
    <w:p w14:paraId="71DB60A7" w14:textId="77777777" w:rsidR="000D35EC" w:rsidRDefault="000D35EC" w:rsidP="000D35EC">
      <w:pPr>
        <w:spacing w:after="0" w:afterAutospacing="0" w:line="480" w:lineRule="auto"/>
        <w:jc w:val="center"/>
        <w:rPr>
          <w:rFonts w:ascii="Times New Roman" w:hAnsi="Times New Roman" w:cs="Times New Roman"/>
          <w:b/>
          <w:sz w:val="28"/>
          <w:szCs w:val="28"/>
        </w:rPr>
      </w:pPr>
      <w:r>
        <w:rPr>
          <w:rFonts w:ascii="Times New Roman" w:hAnsi="Times New Roman" w:cs="Times New Roman"/>
          <w:b/>
          <w:sz w:val="28"/>
          <w:szCs w:val="28"/>
        </w:rPr>
        <w:t>SOFTWARE ENGINEERING DEPARTMENT</w:t>
      </w:r>
    </w:p>
    <w:bookmarkEnd w:id="0"/>
    <w:p w14:paraId="7F7F5F01" w14:textId="77777777" w:rsidR="00854FCE" w:rsidRDefault="00854FCE" w:rsidP="00854FCE">
      <w:pPr>
        <w:tabs>
          <w:tab w:val="left" w:pos="4395"/>
        </w:tabs>
        <w:spacing w:after="0" w:afterAutospacing="0"/>
        <w:jc w:val="center"/>
        <w:rPr>
          <w:rFonts w:ascii="Times New Roman" w:hAnsi="Times New Roman" w:cs="Times New Roman"/>
          <w:b/>
          <w:sz w:val="28"/>
          <w:szCs w:val="28"/>
        </w:rPr>
      </w:pPr>
    </w:p>
    <w:p w14:paraId="546C946F" w14:textId="77777777" w:rsidR="00854FCE" w:rsidRDefault="00854FCE" w:rsidP="00854FCE">
      <w:pPr>
        <w:tabs>
          <w:tab w:val="left" w:pos="4395"/>
        </w:tabs>
        <w:spacing w:after="0" w:afterAutospacing="0"/>
        <w:jc w:val="center"/>
        <w:rPr>
          <w:rFonts w:ascii="Times New Roman" w:hAnsi="Times New Roman" w:cs="Times New Roman"/>
          <w:b/>
          <w:sz w:val="28"/>
          <w:szCs w:val="28"/>
        </w:rPr>
      </w:pPr>
    </w:p>
    <w:p w14:paraId="648755E4" w14:textId="77777777" w:rsidR="00854FCE" w:rsidRDefault="00854FCE" w:rsidP="00854FCE">
      <w:pPr>
        <w:tabs>
          <w:tab w:val="left" w:pos="4395"/>
        </w:tabs>
        <w:spacing w:after="0" w:afterAutospacing="0"/>
        <w:jc w:val="center"/>
        <w:rPr>
          <w:rFonts w:ascii="Times New Roman" w:hAnsi="Times New Roman" w:cs="Times New Roman"/>
          <w:b/>
          <w:sz w:val="28"/>
          <w:szCs w:val="28"/>
        </w:rPr>
      </w:pPr>
    </w:p>
    <w:p w14:paraId="36F6F76D" w14:textId="77777777" w:rsidR="00854FCE" w:rsidRDefault="00854FCE" w:rsidP="00854FCE">
      <w:pPr>
        <w:tabs>
          <w:tab w:val="left" w:pos="4395"/>
        </w:tabs>
        <w:spacing w:after="0" w:afterAutospacing="0"/>
        <w:jc w:val="center"/>
        <w:rPr>
          <w:rFonts w:ascii="Times New Roman" w:hAnsi="Times New Roman" w:cs="Times New Roman"/>
          <w:b/>
          <w:sz w:val="28"/>
          <w:szCs w:val="28"/>
        </w:rPr>
      </w:pPr>
    </w:p>
    <w:p w14:paraId="3B7EE425" w14:textId="77777777" w:rsidR="00854FCE" w:rsidRDefault="00854FCE" w:rsidP="00854FCE">
      <w:pPr>
        <w:tabs>
          <w:tab w:val="left" w:pos="4395"/>
        </w:tabs>
        <w:spacing w:after="0" w:afterAutospacing="0"/>
        <w:jc w:val="center"/>
        <w:rPr>
          <w:rFonts w:ascii="Times New Roman" w:hAnsi="Times New Roman" w:cs="Times New Roman"/>
          <w:b/>
          <w:sz w:val="28"/>
          <w:szCs w:val="28"/>
        </w:rPr>
      </w:pPr>
    </w:p>
    <w:p w14:paraId="5CC128BC" w14:textId="77777777" w:rsidR="000D35EC" w:rsidRPr="00056EFC" w:rsidRDefault="000D35EC" w:rsidP="000D35EC">
      <w:pPr>
        <w:jc w:val="center"/>
        <w:rPr>
          <w:rFonts w:ascii="Times New Roman" w:hAnsi="Times New Roman" w:cs="Times New Roman"/>
          <w:b/>
          <w:sz w:val="28"/>
          <w:szCs w:val="28"/>
        </w:rPr>
      </w:pPr>
      <w:r>
        <w:rPr>
          <w:rFonts w:ascii="Times New Roman" w:hAnsi="Times New Roman" w:cs="Times New Roman"/>
          <w:b/>
          <w:sz w:val="28"/>
          <w:szCs w:val="28"/>
        </w:rPr>
        <w:t>AI-POWERED FINANCIAL FORECASTING PLATFORM</w:t>
      </w:r>
    </w:p>
    <w:p w14:paraId="2A048FFF" w14:textId="77777777" w:rsidR="00854FCE" w:rsidRDefault="00854FCE" w:rsidP="00854FCE">
      <w:pPr>
        <w:tabs>
          <w:tab w:val="left" w:pos="4395"/>
        </w:tabs>
        <w:spacing w:after="0" w:afterAutospacing="0"/>
        <w:jc w:val="center"/>
        <w:rPr>
          <w:rFonts w:ascii="Times New Roman" w:hAnsi="Times New Roman" w:cs="Times New Roman"/>
          <w:b/>
          <w:sz w:val="28"/>
          <w:szCs w:val="28"/>
        </w:rPr>
      </w:pPr>
    </w:p>
    <w:p w14:paraId="0C14FEC2" w14:textId="77777777" w:rsidR="00854FCE" w:rsidRDefault="00854FCE" w:rsidP="00854FCE">
      <w:pPr>
        <w:tabs>
          <w:tab w:val="left" w:pos="4395"/>
        </w:tabs>
        <w:spacing w:after="0" w:afterAutospacing="0"/>
        <w:jc w:val="center"/>
        <w:rPr>
          <w:rFonts w:ascii="Times New Roman" w:hAnsi="Times New Roman" w:cs="Times New Roman"/>
          <w:b/>
          <w:sz w:val="28"/>
          <w:szCs w:val="28"/>
        </w:rPr>
      </w:pPr>
    </w:p>
    <w:p w14:paraId="1C7E1924" w14:textId="77777777" w:rsidR="00854FCE" w:rsidRDefault="00854FCE" w:rsidP="00854FCE">
      <w:pPr>
        <w:tabs>
          <w:tab w:val="left" w:pos="4395"/>
        </w:tabs>
        <w:spacing w:after="0" w:afterAutospacing="0"/>
        <w:jc w:val="center"/>
        <w:rPr>
          <w:rFonts w:ascii="Times New Roman" w:hAnsi="Times New Roman" w:cs="Times New Roman"/>
          <w:b/>
          <w:sz w:val="28"/>
          <w:szCs w:val="28"/>
        </w:rPr>
      </w:pPr>
    </w:p>
    <w:p w14:paraId="2C974A8D" w14:textId="77777777" w:rsidR="00854FCE" w:rsidRDefault="00854FCE" w:rsidP="00854FCE">
      <w:pPr>
        <w:tabs>
          <w:tab w:val="left" w:pos="4395"/>
        </w:tabs>
        <w:spacing w:after="0" w:afterAutospacing="0"/>
        <w:jc w:val="center"/>
        <w:rPr>
          <w:rFonts w:ascii="Times New Roman" w:hAnsi="Times New Roman" w:cs="Times New Roman"/>
          <w:b/>
          <w:sz w:val="28"/>
          <w:szCs w:val="28"/>
        </w:rPr>
      </w:pPr>
    </w:p>
    <w:p w14:paraId="6C8D3B0D" w14:textId="6E0A91D4" w:rsidR="00854FCE" w:rsidRDefault="00875205" w:rsidP="00854FCE">
      <w:pPr>
        <w:tabs>
          <w:tab w:val="left" w:pos="4395"/>
        </w:tabs>
        <w:spacing w:after="0" w:afterAutospacing="0"/>
        <w:jc w:val="center"/>
        <w:rPr>
          <w:rFonts w:ascii="Times New Roman" w:hAnsi="Times New Roman" w:cs="Times New Roman"/>
          <w:b/>
          <w:sz w:val="28"/>
          <w:szCs w:val="28"/>
        </w:rPr>
      </w:pPr>
      <w:r>
        <w:rPr>
          <w:rFonts w:ascii="Times New Roman" w:hAnsi="Times New Roman" w:cs="Times New Roman"/>
          <w:b/>
          <w:sz w:val="28"/>
          <w:szCs w:val="28"/>
        </w:rPr>
        <w:t>Selahattin BUĞRA TOKER</w:t>
      </w:r>
    </w:p>
    <w:p w14:paraId="0200DF52" w14:textId="77777777" w:rsidR="00875205" w:rsidRDefault="00875205" w:rsidP="00854FCE">
      <w:pPr>
        <w:tabs>
          <w:tab w:val="left" w:pos="4395"/>
        </w:tabs>
        <w:spacing w:after="0" w:afterAutospacing="0"/>
        <w:jc w:val="center"/>
        <w:rPr>
          <w:rFonts w:ascii="Times New Roman" w:hAnsi="Times New Roman" w:cs="Times New Roman"/>
          <w:b/>
          <w:sz w:val="28"/>
          <w:szCs w:val="28"/>
        </w:rPr>
      </w:pPr>
    </w:p>
    <w:p w14:paraId="011F4DD9" w14:textId="77777777" w:rsidR="00854FCE" w:rsidRDefault="00854FCE" w:rsidP="00854FCE">
      <w:pPr>
        <w:tabs>
          <w:tab w:val="left" w:pos="4395"/>
        </w:tabs>
        <w:spacing w:after="0" w:afterAutospacing="0"/>
        <w:jc w:val="center"/>
        <w:rPr>
          <w:rFonts w:ascii="Times New Roman" w:hAnsi="Times New Roman" w:cs="Times New Roman"/>
          <w:b/>
          <w:sz w:val="28"/>
          <w:szCs w:val="28"/>
        </w:rPr>
      </w:pPr>
    </w:p>
    <w:p w14:paraId="28FA3581" w14:textId="77777777" w:rsidR="00854FCE" w:rsidRDefault="00854FCE" w:rsidP="00854FCE">
      <w:pPr>
        <w:tabs>
          <w:tab w:val="left" w:pos="4395"/>
        </w:tabs>
        <w:spacing w:after="0" w:afterAutospacing="0"/>
        <w:jc w:val="center"/>
        <w:rPr>
          <w:rFonts w:ascii="Times New Roman" w:hAnsi="Times New Roman" w:cs="Times New Roman"/>
          <w:b/>
          <w:sz w:val="28"/>
          <w:szCs w:val="28"/>
        </w:rPr>
      </w:pPr>
    </w:p>
    <w:p w14:paraId="21E36E22" w14:textId="677FEFAC" w:rsidR="00854FCE" w:rsidRDefault="00854FCE" w:rsidP="00140781">
      <w:pPr>
        <w:tabs>
          <w:tab w:val="left" w:pos="4395"/>
          <w:tab w:val="left" w:pos="6480"/>
        </w:tabs>
        <w:spacing w:after="0" w:afterAutospacing="0"/>
        <w:jc w:val="center"/>
        <w:rPr>
          <w:rFonts w:ascii="Times New Roman" w:hAnsi="Times New Roman" w:cs="Times New Roman"/>
          <w:b/>
          <w:sz w:val="28"/>
          <w:szCs w:val="28"/>
        </w:rPr>
      </w:pPr>
    </w:p>
    <w:p w14:paraId="30846904" w14:textId="77777777" w:rsidR="00140781" w:rsidRDefault="00140781" w:rsidP="00140781">
      <w:pPr>
        <w:tabs>
          <w:tab w:val="left" w:pos="4395"/>
          <w:tab w:val="left" w:pos="6480"/>
        </w:tabs>
        <w:spacing w:after="0" w:afterAutospacing="0"/>
        <w:jc w:val="center"/>
        <w:rPr>
          <w:rFonts w:ascii="Times New Roman" w:hAnsi="Times New Roman" w:cs="Times New Roman"/>
          <w:b/>
          <w:sz w:val="28"/>
          <w:szCs w:val="28"/>
        </w:rPr>
      </w:pPr>
    </w:p>
    <w:p w14:paraId="1C96FD4B" w14:textId="77777777" w:rsidR="00140781" w:rsidRDefault="00140781" w:rsidP="00140781">
      <w:pPr>
        <w:tabs>
          <w:tab w:val="left" w:pos="4395"/>
          <w:tab w:val="left" w:pos="6480"/>
        </w:tabs>
        <w:spacing w:after="0" w:afterAutospacing="0"/>
        <w:jc w:val="center"/>
        <w:rPr>
          <w:rFonts w:ascii="Times New Roman" w:hAnsi="Times New Roman" w:cs="Times New Roman"/>
          <w:b/>
          <w:sz w:val="28"/>
          <w:szCs w:val="28"/>
        </w:rPr>
      </w:pPr>
    </w:p>
    <w:p w14:paraId="1CB84AB4" w14:textId="77777777" w:rsidR="00140781" w:rsidRDefault="00140781" w:rsidP="00140781">
      <w:pPr>
        <w:tabs>
          <w:tab w:val="left" w:pos="4395"/>
          <w:tab w:val="left" w:pos="6480"/>
        </w:tabs>
        <w:spacing w:after="0" w:afterAutospacing="0"/>
        <w:jc w:val="center"/>
        <w:rPr>
          <w:rFonts w:ascii="Times New Roman" w:hAnsi="Times New Roman" w:cs="Times New Roman"/>
          <w:b/>
          <w:sz w:val="28"/>
          <w:szCs w:val="28"/>
        </w:rPr>
      </w:pPr>
    </w:p>
    <w:p w14:paraId="663067E7" w14:textId="77777777" w:rsidR="000D35EC" w:rsidRDefault="000D35EC" w:rsidP="000D35EC">
      <w:pPr>
        <w:tabs>
          <w:tab w:val="left" w:pos="4395"/>
        </w:tabs>
        <w:spacing w:after="0" w:afterAutospacing="0"/>
        <w:jc w:val="center"/>
        <w:rPr>
          <w:rFonts w:ascii="Times New Roman" w:hAnsi="Times New Roman" w:cs="Times New Roman"/>
          <w:b/>
          <w:sz w:val="28"/>
          <w:szCs w:val="28"/>
        </w:rPr>
      </w:pPr>
      <w:r>
        <w:rPr>
          <w:rFonts w:ascii="Times New Roman" w:hAnsi="Times New Roman" w:cs="Times New Roman"/>
          <w:b/>
          <w:sz w:val="28"/>
          <w:szCs w:val="28"/>
        </w:rPr>
        <w:t>SOFTWARE ENGINEERING PROJECT</w:t>
      </w:r>
    </w:p>
    <w:p w14:paraId="2C1DB1A6" w14:textId="77777777" w:rsidR="000F6A2B" w:rsidRDefault="000F6A2B" w:rsidP="00BB7CEC">
      <w:pPr>
        <w:tabs>
          <w:tab w:val="left" w:pos="4395"/>
        </w:tabs>
        <w:spacing w:after="0" w:afterAutospacing="0"/>
        <w:jc w:val="center"/>
        <w:rPr>
          <w:rFonts w:ascii="Times New Roman" w:hAnsi="Times New Roman" w:cs="Times New Roman"/>
          <w:b/>
          <w:sz w:val="28"/>
          <w:szCs w:val="28"/>
        </w:rPr>
      </w:pPr>
    </w:p>
    <w:p w14:paraId="145E4960" w14:textId="77777777" w:rsidR="009B745D" w:rsidRDefault="009B745D" w:rsidP="00BB7CEC">
      <w:pPr>
        <w:tabs>
          <w:tab w:val="left" w:pos="4395"/>
        </w:tabs>
        <w:spacing w:after="0" w:afterAutospacing="0"/>
        <w:jc w:val="center"/>
        <w:rPr>
          <w:rFonts w:ascii="Times New Roman" w:hAnsi="Times New Roman" w:cs="Times New Roman"/>
          <w:b/>
          <w:sz w:val="28"/>
          <w:szCs w:val="28"/>
        </w:rPr>
      </w:pPr>
    </w:p>
    <w:p w14:paraId="69831B74" w14:textId="77777777" w:rsidR="009B745D" w:rsidRDefault="009B745D" w:rsidP="00140781">
      <w:pPr>
        <w:tabs>
          <w:tab w:val="left" w:pos="4395"/>
        </w:tabs>
        <w:spacing w:after="0" w:afterAutospacing="0"/>
        <w:jc w:val="center"/>
        <w:rPr>
          <w:rFonts w:ascii="Times New Roman" w:hAnsi="Times New Roman" w:cs="Times New Roman"/>
          <w:b/>
          <w:sz w:val="28"/>
          <w:szCs w:val="28"/>
        </w:rPr>
      </w:pPr>
    </w:p>
    <w:p w14:paraId="736E0844" w14:textId="77777777" w:rsidR="00050155" w:rsidRDefault="00050155" w:rsidP="00BB7CEC">
      <w:pPr>
        <w:tabs>
          <w:tab w:val="left" w:pos="4395"/>
        </w:tabs>
        <w:spacing w:after="0" w:afterAutospacing="0"/>
        <w:jc w:val="center"/>
        <w:rPr>
          <w:rFonts w:ascii="Times New Roman" w:hAnsi="Times New Roman" w:cs="Times New Roman"/>
          <w:b/>
          <w:sz w:val="28"/>
          <w:szCs w:val="28"/>
        </w:rPr>
      </w:pPr>
    </w:p>
    <w:p w14:paraId="0BF3BDBF" w14:textId="3D341B4E" w:rsidR="00616E47" w:rsidRDefault="00CC115C" w:rsidP="00BB7CEC">
      <w:pPr>
        <w:tabs>
          <w:tab w:val="left" w:pos="4395"/>
        </w:tabs>
        <w:spacing w:after="0" w:afterAutospacing="0"/>
        <w:jc w:val="center"/>
        <w:rPr>
          <w:rFonts w:ascii="Times New Roman" w:hAnsi="Times New Roman" w:cs="Times New Roman"/>
          <w:b/>
          <w:sz w:val="28"/>
          <w:szCs w:val="28"/>
        </w:rPr>
      </w:pPr>
      <w:r>
        <w:rPr>
          <w:rFonts w:ascii="Times New Roman" w:hAnsi="Times New Roman" w:cs="Times New Roman"/>
          <w:b/>
          <w:sz w:val="28"/>
          <w:szCs w:val="28"/>
        </w:rPr>
        <w:t>JANUARY</w:t>
      </w:r>
      <w:r w:rsidR="001A3C39">
        <w:rPr>
          <w:rFonts w:ascii="Times New Roman" w:hAnsi="Times New Roman" w:cs="Times New Roman"/>
          <w:b/>
          <w:sz w:val="28"/>
          <w:szCs w:val="28"/>
        </w:rPr>
        <w:t xml:space="preserve"> 202</w:t>
      </w:r>
      <w:r w:rsidR="00010B7B">
        <w:rPr>
          <w:rFonts w:ascii="Times New Roman" w:hAnsi="Times New Roman" w:cs="Times New Roman"/>
          <w:b/>
          <w:sz w:val="28"/>
          <w:szCs w:val="28"/>
        </w:rPr>
        <w:t>6</w:t>
      </w:r>
    </w:p>
    <w:p w14:paraId="7FFD979B" w14:textId="7D263F33" w:rsidR="0009454C" w:rsidRPr="00EF0908" w:rsidRDefault="0009454C" w:rsidP="0009454C">
      <w:pPr>
        <w:spacing w:after="0"/>
        <w:jc w:val="center"/>
        <w:rPr>
          <w:rFonts w:ascii="Times New Roman" w:hAnsi="Times New Roman" w:cs="Times New Roman"/>
          <w:b/>
          <w:i/>
          <w:iCs/>
          <w:color w:val="FF0000"/>
          <w:sz w:val="20"/>
          <w:szCs w:val="20"/>
        </w:rPr>
      </w:pPr>
      <w:r w:rsidRPr="00EF0908">
        <w:rPr>
          <w:rFonts w:ascii="Times New Roman" w:hAnsi="Times New Roman" w:cs="Times New Roman"/>
          <w:b/>
          <w:i/>
          <w:iCs/>
          <w:color w:val="FF0000"/>
          <w:sz w:val="20"/>
          <w:szCs w:val="20"/>
        </w:rPr>
        <w:t>(</w:t>
      </w:r>
      <w:r w:rsidR="00AF630E" w:rsidRPr="00EF0908">
        <w:rPr>
          <w:rFonts w:ascii="Times New Roman" w:hAnsi="Times New Roman" w:cs="Times New Roman"/>
          <w:b/>
          <w:i/>
          <w:iCs/>
          <w:color w:val="FF0000"/>
          <w:sz w:val="20"/>
          <w:szCs w:val="20"/>
        </w:rPr>
        <w:t xml:space="preserve">The </w:t>
      </w:r>
      <w:proofErr w:type="spellStart"/>
      <w:r w:rsidR="00AF630E" w:rsidRPr="00EF0908">
        <w:rPr>
          <w:rFonts w:ascii="Times New Roman" w:hAnsi="Times New Roman" w:cs="Times New Roman"/>
          <w:b/>
          <w:i/>
          <w:iCs/>
          <w:color w:val="FF0000"/>
          <w:sz w:val="20"/>
          <w:szCs w:val="20"/>
        </w:rPr>
        <w:t>project</w:t>
      </w:r>
      <w:proofErr w:type="spellEnd"/>
      <w:r w:rsidR="00AF630E" w:rsidRPr="00EF0908">
        <w:rPr>
          <w:rFonts w:ascii="Times New Roman" w:hAnsi="Times New Roman" w:cs="Times New Roman"/>
          <w:b/>
          <w:i/>
          <w:iCs/>
          <w:color w:val="FF0000"/>
          <w:sz w:val="20"/>
          <w:szCs w:val="20"/>
        </w:rPr>
        <w:t xml:space="preserve"> </w:t>
      </w:r>
      <w:proofErr w:type="spellStart"/>
      <w:r w:rsidR="00AF630E" w:rsidRPr="00EF0908">
        <w:rPr>
          <w:rFonts w:ascii="Times New Roman" w:hAnsi="Times New Roman" w:cs="Times New Roman"/>
          <w:b/>
          <w:i/>
          <w:iCs/>
          <w:color w:val="FF0000"/>
          <w:sz w:val="20"/>
          <w:szCs w:val="20"/>
        </w:rPr>
        <w:t>submission</w:t>
      </w:r>
      <w:proofErr w:type="spellEnd"/>
      <w:r w:rsidR="00AF630E" w:rsidRPr="00EF0908">
        <w:rPr>
          <w:rFonts w:ascii="Times New Roman" w:hAnsi="Times New Roman" w:cs="Times New Roman"/>
          <w:b/>
          <w:i/>
          <w:iCs/>
          <w:color w:val="FF0000"/>
          <w:sz w:val="20"/>
          <w:szCs w:val="20"/>
        </w:rPr>
        <w:t xml:space="preserve"> </w:t>
      </w:r>
      <w:proofErr w:type="spellStart"/>
      <w:r w:rsidR="00AF630E" w:rsidRPr="00EF0908">
        <w:rPr>
          <w:rFonts w:ascii="Times New Roman" w:hAnsi="Times New Roman" w:cs="Times New Roman"/>
          <w:b/>
          <w:i/>
          <w:iCs/>
          <w:color w:val="FF0000"/>
          <w:sz w:val="20"/>
          <w:szCs w:val="20"/>
        </w:rPr>
        <w:t>month</w:t>
      </w:r>
      <w:proofErr w:type="spellEnd"/>
      <w:r w:rsidR="00AF630E" w:rsidRPr="00EF0908">
        <w:rPr>
          <w:rFonts w:ascii="Times New Roman" w:hAnsi="Times New Roman" w:cs="Times New Roman"/>
          <w:b/>
          <w:i/>
          <w:iCs/>
          <w:color w:val="FF0000"/>
          <w:sz w:val="20"/>
          <w:szCs w:val="20"/>
        </w:rPr>
        <w:t xml:space="preserve"> and </w:t>
      </w:r>
      <w:proofErr w:type="spellStart"/>
      <w:r w:rsidR="00AF630E" w:rsidRPr="00EF0908">
        <w:rPr>
          <w:rFonts w:ascii="Times New Roman" w:hAnsi="Times New Roman" w:cs="Times New Roman"/>
          <w:b/>
          <w:i/>
          <w:iCs/>
          <w:color w:val="FF0000"/>
          <w:sz w:val="20"/>
          <w:szCs w:val="20"/>
        </w:rPr>
        <w:t>year</w:t>
      </w:r>
      <w:proofErr w:type="spellEnd"/>
      <w:r w:rsidR="00AF630E" w:rsidRPr="00EF0908">
        <w:rPr>
          <w:rFonts w:ascii="Times New Roman" w:hAnsi="Times New Roman" w:cs="Times New Roman"/>
          <w:b/>
          <w:i/>
          <w:iCs/>
          <w:color w:val="FF0000"/>
          <w:sz w:val="20"/>
          <w:szCs w:val="20"/>
        </w:rPr>
        <w:t xml:space="preserve"> must be </w:t>
      </w:r>
      <w:proofErr w:type="spellStart"/>
      <w:r w:rsidR="00AF630E" w:rsidRPr="00EF0908">
        <w:rPr>
          <w:rFonts w:ascii="Times New Roman" w:hAnsi="Times New Roman" w:cs="Times New Roman"/>
          <w:b/>
          <w:i/>
          <w:iCs/>
          <w:color w:val="FF0000"/>
          <w:sz w:val="20"/>
          <w:szCs w:val="20"/>
        </w:rPr>
        <w:t>written</w:t>
      </w:r>
      <w:proofErr w:type="spellEnd"/>
      <w:r w:rsidRPr="00EF0908">
        <w:rPr>
          <w:rFonts w:ascii="Times New Roman" w:hAnsi="Times New Roman" w:cs="Times New Roman"/>
          <w:b/>
          <w:i/>
          <w:iCs/>
          <w:color w:val="FF0000"/>
          <w:sz w:val="20"/>
          <w:szCs w:val="20"/>
        </w:rPr>
        <w:t>)</w:t>
      </w:r>
    </w:p>
    <w:p w14:paraId="2C025CA6" w14:textId="7D70B39B" w:rsidR="00D5508F" w:rsidRDefault="00D5508F" w:rsidP="009B745D">
      <w:pPr>
        <w:tabs>
          <w:tab w:val="left" w:pos="4395"/>
        </w:tabs>
        <w:spacing w:after="0" w:afterAutospacing="0"/>
        <w:rPr>
          <w:rFonts w:ascii="Times New Roman" w:hAnsi="Times New Roman" w:cs="Times New Roman"/>
          <w:b/>
          <w:sz w:val="20"/>
          <w:szCs w:val="20"/>
          <w:highlight w:val="yellow"/>
        </w:rPr>
        <w:sectPr w:rsidR="00D5508F" w:rsidSect="00F16479">
          <w:footerReference w:type="default" r:id="rId9"/>
          <w:pgSz w:w="11906" w:h="16838" w:code="9"/>
          <w:pgMar w:top="1418" w:right="1418" w:bottom="1701" w:left="1701" w:header="0" w:footer="851" w:gutter="0"/>
          <w:pgNumType w:start="1"/>
          <w:cols w:space="708"/>
          <w:docGrid w:linePitch="360"/>
        </w:sectPr>
      </w:pPr>
    </w:p>
    <w:p w14:paraId="5EEBA31A" w14:textId="77777777" w:rsidR="00875205" w:rsidRDefault="00875205" w:rsidP="00875205">
      <w:pPr>
        <w:spacing w:after="0" w:afterAutospacing="0" w:line="360" w:lineRule="auto"/>
        <w:jc w:val="center"/>
        <w:rPr>
          <w:rFonts w:ascii="Times New Roman" w:hAnsi="Times New Roman" w:cs="Times New Roman"/>
          <w:b/>
          <w:sz w:val="28"/>
          <w:szCs w:val="28"/>
        </w:rPr>
      </w:pPr>
      <w:r w:rsidRPr="001C76AC">
        <w:rPr>
          <w:rFonts w:ascii="Times New Roman" w:hAnsi="Times New Roman" w:cs="Times New Roman"/>
          <w:b/>
          <w:noProof/>
          <w:sz w:val="28"/>
          <w:szCs w:val="28"/>
        </w:rPr>
        <w:lastRenderedPageBreak/>
        <w:drawing>
          <wp:inline distT="0" distB="0" distL="0" distR="0" wp14:anchorId="051B2E07" wp14:editId="60B0DA47">
            <wp:extent cx="1676400" cy="1313876"/>
            <wp:effectExtent l="0" t="0" r="0" b="635"/>
            <wp:docPr id="942343393" name="Resim 942343393" descr="metin, logo, simge, sembol, amble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43393" name="Resim 942343393" descr="metin, logo, simge, sembol, amblem içeren bir resim&#10;&#10;Yapay zeka tarafından oluşturulmuş içerik yanlış olabili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7474" cy="1338230"/>
                    </a:xfrm>
                    <a:prstGeom prst="rect">
                      <a:avLst/>
                    </a:prstGeom>
                  </pic:spPr>
                </pic:pic>
              </a:graphicData>
            </a:graphic>
          </wp:inline>
        </w:drawing>
      </w:r>
    </w:p>
    <w:p w14:paraId="10DD057F" w14:textId="77777777" w:rsidR="00875205" w:rsidRDefault="00875205" w:rsidP="00875205">
      <w:pPr>
        <w:spacing w:after="0" w:afterAutospacing="0" w:line="480" w:lineRule="auto"/>
        <w:jc w:val="center"/>
        <w:rPr>
          <w:rFonts w:ascii="Times New Roman" w:hAnsi="Times New Roman" w:cs="Times New Roman"/>
          <w:b/>
          <w:sz w:val="28"/>
          <w:szCs w:val="28"/>
        </w:rPr>
      </w:pPr>
      <w:r>
        <w:rPr>
          <w:rFonts w:ascii="Times New Roman" w:hAnsi="Times New Roman" w:cs="Times New Roman"/>
          <w:b/>
          <w:sz w:val="28"/>
          <w:szCs w:val="28"/>
        </w:rPr>
        <w:t>T.C.</w:t>
      </w:r>
    </w:p>
    <w:p w14:paraId="0A28A5F1" w14:textId="099334C3" w:rsidR="00875205" w:rsidRDefault="00875205" w:rsidP="00875205">
      <w:pPr>
        <w:spacing w:after="0" w:afterAutospacing="0"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TOROS </w:t>
      </w:r>
      <w:r w:rsidR="00E6077C">
        <w:rPr>
          <w:rFonts w:ascii="Times New Roman" w:hAnsi="Times New Roman" w:cs="Times New Roman"/>
          <w:b/>
          <w:sz w:val="28"/>
          <w:szCs w:val="28"/>
        </w:rPr>
        <w:t>UNIVERSITY</w:t>
      </w:r>
    </w:p>
    <w:p w14:paraId="5472C8FE" w14:textId="64F45B72" w:rsidR="00875205" w:rsidRDefault="00E6077C" w:rsidP="00875205">
      <w:pPr>
        <w:spacing w:after="0" w:afterAutospacing="0" w:line="480" w:lineRule="auto"/>
        <w:jc w:val="center"/>
        <w:rPr>
          <w:rFonts w:ascii="Times New Roman" w:hAnsi="Times New Roman" w:cs="Times New Roman"/>
          <w:b/>
          <w:sz w:val="28"/>
          <w:szCs w:val="28"/>
        </w:rPr>
      </w:pPr>
      <w:r>
        <w:rPr>
          <w:rFonts w:ascii="Times New Roman" w:hAnsi="Times New Roman" w:cs="Times New Roman"/>
          <w:b/>
          <w:sz w:val="28"/>
          <w:szCs w:val="28"/>
        </w:rPr>
        <w:t>ENGINEERING FACULTY</w:t>
      </w:r>
    </w:p>
    <w:p w14:paraId="5295AC30" w14:textId="407D9B22" w:rsidR="00875205" w:rsidRDefault="00E6077C" w:rsidP="00875205">
      <w:pPr>
        <w:spacing w:after="0" w:afterAutospacing="0" w:line="480" w:lineRule="auto"/>
        <w:jc w:val="center"/>
        <w:rPr>
          <w:rFonts w:ascii="Times New Roman" w:hAnsi="Times New Roman" w:cs="Times New Roman"/>
          <w:b/>
          <w:sz w:val="28"/>
          <w:szCs w:val="28"/>
        </w:rPr>
      </w:pPr>
      <w:r>
        <w:rPr>
          <w:rFonts w:ascii="Times New Roman" w:hAnsi="Times New Roman" w:cs="Times New Roman"/>
          <w:b/>
          <w:sz w:val="28"/>
          <w:szCs w:val="28"/>
        </w:rPr>
        <w:t>SOFTWARE ENGINEERING DEPARTMENT</w:t>
      </w:r>
    </w:p>
    <w:p w14:paraId="52FB8733" w14:textId="77777777" w:rsidR="00875205" w:rsidRDefault="00875205" w:rsidP="00875205">
      <w:pPr>
        <w:tabs>
          <w:tab w:val="left" w:pos="4395"/>
        </w:tabs>
        <w:spacing w:after="0" w:afterAutospacing="0"/>
        <w:jc w:val="center"/>
        <w:rPr>
          <w:rFonts w:ascii="Times New Roman" w:hAnsi="Times New Roman" w:cs="Times New Roman"/>
          <w:b/>
          <w:sz w:val="28"/>
          <w:szCs w:val="28"/>
        </w:rPr>
      </w:pPr>
    </w:p>
    <w:p w14:paraId="167EA099" w14:textId="77777777" w:rsidR="00875205" w:rsidRDefault="00875205" w:rsidP="00875205">
      <w:pPr>
        <w:tabs>
          <w:tab w:val="left" w:pos="4395"/>
        </w:tabs>
        <w:spacing w:after="0" w:afterAutospacing="0"/>
        <w:jc w:val="center"/>
        <w:rPr>
          <w:rFonts w:ascii="Times New Roman" w:hAnsi="Times New Roman" w:cs="Times New Roman"/>
          <w:b/>
          <w:sz w:val="28"/>
          <w:szCs w:val="28"/>
        </w:rPr>
      </w:pPr>
    </w:p>
    <w:p w14:paraId="12E3C4BB" w14:textId="77777777" w:rsidR="00875205" w:rsidRDefault="00875205" w:rsidP="00875205">
      <w:pPr>
        <w:tabs>
          <w:tab w:val="left" w:pos="4395"/>
        </w:tabs>
        <w:spacing w:after="0" w:afterAutospacing="0"/>
        <w:jc w:val="center"/>
        <w:rPr>
          <w:rFonts w:ascii="Times New Roman" w:hAnsi="Times New Roman" w:cs="Times New Roman"/>
          <w:b/>
          <w:sz w:val="28"/>
          <w:szCs w:val="28"/>
        </w:rPr>
      </w:pPr>
    </w:p>
    <w:p w14:paraId="46FF07C9" w14:textId="77777777" w:rsidR="00875205" w:rsidRDefault="00875205" w:rsidP="00875205">
      <w:pPr>
        <w:tabs>
          <w:tab w:val="left" w:pos="4395"/>
        </w:tabs>
        <w:spacing w:after="0" w:afterAutospacing="0"/>
        <w:jc w:val="center"/>
        <w:rPr>
          <w:rFonts w:ascii="Times New Roman" w:hAnsi="Times New Roman" w:cs="Times New Roman"/>
          <w:b/>
          <w:sz w:val="28"/>
          <w:szCs w:val="28"/>
        </w:rPr>
      </w:pPr>
    </w:p>
    <w:p w14:paraId="40DA794B" w14:textId="77777777" w:rsidR="00875205" w:rsidRDefault="00875205" w:rsidP="00875205">
      <w:pPr>
        <w:tabs>
          <w:tab w:val="left" w:pos="4395"/>
        </w:tabs>
        <w:spacing w:after="0" w:afterAutospacing="0"/>
        <w:jc w:val="center"/>
        <w:rPr>
          <w:rFonts w:ascii="Times New Roman" w:hAnsi="Times New Roman" w:cs="Times New Roman"/>
          <w:b/>
          <w:sz w:val="28"/>
          <w:szCs w:val="28"/>
        </w:rPr>
      </w:pPr>
    </w:p>
    <w:p w14:paraId="603C2286" w14:textId="4ED76601" w:rsidR="004A7AA0" w:rsidRPr="00056EFC" w:rsidRDefault="008A7F47" w:rsidP="004A7AA0">
      <w:pPr>
        <w:jc w:val="center"/>
        <w:rPr>
          <w:rFonts w:ascii="Times New Roman" w:hAnsi="Times New Roman" w:cs="Times New Roman"/>
          <w:b/>
          <w:sz w:val="28"/>
          <w:szCs w:val="28"/>
        </w:rPr>
      </w:pPr>
      <w:bookmarkStart w:id="1" w:name="_Hlk210736066"/>
      <w:r>
        <w:rPr>
          <w:rFonts w:ascii="Times New Roman" w:hAnsi="Times New Roman" w:cs="Times New Roman"/>
          <w:b/>
          <w:sz w:val="28"/>
          <w:szCs w:val="28"/>
        </w:rPr>
        <w:t>AI-POWERED FINANCIAL FORECASTING PLATFORM</w:t>
      </w:r>
    </w:p>
    <w:bookmarkEnd w:id="1"/>
    <w:p w14:paraId="4F6D8664" w14:textId="77777777" w:rsidR="00D5508F" w:rsidRDefault="00D5508F" w:rsidP="00D5508F">
      <w:pPr>
        <w:tabs>
          <w:tab w:val="left" w:pos="4395"/>
        </w:tabs>
        <w:spacing w:after="0" w:afterAutospacing="0"/>
        <w:jc w:val="center"/>
        <w:rPr>
          <w:rFonts w:ascii="Times New Roman" w:hAnsi="Times New Roman" w:cs="Times New Roman"/>
          <w:b/>
          <w:sz w:val="28"/>
          <w:szCs w:val="28"/>
        </w:rPr>
      </w:pPr>
    </w:p>
    <w:p w14:paraId="37C97E19" w14:textId="77777777" w:rsidR="00D5508F" w:rsidRDefault="00D5508F" w:rsidP="00D5508F">
      <w:pPr>
        <w:tabs>
          <w:tab w:val="left" w:pos="4395"/>
        </w:tabs>
        <w:spacing w:after="0" w:afterAutospacing="0"/>
        <w:jc w:val="center"/>
        <w:rPr>
          <w:rFonts w:ascii="Times New Roman" w:hAnsi="Times New Roman" w:cs="Times New Roman"/>
          <w:b/>
          <w:sz w:val="28"/>
          <w:szCs w:val="28"/>
        </w:rPr>
      </w:pPr>
    </w:p>
    <w:p w14:paraId="786E907D" w14:textId="77777777" w:rsidR="00D5508F" w:rsidRDefault="00D5508F" w:rsidP="00EE4046">
      <w:pPr>
        <w:tabs>
          <w:tab w:val="left" w:pos="4395"/>
        </w:tabs>
        <w:spacing w:after="0" w:afterAutospacing="0"/>
        <w:jc w:val="center"/>
        <w:rPr>
          <w:rFonts w:ascii="Times New Roman" w:hAnsi="Times New Roman" w:cs="Times New Roman"/>
          <w:b/>
          <w:sz w:val="28"/>
          <w:szCs w:val="28"/>
        </w:rPr>
      </w:pPr>
    </w:p>
    <w:p w14:paraId="3E5081CE" w14:textId="77777777" w:rsidR="00875205" w:rsidRDefault="00875205" w:rsidP="00875205">
      <w:pPr>
        <w:tabs>
          <w:tab w:val="left" w:pos="4395"/>
        </w:tabs>
        <w:spacing w:after="0" w:afterAutospacing="0"/>
        <w:jc w:val="center"/>
        <w:rPr>
          <w:rFonts w:ascii="Times New Roman" w:hAnsi="Times New Roman" w:cs="Times New Roman"/>
          <w:b/>
          <w:sz w:val="28"/>
          <w:szCs w:val="28"/>
        </w:rPr>
      </w:pPr>
      <w:r>
        <w:rPr>
          <w:rFonts w:ascii="Times New Roman" w:hAnsi="Times New Roman" w:cs="Times New Roman"/>
          <w:b/>
          <w:sz w:val="28"/>
          <w:szCs w:val="28"/>
        </w:rPr>
        <w:t>Selahattin BUĞRA TOKER</w:t>
      </w:r>
    </w:p>
    <w:p w14:paraId="427EADE3" w14:textId="77777777" w:rsidR="001A5033" w:rsidRDefault="001A5033" w:rsidP="001A5033">
      <w:pPr>
        <w:tabs>
          <w:tab w:val="left" w:pos="4395"/>
        </w:tabs>
        <w:spacing w:after="0" w:afterAutospacing="0"/>
        <w:jc w:val="center"/>
        <w:rPr>
          <w:rFonts w:ascii="Times New Roman" w:hAnsi="Times New Roman" w:cs="Times New Roman"/>
          <w:b/>
          <w:sz w:val="28"/>
          <w:szCs w:val="28"/>
        </w:rPr>
      </w:pPr>
    </w:p>
    <w:p w14:paraId="3F980D9E" w14:textId="66B7A605" w:rsidR="001A5033" w:rsidRDefault="001A5033" w:rsidP="00EE4046">
      <w:pPr>
        <w:tabs>
          <w:tab w:val="left" w:pos="4395"/>
        </w:tabs>
        <w:spacing w:after="0" w:afterAutospacing="0"/>
        <w:jc w:val="center"/>
        <w:rPr>
          <w:rFonts w:ascii="Times New Roman" w:hAnsi="Times New Roman" w:cs="Times New Roman"/>
          <w:b/>
          <w:sz w:val="28"/>
          <w:szCs w:val="28"/>
        </w:rPr>
      </w:pPr>
    </w:p>
    <w:p w14:paraId="474F481B" w14:textId="2E68F2D2" w:rsidR="001A5033" w:rsidRDefault="001A5033" w:rsidP="00EE4046">
      <w:pPr>
        <w:tabs>
          <w:tab w:val="left" w:pos="4395"/>
          <w:tab w:val="left" w:pos="6480"/>
        </w:tabs>
        <w:spacing w:after="0" w:afterAutospacing="0"/>
        <w:jc w:val="center"/>
        <w:rPr>
          <w:rFonts w:ascii="Times New Roman" w:hAnsi="Times New Roman" w:cs="Times New Roman"/>
          <w:b/>
          <w:sz w:val="28"/>
          <w:szCs w:val="28"/>
        </w:rPr>
      </w:pPr>
    </w:p>
    <w:p w14:paraId="2C880DE9" w14:textId="1A96A033" w:rsidR="00854FCE" w:rsidRPr="004F0642" w:rsidRDefault="00EB383B" w:rsidP="004F0642">
      <w:pPr>
        <w:pStyle w:val="ANA"/>
        <w:rPr>
          <w:sz w:val="28"/>
          <w:szCs w:val="28"/>
        </w:rPr>
      </w:pPr>
      <w:r>
        <w:rPr>
          <w:sz w:val="28"/>
          <w:szCs w:val="28"/>
        </w:rPr>
        <w:t>ADVISOR</w:t>
      </w:r>
    </w:p>
    <w:p w14:paraId="7A8A6E1F" w14:textId="157BE590" w:rsidR="007D4542" w:rsidRDefault="00875205" w:rsidP="0022551B">
      <w:pPr>
        <w:spacing w:after="0" w:afterAutospacing="0" w:line="360" w:lineRule="auto"/>
        <w:jc w:val="center"/>
        <w:rPr>
          <w:rFonts w:ascii="Times New Roman" w:hAnsi="Times New Roman" w:cs="Times New Roman"/>
          <w:b/>
          <w:sz w:val="28"/>
          <w:szCs w:val="28"/>
        </w:rPr>
      </w:pPr>
      <w:r>
        <w:rPr>
          <w:rFonts w:ascii="Times New Roman" w:hAnsi="Times New Roman" w:cs="Times New Roman"/>
          <w:b/>
          <w:sz w:val="28"/>
          <w:szCs w:val="28"/>
        </w:rPr>
        <w:t>Dr. Öğr. Üyesi Mehmet Ali AKTAŞ</w:t>
      </w:r>
    </w:p>
    <w:p w14:paraId="021CB955" w14:textId="77777777" w:rsidR="0009454C" w:rsidRDefault="0009454C" w:rsidP="0022551B">
      <w:pPr>
        <w:spacing w:after="0" w:afterAutospacing="0" w:line="360" w:lineRule="auto"/>
        <w:jc w:val="center"/>
        <w:rPr>
          <w:rFonts w:ascii="Times New Roman" w:hAnsi="Times New Roman" w:cs="Times New Roman"/>
          <w:b/>
          <w:sz w:val="28"/>
          <w:szCs w:val="28"/>
        </w:rPr>
      </w:pPr>
    </w:p>
    <w:p w14:paraId="3BB62006" w14:textId="7FB29976" w:rsidR="006E536D" w:rsidRDefault="00FD3AA6" w:rsidP="006E536D">
      <w:pPr>
        <w:tabs>
          <w:tab w:val="left" w:pos="4395"/>
        </w:tabs>
        <w:spacing w:after="0" w:afterAutospacing="0"/>
        <w:jc w:val="center"/>
        <w:rPr>
          <w:rFonts w:ascii="Times New Roman" w:hAnsi="Times New Roman" w:cs="Times New Roman"/>
          <w:b/>
          <w:sz w:val="28"/>
          <w:szCs w:val="28"/>
        </w:rPr>
      </w:pPr>
      <w:r>
        <w:rPr>
          <w:rFonts w:ascii="Times New Roman" w:hAnsi="Times New Roman" w:cs="Times New Roman"/>
          <w:b/>
          <w:sz w:val="28"/>
          <w:szCs w:val="28"/>
        </w:rPr>
        <w:t>SOFTWARE ENGINEERING PROJECT</w:t>
      </w:r>
    </w:p>
    <w:p w14:paraId="2E992F1B" w14:textId="77777777" w:rsidR="006E536D" w:rsidRDefault="006E536D" w:rsidP="0009454C">
      <w:pPr>
        <w:spacing w:after="0" w:afterAutospacing="0"/>
        <w:jc w:val="center"/>
        <w:rPr>
          <w:rFonts w:ascii="Times New Roman" w:hAnsi="Times New Roman" w:cs="Times New Roman"/>
          <w:b/>
          <w:sz w:val="28"/>
          <w:szCs w:val="28"/>
        </w:rPr>
      </w:pPr>
    </w:p>
    <w:p w14:paraId="068D197E" w14:textId="77777777" w:rsidR="00EE4046" w:rsidRDefault="00EE4046" w:rsidP="0009454C">
      <w:pPr>
        <w:spacing w:after="0" w:afterAutospacing="0"/>
        <w:jc w:val="center"/>
        <w:rPr>
          <w:rFonts w:ascii="Times New Roman" w:hAnsi="Times New Roman" w:cs="Times New Roman"/>
          <w:b/>
          <w:sz w:val="28"/>
          <w:szCs w:val="28"/>
        </w:rPr>
      </w:pPr>
    </w:p>
    <w:p w14:paraId="1DCB60D6" w14:textId="77777777" w:rsidR="00EE4046" w:rsidRDefault="00EE4046" w:rsidP="0009454C">
      <w:pPr>
        <w:spacing w:after="0" w:afterAutospacing="0"/>
        <w:jc w:val="center"/>
        <w:rPr>
          <w:rFonts w:ascii="Times New Roman" w:hAnsi="Times New Roman" w:cs="Times New Roman"/>
          <w:b/>
          <w:sz w:val="28"/>
          <w:szCs w:val="28"/>
        </w:rPr>
      </w:pPr>
    </w:p>
    <w:p w14:paraId="30F3F4F5" w14:textId="77777777" w:rsidR="00EE4046" w:rsidRDefault="00EE4046" w:rsidP="00EF755F">
      <w:pPr>
        <w:spacing w:after="0" w:afterAutospacing="0"/>
        <w:jc w:val="center"/>
        <w:rPr>
          <w:rFonts w:ascii="Times New Roman" w:hAnsi="Times New Roman" w:cs="Times New Roman"/>
          <w:b/>
          <w:sz w:val="28"/>
          <w:szCs w:val="28"/>
        </w:rPr>
      </w:pPr>
    </w:p>
    <w:p w14:paraId="0240E441" w14:textId="66DD3E1A" w:rsidR="007D4542" w:rsidRDefault="00CC115C" w:rsidP="0009454C">
      <w:pPr>
        <w:spacing w:after="0" w:afterAutospacing="0"/>
        <w:jc w:val="center"/>
        <w:rPr>
          <w:rFonts w:ascii="Times New Roman" w:hAnsi="Times New Roman" w:cs="Times New Roman"/>
          <w:b/>
          <w:sz w:val="28"/>
          <w:szCs w:val="28"/>
        </w:rPr>
      </w:pPr>
      <w:r>
        <w:rPr>
          <w:rFonts w:ascii="Times New Roman" w:hAnsi="Times New Roman" w:cs="Times New Roman"/>
          <w:b/>
          <w:sz w:val="28"/>
          <w:szCs w:val="28"/>
        </w:rPr>
        <w:t>JANUARY</w:t>
      </w:r>
      <w:r w:rsidR="00854FCE">
        <w:rPr>
          <w:rFonts w:ascii="Times New Roman" w:hAnsi="Times New Roman" w:cs="Times New Roman"/>
          <w:b/>
          <w:sz w:val="28"/>
          <w:szCs w:val="28"/>
        </w:rPr>
        <w:t xml:space="preserve"> </w:t>
      </w:r>
      <w:r w:rsidR="00010B7B">
        <w:rPr>
          <w:rFonts w:ascii="Times New Roman" w:hAnsi="Times New Roman" w:cs="Times New Roman"/>
          <w:b/>
          <w:sz w:val="28"/>
          <w:szCs w:val="28"/>
        </w:rPr>
        <w:t>2026</w:t>
      </w:r>
    </w:p>
    <w:p w14:paraId="236861A9" w14:textId="5B777514" w:rsidR="009D41CB" w:rsidRPr="00EF0908" w:rsidRDefault="0009454C" w:rsidP="0009454C">
      <w:pPr>
        <w:spacing w:after="0" w:afterAutospacing="0"/>
        <w:jc w:val="center"/>
        <w:rPr>
          <w:rFonts w:ascii="Times New Roman" w:hAnsi="Times New Roman" w:cs="Times New Roman"/>
          <w:b/>
          <w:i/>
          <w:iCs/>
          <w:color w:val="FF0000"/>
          <w:sz w:val="20"/>
          <w:szCs w:val="20"/>
        </w:rPr>
      </w:pPr>
      <w:bookmarkStart w:id="2" w:name="_Hlk68135680"/>
      <w:r w:rsidRPr="00EF0908">
        <w:rPr>
          <w:rFonts w:ascii="Times New Roman" w:hAnsi="Times New Roman" w:cs="Times New Roman"/>
          <w:b/>
          <w:i/>
          <w:iCs/>
          <w:color w:val="FF0000"/>
          <w:sz w:val="20"/>
          <w:szCs w:val="20"/>
        </w:rPr>
        <w:t>(</w:t>
      </w:r>
      <w:r w:rsidR="00AF630E" w:rsidRPr="00EF0908">
        <w:rPr>
          <w:rFonts w:ascii="Times New Roman" w:hAnsi="Times New Roman" w:cs="Times New Roman"/>
          <w:b/>
          <w:i/>
          <w:iCs/>
          <w:color w:val="FF0000"/>
          <w:sz w:val="20"/>
          <w:szCs w:val="20"/>
        </w:rPr>
        <w:t xml:space="preserve">The </w:t>
      </w:r>
      <w:proofErr w:type="spellStart"/>
      <w:r w:rsidR="00AF630E" w:rsidRPr="00EF0908">
        <w:rPr>
          <w:rFonts w:ascii="Times New Roman" w:hAnsi="Times New Roman" w:cs="Times New Roman"/>
          <w:b/>
          <w:i/>
          <w:iCs/>
          <w:color w:val="FF0000"/>
          <w:sz w:val="20"/>
          <w:szCs w:val="20"/>
        </w:rPr>
        <w:t>project</w:t>
      </w:r>
      <w:proofErr w:type="spellEnd"/>
      <w:r w:rsidR="00AF630E" w:rsidRPr="00EF0908">
        <w:rPr>
          <w:rFonts w:ascii="Times New Roman" w:hAnsi="Times New Roman" w:cs="Times New Roman"/>
          <w:b/>
          <w:i/>
          <w:iCs/>
          <w:color w:val="FF0000"/>
          <w:sz w:val="20"/>
          <w:szCs w:val="20"/>
        </w:rPr>
        <w:t xml:space="preserve"> </w:t>
      </w:r>
      <w:proofErr w:type="spellStart"/>
      <w:r w:rsidR="00AF630E" w:rsidRPr="00EF0908">
        <w:rPr>
          <w:rFonts w:ascii="Times New Roman" w:hAnsi="Times New Roman" w:cs="Times New Roman"/>
          <w:b/>
          <w:i/>
          <w:iCs/>
          <w:color w:val="FF0000"/>
          <w:sz w:val="20"/>
          <w:szCs w:val="20"/>
        </w:rPr>
        <w:t>submission</w:t>
      </w:r>
      <w:proofErr w:type="spellEnd"/>
      <w:r w:rsidR="00AF630E" w:rsidRPr="00EF0908">
        <w:rPr>
          <w:rFonts w:ascii="Times New Roman" w:hAnsi="Times New Roman" w:cs="Times New Roman"/>
          <w:b/>
          <w:i/>
          <w:iCs/>
          <w:color w:val="FF0000"/>
          <w:sz w:val="20"/>
          <w:szCs w:val="20"/>
        </w:rPr>
        <w:t xml:space="preserve"> </w:t>
      </w:r>
      <w:proofErr w:type="spellStart"/>
      <w:r w:rsidR="00AF630E" w:rsidRPr="00EF0908">
        <w:rPr>
          <w:rFonts w:ascii="Times New Roman" w:hAnsi="Times New Roman" w:cs="Times New Roman"/>
          <w:b/>
          <w:i/>
          <w:iCs/>
          <w:color w:val="FF0000"/>
          <w:sz w:val="20"/>
          <w:szCs w:val="20"/>
        </w:rPr>
        <w:t>month</w:t>
      </w:r>
      <w:proofErr w:type="spellEnd"/>
      <w:r w:rsidR="00AF630E" w:rsidRPr="00EF0908">
        <w:rPr>
          <w:rFonts w:ascii="Times New Roman" w:hAnsi="Times New Roman" w:cs="Times New Roman"/>
          <w:b/>
          <w:i/>
          <w:iCs/>
          <w:color w:val="FF0000"/>
          <w:sz w:val="20"/>
          <w:szCs w:val="20"/>
        </w:rPr>
        <w:t xml:space="preserve"> and </w:t>
      </w:r>
      <w:proofErr w:type="spellStart"/>
      <w:r w:rsidR="00AF630E" w:rsidRPr="00EF0908">
        <w:rPr>
          <w:rFonts w:ascii="Times New Roman" w:hAnsi="Times New Roman" w:cs="Times New Roman"/>
          <w:b/>
          <w:i/>
          <w:iCs/>
          <w:color w:val="FF0000"/>
          <w:sz w:val="20"/>
          <w:szCs w:val="20"/>
        </w:rPr>
        <w:t>year</w:t>
      </w:r>
      <w:proofErr w:type="spellEnd"/>
      <w:r w:rsidR="00AF630E" w:rsidRPr="00EF0908">
        <w:rPr>
          <w:rFonts w:ascii="Times New Roman" w:hAnsi="Times New Roman" w:cs="Times New Roman"/>
          <w:b/>
          <w:i/>
          <w:iCs/>
          <w:color w:val="FF0000"/>
          <w:sz w:val="20"/>
          <w:szCs w:val="20"/>
        </w:rPr>
        <w:t xml:space="preserve"> must be </w:t>
      </w:r>
      <w:proofErr w:type="spellStart"/>
      <w:r w:rsidR="00AF630E" w:rsidRPr="00EF0908">
        <w:rPr>
          <w:rFonts w:ascii="Times New Roman" w:hAnsi="Times New Roman" w:cs="Times New Roman"/>
          <w:b/>
          <w:i/>
          <w:iCs/>
          <w:color w:val="FF0000"/>
          <w:sz w:val="20"/>
          <w:szCs w:val="20"/>
        </w:rPr>
        <w:t>written</w:t>
      </w:r>
      <w:proofErr w:type="spellEnd"/>
      <w:r w:rsidR="00AF630E" w:rsidRPr="00EF0908">
        <w:rPr>
          <w:rFonts w:ascii="Times New Roman" w:hAnsi="Times New Roman" w:cs="Times New Roman"/>
          <w:b/>
          <w:i/>
          <w:iCs/>
          <w:color w:val="FF0000"/>
          <w:sz w:val="20"/>
          <w:szCs w:val="20"/>
        </w:rPr>
        <w:t>.</w:t>
      </w:r>
      <w:r w:rsidRPr="00EF0908">
        <w:rPr>
          <w:rFonts w:ascii="Times New Roman" w:hAnsi="Times New Roman" w:cs="Times New Roman"/>
          <w:b/>
          <w:i/>
          <w:iCs/>
          <w:color w:val="FF0000"/>
          <w:sz w:val="20"/>
          <w:szCs w:val="20"/>
        </w:rPr>
        <w:t>)</w:t>
      </w:r>
      <w:r w:rsidR="009D41CB" w:rsidRPr="00EF0908">
        <w:rPr>
          <w:rFonts w:ascii="Times New Roman" w:hAnsi="Times New Roman" w:cs="Times New Roman"/>
          <w:b/>
          <w:i/>
          <w:iCs/>
          <w:color w:val="FF0000"/>
          <w:sz w:val="20"/>
          <w:szCs w:val="20"/>
        </w:rPr>
        <w:br w:type="page"/>
      </w:r>
    </w:p>
    <w:p w14:paraId="517C4287" w14:textId="2542BBAA" w:rsidR="00B5353B" w:rsidRPr="00056EFC" w:rsidRDefault="00B5353B" w:rsidP="00084F27">
      <w:pPr>
        <w:ind w:left="360"/>
        <w:rPr>
          <w:rFonts w:ascii="Times New Roman" w:hAnsi="Times New Roman" w:cs="Times New Roman"/>
          <w:b/>
          <w:sz w:val="28"/>
          <w:szCs w:val="28"/>
        </w:rPr>
      </w:pPr>
      <w:bookmarkStart w:id="3" w:name="_Hlk210735959"/>
      <w:bookmarkEnd w:id="2"/>
      <w:r>
        <w:rPr>
          <w:rFonts w:ascii="Times New Roman" w:hAnsi="Times New Roman" w:cs="Times New Roman"/>
          <w:b/>
          <w:sz w:val="28"/>
          <w:szCs w:val="28"/>
        </w:rPr>
        <w:lastRenderedPageBreak/>
        <w:t xml:space="preserve">YAPAY </w:t>
      </w:r>
      <w:proofErr w:type="gramStart"/>
      <w:r>
        <w:rPr>
          <w:rFonts w:ascii="Times New Roman" w:hAnsi="Times New Roman" w:cs="Times New Roman"/>
          <w:b/>
          <w:sz w:val="28"/>
          <w:szCs w:val="28"/>
        </w:rPr>
        <w:t>ZEKA</w:t>
      </w:r>
      <w:proofErr w:type="gramEnd"/>
      <w:r>
        <w:rPr>
          <w:rFonts w:ascii="Times New Roman" w:hAnsi="Times New Roman" w:cs="Times New Roman"/>
          <w:b/>
          <w:sz w:val="28"/>
          <w:szCs w:val="28"/>
        </w:rPr>
        <w:t xml:space="preserve"> DESTEKLİ FİNANSAL TAHMİN PLATFORMU</w:t>
      </w:r>
    </w:p>
    <w:p w14:paraId="53272A81" w14:textId="77777777" w:rsidR="00102BD6" w:rsidRDefault="007D4542" w:rsidP="00D60C0E">
      <w:pPr>
        <w:pStyle w:val="KonuBal1"/>
        <w:jc w:val="center"/>
      </w:pPr>
      <w:bookmarkStart w:id="4" w:name="_Toc484313423"/>
      <w:bookmarkStart w:id="5" w:name="_Toc210910686"/>
      <w:bookmarkEnd w:id="3"/>
      <w:r w:rsidRPr="002A06CC">
        <w:t>ÖZET</w:t>
      </w:r>
      <w:bookmarkEnd w:id="4"/>
      <w:bookmarkEnd w:id="5"/>
    </w:p>
    <w:p w14:paraId="0E56996C" w14:textId="77777777" w:rsidR="00CA06DB" w:rsidRPr="00CA06DB" w:rsidRDefault="00CA06DB" w:rsidP="00CA06DB">
      <w:pPr>
        <w:spacing w:after="0" w:afterAutospacing="0"/>
        <w:ind w:firstLine="567"/>
        <w:rPr>
          <w:rFonts w:ascii="Times New Roman" w:hAnsi="Times New Roman" w:cs="Times New Roman"/>
          <w:sz w:val="24"/>
          <w:szCs w:val="24"/>
        </w:rPr>
      </w:pPr>
      <w:bookmarkStart w:id="6" w:name="_Hlk210735972"/>
      <w:r w:rsidRPr="00CA06DB">
        <w:rPr>
          <w:rFonts w:ascii="Times New Roman" w:hAnsi="Times New Roman" w:cs="Times New Roman"/>
          <w:sz w:val="24"/>
          <w:szCs w:val="24"/>
        </w:rPr>
        <w:t>Bu projenin birinci ve ikinci bölümlerinde literatür taraması gerçekleştirilmiş olup, birinci bölümde finansal tahminleme ve yapay zekâ tabanlı tahmin modelleri kavramları tartışılmıştır. Bu bölümde finansal piyasalarda tahminleme kavramının önemi, geleneksel yöntemlerin sınırlılıkları ve yapay zekânın bu alandaki katkıları ele alınmış; yapay zekâ destekli finansal tahmin sistemlerinin genel çerçevesi çizilmiştir.</w:t>
      </w:r>
    </w:p>
    <w:p w14:paraId="2B488400" w14:textId="77777777" w:rsidR="00CA06DB" w:rsidRPr="00CA06DB" w:rsidRDefault="00CA06DB" w:rsidP="00CA06DB">
      <w:pPr>
        <w:spacing w:after="0" w:afterAutospacing="0"/>
        <w:ind w:firstLine="567"/>
        <w:rPr>
          <w:rFonts w:ascii="Times New Roman" w:hAnsi="Times New Roman" w:cs="Times New Roman"/>
          <w:sz w:val="24"/>
          <w:szCs w:val="24"/>
        </w:rPr>
      </w:pPr>
      <w:bookmarkStart w:id="7" w:name="_Hlk210735980"/>
      <w:bookmarkEnd w:id="6"/>
      <w:r w:rsidRPr="00CA06DB">
        <w:rPr>
          <w:rFonts w:ascii="Times New Roman" w:hAnsi="Times New Roman" w:cs="Times New Roman"/>
          <w:sz w:val="24"/>
          <w:szCs w:val="24"/>
        </w:rPr>
        <w:t>İkinci bölümde makine öğrenmesi, derin öğrenme ve zaman serisi analizi yöntemlerinin finansal veriler üzerindeki uygulamaları incelenmiştir. Bu kapsamda, literatürde kullanılan farklı model türleri (örneğin LSTM, GRU, Transformer tabanlı modeller) ve performans değerlendirme metrikleri araştırılmıştır.</w:t>
      </w:r>
    </w:p>
    <w:p w14:paraId="17FCBD95" w14:textId="77777777" w:rsidR="00CA06DB" w:rsidRPr="00CA06DB" w:rsidRDefault="00CA06DB" w:rsidP="00CA06DB">
      <w:pPr>
        <w:spacing w:after="0" w:afterAutospacing="0"/>
        <w:ind w:firstLine="567"/>
        <w:rPr>
          <w:rFonts w:ascii="Times New Roman" w:hAnsi="Times New Roman" w:cs="Times New Roman"/>
          <w:sz w:val="24"/>
          <w:szCs w:val="24"/>
        </w:rPr>
      </w:pPr>
      <w:r w:rsidRPr="00CA06DB">
        <w:rPr>
          <w:rFonts w:ascii="Times New Roman" w:hAnsi="Times New Roman" w:cs="Times New Roman"/>
          <w:sz w:val="24"/>
          <w:szCs w:val="24"/>
        </w:rPr>
        <w:t>Üçüncü bölümde, projenin geliştirme süreci açıklanmış ve yapay zekâ destekli finansal tahmin platformunun tasarımı, veri toplama süreci, model eğitimi ve sistem mimarisi ayrıntılı olarak değerlendirilmiştir.</w:t>
      </w:r>
    </w:p>
    <w:p w14:paraId="5601BED7" w14:textId="77777777" w:rsidR="00CA06DB" w:rsidRPr="00CA06DB" w:rsidRDefault="00CA06DB" w:rsidP="00CA06DB">
      <w:pPr>
        <w:spacing w:after="0" w:afterAutospacing="0"/>
        <w:ind w:firstLine="567"/>
        <w:rPr>
          <w:rFonts w:ascii="Times New Roman" w:hAnsi="Times New Roman" w:cs="Times New Roman"/>
          <w:sz w:val="24"/>
          <w:szCs w:val="24"/>
        </w:rPr>
      </w:pPr>
      <w:r w:rsidRPr="00CA06DB">
        <w:rPr>
          <w:rFonts w:ascii="Times New Roman" w:hAnsi="Times New Roman" w:cs="Times New Roman"/>
          <w:sz w:val="24"/>
          <w:szCs w:val="24"/>
        </w:rPr>
        <w:t>Son bölümde, oluşturulan platformun deneysel sonuçları paylaşılmış, elde edilen tahmin performansları tartışılmış ve sistemin gelecekte geliştirilebilecek yönlerine ilişkin öneriler sunulmuştur.</w:t>
      </w:r>
    </w:p>
    <w:bookmarkEnd w:id="7"/>
    <w:p w14:paraId="55BF4F24" w14:textId="77777777" w:rsidR="00D5508F" w:rsidRDefault="00D5508F" w:rsidP="00CA06DB">
      <w:pPr>
        <w:spacing w:after="0" w:afterAutospacing="0"/>
        <w:rPr>
          <w:rFonts w:ascii="Times New Roman" w:hAnsi="Times New Roman" w:cs="Times New Roman"/>
          <w:b/>
          <w:bCs/>
          <w:sz w:val="24"/>
          <w:szCs w:val="24"/>
        </w:rPr>
      </w:pPr>
    </w:p>
    <w:p w14:paraId="1C032369" w14:textId="34DB224A" w:rsidR="00CA06DB" w:rsidRPr="00CA06DB" w:rsidRDefault="00CA06DB" w:rsidP="00CA06DB">
      <w:pPr>
        <w:spacing w:after="0" w:afterAutospacing="0"/>
        <w:rPr>
          <w:rFonts w:ascii="Times New Roman" w:hAnsi="Times New Roman" w:cs="Times New Roman"/>
          <w:sz w:val="24"/>
          <w:szCs w:val="24"/>
        </w:rPr>
      </w:pPr>
      <w:bookmarkStart w:id="8" w:name="_Hlk210736007"/>
      <w:r w:rsidRPr="00CA06DB">
        <w:rPr>
          <w:rFonts w:ascii="Times New Roman" w:hAnsi="Times New Roman" w:cs="Times New Roman"/>
          <w:b/>
          <w:bCs/>
          <w:sz w:val="24"/>
          <w:szCs w:val="24"/>
        </w:rPr>
        <w:t>Anahtar Kelimeler:</w:t>
      </w:r>
      <w:r w:rsidRPr="00CA06DB">
        <w:rPr>
          <w:rFonts w:ascii="Times New Roman" w:hAnsi="Times New Roman" w:cs="Times New Roman"/>
          <w:sz w:val="24"/>
          <w:szCs w:val="24"/>
        </w:rPr>
        <w:t xml:space="preserve"> Yapay Zekâ, Makine Öğrenmesi, Finansal Tahminleme, Zaman Serisi Analizi, Derin Öğrenme</w:t>
      </w:r>
    </w:p>
    <w:p w14:paraId="3F760A98" w14:textId="373FD00B" w:rsidR="0009454C" w:rsidRPr="00D50CF1" w:rsidRDefault="0009454C" w:rsidP="00F16479">
      <w:pPr>
        <w:widowControl w:val="0"/>
        <w:autoSpaceDE w:val="0"/>
        <w:autoSpaceDN w:val="0"/>
        <w:adjustRightInd w:val="0"/>
        <w:spacing w:before="11" w:line="289" w:lineRule="exact"/>
        <w:rPr>
          <w:rFonts w:ascii="Times New Roman" w:hAnsi="Times New Roman" w:cs="Times New Roman"/>
          <w:b/>
          <w:bCs/>
          <w:i/>
          <w:iCs/>
          <w:color w:val="FF0000"/>
          <w:sz w:val="20"/>
          <w:szCs w:val="20"/>
        </w:rPr>
      </w:pPr>
      <w:bookmarkStart w:id="9" w:name="_Hlk68096477"/>
      <w:r w:rsidRPr="00D50CF1">
        <w:rPr>
          <w:rFonts w:ascii="Times New Roman" w:hAnsi="Times New Roman" w:cs="Times New Roman"/>
          <w:b/>
          <w:bCs/>
          <w:i/>
          <w:iCs/>
          <w:color w:val="FF0000"/>
          <w:sz w:val="20"/>
          <w:szCs w:val="20"/>
        </w:rPr>
        <w:t>(Baş harfler büyük yazılır.</w:t>
      </w:r>
      <w:r>
        <w:rPr>
          <w:rFonts w:ascii="Times New Roman" w:hAnsi="Times New Roman" w:cs="Times New Roman"/>
          <w:b/>
          <w:bCs/>
          <w:i/>
          <w:iCs/>
          <w:color w:val="FF0000"/>
          <w:sz w:val="20"/>
          <w:szCs w:val="20"/>
        </w:rPr>
        <w:t xml:space="preserve"> </w:t>
      </w:r>
      <w:r w:rsidR="00CA06DB">
        <w:rPr>
          <w:rFonts w:ascii="Times New Roman" w:hAnsi="Times New Roman" w:cs="Times New Roman"/>
          <w:b/>
          <w:bCs/>
          <w:i/>
          <w:iCs/>
          <w:color w:val="FF0000"/>
          <w:sz w:val="20"/>
          <w:szCs w:val="20"/>
        </w:rPr>
        <w:t>En az 3, en fazla 5 ade</w:t>
      </w:r>
      <w:r w:rsidR="00F557DF">
        <w:rPr>
          <w:rFonts w:ascii="Times New Roman" w:hAnsi="Times New Roman" w:cs="Times New Roman"/>
          <w:b/>
          <w:bCs/>
          <w:i/>
          <w:iCs/>
          <w:color w:val="FF0000"/>
          <w:sz w:val="20"/>
          <w:szCs w:val="20"/>
        </w:rPr>
        <w:t>t</w:t>
      </w:r>
      <w:r w:rsidR="00CA06DB">
        <w:rPr>
          <w:rFonts w:ascii="Times New Roman" w:hAnsi="Times New Roman" w:cs="Times New Roman"/>
          <w:b/>
          <w:bCs/>
          <w:i/>
          <w:iCs/>
          <w:color w:val="FF0000"/>
          <w:sz w:val="20"/>
          <w:szCs w:val="20"/>
        </w:rPr>
        <w:t xml:space="preserve"> anahtar kelime kullanılmalıdır</w:t>
      </w:r>
      <w:r>
        <w:rPr>
          <w:rFonts w:ascii="Times New Roman" w:hAnsi="Times New Roman" w:cs="Times New Roman"/>
          <w:b/>
          <w:bCs/>
          <w:i/>
          <w:iCs/>
          <w:color w:val="FF0000"/>
          <w:sz w:val="20"/>
          <w:szCs w:val="20"/>
        </w:rPr>
        <w:t>.</w:t>
      </w:r>
      <w:r w:rsidRPr="00D50CF1">
        <w:rPr>
          <w:rFonts w:ascii="Times New Roman" w:hAnsi="Times New Roman" w:cs="Times New Roman"/>
          <w:b/>
          <w:bCs/>
          <w:i/>
          <w:iCs/>
          <w:color w:val="FF0000"/>
          <w:sz w:val="20"/>
          <w:szCs w:val="20"/>
        </w:rPr>
        <w:t>)</w:t>
      </w:r>
    </w:p>
    <w:p w14:paraId="2E814409" w14:textId="77777777" w:rsidR="0009454C" w:rsidRDefault="0009454C" w:rsidP="0009454C">
      <w:pPr>
        <w:widowControl w:val="0"/>
        <w:autoSpaceDE w:val="0"/>
        <w:autoSpaceDN w:val="0"/>
        <w:adjustRightInd w:val="0"/>
        <w:spacing w:before="11" w:after="0"/>
        <w:rPr>
          <w:rFonts w:ascii="Times New Roman" w:hAnsi="Times New Roman" w:cs="Times New Roman"/>
          <w:b/>
          <w:bCs/>
          <w:color w:val="000000"/>
        </w:rPr>
      </w:pPr>
    </w:p>
    <w:p w14:paraId="49372EE0" w14:textId="72BAA5A0" w:rsidR="00BE1FC1" w:rsidRPr="00BE1FC1" w:rsidRDefault="0009454C" w:rsidP="009D41CB">
      <w:pPr>
        <w:widowControl w:val="0"/>
        <w:autoSpaceDE w:val="0"/>
        <w:autoSpaceDN w:val="0"/>
        <w:adjustRightInd w:val="0"/>
        <w:spacing w:before="11" w:after="0"/>
      </w:pPr>
      <w:r w:rsidRPr="00543AE7">
        <w:rPr>
          <w:rFonts w:ascii="Times New Roman" w:hAnsi="Times New Roman" w:cs="Times New Roman"/>
          <w:b/>
          <w:bCs/>
          <w:color w:val="000000"/>
          <w:highlight w:val="cyan"/>
        </w:rPr>
        <w:t>Bir sayfayı geçmemelidir.</w:t>
      </w:r>
      <w:bookmarkEnd w:id="9"/>
    </w:p>
    <w:bookmarkEnd w:id="8"/>
    <w:p w14:paraId="77FE7DEC" w14:textId="19DDF5AC" w:rsidR="001E3DDC" w:rsidRPr="009D14A9" w:rsidRDefault="007D4542" w:rsidP="009D14A9">
      <w:pPr>
        <w:jc w:val="center"/>
        <w:rPr>
          <w:rFonts w:ascii="Times New Roman" w:hAnsi="Times New Roman" w:cs="Times New Roman"/>
          <w:b/>
          <w:sz w:val="28"/>
          <w:szCs w:val="28"/>
        </w:rPr>
      </w:pPr>
      <w:r w:rsidRPr="00BE1FC1">
        <w:br w:type="page"/>
      </w:r>
      <w:bookmarkStart w:id="10" w:name="_Hlk210736033"/>
      <w:r w:rsidR="009D14A9">
        <w:rPr>
          <w:rFonts w:ascii="Times New Roman" w:hAnsi="Times New Roman" w:cs="Times New Roman"/>
          <w:b/>
          <w:sz w:val="28"/>
          <w:szCs w:val="28"/>
        </w:rPr>
        <w:lastRenderedPageBreak/>
        <w:t>AI-POWERED FINANCIAL FORECASTING PLATFORM</w:t>
      </w:r>
    </w:p>
    <w:p w14:paraId="7ECB6FE6" w14:textId="77777777" w:rsidR="007D4542" w:rsidRDefault="007D4542" w:rsidP="00D60C0E">
      <w:pPr>
        <w:pStyle w:val="KonuBal1"/>
        <w:jc w:val="center"/>
      </w:pPr>
      <w:bookmarkStart w:id="11" w:name="_Toc484313424"/>
      <w:bookmarkStart w:id="12" w:name="_Toc210910687"/>
      <w:bookmarkEnd w:id="10"/>
      <w:r w:rsidRPr="008A60AC">
        <w:t>ABSTRACT</w:t>
      </w:r>
      <w:bookmarkEnd w:id="11"/>
      <w:bookmarkEnd w:id="12"/>
    </w:p>
    <w:p w14:paraId="1015D3C0" w14:textId="77777777" w:rsidR="008C0A4E" w:rsidRPr="008C0A4E" w:rsidRDefault="008C0A4E" w:rsidP="008C0A4E">
      <w:pPr>
        <w:spacing w:after="0" w:afterAutospacing="0"/>
        <w:ind w:firstLine="567"/>
        <w:rPr>
          <w:rFonts w:ascii="Times New Roman" w:hAnsi="Times New Roman" w:cs="Times New Roman"/>
          <w:sz w:val="24"/>
          <w:szCs w:val="24"/>
        </w:rPr>
      </w:pPr>
      <w:bookmarkStart w:id="13" w:name="_Toc484313425"/>
      <w:r w:rsidRPr="008C0A4E">
        <w:rPr>
          <w:rFonts w:ascii="Times New Roman" w:hAnsi="Times New Roman" w:cs="Times New Roman"/>
          <w:sz w:val="24"/>
          <w:szCs w:val="24"/>
        </w:rPr>
        <w:t xml:space="preserve">In the first and second </w:t>
      </w:r>
      <w:proofErr w:type="spellStart"/>
      <w:r w:rsidRPr="008C0A4E">
        <w:rPr>
          <w:rFonts w:ascii="Times New Roman" w:hAnsi="Times New Roman" w:cs="Times New Roman"/>
          <w:sz w:val="24"/>
          <w:szCs w:val="24"/>
        </w:rPr>
        <w:t>chapters</w:t>
      </w:r>
      <w:proofErr w:type="spellEnd"/>
      <w:r w:rsidRPr="008C0A4E">
        <w:rPr>
          <w:rFonts w:ascii="Times New Roman" w:hAnsi="Times New Roman" w:cs="Times New Roman"/>
          <w:sz w:val="24"/>
          <w:szCs w:val="24"/>
        </w:rPr>
        <w:t xml:space="preserve"> of this </w:t>
      </w:r>
      <w:proofErr w:type="spellStart"/>
      <w:r w:rsidRPr="008C0A4E">
        <w:rPr>
          <w:rFonts w:ascii="Times New Roman" w:hAnsi="Times New Roman" w:cs="Times New Roman"/>
          <w:sz w:val="24"/>
          <w:szCs w:val="24"/>
        </w:rPr>
        <w:t>project</w:t>
      </w:r>
      <w:proofErr w:type="spellEnd"/>
      <w:r w:rsidRPr="008C0A4E">
        <w:rPr>
          <w:rFonts w:ascii="Times New Roman" w:hAnsi="Times New Roman" w:cs="Times New Roman"/>
          <w:sz w:val="24"/>
          <w:szCs w:val="24"/>
        </w:rPr>
        <w:t xml:space="preserve">, a </w:t>
      </w:r>
      <w:proofErr w:type="spellStart"/>
      <w:r w:rsidRPr="008C0A4E">
        <w:rPr>
          <w:rFonts w:ascii="Times New Roman" w:hAnsi="Times New Roman" w:cs="Times New Roman"/>
          <w:sz w:val="24"/>
          <w:szCs w:val="24"/>
        </w:rPr>
        <w:t>comprehensive</w:t>
      </w:r>
      <w:proofErr w:type="spellEnd"/>
      <w:r w:rsidRPr="008C0A4E">
        <w:rPr>
          <w:rFonts w:ascii="Times New Roman" w:hAnsi="Times New Roman" w:cs="Times New Roman"/>
          <w:sz w:val="24"/>
          <w:szCs w:val="24"/>
        </w:rPr>
        <w:t xml:space="preserve"> </w:t>
      </w:r>
      <w:proofErr w:type="spellStart"/>
      <w:r w:rsidRPr="008C0A4E">
        <w:rPr>
          <w:rFonts w:ascii="Times New Roman" w:hAnsi="Times New Roman" w:cs="Times New Roman"/>
          <w:sz w:val="24"/>
          <w:szCs w:val="24"/>
        </w:rPr>
        <w:t>literature</w:t>
      </w:r>
      <w:proofErr w:type="spellEnd"/>
      <w:r w:rsidRPr="008C0A4E">
        <w:rPr>
          <w:rFonts w:ascii="Times New Roman" w:hAnsi="Times New Roman" w:cs="Times New Roman"/>
          <w:sz w:val="24"/>
          <w:szCs w:val="24"/>
        </w:rPr>
        <w:t xml:space="preserve"> </w:t>
      </w:r>
      <w:proofErr w:type="spellStart"/>
      <w:r w:rsidRPr="008C0A4E">
        <w:rPr>
          <w:rFonts w:ascii="Times New Roman" w:hAnsi="Times New Roman" w:cs="Times New Roman"/>
          <w:sz w:val="24"/>
          <w:szCs w:val="24"/>
        </w:rPr>
        <w:t>review</w:t>
      </w:r>
      <w:proofErr w:type="spellEnd"/>
      <w:r w:rsidRPr="008C0A4E">
        <w:rPr>
          <w:rFonts w:ascii="Times New Roman" w:hAnsi="Times New Roman" w:cs="Times New Roman"/>
          <w:sz w:val="24"/>
          <w:szCs w:val="24"/>
        </w:rPr>
        <w:t xml:space="preserve"> </w:t>
      </w:r>
      <w:proofErr w:type="spellStart"/>
      <w:r w:rsidRPr="008C0A4E">
        <w:rPr>
          <w:rFonts w:ascii="Times New Roman" w:hAnsi="Times New Roman" w:cs="Times New Roman"/>
          <w:sz w:val="24"/>
          <w:szCs w:val="24"/>
        </w:rPr>
        <w:t>was</w:t>
      </w:r>
      <w:proofErr w:type="spellEnd"/>
      <w:r w:rsidRPr="008C0A4E">
        <w:rPr>
          <w:rFonts w:ascii="Times New Roman" w:hAnsi="Times New Roman" w:cs="Times New Roman"/>
          <w:sz w:val="24"/>
          <w:szCs w:val="24"/>
        </w:rPr>
        <w:t xml:space="preserve"> conducted. The first </w:t>
      </w:r>
      <w:proofErr w:type="spellStart"/>
      <w:r w:rsidRPr="008C0A4E">
        <w:rPr>
          <w:rFonts w:ascii="Times New Roman" w:hAnsi="Times New Roman" w:cs="Times New Roman"/>
          <w:sz w:val="24"/>
          <w:szCs w:val="24"/>
        </w:rPr>
        <w:t>chapter</w:t>
      </w:r>
      <w:proofErr w:type="spellEnd"/>
      <w:r w:rsidRPr="008C0A4E">
        <w:rPr>
          <w:rFonts w:ascii="Times New Roman" w:hAnsi="Times New Roman" w:cs="Times New Roman"/>
          <w:sz w:val="24"/>
          <w:szCs w:val="24"/>
        </w:rPr>
        <w:t xml:space="preserve"> </w:t>
      </w:r>
      <w:proofErr w:type="spellStart"/>
      <w:r w:rsidRPr="008C0A4E">
        <w:rPr>
          <w:rFonts w:ascii="Times New Roman" w:hAnsi="Times New Roman" w:cs="Times New Roman"/>
          <w:sz w:val="24"/>
          <w:szCs w:val="24"/>
        </w:rPr>
        <w:t>discusses</w:t>
      </w:r>
      <w:proofErr w:type="spellEnd"/>
      <w:r w:rsidRPr="008C0A4E">
        <w:rPr>
          <w:rFonts w:ascii="Times New Roman" w:hAnsi="Times New Roman" w:cs="Times New Roman"/>
          <w:sz w:val="24"/>
          <w:szCs w:val="24"/>
        </w:rPr>
        <w:t xml:space="preserve"> the concepts of financial </w:t>
      </w:r>
      <w:proofErr w:type="spellStart"/>
      <w:r w:rsidRPr="008C0A4E">
        <w:rPr>
          <w:rFonts w:ascii="Times New Roman" w:hAnsi="Times New Roman" w:cs="Times New Roman"/>
          <w:sz w:val="24"/>
          <w:szCs w:val="24"/>
        </w:rPr>
        <w:t>forecasting</w:t>
      </w:r>
      <w:proofErr w:type="spellEnd"/>
      <w:r w:rsidRPr="008C0A4E">
        <w:rPr>
          <w:rFonts w:ascii="Times New Roman" w:hAnsi="Times New Roman" w:cs="Times New Roman"/>
          <w:sz w:val="24"/>
          <w:szCs w:val="24"/>
        </w:rPr>
        <w:t xml:space="preserve"> and AI-based </w:t>
      </w:r>
      <w:proofErr w:type="spellStart"/>
      <w:r w:rsidRPr="008C0A4E">
        <w:rPr>
          <w:rFonts w:ascii="Times New Roman" w:hAnsi="Times New Roman" w:cs="Times New Roman"/>
          <w:sz w:val="24"/>
          <w:szCs w:val="24"/>
        </w:rPr>
        <w:t>prediction</w:t>
      </w:r>
      <w:proofErr w:type="spellEnd"/>
      <w:r w:rsidRPr="008C0A4E">
        <w:rPr>
          <w:rFonts w:ascii="Times New Roman" w:hAnsi="Times New Roman" w:cs="Times New Roman"/>
          <w:sz w:val="24"/>
          <w:szCs w:val="24"/>
        </w:rPr>
        <w:t xml:space="preserve"> models. In this </w:t>
      </w:r>
      <w:proofErr w:type="spellStart"/>
      <w:r w:rsidRPr="008C0A4E">
        <w:rPr>
          <w:rFonts w:ascii="Times New Roman" w:hAnsi="Times New Roman" w:cs="Times New Roman"/>
          <w:sz w:val="24"/>
          <w:szCs w:val="24"/>
        </w:rPr>
        <w:t>section</w:t>
      </w:r>
      <w:proofErr w:type="spellEnd"/>
      <w:r w:rsidRPr="008C0A4E">
        <w:rPr>
          <w:rFonts w:ascii="Times New Roman" w:hAnsi="Times New Roman" w:cs="Times New Roman"/>
          <w:sz w:val="24"/>
          <w:szCs w:val="24"/>
        </w:rPr>
        <w:t xml:space="preserve">, the importance of </w:t>
      </w:r>
      <w:proofErr w:type="spellStart"/>
      <w:r w:rsidRPr="008C0A4E">
        <w:rPr>
          <w:rFonts w:ascii="Times New Roman" w:hAnsi="Times New Roman" w:cs="Times New Roman"/>
          <w:sz w:val="24"/>
          <w:szCs w:val="24"/>
        </w:rPr>
        <w:t>forecasting</w:t>
      </w:r>
      <w:proofErr w:type="spellEnd"/>
      <w:r w:rsidRPr="008C0A4E">
        <w:rPr>
          <w:rFonts w:ascii="Times New Roman" w:hAnsi="Times New Roman" w:cs="Times New Roman"/>
          <w:sz w:val="24"/>
          <w:szCs w:val="24"/>
        </w:rPr>
        <w:t xml:space="preserve"> in financial markets, the limitations of traditional approaches, and the </w:t>
      </w:r>
      <w:proofErr w:type="spellStart"/>
      <w:r w:rsidRPr="008C0A4E">
        <w:rPr>
          <w:rFonts w:ascii="Times New Roman" w:hAnsi="Times New Roman" w:cs="Times New Roman"/>
          <w:sz w:val="24"/>
          <w:szCs w:val="24"/>
        </w:rPr>
        <w:t>contributions</w:t>
      </w:r>
      <w:proofErr w:type="spellEnd"/>
      <w:r w:rsidRPr="008C0A4E">
        <w:rPr>
          <w:rFonts w:ascii="Times New Roman" w:hAnsi="Times New Roman" w:cs="Times New Roman"/>
          <w:sz w:val="24"/>
          <w:szCs w:val="24"/>
        </w:rPr>
        <w:t xml:space="preserve"> of </w:t>
      </w:r>
      <w:proofErr w:type="spellStart"/>
      <w:r w:rsidRPr="008C0A4E">
        <w:rPr>
          <w:rFonts w:ascii="Times New Roman" w:hAnsi="Times New Roman" w:cs="Times New Roman"/>
          <w:sz w:val="24"/>
          <w:szCs w:val="24"/>
        </w:rPr>
        <w:t>artificial</w:t>
      </w:r>
      <w:proofErr w:type="spellEnd"/>
      <w:r w:rsidRPr="008C0A4E">
        <w:rPr>
          <w:rFonts w:ascii="Times New Roman" w:hAnsi="Times New Roman" w:cs="Times New Roman"/>
          <w:sz w:val="24"/>
          <w:szCs w:val="24"/>
        </w:rPr>
        <w:t xml:space="preserve"> </w:t>
      </w:r>
      <w:proofErr w:type="spellStart"/>
      <w:r w:rsidRPr="008C0A4E">
        <w:rPr>
          <w:rFonts w:ascii="Times New Roman" w:hAnsi="Times New Roman" w:cs="Times New Roman"/>
          <w:sz w:val="24"/>
          <w:szCs w:val="24"/>
        </w:rPr>
        <w:t>intelligence</w:t>
      </w:r>
      <w:proofErr w:type="spellEnd"/>
      <w:r w:rsidRPr="008C0A4E">
        <w:rPr>
          <w:rFonts w:ascii="Times New Roman" w:hAnsi="Times New Roman" w:cs="Times New Roman"/>
          <w:sz w:val="24"/>
          <w:szCs w:val="24"/>
        </w:rPr>
        <w:t xml:space="preserve"> in this field are examined. The overall framework of AI-supported financial </w:t>
      </w:r>
      <w:proofErr w:type="spellStart"/>
      <w:r w:rsidRPr="008C0A4E">
        <w:rPr>
          <w:rFonts w:ascii="Times New Roman" w:hAnsi="Times New Roman" w:cs="Times New Roman"/>
          <w:sz w:val="24"/>
          <w:szCs w:val="24"/>
        </w:rPr>
        <w:t>forecasting</w:t>
      </w:r>
      <w:proofErr w:type="spellEnd"/>
      <w:r w:rsidRPr="008C0A4E">
        <w:rPr>
          <w:rFonts w:ascii="Times New Roman" w:hAnsi="Times New Roman" w:cs="Times New Roman"/>
          <w:sz w:val="24"/>
          <w:szCs w:val="24"/>
        </w:rPr>
        <w:t xml:space="preserve"> systems has </w:t>
      </w:r>
      <w:proofErr w:type="spellStart"/>
      <w:r w:rsidRPr="008C0A4E">
        <w:rPr>
          <w:rFonts w:ascii="Times New Roman" w:hAnsi="Times New Roman" w:cs="Times New Roman"/>
          <w:sz w:val="24"/>
          <w:szCs w:val="24"/>
        </w:rPr>
        <w:t>been</w:t>
      </w:r>
      <w:proofErr w:type="spellEnd"/>
      <w:r w:rsidRPr="008C0A4E">
        <w:rPr>
          <w:rFonts w:ascii="Times New Roman" w:hAnsi="Times New Roman" w:cs="Times New Roman"/>
          <w:sz w:val="24"/>
          <w:szCs w:val="24"/>
        </w:rPr>
        <w:t xml:space="preserve"> </w:t>
      </w:r>
      <w:proofErr w:type="spellStart"/>
      <w:r w:rsidRPr="008C0A4E">
        <w:rPr>
          <w:rFonts w:ascii="Times New Roman" w:hAnsi="Times New Roman" w:cs="Times New Roman"/>
          <w:sz w:val="24"/>
          <w:szCs w:val="24"/>
        </w:rPr>
        <w:t>outlined</w:t>
      </w:r>
      <w:proofErr w:type="spellEnd"/>
      <w:r w:rsidRPr="008C0A4E">
        <w:rPr>
          <w:rFonts w:ascii="Times New Roman" w:hAnsi="Times New Roman" w:cs="Times New Roman"/>
          <w:sz w:val="24"/>
          <w:szCs w:val="24"/>
        </w:rPr>
        <w:t>.</w:t>
      </w:r>
    </w:p>
    <w:p w14:paraId="306928FE" w14:textId="77777777" w:rsidR="008C0A4E" w:rsidRPr="008C0A4E" w:rsidRDefault="008C0A4E" w:rsidP="008C0A4E">
      <w:pPr>
        <w:spacing w:after="0" w:afterAutospacing="0"/>
        <w:ind w:firstLine="567"/>
        <w:rPr>
          <w:rFonts w:ascii="Times New Roman" w:hAnsi="Times New Roman" w:cs="Times New Roman"/>
          <w:sz w:val="24"/>
          <w:szCs w:val="24"/>
        </w:rPr>
      </w:pPr>
      <w:r w:rsidRPr="008C0A4E">
        <w:rPr>
          <w:rFonts w:ascii="Times New Roman" w:hAnsi="Times New Roman" w:cs="Times New Roman"/>
          <w:sz w:val="24"/>
          <w:szCs w:val="24"/>
        </w:rPr>
        <w:t xml:space="preserve">The second </w:t>
      </w:r>
      <w:proofErr w:type="spellStart"/>
      <w:r w:rsidRPr="008C0A4E">
        <w:rPr>
          <w:rFonts w:ascii="Times New Roman" w:hAnsi="Times New Roman" w:cs="Times New Roman"/>
          <w:sz w:val="24"/>
          <w:szCs w:val="24"/>
        </w:rPr>
        <w:t>chapter</w:t>
      </w:r>
      <w:proofErr w:type="spellEnd"/>
      <w:r w:rsidRPr="008C0A4E">
        <w:rPr>
          <w:rFonts w:ascii="Times New Roman" w:hAnsi="Times New Roman" w:cs="Times New Roman"/>
          <w:sz w:val="24"/>
          <w:szCs w:val="24"/>
        </w:rPr>
        <w:t xml:space="preserve"> focuses on the </w:t>
      </w:r>
      <w:proofErr w:type="spellStart"/>
      <w:r w:rsidRPr="008C0A4E">
        <w:rPr>
          <w:rFonts w:ascii="Times New Roman" w:hAnsi="Times New Roman" w:cs="Times New Roman"/>
          <w:sz w:val="24"/>
          <w:szCs w:val="24"/>
        </w:rPr>
        <w:t>application</w:t>
      </w:r>
      <w:proofErr w:type="spellEnd"/>
      <w:r w:rsidRPr="008C0A4E">
        <w:rPr>
          <w:rFonts w:ascii="Times New Roman" w:hAnsi="Times New Roman" w:cs="Times New Roman"/>
          <w:sz w:val="24"/>
          <w:szCs w:val="24"/>
        </w:rPr>
        <w:t xml:space="preserve"> of </w:t>
      </w:r>
      <w:proofErr w:type="spellStart"/>
      <w:r w:rsidRPr="008C0A4E">
        <w:rPr>
          <w:rFonts w:ascii="Times New Roman" w:hAnsi="Times New Roman" w:cs="Times New Roman"/>
          <w:sz w:val="24"/>
          <w:szCs w:val="24"/>
        </w:rPr>
        <w:t>machine</w:t>
      </w:r>
      <w:proofErr w:type="spellEnd"/>
      <w:r w:rsidRPr="008C0A4E">
        <w:rPr>
          <w:rFonts w:ascii="Times New Roman" w:hAnsi="Times New Roman" w:cs="Times New Roman"/>
          <w:sz w:val="24"/>
          <w:szCs w:val="24"/>
        </w:rPr>
        <w:t xml:space="preserve"> learning, deep learning, and time series analysis methods to financial </w:t>
      </w:r>
      <w:proofErr w:type="gramStart"/>
      <w:r w:rsidRPr="008C0A4E">
        <w:rPr>
          <w:rFonts w:ascii="Times New Roman" w:hAnsi="Times New Roman" w:cs="Times New Roman"/>
          <w:sz w:val="24"/>
          <w:szCs w:val="24"/>
        </w:rPr>
        <w:t>data</w:t>
      </w:r>
      <w:proofErr w:type="gramEnd"/>
      <w:r w:rsidRPr="008C0A4E">
        <w:rPr>
          <w:rFonts w:ascii="Times New Roman" w:hAnsi="Times New Roman" w:cs="Times New Roman"/>
          <w:sz w:val="24"/>
          <w:szCs w:val="24"/>
        </w:rPr>
        <w:t xml:space="preserve">. Various model types used in the </w:t>
      </w:r>
      <w:proofErr w:type="spellStart"/>
      <w:r w:rsidRPr="008C0A4E">
        <w:rPr>
          <w:rFonts w:ascii="Times New Roman" w:hAnsi="Times New Roman" w:cs="Times New Roman"/>
          <w:sz w:val="24"/>
          <w:szCs w:val="24"/>
        </w:rPr>
        <w:t>literature</w:t>
      </w:r>
      <w:proofErr w:type="spellEnd"/>
      <w:r w:rsidRPr="008C0A4E">
        <w:rPr>
          <w:rFonts w:ascii="Times New Roman" w:hAnsi="Times New Roman" w:cs="Times New Roman"/>
          <w:sz w:val="24"/>
          <w:szCs w:val="24"/>
        </w:rPr>
        <w:t xml:space="preserve"> (such as LSTM, GRU, and Transformer-based </w:t>
      </w:r>
      <w:proofErr w:type="spellStart"/>
      <w:r w:rsidRPr="008C0A4E">
        <w:rPr>
          <w:rFonts w:ascii="Times New Roman" w:hAnsi="Times New Roman" w:cs="Times New Roman"/>
          <w:sz w:val="24"/>
          <w:szCs w:val="24"/>
        </w:rPr>
        <w:t>architectures</w:t>
      </w:r>
      <w:proofErr w:type="spellEnd"/>
      <w:r w:rsidRPr="008C0A4E">
        <w:rPr>
          <w:rFonts w:ascii="Times New Roman" w:hAnsi="Times New Roman" w:cs="Times New Roman"/>
          <w:sz w:val="24"/>
          <w:szCs w:val="24"/>
        </w:rPr>
        <w:t xml:space="preserve">) and performance evaluation </w:t>
      </w:r>
      <w:proofErr w:type="spellStart"/>
      <w:r w:rsidRPr="008C0A4E">
        <w:rPr>
          <w:rFonts w:ascii="Times New Roman" w:hAnsi="Times New Roman" w:cs="Times New Roman"/>
          <w:sz w:val="24"/>
          <w:szCs w:val="24"/>
        </w:rPr>
        <w:t>metrics</w:t>
      </w:r>
      <w:proofErr w:type="spellEnd"/>
      <w:r w:rsidRPr="008C0A4E">
        <w:rPr>
          <w:rFonts w:ascii="Times New Roman" w:hAnsi="Times New Roman" w:cs="Times New Roman"/>
          <w:sz w:val="24"/>
          <w:szCs w:val="24"/>
        </w:rPr>
        <w:t xml:space="preserve"> have </w:t>
      </w:r>
      <w:proofErr w:type="spellStart"/>
      <w:r w:rsidRPr="008C0A4E">
        <w:rPr>
          <w:rFonts w:ascii="Times New Roman" w:hAnsi="Times New Roman" w:cs="Times New Roman"/>
          <w:sz w:val="24"/>
          <w:szCs w:val="24"/>
        </w:rPr>
        <w:t>been</w:t>
      </w:r>
      <w:proofErr w:type="spellEnd"/>
      <w:r w:rsidRPr="008C0A4E">
        <w:rPr>
          <w:rFonts w:ascii="Times New Roman" w:hAnsi="Times New Roman" w:cs="Times New Roman"/>
          <w:sz w:val="24"/>
          <w:szCs w:val="24"/>
        </w:rPr>
        <w:t xml:space="preserve"> </w:t>
      </w:r>
      <w:proofErr w:type="spellStart"/>
      <w:r w:rsidRPr="008C0A4E">
        <w:rPr>
          <w:rFonts w:ascii="Times New Roman" w:hAnsi="Times New Roman" w:cs="Times New Roman"/>
          <w:sz w:val="24"/>
          <w:szCs w:val="24"/>
        </w:rPr>
        <w:t>explored</w:t>
      </w:r>
      <w:proofErr w:type="spellEnd"/>
      <w:r w:rsidRPr="008C0A4E">
        <w:rPr>
          <w:rFonts w:ascii="Times New Roman" w:hAnsi="Times New Roman" w:cs="Times New Roman"/>
          <w:sz w:val="24"/>
          <w:szCs w:val="24"/>
        </w:rPr>
        <w:t xml:space="preserve"> in detail.</w:t>
      </w:r>
    </w:p>
    <w:p w14:paraId="4D56739C" w14:textId="77777777" w:rsidR="008C0A4E" w:rsidRPr="008C0A4E" w:rsidRDefault="008C0A4E" w:rsidP="008C0A4E">
      <w:pPr>
        <w:spacing w:after="0" w:afterAutospacing="0"/>
        <w:ind w:firstLine="567"/>
        <w:rPr>
          <w:rFonts w:ascii="Times New Roman" w:hAnsi="Times New Roman" w:cs="Times New Roman"/>
          <w:sz w:val="24"/>
          <w:szCs w:val="24"/>
        </w:rPr>
      </w:pPr>
      <w:r w:rsidRPr="008C0A4E">
        <w:rPr>
          <w:rFonts w:ascii="Times New Roman" w:hAnsi="Times New Roman" w:cs="Times New Roman"/>
          <w:sz w:val="24"/>
          <w:szCs w:val="24"/>
        </w:rPr>
        <w:t xml:space="preserve">In the third </w:t>
      </w:r>
      <w:proofErr w:type="spellStart"/>
      <w:r w:rsidRPr="008C0A4E">
        <w:rPr>
          <w:rFonts w:ascii="Times New Roman" w:hAnsi="Times New Roman" w:cs="Times New Roman"/>
          <w:sz w:val="24"/>
          <w:szCs w:val="24"/>
        </w:rPr>
        <w:t>chapter</w:t>
      </w:r>
      <w:proofErr w:type="spellEnd"/>
      <w:r w:rsidRPr="008C0A4E">
        <w:rPr>
          <w:rFonts w:ascii="Times New Roman" w:hAnsi="Times New Roman" w:cs="Times New Roman"/>
          <w:sz w:val="24"/>
          <w:szCs w:val="24"/>
        </w:rPr>
        <w:t xml:space="preserve">, the </w:t>
      </w:r>
      <w:proofErr w:type="spellStart"/>
      <w:r w:rsidRPr="008C0A4E">
        <w:rPr>
          <w:rFonts w:ascii="Times New Roman" w:hAnsi="Times New Roman" w:cs="Times New Roman"/>
          <w:sz w:val="24"/>
          <w:szCs w:val="24"/>
        </w:rPr>
        <w:t>development</w:t>
      </w:r>
      <w:proofErr w:type="spellEnd"/>
      <w:r w:rsidRPr="008C0A4E">
        <w:rPr>
          <w:rFonts w:ascii="Times New Roman" w:hAnsi="Times New Roman" w:cs="Times New Roman"/>
          <w:sz w:val="24"/>
          <w:szCs w:val="24"/>
        </w:rPr>
        <w:t xml:space="preserve"> process of the </w:t>
      </w:r>
      <w:proofErr w:type="spellStart"/>
      <w:r w:rsidRPr="008C0A4E">
        <w:rPr>
          <w:rFonts w:ascii="Times New Roman" w:hAnsi="Times New Roman" w:cs="Times New Roman"/>
          <w:sz w:val="24"/>
          <w:szCs w:val="24"/>
        </w:rPr>
        <w:t>project</w:t>
      </w:r>
      <w:proofErr w:type="spellEnd"/>
      <w:r w:rsidRPr="008C0A4E">
        <w:rPr>
          <w:rFonts w:ascii="Times New Roman" w:hAnsi="Times New Roman" w:cs="Times New Roman"/>
          <w:sz w:val="24"/>
          <w:szCs w:val="24"/>
        </w:rPr>
        <w:t xml:space="preserve"> is presented, including the </w:t>
      </w:r>
      <w:proofErr w:type="spellStart"/>
      <w:r w:rsidRPr="008C0A4E">
        <w:rPr>
          <w:rFonts w:ascii="Times New Roman" w:hAnsi="Times New Roman" w:cs="Times New Roman"/>
          <w:sz w:val="24"/>
          <w:szCs w:val="24"/>
        </w:rPr>
        <w:t>design</w:t>
      </w:r>
      <w:proofErr w:type="spellEnd"/>
      <w:r w:rsidRPr="008C0A4E">
        <w:rPr>
          <w:rFonts w:ascii="Times New Roman" w:hAnsi="Times New Roman" w:cs="Times New Roman"/>
          <w:sz w:val="24"/>
          <w:szCs w:val="24"/>
        </w:rPr>
        <w:t xml:space="preserve">, </w:t>
      </w:r>
      <w:proofErr w:type="gramStart"/>
      <w:r w:rsidRPr="008C0A4E">
        <w:rPr>
          <w:rFonts w:ascii="Times New Roman" w:hAnsi="Times New Roman" w:cs="Times New Roman"/>
          <w:sz w:val="24"/>
          <w:szCs w:val="24"/>
        </w:rPr>
        <w:t>data</w:t>
      </w:r>
      <w:proofErr w:type="gramEnd"/>
      <w:r w:rsidRPr="008C0A4E">
        <w:rPr>
          <w:rFonts w:ascii="Times New Roman" w:hAnsi="Times New Roman" w:cs="Times New Roman"/>
          <w:sz w:val="24"/>
          <w:szCs w:val="24"/>
        </w:rPr>
        <w:t xml:space="preserve"> </w:t>
      </w:r>
      <w:proofErr w:type="spellStart"/>
      <w:r w:rsidRPr="008C0A4E">
        <w:rPr>
          <w:rFonts w:ascii="Times New Roman" w:hAnsi="Times New Roman" w:cs="Times New Roman"/>
          <w:sz w:val="24"/>
          <w:szCs w:val="24"/>
        </w:rPr>
        <w:t>collection</w:t>
      </w:r>
      <w:proofErr w:type="spellEnd"/>
      <w:r w:rsidRPr="008C0A4E">
        <w:rPr>
          <w:rFonts w:ascii="Times New Roman" w:hAnsi="Times New Roman" w:cs="Times New Roman"/>
          <w:sz w:val="24"/>
          <w:szCs w:val="24"/>
        </w:rPr>
        <w:t xml:space="preserve">, model </w:t>
      </w:r>
      <w:proofErr w:type="spellStart"/>
      <w:r w:rsidRPr="008C0A4E">
        <w:rPr>
          <w:rFonts w:ascii="Times New Roman" w:hAnsi="Times New Roman" w:cs="Times New Roman"/>
          <w:sz w:val="24"/>
          <w:szCs w:val="24"/>
        </w:rPr>
        <w:t>training</w:t>
      </w:r>
      <w:proofErr w:type="spellEnd"/>
      <w:r w:rsidRPr="008C0A4E">
        <w:rPr>
          <w:rFonts w:ascii="Times New Roman" w:hAnsi="Times New Roman" w:cs="Times New Roman"/>
          <w:sz w:val="24"/>
          <w:szCs w:val="24"/>
        </w:rPr>
        <w:t xml:space="preserve">, and system </w:t>
      </w:r>
      <w:proofErr w:type="spellStart"/>
      <w:r w:rsidRPr="008C0A4E">
        <w:rPr>
          <w:rFonts w:ascii="Times New Roman" w:hAnsi="Times New Roman" w:cs="Times New Roman"/>
          <w:sz w:val="24"/>
          <w:szCs w:val="24"/>
        </w:rPr>
        <w:t>architecture</w:t>
      </w:r>
      <w:proofErr w:type="spellEnd"/>
      <w:r w:rsidRPr="008C0A4E">
        <w:rPr>
          <w:rFonts w:ascii="Times New Roman" w:hAnsi="Times New Roman" w:cs="Times New Roman"/>
          <w:sz w:val="24"/>
          <w:szCs w:val="24"/>
        </w:rPr>
        <w:t xml:space="preserve"> of the AI-</w:t>
      </w:r>
      <w:proofErr w:type="spellStart"/>
      <w:r w:rsidRPr="008C0A4E">
        <w:rPr>
          <w:rFonts w:ascii="Times New Roman" w:hAnsi="Times New Roman" w:cs="Times New Roman"/>
          <w:sz w:val="24"/>
          <w:szCs w:val="24"/>
        </w:rPr>
        <w:t>powered</w:t>
      </w:r>
      <w:proofErr w:type="spellEnd"/>
      <w:r w:rsidRPr="008C0A4E">
        <w:rPr>
          <w:rFonts w:ascii="Times New Roman" w:hAnsi="Times New Roman" w:cs="Times New Roman"/>
          <w:sz w:val="24"/>
          <w:szCs w:val="24"/>
        </w:rPr>
        <w:t xml:space="preserve"> financial </w:t>
      </w:r>
      <w:proofErr w:type="spellStart"/>
      <w:r w:rsidRPr="008C0A4E">
        <w:rPr>
          <w:rFonts w:ascii="Times New Roman" w:hAnsi="Times New Roman" w:cs="Times New Roman"/>
          <w:sz w:val="24"/>
          <w:szCs w:val="24"/>
        </w:rPr>
        <w:t>forecasting</w:t>
      </w:r>
      <w:proofErr w:type="spellEnd"/>
      <w:r w:rsidRPr="008C0A4E">
        <w:rPr>
          <w:rFonts w:ascii="Times New Roman" w:hAnsi="Times New Roman" w:cs="Times New Roman"/>
          <w:sz w:val="24"/>
          <w:szCs w:val="24"/>
        </w:rPr>
        <w:t xml:space="preserve"> platform.</w:t>
      </w:r>
    </w:p>
    <w:p w14:paraId="089E11A0" w14:textId="77777777" w:rsidR="008C0A4E" w:rsidRDefault="008C0A4E" w:rsidP="008C0A4E">
      <w:pPr>
        <w:spacing w:after="0" w:afterAutospacing="0"/>
        <w:ind w:firstLine="567"/>
        <w:rPr>
          <w:rFonts w:ascii="Times New Roman" w:hAnsi="Times New Roman" w:cs="Times New Roman"/>
          <w:sz w:val="24"/>
          <w:szCs w:val="24"/>
        </w:rPr>
      </w:pPr>
      <w:r w:rsidRPr="008C0A4E">
        <w:rPr>
          <w:rFonts w:ascii="Times New Roman" w:hAnsi="Times New Roman" w:cs="Times New Roman"/>
          <w:sz w:val="24"/>
          <w:szCs w:val="24"/>
        </w:rPr>
        <w:t xml:space="preserve">The final </w:t>
      </w:r>
      <w:proofErr w:type="spellStart"/>
      <w:r w:rsidRPr="008C0A4E">
        <w:rPr>
          <w:rFonts w:ascii="Times New Roman" w:hAnsi="Times New Roman" w:cs="Times New Roman"/>
          <w:sz w:val="24"/>
          <w:szCs w:val="24"/>
        </w:rPr>
        <w:t>chapter</w:t>
      </w:r>
      <w:proofErr w:type="spellEnd"/>
      <w:r w:rsidRPr="008C0A4E">
        <w:rPr>
          <w:rFonts w:ascii="Times New Roman" w:hAnsi="Times New Roman" w:cs="Times New Roman"/>
          <w:sz w:val="24"/>
          <w:szCs w:val="24"/>
        </w:rPr>
        <w:t xml:space="preserve"> provides the </w:t>
      </w:r>
      <w:proofErr w:type="spellStart"/>
      <w:r w:rsidRPr="008C0A4E">
        <w:rPr>
          <w:rFonts w:ascii="Times New Roman" w:hAnsi="Times New Roman" w:cs="Times New Roman"/>
          <w:sz w:val="24"/>
          <w:szCs w:val="24"/>
        </w:rPr>
        <w:t>experimental</w:t>
      </w:r>
      <w:proofErr w:type="spellEnd"/>
      <w:r w:rsidRPr="008C0A4E">
        <w:rPr>
          <w:rFonts w:ascii="Times New Roman" w:hAnsi="Times New Roman" w:cs="Times New Roman"/>
          <w:sz w:val="24"/>
          <w:szCs w:val="24"/>
        </w:rPr>
        <w:t xml:space="preserve"> results of the </w:t>
      </w:r>
      <w:proofErr w:type="spellStart"/>
      <w:r w:rsidRPr="008C0A4E">
        <w:rPr>
          <w:rFonts w:ascii="Times New Roman" w:hAnsi="Times New Roman" w:cs="Times New Roman"/>
          <w:sz w:val="24"/>
          <w:szCs w:val="24"/>
        </w:rPr>
        <w:t>developed</w:t>
      </w:r>
      <w:proofErr w:type="spellEnd"/>
      <w:r w:rsidRPr="008C0A4E">
        <w:rPr>
          <w:rFonts w:ascii="Times New Roman" w:hAnsi="Times New Roman" w:cs="Times New Roman"/>
          <w:sz w:val="24"/>
          <w:szCs w:val="24"/>
        </w:rPr>
        <w:t xml:space="preserve"> platform, </w:t>
      </w:r>
      <w:proofErr w:type="spellStart"/>
      <w:r w:rsidRPr="008C0A4E">
        <w:rPr>
          <w:rFonts w:ascii="Times New Roman" w:hAnsi="Times New Roman" w:cs="Times New Roman"/>
          <w:sz w:val="24"/>
          <w:szCs w:val="24"/>
        </w:rPr>
        <w:t>discusses</w:t>
      </w:r>
      <w:proofErr w:type="spellEnd"/>
      <w:r w:rsidRPr="008C0A4E">
        <w:rPr>
          <w:rFonts w:ascii="Times New Roman" w:hAnsi="Times New Roman" w:cs="Times New Roman"/>
          <w:sz w:val="24"/>
          <w:szCs w:val="24"/>
        </w:rPr>
        <w:t xml:space="preserve"> the </w:t>
      </w:r>
      <w:proofErr w:type="spellStart"/>
      <w:r w:rsidRPr="008C0A4E">
        <w:rPr>
          <w:rFonts w:ascii="Times New Roman" w:hAnsi="Times New Roman" w:cs="Times New Roman"/>
          <w:sz w:val="24"/>
          <w:szCs w:val="24"/>
        </w:rPr>
        <w:t>achieved</w:t>
      </w:r>
      <w:proofErr w:type="spellEnd"/>
      <w:r w:rsidRPr="008C0A4E">
        <w:rPr>
          <w:rFonts w:ascii="Times New Roman" w:hAnsi="Times New Roman" w:cs="Times New Roman"/>
          <w:sz w:val="24"/>
          <w:szCs w:val="24"/>
        </w:rPr>
        <w:t xml:space="preserve"> </w:t>
      </w:r>
      <w:proofErr w:type="spellStart"/>
      <w:r w:rsidRPr="008C0A4E">
        <w:rPr>
          <w:rFonts w:ascii="Times New Roman" w:hAnsi="Times New Roman" w:cs="Times New Roman"/>
          <w:sz w:val="24"/>
          <w:szCs w:val="24"/>
        </w:rPr>
        <w:t>forecasting</w:t>
      </w:r>
      <w:proofErr w:type="spellEnd"/>
      <w:r w:rsidRPr="008C0A4E">
        <w:rPr>
          <w:rFonts w:ascii="Times New Roman" w:hAnsi="Times New Roman" w:cs="Times New Roman"/>
          <w:sz w:val="24"/>
          <w:szCs w:val="24"/>
        </w:rPr>
        <w:t xml:space="preserve"> performance, and offers </w:t>
      </w:r>
      <w:proofErr w:type="spellStart"/>
      <w:r w:rsidRPr="008C0A4E">
        <w:rPr>
          <w:rFonts w:ascii="Times New Roman" w:hAnsi="Times New Roman" w:cs="Times New Roman"/>
          <w:sz w:val="24"/>
          <w:szCs w:val="24"/>
        </w:rPr>
        <w:t>suggestions</w:t>
      </w:r>
      <w:proofErr w:type="spellEnd"/>
      <w:r w:rsidRPr="008C0A4E">
        <w:rPr>
          <w:rFonts w:ascii="Times New Roman" w:hAnsi="Times New Roman" w:cs="Times New Roman"/>
          <w:sz w:val="24"/>
          <w:szCs w:val="24"/>
        </w:rPr>
        <w:t xml:space="preserve"> for potential future </w:t>
      </w:r>
      <w:proofErr w:type="spellStart"/>
      <w:r w:rsidRPr="008C0A4E">
        <w:rPr>
          <w:rFonts w:ascii="Times New Roman" w:hAnsi="Times New Roman" w:cs="Times New Roman"/>
          <w:sz w:val="24"/>
          <w:szCs w:val="24"/>
        </w:rPr>
        <w:t>improvements</w:t>
      </w:r>
      <w:proofErr w:type="spellEnd"/>
      <w:r w:rsidRPr="008C0A4E">
        <w:rPr>
          <w:rFonts w:ascii="Times New Roman" w:hAnsi="Times New Roman" w:cs="Times New Roman"/>
          <w:sz w:val="24"/>
          <w:szCs w:val="24"/>
        </w:rPr>
        <w:t>.</w:t>
      </w:r>
    </w:p>
    <w:p w14:paraId="0602DD81" w14:textId="77777777" w:rsidR="006C56AF" w:rsidRPr="008C0A4E" w:rsidRDefault="006C56AF" w:rsidP="008C0A4E">
      <w:pPr>
        <w:spacing w:after="0" w:afterAutospacing="0"/>
        <w:ind w:firstLine="567"/>
        <w:rPr>
          <w:rFonts w:ascii="Times New Roman" w:hAnsi="Times New Roman" w:cs="Times New Roman"/>
          <w:sz w:val="24"/>
          <w:szCs w:val="24"/>
        </w:rPr>
      </w:pPr>
    </w:p>
    <w:p w14:paraId="3316D475" w14:textId="77777777" w:rsidR="008C0A4E" w:rsidRDefault="008C0A4E" w:rsidP="008C0A4E">
      <w:pPr>
        <w:widowControl w:val="0"/>
        <w:autoSpaceDE w:val="0"/>
        <w:autoSpaceDN w:val="0"/>
        <w:adjustRightInd w:val="0"/>
        <w:spacing w:before="11" w:after="0"/>
        <w:rPr>
          <w:rFonts w:ascii="Times New Roman" w:hAnsi="Times New Roman" w:cs="Times New Roman"/>
          <w:color w:val="000000"/>
        </w:rPr>
      </w:pPr>
      <w:bookmarkStart w:id="14" w:name="_Hlk210736101"/>
      <w:r w:rsidRPr="008C0A4E">
        <w:rPr>
          <w:rFonts w:ascii="Times New Roman" w:hAnsi="Times New Roman" w:cs="Times New Roman"/>
          <w:b/>
          <w:bCs/>
          <w:color w:val="000000"/>
        </w:rPr>
        <w:t xml:space="preserve">Keywords: </w:t>
      </w:r>
      <w:proofErr w:type="spellStart"/>
      <w:r w:rsidRPr="008C0A4E">
        <w:rPr>
          <w:rFonts w:ascii="Times New Roman" w:hAnsi="Times New Roman" w:cs="Times New Roman"/>
          <w:color w:val="000000"/>
        </w:rPr>
        <w:t>Artificial</w:t>
      </w:r>
      <w:proofErr w:type="spellEnd"/>
      <w:r w:rsidRPr="008C0A4E">
        <w:rPr>
          <w:rFonts w:ascii="Times New Roman" w:hAnsi="Times New Roman" w:cs="Times New Roman"/>
          <w:color w:val="000000"/>
        </w:rPr>
        <w:t xml:space="preserve"> </w:t>
      </w:r>
      <w:proofErr w:type="spellStart"/>
      <w:r w:rsidRPr="008C0A4E">
        <w:rPr>
          <w:rFonts w:ascii="Times New Roman" w:hAnsi="Times New Roman" w:cs="Times New Roman"/>
          <w:color w:val="000000"/>
        </w:rPr>
        <w:t>Intelligence</w:t>
      </w:r>
      <w:proofErr w:type="spellEnd"/>
      <w:r w:rsidRPr="008C0A4E">
        <w:rPr>
          <w:rFonts w:ascii="Times New Roman" w:hAnsi="Times New Roman" w:cs="Times New Roman"/>
          <w:color w:val="000000"/>
        </w:rPr>
        <w:t xml:space="preserve">, Machine Learning, Financial </w:t>
      </w:r>
      <w:proofErr w:type="spellStart"/>
      <w:r w:rsidRPr="008C0A4E">
        <w:rPr>
          <w:rFonts w:ascii="Times New Roman" w:hAnsi="Times New Roman" w:cs="Times New Roman"/>
          <w:color w:val="000000"/>
        </w:rPr>
        <w:t>Forecasting</w:t>
      </w:r>
      <w:proofErr w:type="spellEnd"/>
      <w:r w:rsidRPr="008C0A4E">
        <w:rPr>
          <w:rFonts w:ascii="Times New Roman" w:hAnsi="Times New Roman" w:cs="Times New Roman"/>
          <w:color w:val="000000"/>
        </w:rPr>
        <w:t>, Time Series Analysis, Deep Learning</w:t>
      </w:r>
    </w:p>
    <w:p w14:paraId="4D5A7468" w14:textId="4F34D7A1" w:rsidR="009D14A9" w:rsidRPr="008C0A4E" w:rsidRDefault="009D14A9" w:rsidP="009D14A9">
      <w:pPr>
        <w:widowControl w:val="0"/>
        <w:autoSpaceDE w:val="0"/>
        <w:autoSpaceDN w:val="0"/>
        <w:adjustRightInd w:val="0"/>
        <w:spacing w:before="11" w:after="0" w:afterAutospacing="0" w:line="289" w:lineRule="exact"/>
        <w:jc w:val="left"/>
        <w:rPr>
          <w:rFonts w:ascii="Times New Roman" w:eastAsia="Times New Roman" w:hAnsi="Times New Roman" w:cs="Times New Roman"/>
          <w:b/>
          <w:bCs/>
          <w:i/>
          <w:iCs/>
          <w:color w:val="FF0000"/>
          <w:sz w:val="20"/>
          <w:szCs w:val="20"/>
          <w:lang w:eastAsia="en-US"/>
        </w:rPr>
      </w:pPr>
      <w:r w:rsidRPr="009D14A9">
        <w:rPr>
          <w:rFonts w:ascii="Times New Roman" w:eastAsia="Times New Roman" w:hAnsi="Times New Roman" w:cs="Times New Roman"/>
          <w:b/>
          <w:bCs/>
          <w:i/>
          <w:iCs/>
          <w:color w:val="FF0000"/>
          <w:sz w:val="20"/>
          <w:szCs w:val="20"/>
          <w:lang w:eastAsia="en-US"/>
        </w:rPr>
        <w:t xml:space="preserve">(The first </w:t>
      </w:r>
      <w:proofErr w:type="spellStart"/>
      <w:r w:rsidRPr="009D14A9">
        <w:rPr>
          <w:rFonts w:ascii="Times New Roman" w:eastAsia="Times New Roman" w:hAnsi="Times New Roman" w:cs="Times New Roman"/>
          <w:b/>
          <w:bCs/>
          <w:i/>
          <w:iCs/>
          <w:color w:val="FF0000"/>
          <w:sz w:val="20"/>
          <w:szCs w:val="20"/>
          <w:lang w:eastAsia="en-US"/>
        </w:rPr>
        <w:t>letters</w:t>
      </w:r>
      <w:proofErr w:type="spellEnd"/>
      <w:r w:rsidRPr="009D14A9">
        <w:rPr>
          <w:rFonts w:ascii="Times New Roman" w:eastAsia="Times New Roman" w:hAnsi="Times New Roman" w:cs="Times New Roman"/>
          <w:b/>
          <w:bCs/>
          <w:i/>
          <w:iCs/>
          <w:color w:val="FF0000"/>
          <w:sz w:val="20"/>
          <w:szCs w:val="20"/>
          <w:lang w:eastAsia="en-US"/>
        </w:rPr>
        <w:t xml:space="preserve"> should be </w:t>
      </w:r>
      <w:proofErr w:type="spellStart"/>
      <w:r w:rsidRPr="009D14A9">
        <w:rPr>
          <w:rFonts w:ascii="Times New Roman" w:eastAsia="Times New Roman" w:hAnsi="Times New Roman" w:cs="Times New Roman"/>
          <w:b/>
          <w:bCs/>
          <w:i/>
          <w:iCs/>
          <w:color w:val="FF0000"/>
          <w:sz w:val="20"/>
          <w:szCs w:val="20"/>
          <w:lang w:eastAsia="en-US"/>
        </w:rPr>
        <w:t>capitalized</w:t>
      </w:r>
      <w:proofErr w:type="spellEnd"/>
      <w:r w:rsidRPr="009D14A9">
        <w:rPr>
          <w:rFonts w:ascii="Times New Roman" w:eastAsia="Times New Roman" w:hAnsi="Times New Roman" w:cs="Times New Roman"/>
          <w:b/>
          <w:bCs/>
          <w:i/>
          <w:iCs/>
          <w:color w:val="FF0000"/>
          <w:sz w:val="20"/>
          <w:szCs w:val="20"/>
          <w:lang w:eastAsia="en-US"/>
        </w:rPr>
        <w:t xml:space="preserve">. A minimum of 3 and a </w:t>
      </w:r>
      <w:proofErr w:type="spellStart"/>
      <w:r w:rsidRPr="009D14A9">
        <w:rPr>
          <w:rFonts w:ascii="Times New Roman" w:eastAsia="Times New Roman" w:hAnsi="Times New Roman" w:cs="Times New Roman"/>
          <w:b/>
          <w:bCs/>
          <w:i/>
          <w:iCs/>
          <w:color w:val="FF0000"/>
          <w:sz w:val="20"/>
          <w:szCs w:val="20"/>
          <w:lang w:eastAsia="en-US"/>
        </w:rPr>
        <w:t>maximum</w:t>
      </w:r>
      <w:proofErr w:type="spellEnd"/>
      <w:r w:rsidRPr="009D14A9">
        <w:rPr>
          <w:rFonts w:ascii="Times New Roman" w:eastAsia="Times New Roman" w:hAnsi="Times New Roman" w:cs="Times New Roman"/>
          <w:b/>
          <w:bCs/>
          <w:i/>
          <w:iCs/>
          <w:color w:val="FF0000"/>
          <w:sz w:val="20"/>
          <w:szCs w:val="20"/>
          <w:lang w:eastAsia="en-US"/>
        </w:rPr>
        <w:t xml:space="preserve"> of 5 </w:t>
      </w:r>
      <w:proofErr w:type="spellStart"/>
      <w:r w:rsidRPr="009D14A9">
        <w:rPr>
          <w:rFonts w:ascii="Times New Roman" w:eastAsia="Times New Roman" w:hAnsi="Times New Roman" w:cs="Times New Roman"/>
          <w:b/>
          <w:bCs/>
          <w:i/>
          <w:iCs/>
          <w:color w:val="FF0000"/>
          <w:sz w:val="20"/>
          <w:szCs w:val="20"/>
          <w:lang w:eastAsia="en-US"/>
        </w:rPr>
        <w:t>keywords</w:t>
      </w:r>
      <w:proofErr w:type="spellEnd"/>
      <w:r w:rsidRPr="009D14A9">
        <w:rPr>
          <w:rFonts w:ascii="Times New Roman" w:eastAsia="Times New Roman" w:hAnsi="Times New Roman" w:cs="Times New Roman"/>
          <w:b/>
          <w:bCs/>
          <w:i/>
          <w:iCs/>
          <w:color w:val="FF0000"/>
          <w:sz w:val="20"/>
          <w:szCs w:val="20"/>
          <w:lang w:eastAsia="en-US"/>
        </w:rPr>
        <w:t xml:space="preserve"> should be used.)</w:t>
      </w:r>
    </w:p>
    <w:p w14:paraId="34DD2CD1" w14:textId="77777777" w:rsidR="0009454C" w:rsidRDefault="0009454C" w:rsidP="0009454C">
      <w:pPr>
        <w:widowControl w:val="0"/>
        <w:autoSpaceDE w:val="0"/>
        <w:autoSpaceDN w:val="0"/>
        <w:adjustRightInd w:val="0"/>
        <w:spacing w:before="11" w:after="0"/>
        <w:rPr>
          <w:rFonts w:ascii="Times New Roman" w:hAnsi="Times New Roman" w:cs="Times New Roman"/>
          <w:b/>
          <w:bCs/>
          <w:color w:val="000000"/>
        </w:rPr>
      </w:pPr>
    </w:p>
    <w:p w14:paraId="41902CBF" w14:textId="7F22DC4C" w:rsidR="009D41CB" w:rsidRDefault="006C56AF" w:rsidP="00533A0B">
      <w:pPr>
        <w:pStyle w:val="ANA"/>
        <w:jc w:val="both"/>
        <w:rPr>
          <w:bCs/>
          <w:color w:val="000000"/>
          <w:sz w:val="22"/>
          <w:szCs w:val="22"/>
        </w:rPr>
      </w:pPr>
      <w:r w:rsidRPr="006C56AF">
        <w:rPr>
          <w:bCs/>
          <w:color w:val="000000"/>
          <w:sz w:val="22"/>
          <w:szCs w:val="22"/>
          <w:highlight w:val="cyan"/>
        </w:rPr>
        <w:t xml:space="preserve">It should not </w:t>
      </w:r>
      <w:proofErr w:type="spellStart"/>
      <w:r w:rsidRPr="006C56AF">
        <w:rPr>
          <w:bCs/>
          <w:color w:val="000000"/>
          <w:sz w:val="22"/>
          <w:szCs w:val="22"/>
          <w:highlight w:val="cyan"/>
        </w:rPr>
        <w:t>exceed</w:t>
      </w:r>
      <w:proofErr w:type="spellEnd"/>
      <w:r w:rsidRPr="006C56AF">
        <w:rPr>
          <w:bCs/>
          <w:color w:val="000000"/>
          <w:sz w:val="22"/>
          <w:szCs w:val="22"/>
          <w:highlight w:val="cyan"/>
        </w:rPr>
        <w:t xml:space="preserve"> one </w:t>
      </w:r>
      <w:proofErr w:type="spellStart"/>
      <w:r w:rsidRPr="006C56AF">
        <w:rPr>
          <w:bCs/>
          <w:color w:val="000000"/>
          <w:sz w:val="22"/>
          <w:szCs w:val="22"/>
          <w:highlight w:val="cyan"/>
        </w:rPr>
        <w:t>page</w:t>
      </w:r>
      <w:proofErr w:type="spellEnd"/>
      <w:r>
        <w:rPr>
          <w:bCs/>
          <w:color w:val="000000"/>
          <w:sz w:val="22"/>
          <w:szCs w:val="22"/>
        </w:rPr>
        <w:t>.</w:t>
      </w:r>
      <w:bookmarkEnd w:id="14"/>
      <w:r w:rsidR="009D41CB">
        <w:rPr>
          <w:bCs/>
          <w:color w:val="000000"/>
          <w:sz w:val="22"/>
          <w:szCs w:val="22"/>
        </w:rPr>
        <w:br w:type="page"/>
      </w:r>
    </w:p>
    <w:p w14:paraId="39D968E7" w14:textId="77777777" w:rsidR="004457DA" w:rsidRPr="00CC2D5A" w:rsidRDefault="004457DA" w:rsidP="004457DA">
      <w:pPr>
        <w:pStyle w:val="KonuBal1"/>
        <w:jc w:val="center"/>
      </w:pPr>
      <w:bookmarkStart w:id="15" w:name="_Toc210910688"/>
      <w:bookmarkEnd w:id="13"/>
      <w:r w:rsidRPr="00F4258C">
        <w:lastRenderedPageBreak/>
        <w:t>TABLE OF CONTENTS</w:t>
      </w:r>
      <w:bookmarkEnd w:id="15"/>
    </w:p>
    <w:p w14:paraId="7435B011" w14:textId="1E961C92" w:rsidR="004457DA" w:rsidRPr="00B4600D" w:rsidRDefault="004457DA" w:rsidP="00B4600D">
      <w:pPr>
        <w:pStyle w:val="T1"/>
        <w:rPr>
          <w:rFonts w:asciiTheme="minorHAnsi" w:hAnsiTheme="minorHAnsi" w:cstheme="minorBidi"/>
          <w:b/>
          <w:bCs w:val="0"/>
          <w:kern w:val="2"/>
          <w14:ligatures w14:val="standardContextual"/>
        </w:rPr>
      </w:pPr>
      <w:r w:rsidRPr="00B4600D">
        <w:rPr>
          <w:b/>
          <w:bCs w:val="0"/>
        </w:rPr>
        <w:fldChar w:fldCharType="begin"/>
      </w:r>
      <w:r w:rsidRPr="00B4600D">
        <w:rPr>
          <w:b/>
          <w:bCs w:val="0"/>
        </w:rPr>
        <w:instrText xml:space="preserve"> TOC \h \z \t "TITLE;1" </w:instrText>
      </w:r>
      <w:r w:rsidRPr="00B4600D">
        <w:rPr>
          <w:b/>
          <w:bCs w:val="0"/>
        </w:rPr>
        <w:fldChar w:fldCharType="separate"/>
      </w:r>
      <w:hyperlink w:anchor="_Toc210910686" w:history="1">
        <w:r w:rsidRPr="00B4600D">
          <w:rPr>
            <w:rStyle w:val="Kpr"/>
            <w:b/>
            <w:bCs w:val="0"/>
          </w:rPr>
          <w:t>ÖZET</w:t>
        </w:r>
        <w:r w:rsidRPr="00B4600D">
          <w:rPr>
            <w:b/>
            <w:bCs w:val="0"/>
            <w:webHidden/>
          </w:rPr>
          <w:tab/>
        </w:r>
        <w:r w:rsidR="00181171">
          <w:rPr>
            <w:b/>
            <w:bCs w:val="0"/>
            <w:webHidden/>
          </w:rPr>
          <w:t>II</w:t>
        </w:r>
      </w:hyperlink>
    </w:p>
    <w:p w14:paraId="4AB06261" w14:textId="2D039361" w:rsidR="004457DA" w:rsidRPr="00B4600D" w:rsidRDefault="004457DA" w:rsidP="00B4600D">
      <w:pPr>
        <w:pStyle w:val="T1"/>
        <w:rPr>
          <w:rFonts w:asciiTheme="minorHAnsi" w:hAnsiTheme="minorHAnsi" w:cstheme="minorBidi"/>
          <w:b/>
          <w:bCs w:val="0"/>
          <w:kern w:val="2"/>
          <w14:ligatures w14:val="standardContextual"/>
        </w:rPr>
      </w:pPr>
      <w:hyperlink w:anchor="_Toc210910687" w:history="1">
        <w:r w:rsidRPr="00B4600D">
          <w:rPr>
            <w:rStyle w:val="Kpr"/>
            <w:b/>
            <w:bCs w:val="0"/>
          </w:rPr>
          <w:t>ABSTRACT</w:t>
        </w:r>
        <w:r w:rsidRPr="00B4600D">
          <w:rPr>
            <w:b/>
            <w:bCs w:val="0"/>
            <w:webHidden/>
          </w:rPr>
          <w:tab/>
        </w:r>
        <w:r w:rsidR="00181171">
          <w:rPr>
            <w:b/>
            <w:bCs w:val="0"/>
            <w:webHidden/>
          </w:rPr>
          <w:t>III</w:t>
        </w:r>
      </w:hyperlink>
    </w:p>
    <w:p w14:paraId="6BBAF3C9" w14:textId="2864287B" w:rsidR="004457DA" w:rsidRPr="00B4600D" w:rsidRDefault="004457DA" w:rsidP="00B4600D">
      <w:pPr>
        <w:pStyle w:val="T1"/>
        <w:rPr>
          <w:rFonts w:asciiTheme="minorHAnsi" w:hAnsiTheme="minorHAnsi" w:cstheme="minorBidi"/>
          <w:b/>
          <w:bCs w:val="0"/>
          <w:kern w:val="2"/>
          <w14:ligatures w14:val="standardContextual"/>
        </w:rPr>
      </w:pPr>
      <w:hyperlink w:anchor="_Toc210910688" w:history="1">
        <w:r w:rsidRPr="00B4600D">
          <w:rPr>
            <w:rStyle w:val="Kpr"/>
            <w:b/>
            <w:bCs w:val="0"/>
          </w:rPr>
          <w:t>TABLE OF CONTENTS</w:t>
        </w:r>
        <w:r w:rsidRPr="00B4600D">
          <w:rPr>
            <w:b/>
            <w:bCs w:val="0"/>
            <w:webHidden/>
          </w:rPr>
          <w:tab/>
        </w:r>
        <w:r w:rsidRPr="00B4600D">
          <w:rPr>
            <w:b/>
            <w:bCs w:val="0"/>
            <w:webHidden/>
          </w:rPr>
          <w:fldChar w:fldCharType="begin"/>
        </w:r>
        <w:r w:rsidRPr="00B4600D">
          <w:rPr>
            <w:b/>
            <w:bCs w:val="0"/>
            <w:webHidden/>
          </w:rPr>
          <w:instrText xml:space="preserve"> PAGEREF _Toc210910688 \h </w:instrText>
        </w:r>
        <w:r w:rsidRPr="00B4600D">
          <w:rPr>
            <w:b/>
            <w:bCs w:val="0"/>
            <w:webHidden/>
          </w:rPr>
        </w:r>
        <w:r w:rsidRPr="00B4600D">
          <w:rPr>
            <w:b/>
            <w:bCs w:val="0"/>
            <w:webHidden/>
          </w:rPr>
          <w:fldChar w:fldCharType="separate"/>
        </w:r>
        <w:r w:rsidR="00181171">
          <w:rPr>
            <w:b/>
            <w:bCs w:val="0"/>
            <w:webHidden/>
          </w:rPr>
          <w:t>I</w:t>
        </w:r>
        <w:r w:rsidRPr="00B4600D">
          <w:rPr>
            <w:b/>
            <w:bCs w:val="0"/>
            <w:webHidden/>
          </w:rPr>
          <w:t>v</w:t>
        </w:r>
        <w:r w:rsidRPr="00B4600D">
          <w:rPr>
            <w:b/>
            <w:bCs w:val="0"/>
            <w:webHidden/>
          </w:rPr>
          <w:fldChar w:fldCharType="end"/>
        </w:r>
      </w:hyperlink>
    </w:p>
    <w:p w14:paraId="7E2749F8" w14:textId="04D725D7" w:rsidR="004457DA" w:rsidRPr="00B4600D" w:rsidRDefault="004457DA" w:rsidP="00B4600D">
      <w:pPr>
        <w:pStyle w:val="T1"/>
        <w:rPr>
          <w:rFonts w:asciiTheme="minorHAnsi" w:hAnsiTheme="minorHAnsi" w:cstheme="minorBidi"/>
          <w:b/>
          <w:bCs w:val="0"/>
          <w:kern w:val="2"/>
          <w14:ligatures w14:val="standardContextual"/>
        </w:rPr>
      </w:pPr>
      <w:hyperlink w:anchor="_Toc210910689" w:history="1">
        <w:r w:rsidRPr="00B4600D">
          <w:rPr>
            <w:rStyle w:val="Kpr"/>
            <w:b/>
            <w:bCs w:val="0"/>
          </w:rPr>
          <w:t>LIST OF TABLES</w:t>
        </w:r>
        <w:r w:rsidRPr="00B4600D">
          <w:rPr>
            <w:b/>
            <w:bCs w:val="0"/>
            <w:webHidden/>
          </w:rPr>
          <w:tab/>
        </w:r>
        <w:r w:rsidRPr="00B4600D">
          <w:rPr>
            <w:b/>
            <w:bCs w:val="0"/>
            <w:webHidden/>
          </w:rPr>
          <w:fldChar w:fldCharType="begin"/>
        </w:r>
        <w:r w:rsidRPr="00B4600D">
          <w:rPr>
            <w:b/>
            <w:bCs w:val="0"/>
            <w:webHidden/>
          </w:rPr>
          <w:instrText xml:space="preserve"> PAGEREF _Toc210910689 \h </w:instrText>
        </w:r>
        <w:r w:rsidRPr="00B4600D">
          <w:rPr>
            <w:b/>
            <w:bCs w:val="0"/>
            <w:webHidden/>
          </w:rPr>
        </w:r>
        <w:r w:rsidRPr="00B4600D">
          <w:rPr>
            <w:b/>
            <w:bCs w:val="0"/>
            <w:webHidden/>
          </w:rPr>
          <w:fldChar w:fldCharType="separate"/>
        </w:r>
        <w:r w:rsidRPr="00B4600D">
          <w:rPr>
            <w:b/>
            <w:bCs w:val="0"/>
            <w:webHidden/>
          </w:rPr>
          <w:t>v</w:t>
        </w:r>
        <w:r w:rsidR="00AC359B">
          <w:rPr>
            <w:b/>
            <w:bCs w:val="0"/>
            <w:webHidden/>
          </w:rPr>
          <w:t>I</w:t>
        </w:r>
        <w:r w:rsidRPr="00B4600D">
          <w:rPr>
            <w:b/>
            <w:bCs w:val="0"/>
            <w:webHidden/>
          </w:rPr>
          <w:fldChar w:fldCharType="end"/>
        </w:r>
      </w:hyperlink>
    </w:p>
    <w:p w14:paraId="444DBB49" w14:textId="11CCF90D" w:rsidR="004457DA" w:rsidRPr="00B4600D" w:rsidRDefault="004457DA" w:rsidP="00B4600D">
      <w:pPr>
        <w:pStyle w:val="T1"/>
        <w:rPr>
          <w:rFonts w:asciiTheme="minorHAnsi" w:hAnsiTheme="minorHAnsi" w:cstheme="minorBidi"/>
          <w:b/>
          <w:bCs w:val="0"/>
          <w:kern w:val="2"/>
          <w14:ligatures w14:val="standardContextual"/>
        </w:rPr>
      </w:pPr>
      <w:hyperlink w:anchor="_Toc210910690" w:history="1">
        <w:r w:rsidRPr="00B4600D">
          <w:rPr>
            <w:rStyle w:val="Kpr"/>
            <w:b/>
            <w:bCs w:val="0"/>
          </w:rPr>
          <w:t>LIST OF FIGURES</w:t>
        </w:r>
        <w:r w:rsidRPr="00B4600D">
          <w:rPr>
            <w:b/>
            <w:bCs w:val="0"/>
            <w:webHidden/>
          </w:rPr>
          <w:tab/>
        </w:r>
        <w:r w:rsidRPr="00B4600D">
          <w:rPr>
            <w:b/>
            <w:bCs w:val="0"/>
            <w:webHidden/>
          </w:rPr>
          <w:fldChar w:fldCharType="begin"/>
        </w:r>
        <w:r w:rsidRPr="00B4600D">
          <w:rPr>
            <w:b/>
            <w:bCs w:val="0"/>
            <w:webHidden/>
          </w:rPr>
          <w:instrText xml:space="preserve"> PAGEREF _Toc210910690 \h </w:instrText>
        </w:r>
        <w:r w:rsidRPr="00B4600D">
          <w:rPr>
            <w:b/>
            <w:bCs w:val="0"/>
            <w:webHidden/>
          </w:rPr>
        </w:r>
        <w:r w:rsidRPr="00B4600D">
          <w:rPr>
            <w:b/>
            <w:bCs w:val="0"/>
            <w:webHidden/>
          </w:rPr>
          <w:fldChar w:fldCharType="separate"/>
        </w:r>
        <w:r w:rsidRPr="00B4600D">
          <w:rPr>
            <w:b/>
            <w:bCs w:val="0"/>
            <w:webHidden/>
          </w:rPr>
          <w:t>v</w:t>
        </w:r>
        <w:r w:rsidR="00C22876">
          <w:rPr>
            <w:b/>
            <w:bCs w:val="0"/>
            <w:webHidden/>
          </w:rPr>
          <w:t>I</w:t>
        </w:r>
        <w:r w:rsidR="00181171">
          <w:rPr>
            <w:b/>
            <w:bCs w:val="0"/>
            <w:webHidden/>
          </w:rPr>
          <w:t>I</w:t>
        </w:r>
        <w:r w:rsidRPr="00B4600D">
          <w:rPr>
            <w:b/>
            <w:bCs w:val="0"/>
            <w:webHidden/>
          </w:rPr>
          <w:fldChar w:fldCharType="end"/>
        </w:r>
      </w:hyperlink>
    </w:p>
    <w:p w14:paraId="7516B3A9" w14:textId="7F7B2E74" w:rsidR="004457DA" w:rsidRPr="00B4600D" w:rsidRDefault="004457DA" w:rsidP="00B4600D">
      <w:pPr>
        <w:pStyle w:val="T1"/>
        <w:rPr>
          <w:rFonts w:asciiTheme="minorHAnsi" w:hAnsiTheme="minorHAnsi" w:cstheme="minorBidi"/>
          <w:b/>
          <w:bCs w:val="0"/>
          <w:kern w:val="2"/>
          <w14:ligatures w14:val="standardContextual"/>
        </w:rPr>
      </w:pPr>
      <w:hyperlink w:anchor="_Toc210910691" w:history="1">
        <w:r w:rsidRPr="00B4600D">
          <w:rPr>
            <w:rStyle w:val="Kpr"/>
            <w:rFonts w:eastAsiaTheme="minorHAnsi"/>
            <w:b/>
            <w:bCs w:val="0"/>
            <w:lang w:eastAsia="en-US"/>
          </w:rPr>
          <w:t xml:space="preserve">SYMBOLS AND ABBREVIATIONS </w:t>
        </w:r>
        <w:r w:rsidRPr="00B4600D">
          <w:rPr>
            <w:b/>
            <w:bCs w:val="0"/>
            <w:webHidden/>
          </w:rPr>
          <w:tab/>
        </w:r>
        <w:r w:rsidR="00C22876">
          <w:rPr>
            <w:b/>
            <w:bCs w:val="0"/>
            <w:webHidden/>
          </w:rPr>
          <w:t>V</w:t>
        </w:r>
        <w:r w:rsidR="00181171">
          <w:rPr>
            <w:b/>
            <w:bCs w:val="0"/>
            <w:webHidden/>
          </w:rPr>
          <w:t>I</w:t>
        </w:r>
        <w:r w:rsidR="00C22876">
          <w:rPr>
            <w:b/>
            <w:bCs w:val="0"/>
            <w:webHidden/>
          </w:rPr>
          <w:t>II</w:t>
        </w:r>
      </w:hyperlink>
    </w:p>
    <w:p w14:paraId="02F759ED" w14:textId="33B203F7" w:rsidR="004457DA" w:rsidRPr="00B4600D" w:rsidRDefault="004457DA" w:rsidP="00B4600D">
      <w:pPr>
        <w:pStyle w:val="T1"/>
        <w:rPr>
          <w:rFonts w:asciiTheme="minorHAnsi" w:hAnsiTheme="minorHAnsi" w:cstheme="minorBidi"/>
          <w:b/>
          <w:bCs w:val="0"/>
          <w:kern w:val="2"/>
          <w14:ligatures w14:val="standardContextual"/>
        </w:rPr>
      </w:pPr>
      <w:hyperlink w:anchor="_Toc210910692" w:history="1">
        <w:r w:rsidRPr="00B4600D">
          <w:rPr>
            <w:rStyle w:val="Kpr"/>
            <w:b/>
            <w:bCs w:val="0"/>
          </w:rPr>
          <w:t>APPENDICES LIST</w:t>
        </w:r>
        <w:r w:rsidRPr="00B4600D">
          <w:rPr>
            <w:b/>
            <w:bCs w:val="0"/>
            <w:webHidden/>
          </w:rPr>
          <w:tab/>
        </w:r>
        <w:r w:rsidR="00C22876">
          <w:rPr>
            <w:b/>
            <w:bCs w:val="0"/>
            <w:webHidden/>
          </w:rPr>
          <w:t>I</w:t>
        </w:r>
        <w:r w:rsidRPr="00B4600D">
          <w:rPr>
            <w:b/>
            <w:bCs w:val="0"/>
            <w:webHidden/>
          </w:rPr>
          <w:fldChar w:fldCharType="begin"/>
        </w:r>
        <w:r w:rsidRPr="00B4600D">
          <w:rPr>
            <w:b/>
            <w:bCs w:val="0"/>
            <w:webHidden/>
          </w:rPr>
          <w:instrText xml:space="preserve"> PAGEREF _Toc210910692 \h </w:instrText>
        </w:r>
        <w:r w:rsidRPr="00B4600D">
          <w:rPr>
            <w:b/>
            <w:bCs w:val="0"/>
            <w:webHidden/>
          </w:rPr>
        </w:r>
        <w:r w:rsidRPr="00B4600D">
          <w:rPr>
            <w:b/>
            <w:bCs w:val="0"/>
            <w:webHidden/>
          </w:rPr>
          <w:fldChar w:fldCharType="separate"/>
        </w:r>
        <w:r w:rsidRPr="00B4600D">
          <w:rPr>
            <w:b/>
            <w:bCs w:val="0"/>
            <w:webHidden/>
          </w:rPr>
          <w:t>x</w:t>
        </w:r>
        <w:r w:rsidRPr="00B4600D">
          <w:rPr>
            <w:b/>
            <w:bCs w:val="0"/>
            <w:webHidden/>
          </w:rPr>
          <w:fldChar w:fldCharType="end"/>
        </w:r>
      </w:hyperlink>
    </w:p>
    <w:p w14:paraId="66419291" w14:textId="1E381852" w:rsidR="004457DA" w:rsidRPr="00B4600D" w:rsidRDefault="004457DA" w:rsidP="00B4600D">
      <w:pPr>
        <w:pStyle w:val="T1"/>
        <w:rPr>
          <w:rFonts w:asciiTheme="minorHAnsi" w:hAnsiTheme="minorHAnsi" w:cstheme="minorBidi"/>
          <w:b/>
          <w:bCs w:val="0"/>
          <w:kern w:val="2"/>
          <w14:ligatures w14:val="standardContextual"/>
        </w:rPr>
      </w:pPr>
      <w:hyperlink w:anchor="_Toc210910693" w:history="1">
        <w:r w:rsidRPr="00B4600D">
          <w:rPr>
            <w:rStyle w:val="Kpr"/>
            <w:b/>
            <w:bCs w:val="0"/>
          </w:rPr>
          <w:t>INTRODUCTION</w:t>
        </w:r>
        <w:r w:rsidRPr="00B4600D">
          <w:rPr>
            <w:b/>
            <w:bCs w:val="0"/>
            <w:webHidden/>
          </w:rPr>
          <w:tab/>
        </w:r>
        <w:r w:rsidRPr="00B4600D">
          <w:rPr>
            <w:b/>
            <w:bCs w:val="0"/>
            <w:webHidden/>
          </w:rPr>
          <w:fldChar w:fldCharType="begin"/>
        </w:r>
        <w:r w:rsidRPr="00B4600D">
          <w:rPr>
            <w:b/>
            <w:bCs w:val="0"/>
            <w:webHidden/>
          </w:rPr>
          <w:instrText xml:space="preserve"> PAGEREF _Toc210910693 \h </w:instrText>
        </w:r>
        <w:r w:rsidRPr="00B4600D">
          <w:rPr>
            <w:b/>
            <w:bCs w:val="0"/>
            <w:webHidden/>
          </w:rPr>
        </w:r>
        <w:r w:rsidRPr="00B4600D">
          <w:rPr>
            <w:b/>
            <w:bCs w:val="0"/>
            <w:webHidden/>
          </w:rPr>
          <w:fldChar w:fldCharType="separate"/>
        </w:r>
        <w:r w:rsidRPr="00B4600D">
          <w:rPr>
            <w:b/>
            <w:bCs w:val="0"/>
            <w:webHidden/>
          </w:rPr>
          <w:t>1</w:t>
        </w:r>
        <w:r w:rsidRPr="00B4600D">
          <w:rPr>
            <w:b/>
            <w:bCs w:val="0"/>
            <w:webHidden/>
          </w:rPr>
          <w:fldChar w:fldCharType="end"/>
        </w:r>
      </w:hyperlink>
    </w:p>
    <w:p w14:paraId="0A7E4BE3" w14:textId="166D2E94" w:rsidR="00AF4C85" w:rsidRPr="00A64B08" w:rsidRDefault="004457DA" w:rsidP="00F44892">
      <w:pPr>
        <w:jc w:val="center"/>
        <w:rPr>
          <w:rFonts w:ascii="Times New Roman" w:hAnsi="Times New Roman" w:cs="Times New Roman"/>
          <w:b/>
          <w:sz w:val="24"/>
          <w:szCs w:val="24"/>
        </w:rPr>
      </w:pPr>
      <w:r w:rsidRPr="00B4600D">
        <w:rPr>
          <w:b/>
        </w:rPr>
        <w:fldChar w:fldCharType="end"/>
      </w:r>
      <w:r w:rsidR="00AE47F5">
        <w:rPr>
          <w:rFonts w:ascii="Times New Roman" w:hAnsi="Times New Roman" w:cs="Times New Roman"/>
          <w:b/>
          <w:sz w:val="24"/>
          <w:szCs w:val="24"/>
        </w:rPr>
        <w:t>CHAPTER 1</w:t>
      </w:r>
    </w:p>
    <w:p w14:paraId="0AF2A80E" w14:textId="48FC144C" w:rsidR="0009454C" w:rsidRPr="0047510D" w:rsidRDefault="0009454C" w:rsidP="0009454C">
      <w:pPr>
        <w:jc w:val="center"/>
        <w:rPr>
          <w:rFonts w:ascii="Times New Roman" w:hAnsi="Times New Roman" w:cs="Times New Roman"/>
          <w:b/>
          <w:i/>
          <w:iCs/>
          <w:color w:val="FF0000"/>
          <w:sz w:val="20"/>
          <w:szCs w:val="20"/>
        </w:rPr>
      </w:pPr>
      <w:r w:rsidRPr="0047510D">
        <w:rPr>
          <w:rFonts w:ascii="Times New Roman" w:hAnsi="Times New Roman" w:cs="Times New Roman"/>
          <w:b/>
          <w:i/>
          <w:iCs/>
          <w:color w:val="FF0000"/>
          <w:sz w:val="20"/>
          <w:szCs w:val="20"/>
        </w:rPr>
        <w:t>(</w:t>
      </w:r>
      <w:r w:rsidR="0047510D" w:rsidRPr="0047510D">
        <w:rPr>
          <w:rFonts w:ascii="Times New Roman" w:hAnsi="Times New Roman" w:cs="Times New Roman"/>
          <w:b/>
          <w:i/>
          <w:iCs/>
          <w:color w:val="FF0000"/>
          <w:sz w:val="20"/>
          <w:szCs w:val="20"/>
        </w:rPr>
        <w:t xml:space="preserve">In all sections, the first </w:t>
      </w:r>
      <w:proofErr w:type="spellStart"/>
      <w:r w:rsidR="0047510D" w:rsidRPr="0047510D">
        <w:rPr>
          <w:rFonts w:ascii="Times New Roman" w:hAnsi="Times New Roman" w:cs="Times New Roman"/>
          <w:b/>
          <w:i/>
          <w:iCs/>
          <w:color w:val="FF0000"/>
          <w:sz w:val="20"/>
          <w:szCs w:val="20"/>
        </w:rPr>
        <w:t>letters</w:t>
      </w:r>
      <w:proofErr w:type="spellEnd"/>
      <w:r w:rsidR="0047510D" w:rsidRPr="0047510D">
        <w:rPr>
          <w:rFonts w:ascii="Times New Roman" w:hAnsi="Times New Roman" w:cs="Times New Roman"/>
          <w:b/>
          <w:i/>
          <w:iCs/>
          <w:color w:val="FF0000"/>
          <w:sz w:val="20"/>
          <w:szCs w:val="20"/>
        </w:rPr>
        <w:t xml:space="preserve"> of words in </w:t>
      </w:r>
      <w:proofErr w:type="spellStart"/>
      <w:r w:rsidR="0047510D" w:rsidRPr="0047510D">
        <w:rPr>
          <w:rFonts w:ascii="Times New Roman" w:hAnsi="Times New Roman" w:cs="Times New Roman"/>
          <w:b/>
          <w:i/>
          <w:iCs/>
          <w:color w:val="FF0000"/>
          <w:sz w:val="20"/>
          <w:szCs w:val="20"/>
        </w:rPr>
        <w:t>subheadings</w:t>
      </w:r>
      <w:proofErr w:type="spellEnd"/>
      <w:r w:rsidR="0047510D" w:rsidRPr="0047510D">
        <w:rPr>
          <w:rFonts w:ascii="Times New Roman" w:hAnsi="Times New Roman" w:cs="Times New Roman"/>
          <w:b/>
          <w:i/>
          <w:iCs/>
          <w:color w:val="FF0000"/>
          <w:sz w:val="20"/>
          <w:szCs w:val="20"/>
        </w:rPr>
        <w:t xml:space="preserve"> must be </w:t>
      </w:r>
      <w:proofErr w:type="spellStart"/>
      <w:r w:rsidR="0047510D" w:rsidRPr="0047510D">
        <w:rPr>
          <w:rFonts w:ascii="Times New Roman" w:hAnsi="Times New Roman" w:cs="Times New Roman"/>
          <w:b/>
          <w:i/>
          <w:iCs/>
          <w:color w:val="FF0000"/>
          <w:sz w:val="20"/>
          <w:szCs w:val="20"/>
        </w:rPr>
        <w:t>capitalized</w:t>
      </w:r>
      <w:proofErr w:type="spellEnd"/>
      <w:r w:rsidR="0047510D" w:rsidRPr="0047510D">
        <w:rPr>
          <w:rFonts w:ascii="Times New Roman" w:hAnsi="Times New Roman" w:cs="Times New Roman"/>
          <w:b/>
          <w:i/>
          <w:iCs/>
          <w:color w:val="FF0000"/>
          <w:sz w:val="20"/>
          <w:szCs w:val="20"/>
        </w:rPr>
        <w:t>.</w:t>
      </w:r>
      <w:r w:rsidRPr="0047510D">
        <w:rPr>
          <w:rFonts w:ascii="Times New Roman" w:hAnsi="Times New Roman" w:cs="Times New Roman"/>
          <w:b/>
          <w:i/>
          <w:iCs/>
          <w:color w:val="FF0000"/>
          <w:sz w:val="20"/>
          <w:szCs w:val="20"/>
        </w:rPr>
        <w:t>)</w:t>
      </w:r>
    </w:p>
    <w:p w14:paraId="5A4E480C" w14:textId="1C238231" w:rsidR="00D23080" w:rsidRPr="0009454C" w:rsidRDefault="00403F2C" w:rsidP="007B7E61">
      <w:pPr>
        <w:pStyle w:val="ListeParagraf"/>
        <w:widowControl w:val="0"/>
        <w:numPr>
          <w:ilvl w:val="0"/>
          <w:numId w:val="3"/>
        </w:numPr>
        <w:tabs>
          <w:tab w:val="left" w:leader="dot" w:pos="8222"/>
        </w:tabs>
        <w:autoSpaceDE w:val="0"/>
        <w:autoSpaceDN w:val="0"/>
        <w:adjustRightInd w:val="0"/>
        <w:spacing w:before="240" w:after="240" w:afterAutospacing="0"/>
        <w:ind w:left="284" w:hanging="284"/>
        <w:jc w:val="left"/>
        <w:rPr>
          <w:rFonts w:ascii="Times New Roman" w:hAnsi="Times New Roman" w:cs="Times New Roman"/>
          <w:b/>
          <w:sz w:val="20"/>
          <w:szCs w:val="20"/>
        </w:rPr>
      </w:pPr>
      <w:r>
        <w:rPr>
          <w:rFonts w:ascii="Times New Roman" w:hAnsi="Times New Roman" w:cs="Times New Roman"/>
          <w:b/>
          <w:sz w:val="24"/>
          <w:szCs w:val="24"/>
        </w:rPr>
        <w:t>ARTIFICIAL INTELLIGENCE AND APPLICATIONS IN FINANCIAL SYSTEMS</w:t>
      </w:r>
      <w:r w:rsidR="0009454C" w:rsidRPr="0009454C">
        <w:rPr>
          <w:rFonts w:ascii="Times New Roman" w:hAnsi="Times New Roman" w:cs="Times New Roman"/>
          <w:b/>
          <w:sz w:val="24"/>
          <w:szCs w:val="24"/>
          <w:highlight w:val="yellow"/>
        </w:rPr>
        <w:t xml:space="preserve"> </w:t>
      </w:r>
      <w:r w:rsidR="0047510D" w:rsidRPr="0047510D">
        <w:rPr>
          <w:rFonts w:ascii="Times New Roman" w:hAnsi="Times New Roman" w:cs="Times New Roman"/>
          <w:b/>
          <w:i/>
          <w:iCs/>
          <w:color w:val="EE0000"/>
          <w:sz w:val="20"/>
          <w:szCs w:val="20"/>
        </w:rPr>
        <w:t xml:space="preserve">(There should be no period or </w:t>
      </w:r>
      <w:proofErr w:type="spellStart"/>
      <w:r w:rsidR="0047510D" w:rsidRPr="0047510D">
        <w:rPr>
          <w:rFonts w:ascii="Times New Roman" w:hAnsi="Times New Roman" w:cs="Times New Roman"/>
          <w:b/>
          <w:i/>
          <w:iCs/>
          <w:color w:val="EE0000"/>
          <w:sz w:val="20"/>
          <w:szCs w:val="20"/>
        </w:rPr>
        <w:t>page</w:t>
      </w:r>
      <w:proofErr w:type="spellEnd"/>
      <w:r w:rsidR="0047510D" w:rsidRPr="0047510D">
        <w:rPr>
          <w:rFonts w:ascii="Times New Roman" w:hAnsi="Times New Roman" w:cs="Times New Roman"/>
          <w:b/>
          <w:i/>
          <w:iCs/>
          <w:color w:val="EE0000"/>
          <w:sz w:val="20"/>
          <w:szCs w:val="20"/>
        </w:rPr>
        <w:t xml:space="preserve"> number.)</w:t>
      </w:r>
    </w:p>
    <w:p w14:paraId="082EE8BA" w14:textId="018D8D94" w:rsidR="00AF4C85" w:rsidRPr="00A64B08" w:rsidRDefault="00AF4C85" w:rsidP="001E29CE">
      <w:pPr>
        <w:widowControl w:val="0"/>
        <w:tabs>
          <w:tab w:val="left" w:pos="1418"/>
          <w:tab w:val="left" w:leader="dot" w:pos="8789"/>
        </w:tabs>
        <w:autoSpaceDE w:val="0"/>
        <w:autoSpaceDN w:val="0"/>
        <w:adjustRightInd w:val="0"/>
        <w:ind w:firstLine="567"/>
        <w:rPr>
          <w:rFonts w:ascii="Times New Roman" w:hAnsi="Times New Roman" w:cs="Times New Roman"/>
          <w:b/>
          <w:sz w:val="24"/>
          <w:szCs w:val="24"/>
        </w:rPr>
      </w:pPr>
      <w:r>
        <w:rPr>
          <w:rFonts w:ascii="Times New Roman" w:hAnsi="Times New Roman" w:cs="Times New Roman"/>
          <w:b/>
          <w:sz w:val="24"/>
          <w:szCs w:val="24"/>
        </w:rPr>
        <w:t>1.1</w:t>
      </w:r>
      <w:r w:rsidRPr="00A64B08">
        <w:rPr>
          <w:rFonts w:ascii="Times New Roman" w:hAnsi="Times New Roman" w:cs="Times New Roman"/>
          <w:b/>
          <w:sz w:val="24"/>
          <w:szCs w:val="24"/>
        </w:rPr>
        <w:t>.</w:t>
      </w:r>
      <w:r>
        <w:rPr>
          <w:rFonts w:ascii="Times New Roman" w:hAnsi="Times New Roman" w:cs="Times New Roman"/>
          <w:b/>
          <w:sz w:val="24"/>
          <w:szCs w:val="24"/>
        </w:rPr>
        <w:tab/>
      </w:r>
      <w:proofErr w:type="spellStart"/>
      <w:r w:rsidR="0011074A">
        <w:rPr>
          <w:rFonts w:ascii="Times New Roman" w:hAnsi="Times New Roman" w:cs="Times New Roman"/>
          <w:b/>
          <w:sz w:val="24"/>
          <w:szCs w:val="24"/>
        </w:rPr>
        <w:t>Overview</w:t>
      </w:r>
      <w:proofErr w:type="spellEnd"/>
      <w:r w:rsidR="0011074A">
        <w:rPr>
          <w:rFonts w:ascii="Times New Roman" w:hAnsi="Times New Roman" w:cs="Times New Roman"/>
          <w:b/>
          <w:sz w:val="24"/>
          <w:szCs w:val="24"/>
        </w:rPr>
        <w:t xml:space="preserve"> of </w:t>
      </w:r>
      <w:proofErr w:type="spellStart"/>
      <w:r w:rsidR="0011074A">
        <w:rPr>
          <w:rFonts w:ascii="Times New Roman" w:hAnsi="Times New Roman" w:cs="Times New Roman"/>
          <w:b/>
          <w:sz w:val="24"/>
          <w:szCs w:val="24"/>
        </w:rPr>
        <w:t>Artificial</w:t>
      </w:r>
      <w:proofErr w:type="spellEnd"/>
      <w:r w:rsidR="0011074A">
        <w:rPr>
          <w:rFonts w:ascii="Times New Roman" w:hAnsi="Times New Roman" w:cs="Times New Roman"/>
          <w:b/>
          <w:sz w:val="24"/>
          <w:szCs w:val="24"/>
        </w:rPr>
        <w:t xml:space="preserve"> </w:t>
      </w:r>
      <w:proofErr w:type="spellStart"/>
      <w:r w:rsidR="0011074A">
        <w:rPr>
          <w:rFonts w:ascii="Times New Roman" w:hAnsi="Times New Roman" w:cs="Times New Roman"/>
          <w:b/>
          <w:sz w:val="24"/>
          <w:szCs w:val="24"/>
        </w:rPr>
        <w:t>Intelligence</w:t>
      </w:r>
      <w:proofErr w:type="spellEnd"/>
      <w:r w:rsidR="00BF5F1F">
        <w:rPr>
          <w:rFonts w:ascii="Times New Roman" w:hAnsi="Times New Roman" w:cs="Times New Roman"/>
          <w:b/>
          <w:sz w:val="24"/>
          <w:szCs w:val="24"/>
        </w:rPr>
        <w:tab/>
        <w:t>2</w:t>
      </w:r>
    </w:p>
    <w:p w14:paraId="0AA2DE6C" w14:textId="7FB7E0B0" w:rsidR="00E62A0C" w:rsidRDefault="00AF4C85" w:rsidP="001E29CE">
      <w:pPr>
        <w:widowControl w:val="0"/>
        <w:tabs>
          <w:tab w:val="left" w:pos="1418"/>
          <w:tab w:val="left" w:leader="dot" w:pos="8789"/>
        </w:tabs>
        <w:autoSpaceDE w:val="0"/>
        <w:autoSpaceDN w:val="0"/>
        <w:adjustRightInd w:val="0"/>
        <w:ind w:firstLine="567"/>
        <w:rPr>
          <w:rFonts w:ascii="Times New Roman" w:hAnsi="Times New Roman" w:cs="Times New Roman"/>
          <w:b/>
          <w:sz w:val="24"/>
          <w:szCs w:val="24"/>
        </w:rPr>
      </w:pPr>
      <w:r>
        <w:rPr>
          <w:rFonts w:ascii="Times New Roman" w:hAnsi="Times New Roman" w:cs="Times New Roman"/>
          <w:b/>
          <w:sz w:val="24"/>
          <w:szCs w:val="24"/>
        </w:rPr>
        <w:t>1.2</w:t>
      </w:r>
      <w:r w:rsidRPr="00A64B08">
        <w:rPr>
          <w:rFonts w:ascii="Times New Roman" w:hAnsi="Times New Roman" w:cs="Times New Roman"/>
          <w:b/>
          <w:sz w:val="24"/>
          <w:szCs w:val="24"/>
        </w:rPr>
        <w:t>.</w:t>
      </w:r>
      <w:r>
        <w:rPr>
          <w:rFonts w:ascii="Times New Roman" w:hAnsi="Times New Roman" w:cs="Times New Roman"/>
          <w:b/>
          <w:sz w:val="24"/>
          <w:szCs w:val="24"/>
        </w:rPr>
        <w:tab/>
      </w:r>
      <w:r w:rsidR="005652EF">
        <w:rPr>
          <w:rFonts w:ascii="Times New Roman" w:hAnsi="Times New Roman" w:cs="Times New Roman"/>
          <w:b/>
          <w:sz w:val="24"/>
          <w:szCs w:val="24"/>
        </w:rPr>
        <w:t>AI in Finance</w:t>
      </w:r>
      <w:r w:rsidR="00BF5F1F">
        <w:rPr>
          <w:rFonts w:ascii="Times New Roman" w:hAnsi="Times New Roman" w:cs="Times New Roman"/>
          <w:b/>
          <w:sz w:val="24"/>
          <w:szCs w:val="24"/>
        </w:rPr>
        <w:tab/>
        <w:t>3</w:t>
      </w:r>
    </w:p>
    <w:p w14:paraId="253B8737" w14:textId="4F508871" w:rsidR="00E62A0C" w:rsidRDefault="008B6B04" w:rsidP="001E29CE">
      <w:pPr>
        <w:widowControl w:val="0"/>
        <w:tabs>
          <w:tab w:val="left" w:pos="1418"/>
          <w:tab w:val="left" w:leader="dot" w:pos="8789"/>
        </w:tabs>
        <w:autoSpaceDE w:val="0"/>
        <w:autoSpaceDN w:val="0"/>
        <w:adjustRightInd w:val="0"/>
        <w:ind w:firstLine="567"/>
        <w:rPr>
          <w:rFonts w:ascii="Times New Roman" w:hAnsi="Times New Roman" w:cs="Times New Roman"/>
          <w:b/>
          <w:sz w:val="24"/>
          <w:szCs w:val="24"/>
        </w:rPr>
      </w:pPr>
      <w:r>
        <w:rPr>
          <w:rFonts w:ascii="Times New Roman" w:hAnsi="Times New Roman" w:cs="Times New Roman"/>
          <w:b/>
          <w:sz w:val="24"/>
          <w:szCs w:val="24"/>
        </w:rPr>
        <w:t>1.3</w:t>
      </w:r>
      <w:r w:rsidRPr="00A64B08">
        <w:rPr>
          <w:rFonts w:ascii="Times New Roman" w:hAnsi="Times New Roman" w:cs="Times New Roman"/>
          <w:b/>
          <w:sz w:val="24"/>
          <w:szCs w:val="24"/>
        </w:rPr>
        <w:t>.</w:t>
      </w:r>
      <w:r>
        <w:rPr>
          <w:rFonts w:ascii="Times New Roman" w:hAnsi="Times New Roman" w:cs="Times New Roman"/>
          <w:b/>
          <w:sz w:val="24"/>
          <w:szCs w:val="24"/>
        </w:rPr>
        <w:tab/>
        <w:t xml:space="preserve">Financial </w:t>
      </w:r>
      <w:proofErr w:type="spellStart"/>
      <w:r>
        <w:rPr>
          <w:rFonts w:ascii="Times New Roman" w:hAnsi="Times New Roman" w:cs="Times New Roman"/>
          <w:b/>
          <w:sz w:val="24"/>
          <w:szCs w:val="24"/>
        </w:rPr>
        <w:t>Forecasting</w:t>
      </w:r>
      <w:proofErr w:type="spellEnd"/>
      <w:r>
        <w:rPr>
          <w:rFonts w:ascii="Times New Roman" w:hAnsi="Times New Roman" w:cs="Times New Roman"/>
          <w:b/>
          <w:sz w:val="24"/>
          <w:szCs w:val="24"/>
        </w:rPr>
        <w:tab/>
      </w:r>
      <w:r w:rsidR="00612BD9">
        <w:rPr>
          <w:rFonts w:ascii="Times New Roman" w:hAnsi="Times New Roman" w:cs="Times New Roman"/>
          <w:b/>
          <w:sz w:val="24"/>
          <w:szCs w:val="24"/>
        </w:rPr>
        <w:t>4</w:t>
      </w:r>
    </w:p>
    <w:p w14:paraId="77BF025F" w14:textId="63C4B172" w:rsidR="00A1647E" w:rsidRPr="00A64B08" w:rsidRDefault="009E2B29" w:rsidP="00A1647E">
      <w:pPr>
        <w:widowControl w:val="0"/>
        <w:tabs>
          <w:tab w:val="left" w:pos="567"/>
          <w:tab w:val="left" w:leader="dot" w:pos="8222"/>
        </w:tabs>
        <w:autoSpaceDE w:val="0"/>
        <w:autoSpaceDN w:val="0"/>
        <w:adjustRightInd w:val="0"/>
        <w:spacing w:before="240" w:after="240" w:afterAutospacing="0"/>
        <w:jc w:val="center"/>
        <w:rPr>
          <w:rFonts w:ascii="Times New Roman" w:hAnsi="Times New Roman" w:cs="Times New Roman"/>
          <w:b/>
          <w:sz w:val="24"/>
          <w:szCs w:val="24"/>
        </w:rPr>
      </w:pPr>
      <w:r>
        <w:rPr>
          <w:rFonts w:ascii="Times New Roman" w:hAnsi="Times New Roman" w:cs="Times New Roman"/>
          <w:b/>
          <w:sz w:val="24"/>
          <w:szCs w:val="24"/>
        </w:rPr>
        <w:t>CHAPTER 2</w:t>
      </w:r>
    </w:p>
    <w:p w14:paraId="0730D32E" w14:textId="469145C5" w:rsidR="00A1647E" w:rsidRDefault="006F089B" w:rsidP="007B7E61">
      <w:pPr>
        <w:pStyle w:val="ListeParagraf"/>
        <w:widowControl w:val="0"/>
        <w:numPr>
          <w:ilvl w:val="0"/>
          <w:numId w:val="3"/>
        </w:numPr>
        <w:tabs>
          <w:tab w:val="left" w:leader="dot" w:pos="8222"/>
        </w:tabs>
        <w:autoSpaceDE w:val="0"/>
        <w:autoSpaceDN w:val="0"/>
        <w:adjustRightInd w:val="0"/>
        <w:spacing w:before="240" w:after="240" w:afterAutospacing="0"/>
        <w:ind w:left="284" w:hanging="284"/>
        <w:jc w:val="left"/>
        <w:rPr>
          <w:rFonts w:ascii="Times New Roman" w:hAnsi="Times New Roman" w:cs="Times New Roman"/>
          <w:b/>
          <w:sz w:val="24"/>
          <w:szCs w:val="24"/>
        </w:rPr>
      </w:pPr>
      <w:r>
        <w:rPr>
          <w:rFonts w:ascii="Times New Roman" w:hAnsi="Times New Roman" w:cs="Times New Roman"/>
          <w:b/>
          <w:sz w:val="24"/>
          <w:szCs w:val="24"/>
        </w:rPr>
        <w:t>LITERATURE REVIEW</w:t>
      </w:r>
      <w:r w:rsidR="00F94B66">
        <w:rPr>
          <w:rFonts w:ascii="Times New Roman" w:hAnsi="Times New Roman" w:cs="Times New Roman"/>
          <w:b/>
          <w:sz w:val="24"/>
          <w:szCs w:val="24"/>
        </w:rPr>
        <w:t xml:space="preserve"> </w:t>
      </w:r>
      <w:r w:rsidR="006C271A" w:rsidRPr="006C271A">
        <w:rPr>
          <w:rFonts w:ascii="Times New Roman" w:hAnsi="Times New Roman" w:cs="Times New Roman"/>
          <w:b/>
          <w:i/>
          <w:iCs/>
          <w:color w:val="EE0000"/>
          <w:sz w:val="20"/>
          <w:szCs w:val="20"/>
        </w:rPr>
        <w:t>(</w:t>
      </w:r>
      <w:proofErr w:type="spellStart"/>
      <w:r w:rsidR="006C271A" w:rsidRPr="006C271A">
        <w:rPr>
          <w:rFonts w:ascii="Times New Roman" w:hAnsi="Times New Roman" w:cs="Times New Roman"/>
          <w:b/>
          <w:i/>
          <w:iCs/>
          <w:color w:val="EE0000"/>
          <w:sz w:val="20"/>
          <w:szCs w:val="20"/>
        </w:rPr>
        <w:t>Subheadings</w:t>
      </w:r>
      <w:proofErr w:type="spellEnd"/>
      <w:r w:rsidR="006C271A" w:rsidRPr="006C271A">
        <w:rPr>
          <w:rFonts w:ascii="Times New Roman" w:hAnsi="Times New Roman" w:cs="Times New Roman"/>
          <w:b/>
          <w:i/>
          <w:iCs/>
          <w:color w:val="EE0000"/>
          <w:sz w:val="20"/>
          <w:szCs w:val="20"/>
        </w:rPr>
        <w:t xml:space="preserve"> can be </w:t>
      </w:r>
      <w:proofErr w:type="spellStart"/>
      <w:r w:rsidR="006C271A" w:rsidRPr="006C271A">
        <w:rPr>
          <w:rFonts w:ascii="Times New Roman" w:hAnsi="Times New Roman" w:cs="Times New Roman"/>
          <w:b/>
          <w:i/>
          <w:iCs/>
          <w:color w:val="EE0000"/>
          <w:sz w:val="20"/>
          <w:szCs w:val="20"/>
        </w:rPr>
        <w:t>added</w:t>
      </w:r>
      <w:proofErr w:type="spellEnd"/>
      <w:r w:rsidR="006C271A" w:rsidRPr="006C271A">
        <w:rPr>
          <w:rFonts w:ascii="Times New Roman" w:hAnsi="Times New Roman" w:cs="Times New Roman"/>
          <w:b/>
          <w:i/>
          <w:iCs/>
          <w:color w:val="EE0000"/>
          <w:sz w:val="20"/>
          <w:szCs w:val="20"/>
        </w:rPr>
        <w:t xml:space="preserve"> when necessary.)</w:t>
      </w:r>
      <w:r w:rsidR="006C271A">
        <w:rPr>
          <w:rFonts w:ascii="Times New Roman" w:hAnsi="Times New Roman" w:cs="Times New Roman"/>
          <w:b/>
          <w:sz w:val="24"/>
          <w:szCs w:val="24"/>
        </w:rPr>
        <w:t xml:space="preserve"> </w:t>
      </w:r>
    </w:p>
    <w:p w14:paraId="13EDF163" w14:textId="52A855EC" w:rsidR="00EA6913" w:rsidRPr="00A64B08" w:rsidRDefault="002F36CB" w:rsidP="00EA6913">
      <w:pPr>
        <w:widowControl w:val="0"/>
        <w:tabs>
          <w:tab w:val="left" w:pos="567"/>
          <w:tab w:val="left" w:leader="dot" w:pos="8222"/>
        </w:tabs>
        <w:autoSpaceDE w:val="0"/>
        <w:autoSpaceDN w:val="0"/>
        <w:adjustRightInd w:val="0"/>
        <w:spacing w:before="240" w:after="240" w:afterAutospacing="0"/>
        <w:jc w:val="center"/>
        <w:rPr>
          <w:rFonts w:ascii="Times New Roman" w:hAnsi="Times New Roman" w:cs="Times New Roman"/>
          <w:b/>
          <w:sz w:val="24"/>
          <w:szCs w:val="24"/>
        </w:rPr>
      </w:pPr>
      <w:r>
        <w:rPr>
          <w:rFonts w:ascii="Times New Roman" w:hAnsi="Times New Roman" w:cs="Times New Roman"/>
          <w:b/>
          <w:sz w:val="24"/>
          <w:szCs w:val="24"/>
        </w:rPr>
        <w:t>CHAPTER 3</w:t>
      </w:r>
    </w:p>
    <w:p w14:paraId="2A02E0EC" w14:textId="5DE86BFB" w:rsidR="00EA6913" w:rsidRDefault="00C7220C" w:rsidP="007B7E61">
      <w:pPr>
        <w:pStyle w:val="ListeParagraf"/>
        <w:widowControl w:val="0"/>
        <w:numPr>
          <w:ilvl w:val="0"/>
          <w:numId w:val="3"/>
        </w:numPr>
        <w:tabs>
          <w:tab w:val="left" w:leader="dot" w:pos="8222"/>
        </w:tabs>
        <w:autoSpaceDE w:val="0"/>
        <w:autoSpaceDN w:val="0"/>
        <w:adjustRightInd w:val="0"/>
        <w:spacing w:before="240" w:after="240" w:afterAutospacing="0"/>
        <w:ind w:left="284" w:hanging="284"/>
        <w:jc w:val="left"/>
        <w:rPr>
          <w:rFonts w:ascii="Times New Roman" w:hAnsi="Times New Roman" w:cs="Times New Roman"/>
          <w:b/>
          <w:sz w:val="24"/>
          <w:szCs w:val="24"/>
        </w:rPr>
      </w:pPr>
      <w:bookmarkStart w:id="16" w:name="_Hlk68096647"/>
      <w:r>
        <w:rPr>
          <w:rFonts w:ascii="Times New Roman" w:hAnsi="Times New Roman" w:cs="Times New Roman"/>
          <w:b/>
          <w:sz w:val="24"/>
          <w:szCs w:val="24"/>
        </w:rPr>
        <w:t>SYSTEM DESIGN AND ARCHITECTURE</w:t>
      </w:r>
      <w:bookmarkEnd w:id="16"/>
    </w:p>
    <w:p w14:paraId="4B7B9074" w14:textId="799620F4" w:rsidR="00741B4D" w:rsidRDefault="00AF4C85" w:rsidP="00EE3E9F">
      <w:pPr>
        <w:widowControl w:val="0"/>
        <w:tabs>
          <w:tab w:val="left" w:pos="1418"/>
          <w:tab w:val="left" w:leader="dot" w:pos="8789"/>
        </w:tabs>
        <w:autoSpaceDE w:val="0"/>
        <w:autoSpaceDN w:val="0"/>
        <w:adjustRightInd w:val="0"/>
        <w:ind w:left="284" w:firstLine="283"/>
        <w:rPr>
          <w:rFonts w:ascii="Times New Roman" w:hAnsi="Times New Roman" w:cs="Times New Roman"/>
          <w:b/>
          <w:sz w:val="24"/>
          <w:szCs w:val="24"/>
        </w:rPr>
      </w:pPr>
      <w:r w:rsidRPr="00A64B08">
        <w:rPr>
          <w:rFonts w:ascii="Times New Roman" w:hAnsi="Times New Roman" w:cs="Times New Roman"/>
          <w:b/>
          <w:sz w:val="24"/>
          <w:szCs w:val="24"/>
        </w:rPr>
        <w:t>3.1.</w:t>
      </w:r>
      <w:r>
        <w:rPr>
          <w:rFonts w:ascii="Times New Roman" w:hAnsi="Times New Roman" w:cs="Times New Roman"/>
          <w:b/>
          <w:sz w:val="24"/>
          <w:szCs w:val="24"/>
        </w:rPr>
        <w:tab/>
      </w:r>
      <w:r w:rsidR="00236083" w:rsidRPr="00031076">
        <w:rPr>
          <w:rFonts w:ascii="Times New Roman" w:hAnsi="Times New Roman" w:cs="Times New Roman"/>
          <w:b/>
          <w:sz w:val="24"/>
          <w:szCs w:val="24"/>
        </w:rPr>
        <w:t xml:space="preserve">Overall System </w:t>
      </w:r>
      <w:proofErr w:type="spellStart"/>
      <w:r w:rsidR="00236083" w:rsidRPr="00031076">
        <w:rPr>
          <w:rFonts w:ascii="Times New Roman" w:hAnsi="Times New Roman" w:cs="Times New Roman"/>
          <w:b/>
          <w:sz w:val="24"/>
          <w:szCs w:val="24"/>
        </w:rPr>
        <w:t>Overview</w:t>
      </w:r>
      <w:proofErr w:type="spellEnd"/>
      <w:r w:rsidR="00CC225F">
        <w:rPr>
          <w:rFonts w:ascii="Times New Roman" w:hAnsi="Times New Roman" w:cs="Times New Roman"/>
          <w:b/>
          <w:sz w:val="24"/>
          <w:szCs w:val="24"/>
        </w:rPr>
        <w:tab/>
      </w:r>
      <w:r w:rsidR="00612BD9">
        <w:rPr>
          <w:rFonts w:ascii="Times New Roman" w:hAnsi="Times New Roman" w:cs="Times New Roman"/>
          <w:b/>
          <w:sz w:val="24"/>
          <w:szCs w:val="24"/>
        </w:rPr>
        <w:t>8</w:t>
      </w:r>
    </w:p>
    <w:p w14:paraId="60ECAD06" w14:textId="0F7B3737" w:rsidR="00927D08" w:rsidRDefault="00927D08" w:rsidP="00EE3E9F">
      <w:pPr>
        <w:widowControl w:val="0"/>
        <w:tabs>
          <w:tab w:val="left" w:pos="1418"/>
          <w:tab w:val="left" w:leader="dot" w:pos="8789"/>
        </w:tabs>
        <w:autoSpaceDE w:val="0"/>
        <w:autoSpaceDN w:val="0"/>
        <w:adjustRightInd w:val="0"/>
        <w:ind w:left="284" w:firstLine="283"/>
        <w:rPr>
          <w:rFonts w:ascii="Times New Roman" w:hAnsi="Times New Roman" w:cs="Times New Roman"/>
          <w:b/>
          <w:sz w:val="24"/>
          <w:szCs w:val="24"/>
        </w:rPr>
      </w:pPr>
      <w:r w:rsidRPr="00A64B08">
        <w:rPr>
          <w:rFonts w:ascii="Times New Roman" w:hAnsi="Times New Roman" w:cs="Times New Roman"/>
          <w:b/>
          <w:sz w:val="24"/>
          <w:szCs w:val="24"/>
        </w:rPr>
        <w:t>3.</w:t>
      </w:r>
      <w:r w:rsidR="00031076">
        <w:rPr>
          <w:rFonts w:ascii="Times New Roman" w:hAnsi="Times New Roman" w:cs="Times New Roman"/>
          <w:b/>
          <w:sz w:val="24"/>
          <w:szCs w:val="24"/>
        </w:rPr>
        <w:t>2</w:t>
      </w:r>
      <w:r w:rsidRPr="00A64B08">
        <w:rPr>
          <w:rFonts w:ascii="Times New Roman" w:hAnsi="Times New Roman" w:cs="Times New Roman"/>
          <w:b/>
          <w:sz w:val="24"/>
          <w:szCs w:val="24"/>
        </w:rPr>
        <w:t>.</w:t>
      </w:r>
      <w:r>
        <w:rPr>
          <w:rFonts w:ascii="Times New Roman" w:hAnsi="Times New Roman" w:cs="Times New Roman"/>
          <w:b/>
          <w:sz w:val="24"/>
          <w:szCs w:val="24"/>
        </w:rPr>
        <w:tab/>
      </w:r>
      <w:r w:rsidR="00031076">
        <w:rPr>
          <w:rFonts w:ascii="Times New Roman" w:hAnsi="Times New Roman" w:cs="Times New Roman"/>
          <w:b/>
          <w:sz w:val="24"/>
          <w:szCs w:val="24"/>
        </w:rPr>
        <w:t>Data Collection and Preprocessing</w:t>
      </w:r>
      <w:r>
        <w:rPr>
          <w:rFonts w:ascii="Times New Roman" w:hAnsi="Times New Roman" w:cs="Times New Roman"/>
          <w:b/>
          <w:sz w:val="24"/>
          <w:szCs w:val="24"/>
        </w:rPr>
        <w:tab/>
        <w:t>9</w:t>
      </w:r>
    </w:p>
    <w:p w14:paraId="72B69FE9" w14:textId="0501F527" w:rsidR="00927D08" w:rsidRDefault="00927D08" w:rsidP="00EE3E9F">
      <w:pPr>
        <w:widowControl w:val="0"/>
        <w:tabs>
          <w:tab w:val="left" w:pos="1418"/>
          <w:tab w:val="left" w:leader="dot" w:pos="8789"/>
        </w:tabs>
        <w:autoSpaceDE w:val="0"/>
        <w:autoSpaceDN w:val="0"/>
        <w:adjustRightInd w:val="0"/>
        <w:ind w:left="284" w:firstLine="283"/>
        <w:rPr>
          <w:rFonts w:ascii="Times New Roman" w:hAnsi="Times New Roman" w:cs="Times New Roman"/>
          <w:b/>
          <w:sz w:val="24"/>
          <w:szCs w:val="24"/>
        </w:rPr>
      </w:pPr>
      <w:r w:rsidRPr="00A64B08">
        <w:rPr>
          <w:rFonts w:ascii="Times New Roman" w:hAnsi="Times New Roman" w:cs="Times New Roman"/>
          <w:b/>
          <w:sz w:val="24"/>
          <w:szCs w:val="24"/>
        </w:rPr>
        <w:t>3.</w:t>
      </w:r>
      <w:r w:rsidR="000020A2">
        <w:rPr>
          <w:rFonts w:ascii="Times New Roman" w:hAnsi="Times New Roman" w:cs="Times New Roman"/>
          <w:b/>
          <w:sz w:val="24"/>
          <w:szCs w:val="24"/>
        </w:rPr>
        <w:t>3</w:t>
      </w:r>
      <w:r w:rsidRPr="00A64B08">
        <w:rPr>
          <w:rFonts w:ascii="Times New Roman" w:hAnsi="Times New Roman" w:cs="Times New Roman"/>
          <w:b/>
          <w:sz w:val="24"/>
          <w:szCs w:val="24"/>
        </w:rPr>
        <w:t>.</w:t>
      </w:r>
      <w:r>
        <w:rPr>
          <w:rFonts w:ascii="Times New Roman" w:hAnsi="Times New Roman" w:cs="Times New Roman"/>
          <w:b/>
          <w:sz w:val="24"/>
          <w:szCs w:val="24"/>
        </w:rPr>
        <w:tab/>
      </w:r>
      <w:r w:rsidR="00CC0D35">
        <w:rPr>
          <w:rFonts w:ascii="Times New Roman" w:hAnsi="Times New Roman" w:cs="Times New Roman"/>
          <w:b/>
          <w:sz w:val="24"/>
          <w:szCs w:val="24"/>
        </w:rPr>
        <w:t>Model Architecture</w:t>
      </w:r>
      <w:r>
        <w:rPr>
          <w:rFonts w:ascii="Times New Roman" w:hAnsi="Times New Roman" w:cs="Times New Roman"/>
          <w:b/>
          <w:sz w:val="24"/>
          <w:szCs w:val="24"/>
        </w:rPr>
        <w:tab/>
        <w:t>9</w:t>
      </w:r>
    </w:p>
    <w:p w14:paraId="63219A97" w14:textId="3726872D" w:rsidR="00927D08" w:rsidRDefault="00927D08" w:rsidP="00EE3E9F">
      <w:pPr>
        <w:widowControl w:val="0"/>
        <w:tabs>
          <w:tab w:val="left" w:pos="1418"/>
          <w:tab w:val="left" w:leader="dot" w:pos="8789"/>
        </w:tabs>
        <w:autoSpaceDE w:val="0"/>
        <w:autoSpaceDN w:val="0"/>
        <w:adjustRightInd w:val="0"/>
        <w:ind w:left="284" w:firstLine="283"/>
        <w:rPr>
          <w:rFonts w:ascii="Times New Roman" w:hAnsi="Times New Roman" w:cs="Times New Roman"/>
          <w:b/>
          <w:sz w:val="24"/>
          <w:szCs w:val="24"/>
        </w:rPr>
      </w:pPr>
      <w:r w:rsidRPr="00A64B08">
        <w:rPr>
          <w:rFonts w:ascii="Times New Roman" w:hAnsi="Times New Roman" w:cs="Times New Roman"/>
          <w:b/>
          <w:sz w:val="24"/>
          <w:szCs w:val="24"/>
        </w:rPr>
        <w:t>3.</w:t>
      </w:r>
      <w:r w:rsidR="000020A2">
        <w:rPr>
          <w:rFonts w:ascii="Times New Roman" w:hAnsi="Times New Roman" w:cs="Times New Roman"/>
          <w:b/>
          <w:sz w:val="24"/>
          <w:szCs w:val="24"/>
        </w:rPr>
        <w:t>4</w:t>
      </w:r>
      <w:r w:rsidRPr="00A64B08">
        <w:rPr>
          <w:rFonts w:ascii="Times New Roman" w:hAnsi="Times New Roman" w:cs="Times New Roman"/>
          <w:b/>
          <w:sz w:val="24"/>
          <w:szCs w:val="24"/>
        </w:rPr>
        <w:t>.</w:t>
      </w:r>
      <w:r>
        <w:rPr>
          <w:rFonts w:ascii="Times New Roman" w:hAnsi="Times New Roman" w:cs="Times New Roman"/>
          <w:b/>
          <w:sz w:val="24"/>
          <w:szCs w:val="24"/>
        </w:rPr>
        <w:tab/>
      </w:r>
      <w:r w:rsidR="007E5EEF">
        <w:rPr>
          <w:rFonts w:ascii="Times New Roman" w:hAnsi="Times New Roman" w:cs="Times New Roman"/>
          <w:b/>
          <w:sz w:val="24"/>
          <w:szCs w:val="24"/>
        </w:rPr>
        <w:t xml:space="preserve">System Components and Data </w:t>
      </w:r>
      <w:proofErr w:type="spellStart"/>
      <w:r w:rsidR="007E5EEF">
        <w:rPr>
          <w:rFonts w:ascii="Times New Roman" w:hAnsi="Times New Roman" w:cs="Times New Roman"/>
          <w:b/>
          <w:sz w:val="24"/>
          <w:szCs w:val="24"/>
        </w:rPr>
        <w:t>Flow</w:t>
      </w:r>
      <w:proofErr w:type="spellEnd"/>
      <w:r>
        <w:rPr>
          <w:rFonts w:ascii="Times New Roman" w:hAnsi="Times New Roman" w:cs="Times New Roman"/>
          <w:b/>
          <w:sz w:val="24"/>
          <w:szCs w:val="24"/>
        </w:rPr>
        <w:tab/>
        <w:t>9</w:t>
      </w:r>
    </w:p>
    <w:p w14:paraId="2DC58C76" w14:textId="77777777" w:rsidR="00EF0908" w:rsidRDefault="00EF0908" w:rsidP="00847AE2">
      <w:pPr>
        <w:widowControl w:val="0"/>
        <w:tabs>
          <w:tab w:val="left" w:pos="567"/>
          <w:tab w:val="left" w:leader="dot" w:pos="8222"/>
        </w:tabs>
        <w:autoSpaceDE w:val="0"/>
        <w:autoSpaceDN w:val="0"/>
        <w:adjustRightInd w:val="0"/>
        <w:spacing w:before="240" w:after="240" w:afterAutospacing="0"/>
        <w:jc w:val="center"/>
        <w:rPr>
          <w:rFonts w:ascii="Times New Roman" w:hAnsi="Times New Roman" w:cs="Times New Roman"/>
          <w:b/>
          <w:sz w:val="24"/>
          <w:szCs w:val="24"/>
        </w:rPr>
      </w:pPr>
    </w:p>
    <w:p w14:paraId="0D8365C2" w14:textId="75A09D75" w:rsidR="00847AE2" w:rsidRPr="00A64B08" w:rsidRDefault="00847AE2" w:rsidP="00847AE2">
      <w:pPr>
        <w:widowControl w:val="0"/>
        <w:tabs>
          <w:tab w:val="left" w:pos="567"/>
          <w:tab w:val="left" w:leader="dot" w:pos="8222"/>
        </w:tabs>
        <w:autoSpaceDE w:val="0"/>
        <w:autoSpaceDN w:val="0"/>
        <w:adjustRightInd w:val="0"/>
        <w:spacing w:before="240" w:after="240" w:afterAutospacing="0"/>
        <w:jc w:val="center"/>
        <w:rPr>
          <w:rFonts w:ascii="Times New Roman" w:hAnsi="Times New Roman" w:cs="Times New Roman"/>
          <w:b/>
          <w:sz w:val="24"/>
          <w:szCs w:val="24"/>
        </w:rPr>
      </w:pPr>
      <w:r>
        <w:rPr>
          <w:rFonts w:ascii="Times New Roman" w:hAnsi="Times New Roman" w:cs="Times New Roman"/>
          <w:b/>
          <w:sz w:val="24"/>
          <w:szCs w:val="24"/>
        </w:rPr>
        <w:lastRenderedPageBreak/>
        <w:t>CHAPTER 4</w:t>
      </w:r>
    </w:p>
    <w:p w14:paraId="24548BF4" w14:textId="15A4644C" w:rsidR="00847AE2" w:rsidRDefault="00A3490C" w:rsidP="00847AE2">
      <w:pPr>
        <w:pStyle w:val="ListeParagraf"/>
        <w:widowControl w:val="0"/>
        <w:numPr>
          <w:ilvl w:val="0"/>
          <w:numId w:val="3"/>
        </w:numPr>
        <w:tabs>
          <w:tab w:val="left" w:leader="dot" w:pos="8222"/>
        </w:tabs>
        <w:autoSpaceDE w:val="0"/>
        <w:autoSpaceDN w:val="0"/>
        <w:adjustRightInd w:val="0"/>
        <w:spacing w:before="240" w:after="240" w:afterAutospacing="0"/>
        <w:ind w:left="284" w:hanging="284"/>
        <w:jc w:val="left"/>
        <w:rPr>
          <w:rFonts w:ascii="Times New Roman" w:hAnsi="Times New Roman" w:cs="Times New Roman"/>
          <w:b/>
          <w:sz w:val="24"/>
          <w:szCs w:val="24"/>
        </w:rPr>
      </w:pPr>
      <w:r>
        <w:rPr>
          <w:rFonts w:ascii="Times New Roman" w:hAnsi="Times New Roman" w:cs="Times New Roman"/>
          <w:b/>
          <w:sz w:val="24"/>
          <w:szCs w:val="24"/>
        </w:rPr>
        <w:t>MATERIALS</w:t>
      </w:r>
      <w:r w:rsidR="00941AC3">
        <w:rPr>
          <w:rFonts w:ascii="Times New Roman" w:hAnsi="Times New Roman" w:cs="Times New Roman"/>
          <w:b/>
          <w:sz w:val="24"/>
          <w:szCs w:val="24"/>
        </w:rPr>
        <w:t xml:space="preserve"> AND METHODOLOGY</w:t>
      </w:r>
    </w:p>
    <w:p w14:paraId="5A89DC4A" w14:textId="4FC036F1" w:rsidR="00847AE2" w:rsidRPr="00A64B08" w:rsidRDefault="00C417E0" w:rsidP="00D36CCF">
      <w:pPr>
        <w:widowControl w:val="0"/>
        <w:tabs>
          <w:tab w:val="left" w:pos="1418"/>
          <w:tab w:val="left" w:leader="dot" w:pos="8789"/>
        </w:tabs>
        <w:autoSpaceDE w:val="0"/>
        <w:autoSpaceDN w:val="0"/>
        <w:adjustRightInd w:val="0"/>
        <w:spacing w:before="240" w:after="240" w:afterAutospacing="0"/>
        <w:ind w:left="284" w:firstLine="283"/>
        <w:rPr>
          <w:rFonts w:ascii="Times New Roman" w:hAnsi="Times New Roman" w:cs="Times New Roman"/>
          <w:b/>
          <w:sz w:val="24"/>
          <w:szCs w:val="24"/>
        </w:rPr>
      </w:pPr>
      <w:r>
        <w:rPr>
          <w:rFonts w:ascii="Times New Roman" w:hAnsi="Times New Roman" w:cs="Times New Roman"/>
          <w:b/>
          <w:sz w:val="24"/>
          <w:szCs w:val="24"/>
        </w:rPr>
        <w:t>4</w:t>
      </w:r>
      <w:r w:rsidR="00847AE2" w:rsidRPr="00A64B08">
        <w:rPr>
          <w:rFonts w:ascii="Times New Roman" w:hAnsi="Times New Roman" w:cs="Times New Roman"/>
          <w:b/>
          <w:sz w:val="24"/>
          <w:szCs w:val="24"/>
        </w:rPr>
        <w:t>.1.</w:t>
      </w:r>
      <w:r w:rsidR="00847AE2">
        <w:rPr>
          <w:rFonts w:ascii="Times New Roman" w:hAnsi="Times New Roman" w:cs="Times New Roman"/>
          <w:b/>
          <w:sz w:val="24"/>
          <w:szCs w:val="24"/>
        </w:rPr>
        <w:tab/>
      </w:r>
      <w:r w:rsidR="000856C4">
        <w:rPr>
          <w:rFonts w:ascii="Times New Roman" w:hAnsi="Times New Roman" w:cs="Times New Roman"/>
          <w:b/>
          <w:sz w:val="24"/>
          <w:szCs w:val="24"/>
        </w:rPr>
        <w:t>Development Environment</w:t>
      </w:r>
      <w:r w:rsidR="00847AE2">
        <w:rPr>
          <w:rFonts w:ascii="Times New Roman" w:hAnsi="Times New Roman" w:cs="Times New Roman"/>
          <w:b/>
          <w:sz w:val="24"/>
          <w:szCs w:val="24"/>
        </w:rPr>
        <w:tab/>
      </w:r>
      <w:r w:rsidR="00612BD9">
        <w:rPr>
          <w:rFonts w:ascii="Times New Roman" w:hAnsi="Times New Roman" w:cs="Times New Roman"/>
          <w:b/>
          <w:sz w:val="24"/>
          <w:szCs w:val="24"/>
        </w:rPr>
        <w:t>11</w:t>
      </w:r>
    </w:p>
    <w:p w14:paraId="75D4FC1D" w14:textId="13A9210B" w:rsidR="00847AE2" w:rsidRPr="00A64B08" w:rsidRDefault="00C417E0" w:rsidP="00D36CCF">
      <w:pPr>
        <w:widowControl w:val="0"/>
        <w:tabs>
          <w:tab w:val="left" w:pos="1418"/>
          <w:tab w:val="left" w:leader="dot" w:pos="8789"/>
        </w:tabs>
        <w:autoSpaceDE w:val="0"/>
        <w:autoSpaceDN w:val="0"/>
        <w:adjustRightInd w:val="0"/>
        <w:ind w:left="284" w:firstLine="283"/>
        <w:rPr>
          <w:rFonts w:ascii="Times New Roman" w:hAnsi="Times New Roman" w:cs="Times New Roman"/>
          <w:b/>
          <w:sz w:val="24"/>
          <w:szCs w:val="24"/>
        </w:rPr>
      </w:pPr>
      <w:r>
        <w:rPr>
          <w:rFonts w:ascii="Times New Roman" w:hAnsi="Times New Roman" w:cs="Times New Roman"/>
          <w:b/>
          <w:sz w:val="24"/>
          <w:szCs w:val="24"/>
        </w:rPr>
        <w:t>4</w:t>
      </w:r>
      <w:r w:rsidR="00847AE2">
        <w:rPr>
          <w:rFonts w:ascii="Times New Roman" w:hAnsi="Times New Roman" w:cs="Times New Roman"/>
          <w:b/>
          <w:sz w:val="24"/>
          <w:szCs w:val="24"/>
        </w:rPr>
        <w:t>.2</w:t>
      </w:r>
      <w:r w:rsidR="00847AE2" w:rsidRPr="00A64B08">
        <w:rPr>
          <w:rFonts w:ascii="Times New Roman" w:hAnsi="Times New Roman" w:cs="Times New Roman"/>
          <w:b/>
          <w:sz w:val="24"/>
          <w:szCs w:val="24"/>
        </w:rPr>
        <w:t>.</w:t>
      </w:r>
      <w:r w:rsidR="00847AE2">
        <w:rPr>
          <w:rFonts w:ascii="Times New Roman" w:hAnsi="Times New Roman" w:cs="Times New Roman"/>
          <w:b/>
          <w:sz w:val="24"/>
          <w:szCs w:val="24"/>
        </w:rPr>
        <w:tab/>
      </w:r>
      <w:r w:rsidR="009B313B">
        <w:rPr>
          <w:rFonts w:ascii="Times New Roman" w:hAnsi="Times New Roman" w:cs="Times New Roman"/>
          <w:b/>
          <w:sz w:val="24"/>
          <w:szCs w:val="24"/>
        </w:rPr>
        <w:t>Data Collection and Preparation</w:t>
      </w:r>
      <w:r w:rsidR="00847AE2">
        <w:rPr>
          <w:rFonts w:ascii="Times New Roman" w:hAnsi="Times New Roman" w:cs="Times New Roman"/>
          <w:b/>
          <w:sz w:val="24"/>
          <w:szCs w:val="24"/>
        </w:rPr>
        <w:tab/>
      </w:r>
      <w:r w:rsidR="00612BD9">
        <w:rPr>
          <w:rFonts w:ascii="Times New Roman" w:hAnsi="Times New Roman" w:cs="Times New Roman"/>
          <w:b/>
          <w:sz w:val="24"/>
          <w:szCs w:val="24"/>
        </w:rPr>
        <w:t>11</w:t>
      </w:r>
    </w:p>
    <w:p w14:paraId="0B11DA3D" w14:textId="514445CD" w:rsidR="00847AE2" w:rsidRDefault="00C417E0" w:rsidP="00D36CCF">
      <w:pPr>
        <w:widowControl w:val="0"/>
        <w:tabs>
          <w:tab w:val="left" w:pos="1418"/>
          <w:tab w:val="left" w:leader="dot" w:pos="8789"/>
        </w:tabs>
        <w:autoSpaceDE w:val="0"/>
        <w:autoSpaceDN w:val="0"/>
        <w:adjustRightInd w:val="0"/>
        <w:ind w:left="284" w:firstLine="283"/>
        <w:rPr>
          <w:rFonts w:ascii="Times New Roman" w:hAnsi="Times New Roman" w:cs="Times New Roman"/>
          <w:b/>
          <w:sz w:val="24"/>
          <w:szCs w:val="24"/>
        </w:rPr>
      </w:pPr>
      <w:r>
        <w:rPr>
          <w:rFonts w:ascii="Times New Roman" w:hAnsi="Times New Roman" w:cs="Times New Roman"/>
          <w:b/>
          <w:sz w:val="24"/>
          <w:szCs w:val="24"/>
        </w:rPr>
        <w:t>4</w:t>
      </w:r>
      <w:r w:rsidR="00847AE2">
        <w:rPr>
          <w:rFonts w:ascii="Times New Roman" w:hAnsi="Times New Roman" w:cs="Times New Roman"/>
          <w:b/>
          <w:sz w:val="24"/>
          <w:szCs w:val="24"/>
        </w:rPr>
        <w:t>.3</w:t>
      </w:r>
      <w:r w:rsidR="00847AE2" w:rsidRPr="00A64B08">
        <w:rPr>
          <w:rFonts w:ascii="Times New Roman" w:hAnsi="Times New Roman" w:cs="Times New Roman"/>
          <w:b/>
          <w:sz w:val="24"/>
          <w:szCs w:val="24"/>
        </w:rPr>
        <w:t>.</w:t>
      </w:r>
      <w:r w:rsidR="00847AE2">
        <w:rPr>
          <w:rFonts w:ascii="Times New Roman" w:hAnsi="Times New Roman" w:cs="Times New Roman"/>
          <w:b/>
          <w:sz w:val="24"/>
          <w:szCs w:val="24"/>
        </w:rPr>
        <w:tab/>
      </w:r>
      <w:proofErr w:type="spellStart"/>
      <w:r w:rsidR="00683B64">
        <w:rPr>
          <w:rFonts w:ascii="Times New Roman" w:hAnsi="Times New Roman" w:cs="Times New Roman"/>
          <w:b/>
          <w:sz w:val="24"/>
          <w:szCs w:val="24"/>
        </w:rPr>
        <w:t>Methodological</w:t>
      </w:r>
      <w:proofErr w:type="spellEnd"/>
      <w:r w:rsidR="00683B64">
        <w:rPr>
          <w:rFonts w:ascii="Times New Roman" w:hAnsi="Times New Roman" w:cs="Times New Roman"/>
          <w:b/>
          <w:sz w:val="24"/>
          <w:szCs w:val="24"/>
        </w:rPr>
        <w:t xml:space="preserve"> Approach</w:t>
      </w:r>
      <w:r w:rsidR="00847AE2">
        <w:rPr>
          <w:rFonts w:ascii="Times New Roman" w:hAnsi="Times New Roman" w:cs="Times New Roman"/>
          <w:b/>
          <w:sz w:val="24"/>
          <w:szCs w:val="24"/>
        </w:rPr>
        <w:tab/>
        <w:t>11</w:t>
      </w:r>
    </w:p>
    <w:p w14:paraId="1C7D6D3F" w14:textId="7B2F53DC" w:rsidR="006F358B" w:rsidRDefault="006F358B" w:rsidP="006F358B">
      <w:pPr>
        <w:widowControl w:val="0"/>
        <w:tabs>
          <w:tab w:val="left" w:pos="1418"/>
          <w:tab w:val="left" w:leader="dot" w:pos="8789"/>
        </w:tabs>
        <w:autoSpaceDE w:val="0"/>
        <w:autoSpaceDN w:val="0"/>
        <w:adjustRightInd w:val="0"/>
        <w:ind w:left="284" w:firstLine="283"/>
        <w:rPr>
          <w:rFonts w:ascii="Times New Roman" w:hAnsi="Times New Roman" w:cs="Times New Roman"/>
          <w:b/>
          <w:sz w:val="24"/>
          <w:szCs w:val="24"/>
        </w:rPr>
      </w:pPr>
      <w:r>
        <w:rPr>
          <w:rFonts w:ascii="Times New Roman" w:hAnsi="Times New Roman" w:cs="Times New Roman"/>
          <w:b/>
          <w:sz w:val="24"/>
          <w:szCs w:val="24"/>
        </w:rPr>
        <w:t>4.3</w:t>
      </w:r>
      <w:r w:rsidRPr="00A64B08">
        <w:rPr>
          <w:rFonts w:ascii="Times New Roman" w:hAnsi="Times New Roman" w:cs="Times New Roman"/>
          <w:b/>
          <w:sz w:val="24"/>
          <w:szCs w:val="24"/>
        </w:rPr>
        <w:t>.</w:t>
      </w:r>
      <w:r>
        <w:rPr>
          <w:rFonts w:ascii="Times New Roman" w:hAnsi="Times New Roman" w:cs="Times New Roman"/>
          <w:b/>
          <w:sz w:val="24"/>
          <w:szCs w:val="24"/>
        </w:rPr>
        <w:tab/>
      </w:r>
      <w:proofErr w:type="spellStart"/>
      <w:r>
        <w:rPr>
          <w:rFonts w:ascii="Times New Roman" w:hAnsi="Times New Roman" w:cs="Times New Roman"/>
          <w:b/>
          <w:sz w:val="24"/>
          <w:szCs w:val="24"/>
        </w:rPr>
        <w:t>Workflow</w:t>
      </w:r>
      <w:proofErr w:type="spellEnd"/>
      <w:r>
        <w:rPr>
          <w:rFonts w:ascii="Times New Roman" w:hAnsi="Times New Roman" w:cs="Times New Roman"/>
          <w:b/>
          <w:sz w:val="24"/>
          <w:szCs w:val="24"/>
        </w:rPr>
        <w:t xml:space="preserve"> and Data </w:t>
      </w:r>
      <w:proofErr w:type="spellStart"/>
      <w:r>
        <w:rPr>
          <w:rFonts w:ascii="Times New Roman" w:hAnsi="Times New Roman" w:cs="Times New Roman"/>
          <w:b/>
          <w:sz w:val="24"/>
          <w:szCs w:val="24"/>
        </w:rPr>
        <w:t>Pipeline</w:t>
      </w:r>
      <w:proofErr w:type="spellEnd"/>
      <w:r>
        <w:rPr>
          <w:rFonts w:ascii="Times New Roman" w:hAnsi="Times New Roman" w:cs="Times New Roman"/>
          <w:b/>
          <w:sz w:val="24"/>
          <w:szCs w:val="24"/>
        </w:rPr>
        <w:tab/>
        <w:t>11</w:t>
      </w:r>
    </w:p>
    <w:p w14:paraId="67C491D1" w14:textId="67588A2D" w:rsidR="00D975B4" w:rsidRPr="00A64B08" w:rsidRDefault="00D975B4" w:rsidP="00D975B4">
      <w:pPr>
        <w:widowControl w:val="0"/>
        <w:tabs>
          <w:tab w:val="left" w:pos="567"/>
          <w:tab w:val="left" w:leader="dot" w:pos="8222"/>
        </w:tabs>
        <w:autoSpaceDE w:val="0"/>
        <w:autoSpaceDN w:val="0"/>
        <w:adjustRightInd w:val="0"/>
        <w:spacing w:before="240" w:after="240" w:afterAutospacing="0"/>
        <w:jc w:val="center"/>
        <w:rPr>
          <w:rFonts w:ascii="Times New Roman" w:hAnsi="Times New Roman" w:cs="Times New Roman"/>
          <w:b/>
          <w:sz w:val="24"/>
          <w:szCs w:val="24"/>
        </w:rPr>
      </w:pPr>
      <w:r>
        <w:rPr>
          <w:rFonts w:ascii="Times New Roman" w:hAnsi="Times New Roman" w:cs="Times New Roman"/>
          <w:b/>
          <w:sz w:val="24"/>
          <w:szCs w:val="24"/>
        </w:rPr>
        <w:t>CHAPTER 5</w:t>
      </w:r>
    </w:p>
    <w:p w14:paraId="54CEB144" w14:textId="4EA7558E" w:rsidR="00D975B4" w:rsidRDefault="00D975B4" w:rsidP="00D975B4">
      <w:pPr>
        <w:pStyle w:val="ListeParagraf"/>
        <w:widowControl w:val="0"/>
        <w:numPr>
          <w:ilvl w:val="0"/>
          <w:numId w:val="3"/>
        </w:numPr>
        <w:tabs>
          <w:tab w:val="left" w:leader="dot" w:pos="8222"/>
        </w:tabs>
        <w:autoSpaceDE w:val="0"/>
        <w:autoSpaceDN w:val="0"/>
        <w:adjustRightInd w:val="0"/>
        <w:spacing w:before="240" w:after="240" w:afterAutospacing="0"/>
        <w:ind w:left="284" w:hanging="284"/>
        <w:jc w:val="left"/>
        <w:rPr>
          <w:rFonts w:ascii="Times New Roman" w:hAnsi="Times New Roman" w:cs="Times New Roman"/>
          <w:b/>
          <w:sz w:val="24"/>
          <w:szCs w:val="24"/>
        </w:rPr>
      </w:pPr>
      <w:r>
        <w:rPr>
          <w:rFonts w:ascii="Times New Roman" w:hAnsi="Times New Roman" w:cs="Times New Roman"/>
          <w:b/>
          <w:sz w:val="24"/>
          <w:szCs w:val="24"/>
        </w:rPr>
        <w:t>TESTING AND RESULTS</w:t>
      </w:r>
    </w:p>
    <w:p w14:paraId="18734FC1" w14:textId="3ECB0DCF" w:rsidR="00D975B4" w:rsidRPr="00A64B08" w:rsidRDefault="00C83A63" w:rsidP="00C22876">
      <w:pPr>
        <w:widowControl w:val="0"/>
        <w:tabs>
          <w:tab w:val="left" w:pos="1418"/>
          <w:tab w:val="left" w:leader="dot" w:pos="8789"/>
        </w:tabs>
        <w:autoSpaceDE w:val="0"/>
        <w:autoSpaceDN w:val="0"/>
        <w:adjustRightInd w:val="0"/>
        <w:spacing w:before="240" w:after="240" w:afterAutospacing="0"/>
        <w:ind w:left="284" w:firstLine="283"/>
        <w:rPr>
          <w:rFonts w:ascii="Times New Roman" w:hAnsi="Times New Roman" w:cs="Times New Roman"/>
          <w:b/>
          <w:sz w:val="24"/>
          <w:szCs w:val="24"/>
        </w:rPr>
      </w:pPr>
      <w:r>
        <w:rPr>
          <w:rFonts w:ascii="Times New Roman" w:hAnsi="Times New Roman" w:cs="Times New Roman"/>
          <w:b/>
          <w:sz w:val="24"/>
          <w:szCs w:val="24"/>
        </w:rPr>
        <w:t>5</w:t>
      </w:r>
      <w:r w:rsidR="00D975B4" w:rsidRPr="00A64B08">
        <w:rPr>
          <w:rFonts w:ascii="Times New Roman" w:hAnsi="Times New Roman" w:cs="Times New Roman"/>
          <w:b/>
          <w:sz w:val="24"/>
          <w:szCs w:val="24"/>
        </w:rPr>
        <w:t>.1.</w:t>
      </w:r>
      <w:r w:rsidR="00D975B4">
        <w:rPr>
          <w:rFonts w:ascii="Times New Roman" w:hAnsi="Times New Roman" w:cs="Times New Roman"/>
          <w:b/>
          <w:sz w:val="24"/>
          <w:szCs w:val="24"/>
        </w:rPr>
        <w:tab/>
      </w:r>
      <w:r>
        <w:rPr>
          <w:rFonts w:ascii="Times New Roman" w:hAnsi="Times New Roman" w:cs="Times New Roman"/>
          <w:b/>
          <w:sz w:val="24"/>
          <w:szCs w:val="24"/>
        </w:rPr>
        <w:t xml:space="preserve">Evaluating </w:t>
      </w:r>
      <w:proofErr w:type="spellStart"/>
      <w:r>
        <w:rPr>
          <w:rFonts w:ascii="Times New Roman" w:hAnsi="Times New Roman" w:cs="Times New Roman"/>
          <w:b/>
          <w:sz w:val="24"/>
          <w:szCs w:val="24"/>
        </w:rPr>
        <w:t>Metrics</w:t>
      </w:r>
      <w:proofErr w:type="spellEnd"/>
      <w:r w:rsidR="00D975B4">
        <w:rPr>
          <w:rFonts w:ascii="Times New Roman" w:hAnsi="Times New Roman" w:cs="Times New Roman"/>
          <w:b/>
          <w:sz w:val="24"/>
          <w:szCs w:val="24"/>
        </w:rPr>
        <w:tab/>
      </w:r>
      <w:r w:rsidR="00AF630E">
        <w:rPr>
          <w:rFonts w:ascii="Times New Roman" w:hAnsi="Times New Roman" w:cs="Times New Roman"/>
          <w:b/>
          <w:sz w:val="24"/>
          <w:szCs w:val="24"/>
        </w:rPr>
        <w:t>13</w:t>
      </w:r>
    </w:p>
    <w:p w14:paraId="6B1FE361" w14:textId="4FE88EAF" w:rsidR="00D975B4" w:rsidRDefault="00267CC5" w:rsidP="00C22876">
      <w:pPr>
        <w:widowControl w:val="0"/>
        <w:tabs>
          <w:tab w:val="left" w:pos="1985"/>
          <w:tab w:val="left" w:leader="dot" w:pos="8789"/>
        </w:tabs>
        <w:autoSpaceDE w:val="0"/>
        <w:autoSpaceDN w:val="0"/>
        <w:adjustRightInd w:val="0"/>
        <w:ind w:firstLine="993"/>
        <w:rPr>
          <w:rFonts w:ascii="Times New Roman" w:hAnsi="Times New Roman" w:cs="Times New Roman"/>
          <w:b/>
          <w:sz w:val="24"/>
          <w:szCs w:val="24"/>
        </w:rPr>
      </w:pPr>
      <w:r>
        <w:rPr>
          <w:rFonts w:ascii="Times New Roman" w:hAnsi="Times New Roman" w:cs="Times New Roman"/>
          <w:b/>
          <w:sz w:val="24"/>
          <w:szCs w:val="24"/>
        </w:rPr>
        <w:t>5.1</w:t>
      </w:r>
      <w:r w:rsidR="00D975B4" w:rsidRPr="00A64B08">
        <w:rPr>
          <w:rFonts w:ascii="Times New Roman" w:hAnsi="Times New Roman" w:cs="Times New Roman"/>
          <w:b/>
          <w:sz w:val="24"/>
          <w:szCs w:val="24"/>
        </w:rPr>
        <w:t>.1.</w:t>
      </w:r>
      <w:r w:rsidR="00D975B4">
        <w:rPr>
          <w:rFonts w:ascii="Times New Roman" w:hAnsi="Times New Roman" w:cs="Times New Roman"/>
          <w:b/>
          <w:sz w:val="24"/>
          <w:szCs w:val="24"/>
        </w:rPr>
        <w:tab/>
      </w:r>
      <w:proofErr w:type="spellStart"/>
      <w:r w:rsidR="00AB474A">
        <w:rPr>
          <w:rFonts w:ascii="Times New Roman" w:hAnsi="Times New Roman" w:cs="Times New Roman"/>
          <w:b/>
          <w:sz w:val="24"/>
          <w:szCs w:val="24"/>
        </w:rPr>
        <w:t>Error</w:t>
      </w:r>
      <w:proofErr w:type="spellEnd"/>
      <w:r w:rsidR="00AB474A">
        <w:rPr>
          <w:rFonts w:ascii="Times New Roman" w:hAnsi="Times New Roman" w:cs="Times New Roman"/>
          <w:b/>
          <w:sz w:val="24"/>
          <w:szCs w:val="24"/>
        </w:rPr>
        <w:t xml:space="preserve"> and Accuracy </w:t>
      </w:r>
      <w:proofErr w:type="spellStart"/>
      <w:r w:rsidR="00AB474A">
        <w:rPr>
          <w:rFonts w:ascii="Times New Roman" w:hAnsi="Times New Roman" w:cs="Times New Roman"/>
          <w:b/>
          <w:sz w:val="24"/>
          <w:szCs w:val="24"/>
        </w:rPr>
        <w:t>Metrics</w:t>
      </w:r>
      <w:proofErr w:type="spellEnd"/>
      <w:r w:rsidR="00D975B4">
        <w:rPr>
          <w:rFonts w:ascii="Times New Roman" w:hAnsi="Times New Roman" w:cs="Times New Roman"/>
          <w:b/>
          <w:sz w:val="24"/>
          <w:szCs w:val="24"/>
        </w:rPr>
        <w:tab/>
      </w:r>
      <w:r w:rsidR="00AF630E">
        <w:rPr>
          <w:rFonts w:ascii="Times New Roman" w:hAnsi="Times New Roman" w:cs="Times New Roman"/>
          <w:b/>
          <w:sz w:val="24"/>
          <w:szCs w:val="24"/>
        </w:rPr>
        <w:t>13</w:t>
      </w:r>
    </w:p>
    <w:p w14:paraId="4162F43A" w14:textId="275444BF" w:rsidR="00D975B4" w:rsidRDefault="00267CC5" w:rsidP="00C22876">
      <w:pPr>
        <w:widowControl w:val="0"/>
        <w:tabs>
          <w:tab w:val="left" w:pos="1985"/>
          <w:tab w:val="left" w:leader="dot" w:pos="8789"/>
        </w:tabs>
        <w:autoSpaceDE w:val="0"/>
        <w:autoSpaceDN w:val="0"/>
        <w:adjustRightInd w:val="0"/>
        <w:ind w:firstLine="993"/>
        <w:rPr>
          <w:rFonts w:ascii="Times New Roman" w:hAnsi="Times New Roman" w:cs="Times New Roman"/>
          <w:b/>
          <w:sz w:val="24"/>
          <w:szCs w:val="24"/>
        </w:rPr>
      </w:pPr>
      <w:r>
        <w:rPr>
          <w:rFonts w:ascii="Times New Roman" w:hAnsi="Times New Roman" w:cs="Times New Roman"/>
          <w:b/>
          <w:sz w:val="24"/>
          <w:szCs w:val="24"/>
        </w:rPr>
        <w:t>5.1.2</w:t>
      </w:r>
      <w:r w:rsidR="00D975B4" w:rsidRPr="00A64B08">
        <w:rPr>
          <w:rFonts w:ascii="Times New Roman" w:hAnsi="Times New Roman" w:cs="Times New Roman"/>
          <w:b/>
          <w:sz w:val="24"/>
          <w:szCs w:val="24"/>
        </w:rPr>
        <w:t>.</w:t>
      </w:r>
      <w:r w:rsidR="00D975B4">
        <w:rPr>
          <w:rFonts w:ascii="Times New Roman" w:hAnsi="Times New Roman" w:cs="Times New Roman"/>
          <w:b/>
          <w:sz w:val="24"/>
          <w:szCs w:val="24"/>
        </w:rPr>
        <w:tab/>
      </w:r>
      <w:proofErr w:type="spellStart"/>
      <w:r w:rsidR="002A4958">
        <w:rPr>
          <w:rFonts w:ascii="Times New Roman" w:hAnsi="Times New Roman" w:cs="Times New Roman"/>
          <w:b/>
          <w:sz w:val="24"/>
          <w:szCs w:val="24"/>
        </w:rPr>
        <w:t>Directional</w:t>
      </w:r>
      <w:proofErr w:type="spellEnd"/>
      <w:r w:rsidR="002A4958">
        <w:rPr>
          <w:rFonts w:ascii="Times New Roman" w:hAnsi="Times New Roman" w:cs="Times New Roman"/>
          <w:b/>
          <w:sz w:val="24"/>
          <w:szCs w:val="24"/>
        </w:rPr>
        <w:t xml:space="preserve"> and Financial </w:t>
      </w:r>
      <w:proofErr w:type="spellStart"/>
      <w:r w:rsidR="002A4958">
        <w:rPr>
          <w:rFonts w:ascii="Times New Roman" w:hAnsi="Times New Roman" w:cs="Times New Roman"/>
          <w:b/>
          <w:sz w:val="24"/>
          <w:szCs w:val="24"/>
        </w:rPr>
        <w:t>Metrics</w:t>
      </w:r>
      <w:proofErr w:type="spellEnd"/>
      <w:r w:rsidR="00D975B4">
        <w:rPr>
          <w:rFonts w:ascii="Times New Roman" w:hAnsi="Times New Roman" w:cs="Times New Roman"/>
          <w:b/>
          <w:sz w:val="24"/>
          <w:szCs w:val="24"/>
        </w:rPr>
        <w:tab/>
        <w:t>1</w:t>
      </w:r>
      <w:r w:rsidR="00AF630E">
        <w:rPr>
          <w:rFonts w:ascii="Times New Roman" w:hAnsi="Times New Roman" w:cs="Times New Roman"/>
          <w:b/>
          <w:sz w:val="24"/>
          <w:szCs w:val="24"/>
        </w:rPr>
        <w:t>4</w:t>
      </w:r>
    </w:p>
    <w:p w14:paraId="165CE66C" w14:textId="74233089" w:rsidR="00D975B4" w:rsidRDefault="000C10CE" w:rsidP="00C22876">
      <w:pPr>
        <w:widowControl w:val="0"/>
        <w:tabs>
          <w:tab w:val="left" w:pos="1418"/>
          <w:tab w:val="left" w:leader="dot" w:pos="8789"/>
        </w:tabs>
        <w:autoSpaceDE w:val="0"/>
        <w:autoSpaceDN w:val="0"/>
        <w:adjustRightInd w:val="0"/>
        <w:ind w:left="284" w:firstLine="283"/>
        <w:rPr>
          <w:rFonts w:ascii="Times New Roman" w:hAnsi="Times New Roman" w:cs="Times New Roman"/>
          <w:b/>
          <w:sz w:val="24"/>
          <w:szCs w:val="24"/>
        </w:rPr>
      </w:pPr>
      <w:r>
        <w:rPr>
          <w:rFonts w:ascii="Times New Roman" w:hAnsi="Times New Roman" w:cs="Times New Roman"/>
          <w:b/>
          <w:sz w:val="24"/>
          <w:szCs w:val="24"/>
        </w:rPr>
        <w:t>5</w:t>
      </w:r>
      <w:r w:rsidR="00D975B4">
        <w:rPr>
          <w:rFonts w:ascii="Times New Roman" w:hAnsi="Times New Roman" w:cs="Times New Roman"/>
          <w:b/>
          <w:sz w:val="24"/>
          <w:szCs w:val="24"/>
        </w:rPr>
        <w:t>.</w:t>
      </w:r>
      <w:r>
        <w:rPr>
          <w:rFonts w:ascii="Times New Roman" w:hAnsi="Times New Roman" w:cs="Times New Roman"/>
          <w:b/>
          <w:sz w:val="24"/>
          <w:szCs w:val="24"/>
        </w:rPr>
        <w:t>2</w:t>
      </w:r>
      <w:r w:rsidR="00D975B4" w:rsidRPr="00A64B08">
        <w:rPr>
          <w:rFonts w:ascii="Times New Roman" w:hAnsi="Times New Roman" w:cs="Times New Roman"/>
          <w:b/>
          <w:sz w:val="24"/>
          <w:szCs w:val="24"/>
        </w:rPr>
        <w:t>.</w:t>
      </w:r>
      <w:r w:rsidR="00D975B4">
        <w:rPr>
          <w:rFonts w:ascii="Times New Roman" w:hAnsi="Times New Roman" w:cs="Times New Roman"/>
          <w:b/>
          <w:sz w:val="24"/>
          <w:szCs w:val="24"/>
        </w:rPr>
        <w:tab/>
      </w:r>
      <w:r w:rsidR="00D36CCF">
        <w:rPr>
          <w:rFonts w:ascii="Times New Roman" w:hAnsi="Times New Roman" w:cs="Times New Roman"/>
          <w:b/>
          <w:sz w:val="24"/>
          <w:szCs w:val="24"/>
        </w:rPr>
        <w:t>Performance Analysis</w:t>
      </w:r>
      <w:r w:rsidR="00D36CCF">
        <w:rPr>
          <w:rFonts w:ascii="Times New Roman" w:hAnsi="Times New Roman" w:cs="Times New Roman"/>
          <w:b/>
          <w:sz w:val="24"/>
          <w:szCs w:val="24"/>
        </w:rPr>
        <w:tab/>
      </w:r>
      <w:r w:rsidR="00AF630E">
        <w:rPr>
          <w:rFonts w:ascii="Times New Roman" w:hAnsi="Times New Roman" w:cs="Times New Roman"/>
          <w:b/>
          <w:sz w:val="24"/>
          <w:szCs w:val="24"/>
        </w:rPr>
        <w:t>14</w:t>
      </w:r>
    </w:p>
    <w:p w14:paraId="6D817EE6" w14:textId="69332BF2" w:rsidR="001F0EAE" w:rsidRDefault="001F0EAE" w:rsidP="00C22876">
      <w:pPr>
        <w:widowControl w:val="0"/>
        <w:tabs>
          <w:tab w:val="left" w:pos="1985"/>
          <w:tab w:val="left" w:leader="dot" w:pos="8789"/>
          <w:tab w:val="left" w:leader="dot" w:pos="8931"/>
        </w:tabs>
        <w:autoSpaceDE w:val="0"/>
        <w:autoSpaceDN w:val="0"/>
        <w:adjustRightInd w:val="0"/>
        <w:ind w:firstLine="993"/>
        <w:rPr>
          <w:rFonts w:ascii="Times New Roman" w:hAnsi="Times New Roman" w:cs="Times New Roman"/>
          <w:b/>
          <w:sz w:val="24"/>
          <w:szCs w:val="24"/>
        </w:rPr>
      </w:pPr>
      <w:r>
        <w:rPr>
          <w:rFonts w:ascii="Times New Roman" w:hAnsi="Times New Roman" w:cs="Times New Roman"/>
          <w:b/>
          <w:sz w:val="24"/>
          <w:szCs w:val="24"/>
        </w:rPr>
        <w:t>5.2.1</w:t>
      </w:r>
      <w:r w:rsidRPr="00A64B08">
        <w:rPr>
          <w:rFonts w:ascii="Times New Roman" w:hAnsi="Times New Roman" w:cs="Times New Roman"/>
          <w:b/>
          <w:sz w:val="24"/>
          <w:szCs w:val="24"/>
        </w:rPr>
        <w:t>.</w:t>
      </w:r>
      <w:r>
        <w:rPr>
          <w:rFonts w:ascii="Times New Roman" w:hAnsi="Times New Roman" w:cs="Times New Roman"/>
          <w:b/>
          <w:sz w:val="24"/>
          <w:szCs w:val="24"/>
        </w:rPr>
        <w:tab/>
      </w:r>
      <w:proofErr w:type="spellStart"/>
      <w:r>
        <w:rPr>
          <w:rFonts w:ascii="Times New Roman" w:hAnsi="Times New Roman" w:cs="Times New Roman"/>
          <w:b/>
          <w:sz w:val="24"/>
          <w:szCs w:val="24"/>
        </w:rPr>
        <w:t>Experimental</w:t>
      </w:r>
      <w:proofErr w:type="spellEnd"/>
      <w:r>
        <w:rPr>
          <w:rFonts w:ascii="Times New Roman" w:hAnsi="Times New Roman" w:cs="Times New Roman"/>
          <w:b/>
          <w:sz w:val="24"/>
          <w:szCs w:val="24"/>
        </w:rPr>
        <w:t xml:space="preserve"> Setup</w:t>
      </w:r>
      <w:r>
        <w:rPr>
          <w:rFonts w:ascii="Times New Roman" w:hAnsi="Times New Roman" w:cs="Times New Roman"/>
          <w:b/>
          <w:sz w:val="24"/>
          <w:szCs w:val="24"/>
        </w:rPr>
        <w:tab/>
        <w:t>1</w:t>
      </w:r>
      <w:r w:rsidR="00AF630E">
        <w:rPr>
          <w:rFonts w:ascii="Times New Roman" w:hAnsi="Times New Roman" w:cs="Times New Roman"/>
          <w:b/>
          <w:sz w:val="24"/>
          <w:szCs w:val="24"/>
        </w:rPr>
        <w:t>4</w:t>
      </w:r>
    </w:p>
    <w:p w14:paraId="050074C3" w14:textId="6BC799C5" w:rsidR="00D975B4" w:rsidRPr="00A64B08" w:rsidRDefault="00D12A59" w:rsidP="00C22876">
      <w:pPr>
        <w:widowControl w:val="0"/>
        <w:tabs>
          <w:tab w:val="left" w:pos="1418"/>
          <w:tab w:val="left" w:leader="dot" w:pos="8789"/>
          <w:tab w:val="left" w:leader="dot" w:pos="8931"/>
        </w:tabs>
        <w:autoSpaceDE w:val="0"/>
        <w:autoSpaceDN w:val="0"/>
        <w:adjustRightInd w:val="0"/>
        <w:ind w:left="284" w:firstLine="283"/>
        <w:rPr>
          <w:rFonts w:ascii="Times New Roman" w:hAnsi="Times New Roman" w:cs="Times New Roman"/>
          <w:b/>
          <w:sz w:val="24"/>
          <w:szCs w:val="24"/>
        </w:rPr>
      </w:pPr>
      <w:r>
        <w:rPr>
          <w:rFonts w:ascii="Times New Roman" w:hAnsi="Times New Roman" w:cs="Times New Roman"/>
          <w:b/>
          <w:sz w:val="24"/>
          <w:szCs w:val="24"/>
        </w:rPr>
        <w:t>5</w:t>
      </w:r>
      <w:r w:rsidR="00D975B4">
        <w:rPr>
          <w:rFonts w:ascii="Times New Roman" w:hAnsi="Times New Roman" w:cs="Times New Roman"/>
          <w:b/>
          <w:sz w:val="24"/>
          <w:szCs w:val="24"/>
        </w:rPr>
        <w:t>.</w:t>
      </w:r>
      <w:r>
        <w:rPr>
          <w:rFonts w:ascii="Times New Roman" w:hAnsi="Times New Roman" w:cs="Times New Roman"/>
          <w:b/>
          <w:sz w:val="24"/>
          <w:szCs w:val="24"/>
        </w:rPr>
        <w:t>3</w:t>
      </w:r>
      <w:r w:rsidR="00D975B4" w:rsidRPr="00A64B08">
        <w:rPr>
          <w:rFonts w:ascii="Times New Roman" w:hAnsi="Times New Roman" w:cs="Times New Roman"/>
          <w:b/>
          <w:sz w:val="24"/>
          <w:szCs w:val="24"/>
        </w:rPr>
        <w:t>.</w:t>
      </w:r>
      <w:r w:rsidR="00D975B4">
        <w:rPr>
          <w:rFonts w:ascii="Times New Roman" w:hAnsi="Times New Roman" w:cs="Times New Roman"/>
          <w:b/>
          <w:sz w:val="24"/>
          <w:szCs w:val="24"/>
        </w:rPr>
        <w:tab/>
      </w:r>
      <w:r w:rsidR="003856D0">
        <w:rPr>
          <w:rFonts w:ascii="Times New Roman" w:hAnsi="Times New Roman" w:cs="Times New Roman"/>
          <w:b/>
          <w:sz w:val="24"/>
          <w:szCs w:val="24"/>
        </w:rPr>
        <w:t xml:space="preserve">Comparison with </w:t>
      </w:r>
      <w:proofErr w:type="spellStart"/>
      <w:r w:rsidR="003856D0">
        <w:rPr>
          <w:rFonts w:ascii="Times New Roman" w:hAnsi="Times New Roman" w:cs="Times New Roman"/>
          <w:b/>
          <w:sz w:val="24"/>
          <w:szCs w:val="24"/>
        </w:rPr>
        <w:t>Baseline</w:t>
      </w:r>
      <w:proofErr w:type="spellEnd"/>
      <w:r w:rsidR="003856D0">
        <w:rPr>
          <w:rFonts w:ascii="Times New Roman" w:hAnsi="Times New Roman" w:cs="Times New Roman"/>
          <w:b/>
          <w:sz w:val="24"/>
          <w:szCs w:val="24"/>
        </w:rPr>
        <w:t xml:space="preserve"> Models</w:t>
      </w:r>
      <w:r w:rsidR="00D975B4">
        <w:rPr>
          <w:rFonts w:ascii="Times New Roman" w:hAnsi="Times New Roman" w:cs="Times New Roman"/>
          <w:b/>
          <w:sz w:val="24"/>
          <w:szCs w:val="24"/>
        </w:rPr>
        <w:tab/>
        <w:t>15</w:t>
      </w:r>
    </w:p>
    <w:p w14:paraId="7D8C00CD" w14:textId="3D9F4E3D" w:rsidR="00D975B4" w:rsidRDefault="00D12A59" w:rsidP="00C22876">
      <w:pPr>
        <w:widowControl w:val="0"/>
        <w:tabs>
          <w:tab w:val="left" w:pos="1418"/>
          <w:tab w:val="left" w:leader="dot" w:pos="8789"/>
          <w:tab w:val="left" w:leader="dot" w:pos="8931"/>
        </w:tabs>
        <w:autoSpaceDE w:val="0"/>
        <w:autoSpaceDN w:val="0"/>
        <w:adjustRightInd w:val="0"/>
        <w:ind w:left="284" w:firstLine="283"/>
        <w:rPr>
          <w:rFonts w:ascii="Times New Roman" w:hAnsi="Times New Roman" w:cs="Times New Roman"/>
          <w:b/>
          <w:sz w:val="24"/>
          <w:szCs w:val="24"/>
        </w:rPr>
      </w:pPr>
      <w:r>
        <w:rPr>
          <w:rFonts w:ascii="Times New Roman" w:hAnsi="Times New Roman" w:cs="Times New Roman"/>
          <w:b/>
          <w:sz w:val="24"/>
          <w:szCs w:val="24"/>
        </w:rPr>
        <w:t>5.4</w:t>
      </w:r>
      <w:r w:rsidR="00D975B4" w:rsidRPr="00A64B08">
        <w:rPr>
          <w:rFonts w:ascii="Times New Roman" w:hAnsi="Times New Roman" w:cs="Times New Roman"/>
          <w:b/>
          <w:sz w:val="24"/>
          <w:szCs w:val="24"/>
        </w:rPr>
        <w:t>.</w:t>
      </w:r>
      <w:r w:rsidR="00D975B4">
        <w:rPr>
          <w:rFonts w:ascii="Times New Roman" w:hAnsi="Times New Roman" w:cs="Times New Roman"/>
          <w:b/>
          <w:sz w:val="24"/>
          <w:szCs w:val="24"/>
        </w:rPr>
        <w:tab/>
      </w:r>
      <w:r w:rsidR="00E266CF">
        <w:rPr>
          <w:rFonts w:ascii="Times New Roman" w:hAnsi="Times New Roman" w:cs="Times New Roman"/>
          <w:b/>
          <w:sz w:val="24"/>
          <w:szCs w:val="24"/>
        </w:rPr>
        <w:t xml:space="preserve">Statistical </w:t>
      </w:r>
      <w:proofErr w:type="spellStart"/>
      <w:r w:rsidR="00E266CF">
        <w:rPr>
          <w:rFonts w:ascii="Times New Roman" w:hAnsi="Times New Roman" w:cs="Times New Roman"/>
          <w:b/>
          <w:sz w:val="24"/>
          <w:szCs w:val="24"/>
        </w:rPr>
        <w:t>Significance</w:t>
      </w:r>
      <w:proofErr w:type="spellEnd"/>
      <w:r w:rsidR="00E266CF">
        <w:rPr>
          <w:rFonts w:ascii="Times New Roman" w:hAnsi="Times New Roman" w:cs="Times New Roman"/>
          <w:b/>
          <w:sz w:val="24"/>
          <w:szCs w:val="24"/>
        </w:rPr>
        <w:t xml:space="preserve"> and </w:t>
      </w:r>
      <w:proofErr w:type="spellStart"/>
      <w:r w:rsidR="00E266CF">
        <w:rPr>
          <w:rFonts w:ascii="Times New Roman" w:hAnsi="Times New Roman" w:cs="Times New Roman"/>
          <w:b/>
          <w:sz w:val="24"/>
          <w:szCs w:val="24"/>
        </w:rPr>
        <w:t>Discussion</w:t>
      </w:r>
      <w:proofErr w:type="spellEnd"/>
      <w:r w:rsidR="00D975B4">
        <w:rPr>
          <w:rFonts w:ascii="Times New Roman" w:hAnsi="Times New Roman" w:cs="Times New Roman"/>
          <w:b/>
          <w:sz w:val="24"/>
          <w:szCs w:val="24"/>
        </w:rPr>
        <w:tab/>
        <w:t>1</w:t>
      </w:r>
      <w:r w:rsidR="00AF630E">
        <w:rPr>
          <w:rFonts w:ascii="Times New Roman" w:hAnsi="Times New Roman" w:cs="Times New Roman"/>
          <w:b/>
          <w:sz w:val="24"/>
          <w:szCs w:val="24"/>
        </w:rPr>
        <w:t>5</w:t>
      </w:r>
    </w:p>
    <w:p w14:paraId="07047B1D" w14:textId="67160237" w:rsidR="00927D08" w:rsidRDefault="0026128D" w:rsidP="00C22876">
      <w:pPr>
        <w:widowControl w:val="0"/>
        <w:tabs>
          <w:tab w:val="left" w:pos="1418"/>
          <w:tab w:val="left" w:leader="dot" w:pos="8789"/>
          <w:tab w:val="left" w:leader="dot" w:pos="8931"/>
        </w:tabs>
        <w:autoSpaceDE w:val="0"/>
        <w:autoSpaceDN w:val="0"/>
        <w:adjustRightInd w:val="0"/>
        <w:ind w:left="284" w:firstLine="283"/>
        <w:rPr>
          <w:rFonts w:ascii="Times New Roman" w:hAnsi="Times New Roman" w:cs="Times New Roman"/>
          <w:b/>
          <w:sz w:val="24"/>
          <w:szCs w:val="24"/>
        </w:rPr>
      </w:pPr>
      <w:r>
        <w:rPr>
          <w:rFonts w:ascii="Times New Roman" w:hAnsi="Times New Roman" w:cs="Times New Roman"/>
          <w:b/>
          <w:sz w:val="24"/>
          <w:szCs w:val="24"/>
        </w:rPr>
        <w:t>5.5</w:t>
      </w:r>
      <w:r w:rsidRPr="00A64B08">
        <w:rPr>
          <w:rFonts w:ascii="Times New Roman" w:hAnsi="Times New Roman" w:cs="Times New Roman"/>
          <w:b/>
          <w:sz w:val="24"/>
          <w:szCs w:val="24"/>
        </w:rPr>
        <w:t>.</w:t>
      </w:r>
      <w:r>
        <w:rPr>
          <w:rFonts w:ascii="Times New Roman" w:hAnsi="Times New Roman" w:cs="Times New Roman"/>
          <w:b/>
          <w:sz w:val="24"/>
          <w:szCs w:val="24"/>
        </w:rPr>
        <w:tab/>
        <w:t xml:space="preserve">Summary of </w:t>
      </w:r>
      <w:proofErr w:type="spellStart"/>
      <w:r>
        <w:rPr>
          <w:rFonts w:ascii="Times New Roman" w:hAnsi="Times New Roman" w:cs="Times New Roman"/>
          <w:b/>
          <w:sz w:val="24"/>
          <w:szCs w:val="24"/>
        </w:rPr>
        <w:t>Findings</w:t>
      </w:r>
      <w:proofErr w:type="spellEnd"/>
      <w:r>
        <w:rPr>
          <w:rFonts w:ascii="Times New Roman" w:hAnsi="Times New Roman" w:cs="Times New Roman"/>
          <w:b/>
          <w:sz w:val="24"/>
          <w:szCs w:val="24"/>
        </w:rPr>
        <w:tab/>
        <w:t>16</w:t>
      </w:r>
    </w:p>
    <w:p w14:paraId="6251CAAD" w14:textId="462D6AF4" w:rsidR="00AF4C85" w:rsidRDefault="00723B88" w:rsidP="00C22876">
      <w:pPr>
        <w:widowControl w:val="0"/>
        <w:tabs>
          <w:tab w:val="left" w:leader="dot" w:pos="8789"/>
          <w:tab w:val="left" w:leader="dot" w:pos="8931"/>
        </w:tabs>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CONCLUSION AND RECOMMENDATIONS</w:t>
      </w:r>
      <w:r w:rsidR="00596393">
        <w:rPr>
          <w:rFonts w:ascii="Times New Roman" w:hAnsi="Times New Roman" w:cs="Times New Roman"/>
          <w:b/>
          <w:sz w:val="24"/>
          <w:szCs w:val="24"/>
        </w:rPr>
        <w:tab/>
      </w:r>
      <w:r w:rsidR="00AF630E">
        <w:rPr>
          <w:rFonts w:ascii="Times New Roman" w:hAnsi="Times New Roman" w:cs="Times New Roman"/>
          <w:b/>
          <w:sz w:val="24"/>
          <w:szCs w:val="24"/>
        </w:rPr>
        <w:t>17</w:t>
      </w:r>
    </w:p>
    <w:p w14:paraId="76D94635" w14:textId="108DE51A" w:rsidR="00AF4C85" w:rsidRDefault="00637F7A" w:rsidP="00C22876">
      <w:pPr>
        <w:widowControl w:val="0"/>
        <w:tabs>
          <w:tab w:val="left" w:leader="dot" w:pos="8789"/>
          <w:tab w:val="left" w:leader="dot" w:pos="8931"/>
        </w:tabs>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REFERENCES</w:t>
      </w:r>
      <w:r w:rsidR="00BF5F1F">
        <w:rPr>
          <w:rFonts w:ascii="Times New Roman" w:hAnsi="Times New Roman" w:cs="Times New Roman"/>
          <w:b/>
          <w:sz w:val="24"/>
          <w:szCs w:val="24"/>
        </w:rPr>
        <w:tab/>
      </w:r>
      <w:r w:rsidR="00AF630E">
        <w:rPr>
          <w:rFonts w:ascii="Times New Roman" w:hAnsi="Times New Roman" w:cs="Times New Roman"/>
          <w:b/>
          <w:sz w:val="24"/>
          <w:szCs w:val="24"/>
        </w:rPr>
        <w:t>18</w:t>
      </w:r>
    </w:p>
    <w:p w14:paraId="01FD7990" w14:textId="77777777" w:rsidR="000A2C7E" w:rsidRDefault="00C22876" w:rsidP="00C22876">
      <w:pPr>
        <w:widowControl w:val="0"/>
        <w:tabs>
          <w:tab w:val="left" w:leader="dot" w:pos="8789"/>
          <w:tab w:val="left" w:leader="dot" w:pos="8931"/>
        </w:tabs>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bCs/>
          <w:sz w:val="24"/>
          <w:szCs w:val="24"/>
        </w:rPr>
        <w:t>APPENDICES LIST</w:t>
      </w:r>
      <w:r w:rsidRPr="009223CB">
        <w:rPr>
          <w:rFonts w:ascii="Times New Roman" w:hAnsi="Times New Roman" w:cs="Times New Roman"/>
          <w:b/>
          <w:bCs/>
          <w:sz w:val="24"/>
          <w:szCs w:val="24"/>
        </w:rPr>
        <w:t xml:space="preserve"> </w:t>
      </w:r>
      <w:r w:rsidRPr="0047510D">
        <w:rPr>
          <w:rFonts w:ascii="Times New Roman" w:hAnsi="Times New Roman" w:cs="Times New Roman"/>
          <w:b/>
          <w:bCs/>
          <w:i/>
          <w:iCs/>
          <w:color w:val="EE0000"/>
        </w:rPr>
        <w:t>(if exists)</w:t>
      </w:r>
      <w:r>
        <w:rPr>
          <w:rFonts w:ascii="Times New Roman" w:hAnsi="Times New Roman" w:cs="Times New Roman"/>
          <w:b/>
          <w:sz w:val="24"/>
          <w:szCs w:val="24"/>
        </w:rPr>
        <w:tab/>
      </w:r>
      <w:bookmarkStart w:id="17" w:name="_Toc484313460"/>
      <w:r w:rsidR="00AF630E">
        <w:rPr>
          <w:rFonts w:ascii="Times New Roman" w:hAnsi="Times New Roman" w:cs="Times New Roman"/>
          <w:b/>
          <w:sz w:val="24"/>
          <w:szCs w:val="24"/>
        </w:rPr>
        <w:t>20</w:t>
      </w:r>
    </w:p>
    <w:p w14:paraId="04C8A6EA" w14:textId="1504A21C" w:rsidR="000A2C7E" w:rsidRDefault="000A2C7E" w:rsidP="000A2C7E">
      <w:pPr>
        <w:widowControl w:val="0"/>
        <w:tabs>
          <w:tab w:val="left" w:leader="dot" w:pos="8789"/>
          <w:tab w:val="left" w:leader="dot" w:pos="8931"/>
        </w:tabs>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bCs/>
          <w:sz w:val="24"/>
          <w:szCs w:val="24"/>
        </w:rPr>
        <w:t xml:space="preserve">APP-1 Custom AI Model </w:t>
      </w:r>
      <w:proofErr w:type="spellStart"/>
      <w:r>
        <w:rPr>
          <w:rFonts w:ascii="Times New Roman" w:hAnsi="Times New Roman" w:cs="Times New Roman"/>
          <w:b/>
          <w:bCs/>
          <w:sz w:val="24"/>
          <w:szCs w:val="24"/>
        </w:rPr>
        <w:t>Pseudocode</w:t>
      </w:r>
      <w:proofErr w:type="spellEnd"/>
      <w:r>
        <w:rPr>
          <w:rFonts w:ascii="Times New Roman" w:hAnsi="Times New Roman" w:cs="Times New Roman"/>
          <w:b/>
          <w:sz w:val="24"/>
          <w:szCs w:val="24"/>
        </w:rPr>
        <w:tab/>
        <w:t>20</w:t>
      </w:r>
    </w:p>
    <w:p w14:paraId="71FA6A83" w14:textId="1534E765" w:rsidR="000A2C7E" w:rsidRDefault="000A2C7E" w:rsidP="000A2C7E">
      <w:pPr>
        <w:widowControl w:val="0"/>
        <w:tabs>
          <w:tab w:val="left" w:leader="dot" w:pos="8789"/>
          <w:tab w:val="left" w:leader="dot" w:pos="8931"/>
        </w:tabs>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bCs/>
          <w:sz w:val="24"/>
          <w:szCs w:val="24"/>
        </w:rPr>
        <w:t xml:space="preserve">APP-2 Data Preprocessing </w:t>
      </w:r>
      <w:proofErr w:type="spellStart"/>
      <w:r>
        <w:rPr>
          <w:rFonts w:ascii="Times New Roman" w:hAnsi="Times New Roman" w:cs="Times New Roman"/>
          <w:b/>
          <w:bCs/>
          <w:sz w:val="24"/>
          <w:szCs w:val="24"/>
        </w:rPr>
        <w:t>Script</w:t>
      </w:r>
      <w:proofErr w:type="spellEnd"/>
      <w:r>
        <w:rPr>
          <w:rFonts w:ascii="Times New Roman" w:hAnsi="Times New Roman" w:cs="Times New Roman"/>
          <w:b/>
          <w:sz w:val="24"/>
          <w:szCs w:val="24"/>
        </w:rPr>
        <w:tab/>
        <w:t>21</w:t>
      </w:r>
    </w:p>
    <w:p w14:paraId="3118CD08" w14:textId="2A18518E" w:rsidR="0043150D" w:rsidRPr="00C22876" w:rsidRDefault="0043150D" w:rsidP="00C22876">
      <w:pPr>
        <w:widowControl w:val="0"/>
        <w:tabs>
          <w:tab w:val="left" w:leader="dot" w:pos="8789"/>
          <w:tab w:val="left" w:leader="dot" w:pos="8931"/>
        </w:tabs>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color w:val="000000"/>
        </w:rPr>
        <w:br w:type="page"/>
      </w:r>
    </w:p>
    <w:p w14:paraId="0678D3E5" w14:textId="71962853" w:rsidR="0009454C" w:rsidRDefault="00BF2863" w:rsidP="00D60C0E">
      <w:pPr>
        <w:pStyle w:val="KonuBal1"/>
        <w:jc w:val="center"/>
      </w:pPr>
      <w:bookmarkStart w:id="18" w:name="_Toc210910689"/>
      <w:bookmarkStart w:id="19" w:name="_Hlk47753452"/>
      <w:r>
        <w:lastRenderedPageBreak/>
        <w:t>LIST OF TABLES</w:t>
      </w:r>
      <w:bookmarkEnd w:id="18"/>
    </w:p>
    <w:bookmarkEnd w:id="19"/>
    <w:p w14:paraId="34DEC665" w14:textId="77777777" w:rsidR="008A2E28" w:rsidRPr="0047510D" w:rsidRDefault="008A2E28" w:rsidP="008A2E28">
      <w:pPr>
        <w:widowControl w:val="0"/>
        <w:autoSpaceDE w:val="0"/>
        <w:autoSpaceDN w:val="0"/>
        <w:adjustRightInd w:val="0"/>
        <w:spacing w:after="0"/>
        <w:ind w:left="100"/>
        <w:jc w:val="center"/>
        <w:rPr>
          <w:rFonts w:ascii="Times New Roman" w:hAnsi="Times New Roman" w:cs="Times New Roman"/>
          <w:i/>
          <w:iCs/>
          <w:color w:val="FF0000"/>
          <w:sz w:val="20"/>
          <w:szCs w:val="20"/>
        </w:rPr>
      </w:pPr>
      <w:r w:rsidRPr="0047510D">
        <w:rPr>
          <w:rFonts w:ascii="Times New Roman" w:hAnsi="Times New Roman" w:cs="Times New Roman"/>
          <w:b/>
          <w:bCs/>
          <w:i/>
          <w:iCs/>
          <w:color w:val="FF0000"/>
          <w:sz w:val="20"/>
          <w:szCs w:val="20"/>
        </w:rPr>
        <w:t>(</w:t>
      </w:r>
      <w:proofErr w:type="spellStart"/>
      <w:r w:rsidRPr="0047510D">
        <w:rPr>
          <w:rFonts w:ascii="Times New Roman" w:hAnsi="Times New Roman" w:cs="Times New Roman"/>
          <w:b/>
          <w:bCs/>
          <w:i/>
          <w:iCs/>
          <w:color w:val="FF0000"/>
          <w:sz w:val="20"/>
          <w:szCs w:val="20"/>
        </w:rPr>
        <w:t>Title</w:t>
      </w:r>
      <w:proofErr w:type="spellEnd"/>
      <w:r w:rsidRPr="0047510D">
        <w:rPr>
          <w:rFonts w:ascii="Times New Roman" w:hAnsi="Times New Roman" w:cs="Times New Roman"/>
          <w:b/>
          <w:bCs/>
          <w:i/>
          <w:iCs/>
          <w:color w:val="FF0000"/>
          <w:sz w:val="20"/>
          <w:szCs w:val="20"/>
        </w:rPr>
        <w:t xml:space="preserve"> Should be </w:t>
      </w:r>
      <w:proofErr w:type="spellStart"/>
      <w:r w:rsidRPr="0047510D">
        <w:rPr>
          <w:rFonts w:ascii="Times New Roman" w:hAnsi="Times New Roman" w:cs="Times New Roman"/>
          <w:b/>
          <w:bCs/>
          <w:i/>
          <w:iCs/>
          <w:color w:val="FF0000"/>
          <w:sz w:val="20"/>
          <w:szCs w:val="20"/>
        </w:rPr>
        <w:t>Centered</w:t>
      </w:r>
      <w:proofErr w:type="spellEnd"/>
      <w:r w:rsidRPr="0047510D">
        <w:rPr>
          <w:rFonts w:ascii="Times New Roman" w:hAnsi="Times New Roman" w:cs="Times New Roman"/>
          <w:b/>
          <w:bCs/>
          <w:i/>
          <w:iCs/>
          <w:color w:val="FF0000"/>
          <w:sz w:val="20"/>
          <w:szCs w:val="20"/>
        </w:rPr>
        <w:t>)</w:t>
      </w:r>
    </w:p>
    <w:p w14:paraId="2A1320D5" w14:textId="77777777" w:rsidR="0009454C" w:rsidRPr="006B69AB" w:rsidRDefault="0009454C" w:rsidP="0009454C">
      <w:pPr>
        <w:widowControl w:val="0"/>
        <w:autoSpaceDE w:val="0"/>
        <w:autoSpaceDN w:val="0"/>
        <w:adjustRightInd w:val="0"/>
        <w:spacing w:before="5" w:after="0" w:line="130" w:lineRule="exact"/>
        <w:rPr>
          <w:rFonts w:ascii="Times New Roman" w:hAnsi="Times New Roman" w:cs="Times New Roman"/>
          <w:color w:val="000000"/>
          <w:sz w:val="24"/>
          <w:szCs w:val="24"/>
        </w:rPr>
      </w:pPr>
    </w:p>
    <w:p w14:paraId="1C5EF08D" w14:textId="4864B365" w:rsidR="0009454C" w:rsidRDefault="0009454C" w:rsidP="0009454C">
      <w:pPr>
        <w:pStyle w:val="GvdeMetni"/>
        <w:tabs>
          <w:tab w:val="right" w:leader="dot" w:pos="8767"/>
        </w:tabs>
        <w:ind w:left="210"/>
        <w:rPr>
          <w:rFonts w:cs="Times New Roman"/>
        </w:rPr>
      </w:pPr>
      <w:r w:rsidRPr="009B3BB3">
        <w:rPr>
          <w:rFonts w:cs="Times New Roman"/>
          <w:b/>
          <w:bCs/>
        </w:rPr>
        <w:t>Tabl</w:t>
      </w:r>
      <w:r w:rsidR="00A606C6">
        <w:rPr>
          <w:rFonts w:cs="Times New Roman"/>
          <w:b/>
          <w:bCs/>
        </w:rPr>
        <w:t>e</w:t>
      </w:r>
      <w:r w:rsidRPr="009B3BB3">
        <w:rPr>
          <w:rFonts w:cs="Times New Roman"/>
          <w:b/>
          <w:bCs/>
        </w:rPr>
        <w:t xml:space="preserve"> 1. </w:t>
      </w:r>
      <w:r w:rsidR="00C27DC6">
        <w:rPr>
          <w:rFonts w:cs="Times New Roman"/>
        </w:rPr>
        <w:t xml:space="preserve">Comparison of AI Models for Financial </w:t>
      </w:r>
      <w:proofErr w:type="spellStart"/>
      <w:r w:rsidR="00C27DC6">
        <w:rPr>
          <w:rFonts w:cs="Times New Roman"/>
        </w:rPr>
        <w:t>Forecasting</w:t>
      </w:r>
      <w:proofErr w:type="spellEnd"/>
      <w:r w:rsidRPr="009B3BB3">
        <w:rPr>
          <w:rFonts w:cs="Times New Roman"/>
        </w:rPr>
        <w:t>……………………</w:t>
      </w:r>
      <w:r w:rsidRPr="009B3BB3">
        <w:rPr>
          <w:rFonts w:cs="Times New Roman"/>
        </w:rPr>
        <w:tab/>
        <w:t>……</w:t>
      </w:r>
      <w:r w:rsidR="00C27DC6">
        <w:rPr>
          <w:rFonts w:cs="Times New Roman"/>
        </w:rPr>
        <w:t>4</w:t>
      </w:r>
    </w:p>
    <w:p w14:paraId="1D049353" w14:textId="57EB4A14" w:rsidR="000D0FB5" w:rsidRDefault="000D0FB5" w:rsidP="000D0FB5">
      <w:pPr>
        <w:pStyle w:val="GvdeMetni"/>
        <w:tabs>
          <w:tab w:val="right" w:leader="dot" w:pos="8767"/>
        </w:tabs>
        <w:ind w:left="210"/>
        <w:rPr>
          <w:rFonts w:cs="Times New Roman"/>
        </w:rPr>
      </w:pPr>
      <w:r w:rsidRPr="009B3BB3">
        <w:rPr>
          <w:rFonts w:cs="Times New Roman"/>
          <w:b/>
          <w:bCs/>
        </w:rPr>
        <w:t>Tabl</w:t>
      </w:r>
      <w:r w:rsidR="00A606C6">
        <w:rPr>
          <w:rFonts w:cs="Times New Roman"/>
          <w:b/>
          <w:bCs/>
        </w:rPr>
        <w:t>e</w:t>
      </w:r>
      <w:r w:rsidRPr="009B3BB3">
        <w:rPr>
          <w:rFonts w:cs="Times New Roman"/>
          <w:b/>
          <w:bCs/>
        </w:rPr>
        <w:t xml:space="preserve"> </w:t>
      </w:r>
      <w:r>
        <w:rPr>
          <w:rFonts w:cs="Times New Roman"/>
          <w:b/>
          <w:bCs/>
        </w:rPr>
        <w:t>2</w:t>
      </w:r>
      <w:r w:rsidRPr="009B3BB3">
        <w:rPr>
          <w:rFonts w:cs="Times New Roman"/>
          <w:b/>
          <w:bCs/>
        </w:rPr>
        <w:t xml:space="preserve">. </w:t>
      </w:r>
      <w:r w:rsidR="00C27DC6">
        <w:rPr>
          <w:rFonts w:cs="Times New Roman"/>
        </w:rPr>
        <w:t xml:space="preserve">Comparison with </w:t>
      </w:r>
      <w:proofErr w:type="spellStart"/>
      <w:r w:rsidR="00C27DC6">
        <w:rPr>
          <w:rFonts w:cs="Times New Roman"/>
        </w:rPr>
        <w:t>Baseline</w:t>
      </w:r>
      <w:proofErr w:type="spellEnd"/>
      <w:r w:rsidR="00C27DC6">
        <w:rPr>
          <w:rFonts w:cs="Times New Roman"/>
        </w:rPr>
        <w:t xml:space="preserve"> Models</w:t>
      </w:r>
      <w:r w:rsidRPr="009B3BB3">
        <w:rPr>
          <w:rFonts w:cs="Times New Roman"/>
        </w:rPr>
        <w:t>………………………………</w:t>
      </w:r>
      <w:r w:rsidRPr="009B3BB3">
        <w:rPr>
          <w:rFonts w:cs="Times New Roman"/>
        </w:rPr>
        <w:tab/>
        <w:t>……</w:t>
      </w:r>
      <w:r w:rsidR="00C27DC6">
        <w:rPr>
          <w:rFonts w:cs="Times New Roman"/>
        </w:rPr>
        <w:t>15</w:t>
      </w:r>
    </w:p>
    <w:p w14:paraId="04139C90" w14:textId="26CF3626" w:rsidR="0043150D" w:rsidRPr="00A804FF" w:rsidRDefault="0097622F" w:rsidP="0043150D">
      <w:pPr>
        <w:widowControl w:val="0"/>
        <w:tabs>
          <w:tab w:val="left" w:leader="dot" w:pos="8222"/>
        </w:tabs>
        <w:autoSpaceDE w:val="0"/>
        <w:autoSpaceDN w:val="0"/>
        <w:adjustRightInd w:val="0"/>
        <w:rPr>
          <w:rFonts w:ascii="Times New Roman" w:hAnsi="Times New Roman" w:cs="Times New Roman"/>
          <w:b/>
          <w:bCs/>
          <w:i/>
          <w:iCs/>
        </w:rPr>
      </w:pPr>
      <w:r w:rsidRPr="00A804FF">
        <w:rPr>
          <w:rFonts w:ascii="Times New Roman" w:hAnsi="Times New Roman" w:cs="Times New Roman"/>
          <w:b/>
          <w:bCs/>
          <w:i/>
          <w:iCs/>
          <w:color w:val="EE0000"/>
          <w:sz w:val="20"/>
          <w:szCs w:val="20"/>
        </w:rPr>
        <w:t xml:space="preserve">(Table 1. Table 2. Table 3. … Should be </w:t>
      </w:r>
      <w:proofErr w:type="spellStart"/>
      <w:r w:rsidRPr="00A804FF">
        <w:rPr>
          <w:rFonts w:ascii="Times New Roman" w:hAnsi="Times New Roman" w:cs="Times New Roman"/>
          <w:b/>
          <w:bCs/>
          <w:i/>
          <w:iCs/>
          <w:color w:val="EE0000"/>
          <w:sz w:val="20"/>
          <w:szCs w:val="20"/>
        </w:rPr>
        <w:t>bold</w:t>
      </w:r>
      <w:proofErr w:type="spellEnd"/>
      <w:r w:rsidRPr="00A804FF">
        <w:rPr>
          <w:rFonts w:ascii="Times New Roman" w:hAnsi="Times New Roman" w:cs="Times New Roman"/>
          <w:b/>
          <w:bCs/>
          <w:i/>
          <w:iCs/>
          <w:color w:val="EE0000"/>
          <w:sz w:val="20"/>
          <w:szCs w:val="20"/>
        </w:rPr>
        <w:t xml:space="preserve">, and the first </w:t>
      </w:r>
      <w:proofErr w:type="spellStart"/>
      <w:r w:rsidRPr="00A804FF">
        <w:rPr>
          <w:rFonts w:ascii="Times New Roman" w:hAnsi="Times New Roman" w:cs="Times New Roman"/>
          <w:b/>
          <w:bCs/>
          <w:i/>
          <w:iCs/>
          <w:color w:val="EE0000"/>
          <w:sz w:val="20"/>
          <w:szCs w:val="20"/>
        </w:rPr>
        <w:t>letter</w:t>
      </w:r>
      <w:proofErr w:type="spellEnd"/>
      <w:r w:rsidRPr="00A804FF">
        <w:rPr>
          <w:rFonts w:ascii="Times New Roman" w:hAnsi="Times New Roman" w:cs="Times New Roman"/>
          <w:b/>
          <w:bCs/>
          <w:i/>
          <w:iCs/>
          <w:color w:val="EE0000"/>
          <w:sz w:val="20"/>
          <w:szCs w:val="20"/>
        </w:rPr>
        <w:t xml:space="preserve"> of each </w:t>
      </w:r>
      <w:proofErr w:type="spellStart"/>
      <w:r w:rsidRPr="00A804FF">
        <w:rPr>
          <w:rFonts w:ascii="Times New Roman" w:hAnsi="Times New Roman" w:cs="Times New Roman"/>
          <w:b/>
          <w:bCs/>
          <w:i/>
          <w:iCs/>
          <w:color w:val="EE0000"/>
          <w:sz w:val="20"/>
          <w:szCs w:val="20"/>
        </w:rPr>
        <w:t>sentence</w:t>
      </w:r>
      <w:proofErr w:type="spellEnd"/>
      <w:r w:rsidRPr="00A804FF">
        <w:rPr>
          <w:rFonts w:ascii="Times New Roman" w:hAnsi="Times New Roman" w:cs="Times New Roman"/>
          <w:b/>
          <w:bCs/>
          <w:i/>
          <w:iCs/>
          <w:color w:val="EE0000"/>
          <w:sz w:val="20"/>
          <w:szCs w:val="20"/>
        </w:rPr>
        <w:t xml:space="preserve"> should be </w:t>
      </w:r>
      <w:proofErr w:type="spellStart"/>
      <w:r w:rsidRPr="00A804FF">
        <w:rPr>
          <w:rFonts w:ascii="Times New Roman" w:hAnsi="Times New Roman" w:cs="Times New Roman"/>
          <w:b/>
          <w:bCs/>
          <w:i/>
          <w:iCs/>
          <w:color w:val="EE0000"/>
          <w:sz w:val="20"/>
          <w:szCs w:val="20"/>
        </w:rPr>
        <w:t>capitalized</w:t>
      </w:r>
      <w:proofErr w:type="spellEnd"/>
      <w:r w:rsidRPr="00A804FF">
        <w:rPr>
          <w:rFonts w:ascii="Times New Roman" w:hAnsi="Times New Roman" w:cs="Times New Roman"/>
          <w:b/>
          <w:bCs/>
          <w:i/>
          <w:iCs/>
          <w:color w:val="EE0000"/>
          <w:sz w:val="20"/>
          <w:szCs w:val="20"/>
        </w:rPr>
        <w:t>)</w:t>
      </w:r>
      <w:r w:rsidR="0043150D" w:rsidRPr="00A804FF">
        <w:rPr>
          <w:rFonts w:ascii="Times New Roman" w:hAnsi="Times New Roman" w:cs="Times New Roman"/>
          <w:b/>
          <w:bCs/>
          <w:i/>
          <w:iCs/>
        </w:rPr>
        <w:br w:type="page"/>
      </w:r>
    </w:p>
    <w:p w14:paraId="30862311" w14:textId="3FC63558" w:rsidR="0009454C" w:rsidRDefault="00FA0D8A" w:rsidP="00D60C0E">
      <w:pPr>
        <w:pStyle w:val="KonuBal1"/>
        <w:jc w:val="center"/>
      </w:pPr>
      <w:bookmarkStart w:id="20" w:name="_Toc210910690"/>
      <w:bookmarkStart w:id="21" w:name="_Hlk47753470"/>
      <w:r>
        <w:lastRenderedPageBreak/>
        <w:t>LIST OF FIGURES</w:t>
      </w:r>
      <w:bookmarkEnd w:id="20"/>
    </w:p>
    <w:bookmarkEnd w:id="21"/>
    <w:p w14:paraId="07C45328" w14:textId="77777777" w:rsidR="00863971" w:rsidRPr="0047510D" w:rsidRDefault="00863971" w:rsidP="00863971">
      <w:pPr>
        <w:widowControl w:val="0"/>
        <w:autoSpaceDE w:val="0"/>
        <w:autoSpaceDN w:val="0"/>
        <w:adjustRightInd w:val="0"/>
        <w:spacing w:after="0"/>
        <w:ind w:left="100"/>
        <w:jc w:val="center"/>
        <w:rPr>
          <w:rFonts w:ascii="Times New Roman" w:hAnsi="Times New Roman" w:cs="Times New Roman"/>
          <w:i/>
          <w:iCs/>
          <w:color w:val="FF0000"/>
          <w:sz w:val="20"/>
          <w:szCs w:val="20"/>
        </w:rPr>
      </w:pPr>
      <w:r w:rsidRPr="0047510D">
        <w:rPr>
          <w:rFonts w:ascii="Times New Roman" w:hAnsi="Times New Roman" w:cs="Times New Roman"/>
          <w:b/>
          <w:bCs/>
          <w:i/>
          <w:iCs/>
          <w:color w:val="FF0000"/>
          <w:sz w:val="20"/>
          <w:szCs w:val="20"/>
        </w:rPr>
        <w:t>(</w:t>
      </w:r>
      <w:proofErr w:type="spellStart"/>
      <w:r w:rsidRPr="0047510D">
        <w:rPr>
          <w:rFonts w:ascii="Times New Roman" w:hAnsi="Times New Roman" w:cs="Times New Roman"/>
          <w:b/>
          <w:bCs/>
          <w:i/>
          <w:iCs/>
          <w:color w:val="FF0000"/>
          <w:sz w:val="20"/>
          <w:szCs w:val="20"/>
        </w:rPr>
        <w:t>Title</w:t>
      </w:r>
      <w:proofErr w:type="spellEnd"/>
      <w:r w:rsidRPr="0047510D">
        <w:rPr>
          <w:rFonts w:ascii="Times New Roman" w:hAnsi="Times New Roman" w:cs="Times New Roman"/>
          <w:b/>
          <w:bCs/>
          <w:i/>
          <w:iCs/>
          <w:color w:val="FF0000"/>
          <w:sz w:val="20"/>
          <w:szCs w:val="20"/>
        </w:rPr>
        <w:t xml:space="preserve"> Should be </w:t>
      </w:r>
      <w:proofErr w:type="spellStart"/>
      <w:r w:rsidRPr="0047510D">
        <w:rPr>
          <w:rFonts w:ascii="Times New Roman" w:hAnsi="Times New Roman" w:cs="Times New Roman"/>
          <w:b/>
          <w:bCs/>
          <w:i/>
          <w:iCs/>
          <w:color w:val="FF0000"/>
          <w:sz w:val="20"/>
          <w:szCs w:val="20"/>
        </w:rPr>
        <w:t>Centered</w:t>
      </w:r>
      <w:proofErr w:type="spellEnd"/>
      <w:r w:rsidRPr="0047510D">
        <w:rPr>
          <w:rFonts w:ascii="Times New Roman" w:hAnsi="Times New Roman" w:cs="Times New Roman"/>
          <w:b/>
          <w:bCs/>
          <w:i/>
          <w:iCs/>
          <w:color w:val="FF0000"/>
          <w:sz w:val="20"/>
          <w:szCs w:val="20"/>
        </w:rPr>
        <w:t>)</w:t>
      </w:r>
    </w:p>
    <w:p w14:paraId="000FA049" w14:textId="567E90D5" w:rsidR="0009454C" w:rsidRPr="009B3BB3" w:rsidRDefault="00DB7DF6" w:rsidP="0009454C">
      <w:pPr>
        <w:widowControl w:val="0"/>
        <w:tabs>
          <w:tab w:val="left" w:leader="dot" w:pos="9072"/>
        </w:tabs>
        <w:spacing w:before="240" w:after="240"/>
        <w:ind w:left="210"/>
        <w:rPr>
          <w:rFonts w:ascii="Times New Roman" w:eastAsia="Calibri" w:hAnsi="Times New Roman" w:cs="Times New Roman"/>
          <w:sz w:val="24"/>
          <w:szCs w:val="24"/>
        </w:rPr>
      </w:pPr>
      <w:proofErr w:type="spellStart"/>
      <w:r>
        <w:rPr>
          <w:rFonts w:ascii="Times New Roman" w:eastAsia="Calibri" w:hAnsi="Times New Roman" w:cs="Times New Roman"/>
          <w:b/>
          <w:bCs/>
          <w:sz w:val="24"/>
          <w:szCs w:val="24"/>
        </w:rPr>
        <w:t>Figure</w:t>
      </w:r>
      <w:proofErr w:type="spellEnd"/>
      <w:r w:rsidR="0009454C" w:rsidRPr="009B3BB3">
        <w:rPr>
          <w:rFonts w:ascii="Times New Roman" w:eastAsia="Calibri" w:hAnsi="Times New Roman" w:cs="Times New Roman"/>
          <w:b/>
          <w:bCs/>
          <w:sz w:val="24"/>
          <w:szCs w:val="24"/>
        </w:rPr>
        <w:t xml:space="preserve"> </w:t>
      </w:r>
      <w:r w:rsidR="00713385">
        <w:rPr>
          <w:rFonts w:ascii="Times New Roman" w:eastAsia="Calibri" w:hAnsi="Times New Roman" w:cs="Times New Roman"/>
          <w:b/>
          <w:bCs/>
          <w:sz w:val="24"/>
          <w:szCs w:val="24"/>
        </w:rPr>
        <w:t>1</w:t>
      </w:r>
      <w:r w:rsidR="0009454C" w:rsidRPr="009B3BB3">
        <w:rPr>
          <w:rFonts w:ascii="Times New Roman" w:eastAsia="Calibri" w:hAnsi="Times New Roman" w:cs="Times New Roman"/>
          <w:b/>
          <w:bCs/>
          <w:sz w:val="24"/>
          <w:szCs w:val="24"/>
        </w:rPr>
        <w:t xml:space="preserve">. </w:t>
      </w:r>
      <w:r w:rsidR="00713385">
        <w:rPr>
          <w:rFonts w:ascii="Times New Roman" w:eastAsia="Calibri" w:hAnsi="Times New Roman" w:cs="Times New Roman"/>
          <w:sz w:val="24"/>
          <w:szCs w:val="24"/>
        </w:rPr>
        <w:t xml:space="preserve">Model </w:t>
      </w:r>
      <w:proofErr w:type="spellStart"/>
      <w:r w:rsidR="00713385">
        <w:rPr>
          <w:rFonts w:ascii="Times New Roman" w:eastAsia="Calibri" w:hAnsi="Times New Roman" w:cs="Times New Roman"/>
          <w:sz w:val="24"/>
          <w:szCs w:val="24"/>
        </w:rPr>
        <w:t>Archtitecture</w:t>
      </w:r>
      <w:proofErr w:type="spellEnd"/>
      <w:r w:rsidR="0009454C" w:rsidRPr="009B3BB3">
        <w:rPr>
          <w:rFonts w:ascii="Times New Roman" w:eastAsia="Calibri" w:hAnsi="Times New Roman" w:cs="Times New Roman"/>
          <w:sz w:val="24"/>
          <w:szCs w:val="24"/>
        </w:rPr>
        <w:t>…………</w:t>
      </w:r>
      <w:r w:rsidR="00EF0EEF">
        <w:rPr>
          <w:rFonts w:ascii="Times New Roman" w:eastAsia="Calibri" w:hAnsi="Times New Roman" w:cs="Times New Roman"/>
          <w:sz w:val="24"/>
          <w:szCs w:val="24"/>
        </w:rPr>
        <w:t>………………………...</w:t>
      </w:r>
      <w:r w:rsidR="0009454C" w:rsidRPr="009B3BB3">
        <w:rPr>
          <w:rFonts w:ascii="Times New Roman" w:eastAsia="Calibri" w:hAnsi="Times New Roman" w:cs="Times New Roman"/>
          <w:sz w:val="24"/>
          <w:szCs w:val="24"/>
        </w:rPr>
        <w:t>…………</w:t>
      </w:r>
      <w:proofErr w:type="gramStart"/>
      <w:r w:rsidR="0009454C" w:rsidRPr="009B3BB3">
        <w:rPr>
          <w:rFonts w:ascii="Times New Roman" w:eastAsia="Calibri" w:hAnsi="Times New Roman" w:cs="Times New Roman"/>
          <w:sz w:val="24"/>
          <w:szCs w:val="24"/>
        </w:rPr>
        <w:t>……</w:t>
      </w:r>
      <w:r w:rsidR="00C66FAB">
        <w:rPr>
          <w:rFonts w:ascii="Times New Roman" w:eastAsia="Calibri" w:hAnsi="Times New Roman" w:cs="Times New Roman"/>
          <w:sz w:val="24"/>
          <w:szCs w:val="24"/>
        </w:rPr>
        <w:t>.</w:t>
      </w:r>
      <w:proofErr w:type="gramEnd"/>
      <w:r w:rsidR="0009454C" w:rsidRPr="009B3BB3">
        <w:rPr>
          <w:rFonts w:ascii="Times New Roman" w:eastAsia="Calibri" w:hAnsi="Times New Roman" w:cs="Times New Roman"/>
          <w:sz w:val="24"/>
          <w:szCs w:val="24"/>
        </w:rPr>
        <w:t>………….</w:t>
      </w:r>
      <w:r w:rsidR="00FD320B">
        <w:rPr>
          <w:rFonts w:ascii="Times New Roman" w:eastAsia="Calibri" w:hAnsi="Times New Roman" w:cs="Times New Roman"/>
          <w:sz w:val="24"/>
          <w:szCs w:val="24"/>
        </w:rPr>
        <w:t>..9</w:t>
      </w:r>
    </w:p>
    <w:p w14:paraId="7284C1E5" w14:textId="4E759514" w:rsidR="0009454C" w:rsidRPr="009B3BB3" w:rsidRDefault="00DB7DF6" w:rsidP="0009454C">
      <w:pPr>
        <w:widowControl w:val="0"/>
        <w:tabs>
          <w:tab w:val="left" w:leader="dot" w:pos="9072"/>
        </w:tabs>
        <w:spacing w:before="240" w:after="240"/>
        <w:ind w:left="210"/>
        <w:rPr>
          <w:rFonts w:ascii="Times New Roman" w:eastAsia="Calibri" w:hAnsi="Times New Roman" w:cs="Times New Roman"/>
          <w:sz w:val="24"/>
          <w:szCs w:val="24"/>
        </w:rPr>
      </w:pPr>
      <w:proofErr w:type="spellStart"/>
      <w:r>
        <w:rPr>
          <w:rFonts w:ascii="Times New Roman" w:eastAsia="Calibri" w:hAnsi="Times New Roman" w:cs="Times New Roman"/>
          <w:b/>
          <w:bCs/>
          <w:sz w:val="24"/>
          <w:szCs w:val="24"/>
        </w:rPr>
        <w:t>Figure</w:t>
      </w:r>
      <w:proofErr w:type="spellEnd"/>
      <w:r w:rsidR="0009454C" w:rsidRPr="009B3BB3">
        <w:rPr>
          <w:rFonts w:ascii="Times New Roman" w:eastAsia="Calibri" w:hAnsi="Times New Roman" w:cs="Times New Roman"/>
          <w:b/>
          <w:bCs/>
          <w:sz w:val="24"/>
          <w:szCs w:val="24"/>
        </w:rPr>
        <w:t xml:space="preserve"> </w:t>
      </w:r>
      <w:r w:rsidR="00EC2125">
        <w:rPr>
          <w:rFonts w:ascii="Times New Roman" w:eastAsia="Calibri" w:hAnsi="Times New Roman" w:cs="Times New Roman"/>
          <w:b/>
          <w:bCs/>
          <w:sz w:val="24"/>
          <w:szCs w:val="24"/>
        </w:rPr>
        <w:t>2</w:t>
      </w:r>
      <w:r w:rsidR="0009454C" w:rsidRPr="009B3BB3">
        <w:rPr>
          <w:rFonts w:ascii="Times New Roman" w:eastAsia="Calibri" w:hAnsi="Times New Roman" w:cs="Times New Roman"/>
          <w:b/>
          <w:bCs/>
          <w:sz w:val="24"/>
          <w:szCs w:val="24"/>
        </w:rPr>
        <w:t>.</w:t>
      </w:r>
      <w:r w:rsidR="0009454C" w:rsidRPr="009B3BB3">
        <w:rPr>
          <w:rFonts w:ascii="Times New Roman" w:eastAsia="Calibri" w:hAnsi="Times New Roman" w:cs="Times New Roman"/>
          <w:sz w:val="24"/>
          <w:szCs w:val="24"/>
        </w:rPr>
        <w:t xml:space="preserve"> </w:t>
      </w:r>
      <w:r w:rsidR="00713385">
        <w:rPr>
          <w:rFonts w:ascii="Times New Roman" w:eastAsia="Calibri" w:hAnsi="Times New Roman" w:cs="Times New Roman"/>
          <w:sz w:val="24"/>
          <w:szCs w:val="24"/>
        </w:rPr>
        <w:t>System Components</w:t>
      </w:r>
      <w:r w:rsidR="00762BA5">
        <w:rPr>
          <w:rFonts w:ascii="Times New Roman" w:eastAsia="Calibri" w:hAnsi="Times New Roman" w:cs="Times New Roman"/>
          <w:sz w:val="24"/>
          <w:szCs w:val="24"/>
        </w:rPr>
        <w:t>…</w:t>
      </w:r>
      <w:proofErr w:type="gramStart"/>
      <w:r w:rsidR="00762BA5">
        <w:rPr>
          <w:rFonts w:ascii="Times New Roman" w:eastAsia="Calibri" w:hAnsi="Times New Roman" w:cs="Times New Roman"/>
          <w:sz w:val="24"/>
          <w:szCs w:val="24"/>
        </w:rPr>
        <w:t>…….</w:t>
      </w:r>
      <w:r w:rsidR="0009454C" w:rsidRPr="009B3BB3">
        <w:rPr>
          <w:rFonts w:ascii="Times New Roman" w:eastAsia="Calibri" w:hAnsi="Times New Roman" w:cs="Times New Roman"/>
          <w:sz w:val="24"/>
          <w:szCs w:val="24"/>
        </w:rPr>
        <w:t>…</w:t>
      </w:r>
      <w:r w:rsidR="00EF0EEF">
        <w:rPr>
          <w:rFonts w:ascii="Times New Roman" w:eastAsia="Calibri" w:hAnsi="Times New Roman" w:cs="Times New Roman"/>
          <w:sz w:val="24"/>
          <w:szCs w:val="24"/>
        </w:rPr>
        <w:t>..</w:t>
      </w:r>
      <w:proofErr w:type="gramEnd"/>
      <w:r w:rsidR="0009454C" w:rsidRPr="009B3BB3">
        <w:rPr>
          <w:rFonts w:ascii="Times New Roman" w:eastAsia="Calibri" w:hAnsi="Times New Roman" w:cs="Times New Roman"/>
          <w:sz w:val="24"/>
          <w:szCs w:val="24"/>
        </w:rPr>
        <w:t>……………………</w:t>
      </w:r>
      <w:proofErr w:type="gramStart"/>
      <w:r w:rsidR="0009454C" w:rsidRPr="009B3BB3">
        <w:rPr>
          <w:rFonts w:ascii="Times New Roman" w:eastAsia="Calibri" w:hAnsi="Times New Roman" w:cs="Times New Roman"/>
          <w:sz w:val="24"/>
          <w:szCs w:val="24"/>
        </w:rPr>
        <w:t>…….</w:t>
      </w:r>
      <w:proofErr w:type="gramEnd"/>
      <w:r w:rsidR="0009454C" w:rsidRPr="009B3BB3">
        <w:rPr>
          <w:rFonts w:ascii="Times New Roman" w:eastAsia="Calibri" w:hAnsi="Times New Roman" w:cs="Times New Roman"/>
          <w:sz w:val="24"/>
          <w:szCs w:val="24"/>
        </w:rPr>
        <w:t>…</w:t>
      </w:r>
      <w:r w:rsidR="00C66FAB">
        <w:rPr>
          <w:rFonts w:ascii="Times New Roman" w:eastAsia="Calibri" w:hAnsi="Times New Roman" w:cs="Times New Roman"/>
          <w:sz w:val="24"/>
          <w:szCs w:val="24"/>
        </w:rPr>
        <w:t>……</w:t>
      </w:r>
      <w:proofErr w:type="gramStart"/>
      <w:r w:rsidR="00C66FAB">
        <w:rPr>
          <w:rFonts w:ascii="Times New Roman" w:eastAsia="Calibri" w:hAnsi="Times New Roman" w:cs="Times New Roman"/>
          <w:sz w:val="24"/>
          <w:szCs w:val="24"/>
        </w:rPr>
        <w:t>…….…….</w:t>
      </w:r>
      <w:proofErr w:type="gramEnd"/>
      <w:r w:rsidR="0009454C" w:rsidRPr="009B3BB3">
        <w:rPr>
          <w:rFonts w:ascii="Times New Roman" w:eastAsia="Calibri" w:hAnsi="Times New Roman" w:cs="Times New Roman"/>
          <w:sz w:val="24"/>
          <w:szCs w:val="24"/>
        </w:rPr>
        <w:t>…...</w:t>
      </w:r>
      <w:r w:rsidR="00FD320B">
        <w:rPr>
          <w:rFonts w:ascii="Times New Roman" w:eastAsia="Calibri" w:hAnsi="Times New Roman" w:cs="Times New Roman"/>
          <w:sz w:val="24"/>
          <w:szCs w:val="24"/>
        </w:rPr>
        <w:t>1</w:t>
      </w:r>
      <w:r w:rsidR="0009454C" w:rsidRPr="009B3BB3">
        <w:rPr>
          <w:rFonts w:ascii="Times New Roman" w:eastAsia="Calibri" w:hAnsi="Times New Roman" w:cs="Times New Roman"/>
          <w:sz w:val="24"/>
          <w:szCs w:val="24"/>
        </w:rPr>
        <w:t>0</w:t>
      </w:r>
    </w:p>
    <w:p w14:paraId="6A0F62EE" w14:textId="519183EA" w:rsidR="0009454C" w:rsidRPr="009B3BB3" w:rsidRDefault="00DB7DF6" w:rsidP="0009454C">
      <w:pPr>
        <w:widowControl w:val="0"/>
        <w:tabs>
          <w:tab w:val="left" w:leader="dot" w:pos="9072"/>
        </w:tabs>
        <w:spacing w:before="240" w:after="240"/>
        <w:ind w:left="210"/>
        <w:rPr>
          <w:rFonts w:ascii="Times New Roman" w:eastAsia="Calibri" w:hAnsi="Times New Roman" w:cs="Times New Roman"/>
          <w:sz w:val="24"/>
          <w:szCs w:val="24"/>
        </w:rPr>
      </w:pPr>
      <w:proofErr w:type="spellStart"/>
      <w:r>
        <w:rPr>
          <w:rFonts w:ascii="Times New Roman" w:eastAsia="Calibri" w:hAnsi="Times New Roman" w:cs="Times New Roman"/>
          <w:b/>
          <w:bCs/>
          <w:sz w:val="24"/>
          <w:szCs w:val="24"/>
        </w:rPr>
        <w:t>Figure</w:t>
      </w:r>
      <w:proofErr w:type="spellEnd"/>
      <w:r w:rsidR="0009454C" w:rsidRPr="009B3BB3">
        <w:rPr>
          <w:rFonts w:ascii="Times New Roman" w:eastAsia="Calibri" w:hAnsi="Times New Roman" w:cs="Times New Roman"/>
          <w:b/>
          <w:bCs/>
          <w:sz w:val="24"/>
          <w:szCs w:val="24"/>
        </w:rPr>
        <w:t xml:space="preserve"> </w:t>
      </w:r>
      <w:r w:rsidR="00B96479">
        <w:rPr>
          <w:rFonts w:ascii="Times New Roman" w:eastAsia="Calibri" w:hAnsi="Times New Roman" w:cs="Times New Roman"/>
          <w:b/>
          <w:bCs/>
          <w:sz w:val="24"/>
          <w:szCs w:val="24"/>
        </w:rPr>
        <w:t>3</w:t>
      </w:r>
      <w:r w:rsidR="0009454C" w:rsidRPr="009B3BB3">
        <w:rPr>
          <w:rFonts w:ascii="Times New Roman" w:eastAsia="Calibri" w:hAnsi="Times New Roman" w:cs="Times New Roman"/>
          <w:b/>
          <w:bCs/>
          <w:sz w:val="24"/>
          <w:szCs w:val="24"/>
        </w:rPr>
        <w:t xml:space="preserve">. </w:t>
      </w:r>
      <w:r w:rsidR="00B96479">
        <w:rPr>
          <w:rFonts w:ascii="Times New Roman" w:eastAsia="Calibri" w:hAnsi="Times New Roman" w:cs="Times New Roman"/>
          <w:sz w:val="24"/>
          <w:szCs w:val="24"/>
        </w:rPr>
        <w:t xml:space="preserve">Stock Market </w:t>
      </w:r>
      <w:proofErr w:type="spellStart"/>
      <w:r w:rsidR="00B96479">
        <w:rPr>
          <w:rFonts w:ascii="Times New Roman" w:eastAsia="Calibri" w:hAnsi="Times New Roman" w:cs="Times New Roman"/>
          <w:sz w:val="24"/>
          <w:szCs w:val="24"/>
        </w:rPr>
        <w:t>Prediction</w:t>
      </w:r>
      <w:proofErr w:type="spellEnd"/>
      <w:r w:rsidR="0009454C" w:rsidRPr="009B3BB3">
        <w:rPr>
          <w:rFonts w:ascii="Times New Roman" w:eastAsia="Calibri" w:hAnsi="Times New Roman" w:cs="Times New Roman"/>
          <w:sz w:val="24"/>
          <w:szCs w:val="24"/>
        </w:rPr>
        <w:t>………………………</w:t>
      </w:r>
      <w:r w:rsidR="00FD320B" w:rsidRPr="009B3BB3">
        <w:rPr>
          <w:rFonts w:ascii="Times New Roman" w:eastAsia="Calibri" w:hAnsi="Times New Roman" w:cs="Times New Roman"/>
          <w:sz w:val="24"/>
          <w:szCs w:val="24"/>
        </w:rPr>
        <w:t>…………………………………</w:t>
      </w:r>
      <w:r w:rsidR="00FD320B">
        <w:rPr>
          <w:rFonts w:ascii="Times New Roman" w:eastAsia="Calibri" w:hAnsi="Times New Roman" w:cs="Times New Roman"/>
          <w:sz w:val="24"/>
          <w:szCs w:val="24"/>
        </w:rPr>
        <w:t>...16</w:t>
      </w:r>
    </w:p>
    <w:p w14:paraId="30BFC421" w14:textId="291BB42A" w:rsidR="00293DE7" w:rsidRPr="00A804FF" w:rsidRDefault="000766A5" w:rsidP="00293DE7">
      <w:pPr>
        <w:widowControl w:val="0"/>
        <w:tabs>
          <w:tab w:val="left" w:leader="dot" w:pos="8222"/>
        </w:tabs>
        <w:autoSpaceDE w:val="0"/>
        <w:autoSpaceDN w:val="0"/>
        <w:adjustRightInd w:val="0"/>
        <w:rPr>
          <w:rFonts w:ascii="Times New Roman" w:hAnsi="Times New Roman" w:cs="Times New Roman"/>
          <w:i/>
          <w:iCs/>
          <w:sz w:val="20"/>
          <w:szCs w:val="20"/>
        </w:rPr>
      </w:pPr>
      <w:r w:rsidRPr="00A804FF">
        <w:rPr>
          <w:rFonts w:ascii="Times New Roman" w:hAnsi="Times New Roman" w:cs="Times New Roman"/>
          <w:i/>
          <w:iCs/>
          <w:color w:val="EE0000"/>
          <w:sz w:val="20"/>
          <w:szCs w:val="20"/>
        </w:rPr>
        <w:t>(</w:t>
      </w:r>
      <w:proofErr w:type="spellStart"/>
      <w:r w:rsidRPr="00A804FF">
        <w:rPr>
          <w:rFonts w:ascii="Times New Roman" w:hAnsi="Times New Roman" w:cs="Times New Roman"/>
          <w:b/>
          <w:bCs/>
          <w:i/>
          <w:iCs/>
          <w:color w:val="EE0000"/>
          <w:sz w:val="20"/>
          <w:szCs w:val="20"/>
        </w:rPr>
        <w:t>Figure</w:t>
      </w:r>
      <w:proofErr w:type="spellEnd"/>
      <w:r w:rsidRPr="00A804FF">
        <w:rPr>
          <w:rFonts w:ascii="Times New Roman" w:hAnsi="Times New Roman" w:cs="Times New Roman"/>
          <w:b/>
          <w:bCs/>
          <w:i/>
          <w:iCs/>
          <w:color w:val="EE0000"/>
          <w:sz w:val="20"/>
          <w:szCs w:val="20"/>
        </w:rPr>
        <w:t xml:space="preserve"> 1, </w:t>
      </w:r>
      <w:proofErr w:type="spellStart"/>
      <w:r w:rsidRPr="00A804FF">
        <w:rPr>
          <w:rFonts w:ascii="Times New Roman" w:hAnsi="Times New Roman" w:cs="Times New Roman"/>
          <w:b/>
          <w:bCs/>
          <w:i/>
          <w:iCs/>
          <w:color w:val="EE0000"/>
          <w:sz w:val="20"/>
          <w:szCs w:val="20"/>
        </w:rPr>
        <w:t>Figure</w:t>
      </w:r>
      <w:proofErr w:type="spellEnd"/>
      <w:r w:rsidRPr="00A804FF">
        <w:rPr>
          <w:rFonts w:ascii="Times New Roman" w:hAnsi="Times New Roman" w:cs="Times New Roman"/>
          <w:b/>
          <w:bCs/>
          <w:i/>
          <w:iCs/>
          <w:color w:val="EE0000"/>
          <w:sz w:val="20"/>
          <w:szCs w:val="20"/>
        </w:rPr>
        <w:t xml:space="preserve"> 2, </w:t>
      </w:r>
      <w:proofErr w:type="spellStart"/>
      <w:r w:rsidRPr="00A804FF">
        <w:rPr>
          <w:rFonts w:ascii="Times New Roman" w:hAnsi="Times New Roman" w:cs="Times New Roman"/>
          <w:b/>
          <w:bCs/>
          <w:i/>
          <w:iCs/>
          <w:color w:val="EE0000"/>
          <w:sz w:val="20"/>
          <w:szCs w:val="20"/>
        </w:rPr>
        <w:t>Figure</w:t>
      </w:r>
      <w:proofErr w:type="spellEnd"/>
      <w:r w:rsidRPr="00A804FF">
        <w:rPr>
          <w:rFonts w:ascii="Times New Roman" w:hAnsi="Times New Roman" w:cs="Times New Roman"/>
          <w:b/>
          <w:bCs/>
          <w:i/>
          <w:iCs/>
          <w:color w:val="EE0000"/>
          <w:sz w:val="20"/>
          <w:szCs w:val="20"/>
        </w:rPr>
        <w:t xml:space="preserve"> 3</w:t>
      </w:r>
      <w:r w:rsidRPr="001D6925">
        <w:rPr>
          <w:rFonts w:ascii="Times New Roman" w:hAnsi="Times New Roman" w:cs="Times New Roman"/>
          <w:b/>
          <w:bCs/>
          <w:i/>
          <w:iCs/>
          <w:color w:val="EE0000"/>
          <w:sz w:val="20"/>
          <w:szCs w:val="20"/>
        </w:rPr>
        <w:t xml:space="preserve">, </w:t>
      </w:r>
      <w:proofErr w:type="spellStart"/>
      <w:r w:rsidRPr="001D6925">
        <w:rPr>
          <w:rFonts w:ascii="Times New Roman" w:hAnsi="Times New Roman" w:cs="Times New Roman"/>
          <w:b/>
          <w:bCs/>
          <w:i/>
          <w:iCs/>
          <w:color w:val="EE0000"/>
          <w:sz w:val="20"/>
          <w:szCs w:val="20"/>
        </w:rPr>
        <w:t>etc</w:t>
      </w:r>
      <w:proofErr w:type="spellEnd"/>
      <w:r w:rsidRPr="001D6925">
        <w:rPr>
          <w:rFonts w:ascii="Times New Roman" w:hAnsi="Times New Roman" w:cs="Times New Roman"/>
          <w:b/>
          <w:bCs/>
          <w:i/>
          <w:iCs/>
          <w:color w:val="EE0000"/>
          <w:sz w:val="20"/>
          <w:szCs w:val="20"/>
        </w:rPr>
        <w:t xml:space="preserve">. </w:t>
      </w:r>
      <w:proofErr w:type="gramStart"/>
      <w:r w:rsidRPr="001D6925">
        <w:rPr>
          <w:rFonts w:ascii="Times New Roman" w:hAnsi="Times New Roman" w:cs="Times New Roman"/>
          <w:b/>
          <w:bCs/>
          <w:i/>
          <w:iCs/>
          <w:color w:val="EE0000"/>
          <w:sz w:val="20"/>
          <w:szCs w:val="20"/>
        </w:rPr>
        <w:t>should</w:t>
      </w:r>
      <w:proofErr w:type="gramEnd"/>
      <w:r w:rsidRPr="001D6925">
        <w:rPr>
          <w:rFonts w:ascii="Times New Roman" w:hAnsi="Times New Roman" w:cs="Times New Roman"/>
          <w:b/>
          <w:bCs/>
          <w:i/>
          <w:iCs/>
          <w:color w:val="EE0000"/>
          <w:sz w:val="20"/>
          <w:szCs w:val="20"/>
        </w:rPr>
        <w:t xml:space="preserve"> be </w:t>
      </w:r>
      <w:proofErr w:type="spellStart"/>
      <w:r w:rsidRPr="001D6925">
        <w:rPr>
          <w:rFonts w:ascii="Times New Roman" w:hAnsi="Times New Roman" w:cs="Times New Roman"/>
          <w:b/>
          <w:bCs/>
          <w:i/>
          <w:iCs/>
          <w:color w:val="EE0000"/>
          <w:sz w:val="20"/>
          <w:szCs w:val="20"/>
        </w:rPr>
        <w:t>bold</w:t>
      </w:r>
      <w:proofErr w:type="spellEnd"/>
      <w:r w:rsidRPr="001D6925">
        <w:rPr>
          <w:rFonts w:ascii="Times New Roman" w:hAnsi="Times New Roman" w:cs="Times New Roman"/>
          <w:b/>
          <w:bCs/>
          <w:i/>
          <w:iCs/>
          <w:color w:val="EE0000"/>
          <w:sz w:val="20"/>
          <w:szCs w:val="20"/>
        </w:rPr>
        <w:t xml:space="preserve">, and the first </w:t>
      </w:r>
      <w:proofErr w:type="spellStart"/>
      <w:r w:rsidRPr="001D6925">
        <w:rPr>
          <w:rFonts w:ascii="Times New Roman" w:hAnsi="Times New Roman" w:cs="Times New Roman"/>
          <w:b/>
          <w:bCs/>
          <w:i/>
          <w:iCs/>
          <w:color w:val="EE0000"/>
          <w:sz w:val="20"/>
          <w:szCs w:val="20"/>
        </w:rPr>
        <w:t>letters</w:t>
      </w:r>
      <w:proofErr w:type="spellEnd"/>
      <w:r w:rsidRPr="001D6925">
        <w:rPr>
          <w:rFonts w:ascii="Times New Roman" w:hAnsi="Times New Roman" w:cs="Times New Roman"/>
          <w:b/>
          <w:bCs/>
          <w:i/>
          <w:iCs/>
          <w:color w:val="EE0000"/>
          <w:sz w:val="20"/>
          <w:szCs w:val="20"/>
        </w:rPr>
        <w:t xml:space="preserve"> of the </w:t>
      </w:r>
      <w:proofErr w:type="spellStart"/>
      <w:r w:rsidRPr="001D6925">
        <w:rPr>
          <w:rFonts w:ascii="Times New Roman" w:hAnsi="Times New Roman" w:cs="Times New Roman"/>
          <w:b/>
          <w:bCs/>
          <w:i/>
          <w:iCs/>
          <w:color w:val="EE0000"/>
          <w:sz w:val="20"/>
          <w:szCs w:val="20"/>
        </w:rPr>
        <w:t>sentence</w:t>
      </w:r>
      <w:proofErr w:type="spellEnd"/>
      <w:r w:rsidRPr="001D6925">
        <w:rPr>
          <w:rFonts w:ascii="Times New Roman" w:hAnsi="Times New Roman" w:cs="Times New Roman"/>
          <w:b/>
          <w:bCs/>
          <w:i/>
          <w:iCs/>
          <w:color w:val="EE0000"/>
          <w:sz w:val="20"/>
          <w:szCs w:val="20"/>
        </w:rPr>
        <w:t xml:space="preserve"> should be CAPITALIZED</w:t>
      </w:r>
      <w:r w:rsidRPr="00A804FF">
        <w:rPr>
          <w:rFonts w:ascii="Times New Roman" w:hAnsi="Times New Roman" w:cs="Times New Roman"/>
          <w:i/>
          <w:iCs/>
          <w:color w:val="EE0000"/>
          <w:sz w:val="20"/>
          <w:szCs w:val="20"/>
        </w:rPr>
        <w:t>.)</w:t>
      </w:r>
      <w:r w:rsidR="00293DE7" w:rsidRPr="00A804FF">
        <w:rPr>
          <w:rFonts w:ascii="Times New Roman" w:hAnsi="Times New Roman" w:cs="Times New Roman"/>
          <w:i/>
          <w:iCs/>
          <w:sz w:val="20"/>
          <w:szCs w:val="20"/>
        </w:rPr>
        <w:br w:type="page"/>
      </w:r>
    </w:p>
    <w:p w14:paraId="055A44A4" w14:textId="77777777" w:rsidR="004457DA" w:rsidRDefault="005E33CA" w:rsidP="00D60C0E">
      <w:pPr>
        <w:pStyle w:val="KonuBal1"/>
        <w:rPr>
          <w:rFonts w:eastAsiaTheme="minorHAnsi"/>
          <w:lang w:eastAsia="en-US"/>
        </w:rPr>
      </w:pPr>
      <w:bookmarkStart w:id="22" w:name="_Toc210910691"/>
      <w:bookmarkStart w:id="23" w:name="_Hlk47753501"/>
      <w:r>
        <w:rPr>
          <w:rFonts w:eastAsiaTheme="minorHAnsi"/>
          <w:lang w:eastAsia="en-US"/>
        </w:rPr>
        <w:lastRenderedPageBreak/>
        <w:t>SYMBOLS AND ABBREVIATIONS</w:t>
      </w:r>
    </w:p>
    <w:p w14:paraId="7751366A" w14:textId="61228BCE" w:rsidR="0009454C" w:rsidRPr="009E06A1" w:rsidRDefault="006A41C6" w:rsidP="004457DA">
      <w:pPr>
        <w:rPr>
          <w:rFonts w:ascii="Times New Roman" w:eastAsiaTheme="minorHAnsi" w:hAnsi="Times New Roman" w:cs="Times New Roman"/>
          <w:b/>
          <w:bCs/>
          <w:i/>
          <w:iCs/>
          <w:color w:val="EE0000"/>
          <w:sz w:val="20"/>
          <w:szCs w:val="20"/>
          <w:lang w:eastAsia="en-US"/>
        </w:rPr>
      </w:pPr>
      <w:r w:rsidRPr="009E06A1">
        <w:rPr>
          <w:rFonts w:ascii="Times New Roman" w:eastAsiaTheme="minorHAnsi" w:hAnsi="Times New Roman" w:cs="Times New Roman"/>
          <w:b/>
          <w:bCs/>
          <w:i/>
          <w:iCs/>
          <w:color w:val="EE0000"/>
          <w:sz w:val="20"/>
          <w:szCs w:val="20"/>
          <w:lang w:eastAsia="en-US"/>
        </w:rPr>
        <w:t>(</w:t>
      </w:r>
      <w:proofErr w:type="spellStart"/>
      <w:r w:rsidRPr="009E06A1">
        <w:rPr>
          <w:rFonts w:ascii="Times New Roman" w:eastAsiaTheme="minorHAnsi" w:hAnsi="Times New Roman" w:cs="Times New Roman"/>
          <w:b/>
          <w:bCs/>
          <w:i/>
          <w:iCs/>
          <w:color w:val="EE0000"/>
          <w:sz w:val="20"/>
          <w:szCs w:val="20"/>
          <w:lang w:eastAsia="en-US"/>
        </w:rPr>
        <w:t>Title</w:t>
      </w:r>
      <w:proofErr w:type="spellEnd"/>
      <w:r w:rsidRPr="009E06A1">
        <w:rPr>
          <w:rFonts w:ascii="Times New Roman" w:eastAsiaTheme="minorHAnsi" w:hAnsi="Times New Roman" w:cs="Times New Roman"/>
          <w:b/>
          <w:bCs/>
          <w:i/>
          <w:iCs/>
          <w:color w:val="EE0000"/>
          <w:sz w:val="20"/>
          <w:szCs w:val="20"/>
          <w:lang w:eastAsia="en-US"/>
        </w:rPr>
        <w:t xml:space="preserve"> Should Be </w:t>
      </w:r>
      <w:proofErr w:type="spellStart"/>
      <w:r w:rsidRPr="009E06A1">
        <w:rPr>
          <w:rFonts w:ascii="Times New Roman" w:eastAsiaTheme="minorHAnsi" w:hAnsi="Times New Roman" w:cs="Times New Roman"/>
          <w:b/>
          <w:bCs/>
          <w:i/>
          <w:iCs/>
          <w:color w:val="EE0000"/>
          <w:sz w:val="20"/>
          <w:szCs w:val="20"/>
          <w:lang w:eastAsia="en-US"/>
        </w:rPr>
        <w:t>Left-Aligned</w:t>
      </w:r>
      <w:proofErr w:type="spellEnd"/>
      <w:r w:rsidRPr="009E06A1">
        <w:rPr>
          <w:rFonts w:ascii="Times New Roman" w:eastAsiaTheme="minorHAnsi" w:hAnsi="Times New Roman" w:cs="Times New Roman"/>
          <w:b/>
          <w:bCs/>
          <w:i/>
          <w:iCs/>
          <w:color w:val="EE0000"/>
          <w:sz w:val="20"/>
          <w:szCs w:val="20"/>
          <w:lang w:eastAsia="en-US"/>
        </w:rPr>
        <w:t>)</w:t>
      </w:r>
      <w:bookmarkEnd w:id="22"/>
    </w:p>
    <w:p w14:paraId="093A4E4B" w14:textId="77777777" w:rsidR="006A41C6" w:rsidRPr="009E06A1" w:rsidRDefault="006A41C6" w:rsidP="0009454C">
      <w:pPr>
        <w:widowControl w:val="0"/>
        <w:spacing w:after="0" w:afterAutospacing="0"/>
        <w:jc w:val="center"/>
        <w:rPr>
          <w:rFonts w:ascii="Times New Roman" w:eastAsiaTheme="minorHAnsi" w:hAnsi="Times New Roman" w:cs="Times New Roman"/>
          <w:b/>
          <w:i/>
          <w:iCs/>
          <w:color w:val="FF0000"/>
          <w:sz w:val="20"/>
          <w:szCs w:val="20"/>
          <w:lang w:eastAsia="en-US"/>
        </w:rPr>
      </w:pPr>
      <w:r w:rsidRPr="009E06A1">
        <w:rPr>
          <w:rFonts w:ascii="Times New Roman" w:eastAsiaTheme="minorHAnsi" w:hAnsi="Times New Roman" w:cs="Times New Roman"/>
          <w:b/>
          <w:i/>
          <w:iCs/>
          <w:color w:val="FF0000"/>
          <w:sz w:val="20"/>
          <w:szCs w:val="20"/>
          <w:lang w:eastAsia="en-US"/>
        </w:rPr>
        <w:t xml:space="preserve">(If only </w:t>
      </w:r>
      <w:proofErr w:type="spellStart"/>
      <w:r w:rsidRPr="009E06A1">
        <w:rPr>
          <w:rFonts w:ascii="Times New Roman" w:eastAsiaTheme="minorHAnsi" w:hAnsi="Times New Roman" w:cs="Times New Roman"/>
          <w:b/>
          <w:i/>
          <w:iCs/>
          <w:color w:val="FF0000"/>
          <w:sz w:val="20"/>
          <w:szCs w:val="20"/>
          <w:lang w:eastAsia="en-US"/>
        </w:rPr>
        <w:t>abbreviations</w:t>
      </w:r>
      <w:proofErr w:type="spellEnd"/>
      <w:r w:rsidRPr="009E06A1">
        <w:rPr>
          <w:rFonts w:ascii="Times New Roman" w:eastAsiaTheme="minorHAnsi" w:hAnsi="Times New Roman" w:cs="Times New Roman"/>
          <w:b/>
          <w:i/>
          <w:iCs/>
          <w:color w:val="FF0000"/>
          <w:sz w:val="20"/>
          <w:szCs w:val="20"/>
          <w:lang w:eastAsia="en-US"/>
        </w:rPr>
        <w:t xml:space="preserve"> </w:t>
      </w:r>
      <w:proofErr w:type="spellStart"/>
      <w:r w:rsidRPr="009E06A1">
        <w:rPr>
          <w:rFonts w:ascii="Times New Roman" w:eastAsiaTheme="minorHAnsi" w:hAnsi="Times New Roman" w:cs="Times New Roman"/>
          <w:b/>
          <w:i/>
          <w:iCs/>
          <w:color w:val="FF0000"/>
          <w:sz w:val="20"/>
          <w:szCs w:val="20"/>
          <w:lang w:eastAsia="en-US"/>
        </w:rPr>
        <w:t>exist</w:t>
      </w:r>
      <w:proofErr w:type="spellEnd"/>
      <w:r w:rsidRPr="009E06A1">
        <w:rPr>
          <w:rFonts w:ascii="Times New Roman" w:eastAsiaTheme="minorHAnsi" w:hAnsi="Times New Roman" w:cs="Times New Roman"/>
          <w:b/>
          <w:i/>
          <w:iCs/>
          <w:color w:val="FF0000"/>
          <w:sz w:val="20"/>
          <w:szCs w:val="20"/>
          <w:lang w:eastAsia="en-US"/>
        </w:rPr>
        <w:t xml:space="preserve">, use the </w:t>
      </w:r>
      <w:proofErr w:type="spellStart"/>
      <w:r w:rsidRPr="009E06A1">
        <w:rPr>
          <w:rFonts w:ascii="Times New Roman" w:eastAsiaTheme="minorHAnsi" w:hAnsi="Times New Roman" w:cs="Times New Roman"/>
          <w:b/>
          <w:i/>
          <w:iCs/>
          <w:color w:val="FF0000"/>
          <w:sz w:val="20"/>
          <w:szCs w:val="20"/>
          <w:lang w:eastAsia="en-US"/>
        </w:rPr>
        <w:t>title</w:t>
      </w:r>
      <w:proofErr w:type="spellEnd"/>
      <w:r w:rsidRPr="009E06A1">
        <w:rPr>
          <w:rFonts w:ascii="Times New Roman" w:eastAsiaTheme="minorHAnsi" w:hAnsi="Times New Roman" w:cs="Times New Roman"/>
          <w:b/>
          <w:i/>
          <w:iCs/>
          <w:color w:val="FF0000"/>
          <w:sz w:val="20"/>
          <w:szCs w:val="20"/>
          <w:lang w:eastAsia="en-US"/>
        </w:rPr>
        <w:t xml:space="preserve"> “ABBREVIATIONS”; if only symbols </w:t>
      </w:r>
      <w:proofErr w:type="spellStart"/>
      <w:r w:rsidRPr="009E06A1">
        <w:rPr>
          <w:rFonts w:ascii="Times New Roman" w:eastAsiaTheme="minorHAnsi" w:hAnsi="Times New Roman" w:cs="Times New Roman"/>
          <w:b/>
          <w:i/>
          <w:iCs/>
          <w:color w:val="FF0000"/>
          <w:sz w:val="20"/>
          <w:szCs w:val="20"/>
          <w:lang w:eastAsia="en-US"/>
        </w:rPr>
        <w:t>exist</w:t>
      </w:r>
      <w:proofErr w:type="spellEnd"/>
      <w:r w:rsidRPr="009E06A1">
        <w:rPr>
          <w:rFonts w:ascii="Times New Roman" w:eastAsiaTheme="minorHAnsi" w:hAnsi="Times New Roman" w:cs="Times New Roman"/>
          <w:b/>
          <w:i/>
          <w:iCs/>
          <w:color w:val="FF0000"/>
          <w:sz w:val="20"/>
          <w:szCs w:val="20"/>
          <w:lang w:eastAsia="en-US"/>
        </w:rPr>
        <w:t xml:space="preserve">, use “SYMBOLS”; if both </w:t>
      </w:r>
      <w:proofErr w:type="spellStart"/>
      <w:r w:rsidRPr="009E06A1">
        <w:rPr>
          <w:rFonts w:ascii="Times New Roman" w:eastAsiaTheme="minorHAnsi" w:hAnsi="Times New Roman" w:cs="Times New Roman"/>
          <w:b/>
          <w:i/>
          <w:iCs/>
          <w:color w:val="FF0000"/>
          <w:sz w:val="20"/>
          <w:szCs w:val="20"/>
          <w:lang w:eastAsia="en-US"/>
        </w:rPr>
        <w:t>exist</w:t>
      </w:r>
      <w:proofErr w:type="spellEnd"/>
      <w:r w:rsidRPr="009E06A1">
        <w:rPr>
          <w:rFonts w:ascii="Times New Roman" w:eastAsiaTheme="minorHAnsi" w:hAnsi="Times New Roman" w:cs="Times New Roman"/>
          <w:b/>
          <w:i/>
          <w:iCs/>
          <w:color w:val="FF0000"/>
          <w:sz w:val="20"/>
          <w:szCs w:val="20"/>
          <w:lang w:eastAsia="en-US"/>
        </w:rPr>
        <w:t xml:space="preserve">, use “SYMBOLS AND ABBREVIATIONS.”) </w:t>
      </w:r>
    </w:p>
    <w:bookmarkEnd w:id="23"/>
    <w:p w14:paraId="7628B226" w14:textId="77777777" w:rsidR="006A41C6" w:rsidRPr="006A41C6" w:rsidRDefault="006A41C6" w:rsidP="009E06A1">
      <w:pPr>
        <w:widowControl w:val="0"/>
        <w:spacing w:after="0" w:afterAutospacing="0"/>
        <w:jc w:val="center"/>
        <w:rPr>
          <w:rFonts w:ascii="Times New Roman" w:eastAsiaTheme="minorHAnsi" w:hAnsi="Times New Roman" w:cs="Times New Roman"/>
          <w:b/>
          <w:i/>
          <w:iCs/>
          <w:color w:val="FF0000"/>
          <w:sz w:val="20"/>
          <w:szCs w:val="20"/>
          <w:lang w:eastAsia="en-US"/>
        </w:rPr>
      </w:pPr>
      <w:r w:rsidRPr="006A41C6">
        <w:rPr>
          <w:rFonts w:ascii="Times New Roman" w:eastAsiaTheme="minorHAnsi" w:hAnsi="Times New Roman" w:cs="Times New Roman"/>
          <w:b/>
          <w:i/>
          <w:iCs/>
          <w:color w:val="FF0000"/>
          <w:sz w:val="20"/>
          <w:szCs w:val="20"/>
          <w:lang w:eastAsia="en-US"/>
        </w:rPr>
        <w:t>(</w:t>
      </w:r>
      <w:proofErr w:type="spellStart"/>
      <w:r w:rsidRPr="006A41C6">
        <w:rPr>
          <w:rFonts w:ascii="Times New Roman" w:eastAsiaTheme="minorHAnsi" w:hAnsi="Times New Roman" w:cs="Times New Roman"/>
          <w:b/>
          <w:i/>
          <w:iCs/>
          <w:color w:val="FF0000"/>
          <w:sz w:val="20"/>
          <w:szCs w:val="20"/>
          <w:lang w:eastAsia="en-US"/>
        </w:rPr>
        <w:t>Items</w:t>
      </w:r>
      <w:proofErr w:type="spellEnd"/>
      <w:r w:rsidRPr="006A41C6">
        <w:rPr>
          <w:rFonts w:ascii="Times New Roman" w:eastAsiaTheme="minorHAnsi" w:hAnsi="Times New Roman" w:cs="Times New Roman"/>
          <w:b/>
          <w:i/>
          <w:iCs/>
          <w:color w:val="FF0000"/>
          <w:sz w:val="20"/>
          <w:szCs w:val="20"/>
          <w:lang w:eastAsia="en-US"/>
        </w:rPr>
        <w:t xml:space="preserve"> should be </w:t>
      </w:r>
      <w:proofErr w:type="spellStart"/>
      <w:r w:rsidRPr="006A41C6">
        <w:rPr>
          <w:rFonts w:ascii="Times New Roman" w:eastAsiaTheme="minorHAnsi" w:hAnsi="Times New Roman" w:cs="Times New Roman"/>
          <w:b/>
          <w:i/>
          <w:iCs/>
          <w:color w:val="FF0000"/>
          <w:sz w:val="20"/>
          <w:szCs w:val="20"/>
          <w:lang w:eastAsia="en-US"/>
        </w:rPr>
        <w:t>sorted</w:t>
      </w:r>
      <w:proofErr w:type="spellEnd"/>
      <w:r w:rsidRPr="006A41C6">
        <w:rPr>
          <w:rFonts w:ascii="Times New Roman" w:eastAsiaTheme="minorHAnsi" w:hAnsi="Times New Roman" w:cs="Times New Roman"/>
          <w:b/>
          <w:i/>
          <w:iCs/>
          <w:color w:val="FF0000"/>
          <w:sz w:val="20"/>
          <w:szCs w:val="20"/>
          <w:lang w:eastAsia="en-US"/>
        </w:rPr>
        <w:t xml:space="preserve"> in </w:t>
      </w:r>
      <w:proofErr w:type="spellStart"/>
      <w:r w:rsidRPr="006A41C6">
        <w:rPr>
          <w:rFonts w:ascii="Times New Roman" w:eastAsiaTheme="minorHAnsi" w:hAnsi="Times New Roman" w:cs="Times New Roman"/>
          <w:b/>
          <w:i/>
          <w:iCs/>
          <w:color w:val="FF0000"/>
          <w:sz w:val="20"/>
          <w:szCs w:val="20"/>
          <w:lang w:eastAsia="en-US"/>
        </w:rPr>
        <w:t>alphabetical</w:t>
      </w:r>
      <w:proofErr w:type="spellEnd"/>
      <w:r w:rsidRPr="006A41C6">
        <w:rPr>
          <w:rFonts w:ascii="Times New Roman" w:eastAsiaTheme="minorHAnsi" w:hAnsi="Times New Roman" w:cs="Times New Roman"/>
          <w:b/>
          <w:i/>
          <w:iCs/>
          <w:color w:val="FF0000"/>
          <w:sz w:val="20"/>
          <w:szCs w:val="20"/>
          <w:lang w:eastAsia="en-US"/>
        </w:rPr>
        <w:t xml:space="preserve"> order.)</w:t>
      </w:r>
    </w:p>
    <w:p w14:paraId="6D1257C2" w14:textId="77777777" w:rsidR="0009454C" w:rsidRPr="0009454C" w:rsidRDefault="0009454C" w:rsidP="0009454C">
      <w:pPr>
        <w:widowControl w:val="0"/>
        <w:spacing w:before="1" w:after="0" w:afterAutospacing="0"/>
        <w:jc w:val="left"/>
        <w:rPr>
          <w:rFonts w:ascii="Calibri" w:eastAsia="Calibri" w:hAnsi="Calibri" w:cs="Calibri"/>
          <w:b/>
          <w:sz w:val="24"/>
          <w:szCs w:val="24"/>
          <w:lang w:eastAsia="en-US"/>
        </w:rPr>
      </w:pPr>
    </w:p>
    <w:p w14:paraId="4F101A22" w14:textId="42CBA9F7" w:rsidR="0009454C" w:rsidRPr="00737465" w:rsidRDefault="00553391" w:rsidP="00737465">
      <w:pPr>
        <w:tabs>
          <w:tab w:val="left" w:pos="2694"/>
        </w:tabs>
        <w:rPr>
          <w:rFonts w:ascii="Times New Roman" w:eastAsia="Calibri" w:hAnsi="Times New Roman" w:cs="Times New Roman"/>
          <w:b/>
          <w:bCs/>
          <w:sz w:val="24"/>
          <w:szCs w:val="24"/>
          <w:lang w:eastAsia="en-US"/>
        </w:rPr>
      </w:pPr>
      <w:r w:rsidRPr="00737465">
        <w:rPr>
          <w:rFonts w:ascii="Times New Roman" w:eastAsia="Calibri" w:hAnsi="Times New Roman" w:cs="Times New Roman"/>
          <w:b/>
          <w:bCs/>
          <w:sz w:val="24"/>
          <w:szCs w:val="24"/>
          <w:lang w:eastAsia="en-US"/>
        </w:rPr>
        <w:t>Symbols</w:t>
      </w:r>
      <w:r w:rsidR="0009454C" w:rsidRPr="00737465">
        <w:rPr>
          <w:rFonts w:ascii="Times New Roman" w:eastAsia="Calibri" w:hAnsi="Times New Roman" w:cs="Times New Roman"/>
          <w:b/>
          <w:bCs/>
          <w:sz w:val="24"/>
          <w:szCs w:val="24"/>
          <w:lang w:eastAsia="en-US"/>
        </w:rPr>
        <w:tab/>
      </w:r>
      <w:r w:rsidR="00737465" w:rsidRPr="00737465">
        <w:rPr>
          <w:rFonts w:ascii="Times New Roman" w:eastAsia="Calibri" w:hAnsi="Times New Roman" w:cs="Times New Roman"/>
          <w:b/>
          <w:bCs/>
          <w:sz w:val="24"/>
          <w:szCs w:val="24"/>
          <w:lang w:eastAsia="en-US"/>
        </w:rPr>
        <w:t>Description</w:t>
      </w:r>
    </w:p>
    <w:p w14:paraId="37C75F65" w14:textId="4131430A" w:rsidR="0009454C" w:rsidRPr="00737465" w:rsidRDefault="0043150D" w:rsidP="00737465">
      <w:pPr>
        <w:tabs>
          <w:tab w:val="left" w:pos="2694"/>
        </w:tabs>
        <w:rPr>
          <w:rFonts w:ascii="Times New Roman" w:eastAsia="Calibri" w:hAnsi="Times New Roman" w:cs="Times New Roman"/>
          <w:sz w:val="24"/>
          <w:szCs w:val="24"/>
          <w:lang w:eastAsia="en-US"/>
        </w:rPr>
      </w:pPr>
      <w:r w:rsidRPr="00737465">
        <w:rPr>
          <w:rFonts w:ascii="Times New Roman" w:eastAsia="Calibri" w:hAnsi="Times New Roman" w:cs="Times New Roman"/>
          <w:b/>
          <w:bCs/>
          <w:sz w:val="24"/>
          <w:szCs w:val="24"/>
          <w:lang w:eastAsia="en-US"/>
        </w:rPr>
        <w:t>RMSE</w:t>
      </w:r>
      <w:r w:rsidR="0009454C" w:rsidRPr="00737465">
        <w:rPr>
          <w:rFonts w:ascii="Times New Roman" w:eastAsia="Calibri" w:hAnsi="Times New Roman" w:cs="Times New Roman"/>
          <w:b/>
          <w:bCs/>
          <w:sz w:val="24"/>
          <w:szCs w:val="24"/>
          <w:lang w:eastAsia="en-US"/>
        </w:rPr>
        <w:tab/>
      </w:r>
      <w:proofErr w:type="spellStart"/>
      <w:r w:rsidRPr="00737465">
        <w:rPr>
          <w:rFonts w:ascii="Times New Roman" w:eastAsia="Calibri" w:hAnsi="Times New Roman" w:cs="Times New Roman"/>
          <w:sz w:val="24"/>
          <w:szCs w:val="24"/>
          <w:lang w:eastAsia="en-US"/>
        </w:rPr>
        <w:t>Root</w:t>
      </w:r>
      <w:proofErr w:type="spellEnd"/>
      <w:r w:rsidRPr="00737465">
        <w:rPr>
          <w:rFonts w:ascii="Times New Roman" w:eastAsia="Calibri" w:hAnsi="Times New Roman" w:cs="Times New Roman"/>
          <w:sz w:val="24"/>
          <w:szCs w:val="24"/>
          <w:lang w:eastAsia="en-US"/>
        </w:rPr>
        <w:t xml:space="preserve"> Mean </w:t>
      </w:r>
      <w:proofErr w:type="spellStart"/>
      <w:r w:rsidRPr="00737465">
        <w:rPr>
          <w:rFonts w:ascii="Times New Roman" w:eastAsia="Calibri" w:hAnsi="Times New Roman" w:cs="Times New Roman"/>
          <w:sz w:val="24"/>
          <w:szCs w:val="24"/>
          <w:lang w:eastAsia="en-US"/>
        </w:rPr>
        <w:t>Square</w:t>
      </w:r>
      <w:proofErr w:type="spellEnd"/>
      <w:r w:rsidRPr="00737465">
        <w:rPr>
          <w:rFonts w:ascii="Times New Roman" w:eastAsia="Calibri" w:hAnsi="Times New Roman" w:cs="Times New Roman"/>
          <w:sz w:val="24"/>
          <w:szCs w:val="24"/>
          <w:lang w:eastAsia="en-US"/>
        </w:rPr>
        <w:t xml:space="preserve"> </w:t>
      </w:r>
      <w:proofErr w:type="spellStart"/>
      <w:r w:rsidRPr="00737465">
        <w:rPr>
          <w:rFonts w:ascii="Times New Roman" w:eastAsia="Calibri" w:hAnsi="Times New Roman" w:cs="Times New Roman"/>
          <w:sz w:val="24"/>
          <w:szCs w:val="24"/>
          <w:lang w:eastAsia="en-US"/>
        </w:rPr>
        <w:t>Error</w:t>
      </w:r>
      <w:proofErr w:type="spellEnd"/>
    </w:p>
    <w:p w14:paraId="76A385BF" w14:textId="373E23C3" w:rsidR="0009454C" w:rsidRPr="00737465" w:rsidRDefault="0043150D" w:rsidP="00737465">
      <w:pPr>
        <w:tabs>
          <w:tab w:val="left" w:pos="2694"/>
        </w:tabs>
        <w:rPr>
          <w:rFonts w:ascii="Times New Roman" w:eastAsia="Calibri" w:hAnsi="Times New Roman" w:cs="Times New Roman"/>
          <w:sz w:val="24"/>
          <w:szCs w:val="24"/>
          <w:lang w:eastAsia="en-US"/>
        </w:rPr>
      </w:pPr>
      <w:r w:rsidRPr="00737465">
        <w:rPr>
          <w:rFonts w:ascii="Times New Roman" w:eastAsia="Calibri" w:hAnsi="Times New Roman" w:cs="Times New Roman"/>
          <w:b/>
          <w:bCs/>
          <w:sz w:val="24"/>
          <w:szCs w:val="24"/>
          <w:lang w:eastAsia="en-US"/>
        </w:rPr>
        <w:t>MAPE</w:t>
      </w:r>
      <w:r w:rsidR="0009454C" w:rsidRPr="00737465">
        <w:rPr>
          <w:rFonts w:ascii="Times New Roman" w:eastAsia="Calibri" w:hAnsi="Times New Roman" w:cs="Times New Roman"/>
          <w:b/>
          <w:bCs/>
          <w:sz w:val="24"/>
          <w:szCs w:val="24"/>
          <w:lang w:eastAsia="en-US"/>
        </w:rPr>
        <w:tab/>
      </w:r>
      <w:r w:rsidRPr="00737465">
        <w:rPr>
          <w:rFonts w:ascii="Times New Roman" w:eastAsia="Calibri" w:hAnsi="Times New Roman" w:cs="Times New Roman"/>
          <w:sz w:val="24"/>
          <w:szCs w:val="24"/>
          <w:lang w:eastAsia="en-US"/>
        </w:rPr>
        <w:t xml:space="preserve">Mean </w:t>
      </w:r>
      <w:proofErr w:type="spellStart"/>
      <w:r w:rsidRPr="00737465">
        <w:rPr>
          <w:rFonts w:ascii="Times New Roman" w:eastAsia="Calibri" w:hAnsi="Times New Roman" w:cs="Times New Roman"/>
          <w:sz w:val="24"/>
          <w:szCs w:val="24"/>
          <w:lang w:eastAsia="en-US"/>
        </w:rPr>
        <w:t>Absolute</w:t>
      </w:r>
      <w:proofErr w:type="spellEnd"/>
      <w:r w:rsidRPr="00737465">
        <w:rPr>
          <w:rFonts w:ascii="Times New Roman" w:eastAsia="Calibri" w:hAnsi="Times New Roman" w:cs="Times New Roman"/>
          <w:sz w:val="24"/>
          <w:szCs w:val="24"/>
          <w:lang w:eastAsia="en-US"/>
        </w:rPr>
        <w:t xml:space="preserve"> </w:t>
      </w:r>
      <w:proofErr w:type="spellStart"/>
      <w:r w:rsidRPr="00737465">
        <w:rPr>
          <w:rFonts w:ascii="Times New Roman" w:eastAsia="Calibri" w:hAnsi="Times New Roman" w:cs="Times New Roman"/>
          <w:sz w:val="24"/>
          <w:szCs w:val="24"/>
          <w:lang w:eastAsia="en-US"/>
        </w:rPr>
        <w:t>Percentage</w:t>
      </w:r>
      <w:proofErr w:type="spellEnd"/>
      <w:r w:rsidRPr="00737465">
        <w:rPr>
          <w:rFonts w:ascii="Times New Roman" w:eastAsia="Calibri" w:hAnsi="Times New Roman" w:cs="Times New Roman"/>
          <w:sz w:val="24"/>
          <w:szCs w:val="24"/>
          <w:lang w:eastAsia="en-US"/>
        </w:rPr>
        <w:t xml:space="preserve"> </w:t>
      </w:r>
      <w:proofErr w:type="spellStart"/>
      <w:r w:rsidRPr="00737465">
        <w:rPr>
          <w:rFonts w:ascii="Times New Roman" w:eastAsia="Calibri" w:hAnsi="Times New Roman" w:cs="Times New Roman"/>
          <w:sz w:val="24"/>
          <w:szCs w:val="24"/>
          <w:lang w:eastAsia="en-US"/>
        </w:rPr>
        <w:t>Error</w:t>
      </w:r>
      <w:proofErr w:type="spellEnd"/>
    </w:p>
    <w:p w14:paraId="7A4EEB57" w14:textId="0957F1D8" w:rsidR="0009454C" w:rsidRPr="00737465" w:rsidRDefault="0043150D" w:rsidP="00737465">
      <w:pPr>
        <w:tabs>
          <w:tab w:val="left" w:pos="2694"/>
        </w:tabs>
        <w:rPr>
          <w:rFonts w:ascii="Times New Roman" w:eastAsia="Calibri" w:hAnsi="Times New Roman" w:cs="Times New Roman"/>
          <w:sz w:val="24"/>
          <w:szCs w:val="24"/>
          <w:lang w:eastAsia="en-US"/>
        </w:rPr>
      </w:pPr>
      <w:r w:rsidRPr="00737465">
        <w:rPr>
          <w:rFonts w:ascii="Times New Roman" w:eastAsia="Calibri" w:hAnsi="Times New Roman" w:cs="Times New Roman"/>
          <w:b/>
          <w:bCs/>
          <w:sz w:val="24"/>
          <w:szCs w:val="24"/>
          <w:lang w:eastAsia="en-US"/>
        </w:rPr>
        <w:t>MAE</w:t>
      </w:r>
      <w:r w:rsidR="0009454C" w:rsidRPr="00737465">
        <w:rPr>
          <w:rFonts w:ascii="Times New Roman" w:eastAsia="Calibri" w:hAnsi="Times New Roman" w:cs="Times New Roman"/>
          <w:b/>
          <w:bCs/>
          <w:sz w:val="24"/>
          <w:szCs w:val="24"/>
          <w:lang w:eastAsia="en-US"/>
        </w:rPr>
        <w:tab/>
      </w:r>
      <w:r w:rsidRPr="00737465">
        <w:rPr>
          <w:rFonts w:ascii="Times New Roman" w:eastAsia="Calibri" w:hAnsi="Times New Roman" w:cs="Times New Roman"/>
          <w:sz w:val="24"/>
          <w:szCs w:val="24"/>
          <w:lang w:eastAsia="en-US"/>
        </w:rPr>
        <w:t xml:space="preserve">Mean </w:t>
      </w:r>
      <w:proofErr w:type="spellStart"/>
      <w:r w:rsidRPr="00737465">
        <w:rPr>
          <w:rFonts w:ascii="Times New Roman" w:eastAsia="Calibri" w:hAnsi="Times New Roman" w:cs="Times New Roman"/>
          <w:sz w:val="24"/>
          <w:szCs w:val="24"/>
          <w:lang w:eastAsia="en-US"/>
        </w:rPr>
        <w:t>Absolute</w:t>
      </w:r>
      <w:proofErr w:type="spellEnd"/>
      <w:r w:rsidRPr="00737465">
        <w:rPr>
          <w:rFonts w:ascii="Times New Roman" w:eastAsia="Calibri" w:hAnsi="Times New Roman" w:cs="Times New Roman"/>
          <w:sz w:val="24"/>
          <w:szCs w:val="24"/>
          <w:lang w:eastAsia="en-US"/>
        </w:rPr>
        <w:t xml:space="preserve"> </w:t>
      </w:r>
      <w:proofErr w:type="spellStart"/>
      <w:r w:rsidRPr="00737465">
        <w:rPr>
          <w:rFonts w:ascii="Times New Roman" w:eastAsia="Calibri" w:hAnsi="Times New Roman" w:cs="Times New Roman"/>
          <w:sz w:val="24"/>
          <w:szCs w:val="24"/>
          <w:lang w:eastAsia="en-US"/>
        </w:rPr>
        <w:t>Error</w:t>
      </w:r>
      <w:proofErr w:type="spellEnd"/>
    </w:p>
    <w:p w14:paraId="40A76BA8" w14:textId="225A0FD8" w:rsidR="0009454C" w:rsidRPr="00737465" w:rsidRDefault="0043150D" w:rsidP="00737465">
      <w:pPr>
        <w:tabs>
          <w:tab w:val="left" w:pos="2694"/>
        </w:tabs>
        <w:rPr>
          <w:rFonts w:ascii="Times New Roman" w:eastAsia="Calibri" w:hAnsi="Times New Roman" w:cs="Times New Roman"/>
          <w:sz w:val="24"/>
          <w:szCs w:val="24"/>
          <w:lang w:eastAsia="en-US"/>
        </w:rPr>
      </w:pPr>
      <w:r w:rsidRPr="0043150D">
        <w:rPr>
          <w:rFonts w:ascii="Times New Roman" w:eastAsia="Calibri" w:hAnsi="Times New Roman" w:cs="Times New Roman"/>
          <w:b/>
          <w:bCs/>
          <w:sz w:val="24"/>
          <w:szCs w:val="24"/>
          <w:lang w:eastAsia="en-US"/>
        </w:rPr>
        <w:t>R²</w:t>
      </w:r>
      <w:r w:rsidR="0009454C" w:rsidRPr="00737465">
        <w:rPr>
          <w:rFonts w:ascii="Times New Roman" w:eastAsia="Calibri" w:hAnsi="Times New Roman" w:cs="Times New Roman"/>
          <w:b/>
          <w:bCs/>
          <w:sz w:val="24"/>
          <w:szCs w:val="24"/>
          <w:lang w:eastAsia="en-US"/>
        </w:rPr>
        <w:tab/>
      </w:r>
      <w:r w:rsidRPr="00737465">
        <w:rPr>
          <w:rFonts w:ascii="Times New Roman" w:eastAsia="Calibri" w:hAnsi="Times New Roman" w:cs="Times New Roman"/>
          <w:sz w:val="24"/>
          <w:szCs w:val="24"/>
          <w:lang w:eastAsia="en-US"/>
        </w:rPr>
        <w:t xml:space="preserve">Coefficient of </w:t>
      </w:r>
      <w:proofErr w:type="spellStart"/>
      <w:r w:rsidRPr="00737465">
        <w:rPr>
          <w:rFonts w:ascii="Times New Roman" w:eastAsia="Calibri" w:hAnsi="Times New Roman" w:cs="Times New Roman"/>
          <w:sz w:val="24"/>
          <w:szCs w:val="24"/>
          <w:lang w:eastAsia="en-US"/>
        </w:rPr>
        <w:t>Determination</w:t>
      </w:r>
      <w:proofErr w:type="spellEnd"/>
    </w:p>
    <w:p w14:paraId="4D8E421E" w14:textId="77777777" w:rsidR="0009454C" w:rsidRPr="0009454C" w:rsidRDefault="0009454C" w:rsidP="0009454C">
      <w:pPr>
        <w:widowControl w:val="0"/>
        <w:tabs>
          <w:tab w:val="left" w:pos="2755"/>
        </w:tabs>
        <w:spacing w:after="0" w:afterAutospacing="0" w:line="360" w:lineRule="auto"/>
        <w:ind w:left="210"/>
        <w:jc w:val="left"/>
        <w:rPr>
          <w:rFonts w:ascii="Times New Roman" w:eastAsia="Calibri" w:hAnsi="Times New Roman" w:cs="Times New Roman"/>
          <w:sz w:val="24"/>
          <w:szCs w:val="24"/>
          <w:lang w:eastAsia="en-US"/>
        </w:rPr>
      </w:pPr>
    </w:p>
    <w:p w14:paraId="658B513D" w14:textId="77777777" w:rsidR="0009454C" w:rsidRPr="0009454C" w:rsidRDefault="0009454C" w:rsidP="0009454C">
      <w:pPr>
        <w:widowControl w:val="0"/>
        <w:tabs>
          <w:tab w:val="left" w:pos="2755"/>
        </w:tabs>
        <w:spacing w:after="0" w:afterAutospacing="0" w:line="360" w:lineRule="auto"/>
        <w:ind w:left="210"/>
        <w:jc w:val="left"/>
        <w:rPr>
          <w:rFonts w:ascii="Times New Roman" w:eastAsia="Calibri" w:hAnsi="Times New Roman" w:cs="Times New Roman"/>
          <w:sz w:val="24"/>
          <w:szCs w:val="24"/>
          <w:lang w:eastAsia="en-US"/>
        </w:rPr>
      </w:pPr>
    </w:p>
    <w:p w14:paraId="2CB870EC" w14:textId="5D035EDB" w:rsidR="0009454C" w:rsidRPr="0009454C" w:rsidRDefault="00553391" w:rsidP="00BE696D">
      <w:pPr>
        <w:tabs>
          <w:tab w:val="left" w:pos="2694"/>
        </w:tabs>
        <w:rPr>
          <w:rFonts w:ascii="Times New Roman" w:eastAsia="Calibri" w:hAnsi="Times New Roman" w:cs="Times New Roman"/>
          <w:b/>
          <w:bCs/>
          <w:sz w:val="24"/>
          <w:szCs w:val="24"/>
          <w:lang w:eastAsia="en-US"/>
        </w:rPr>
      </w:pPr>
      <w:proofErr w:type="spellStart"/>
      <w:r>
        <w:rPr>
          <w:rFonts w:ascii="Times New Roman" w:eastAsia="Calibri" w:hAnsi="Times New Roman" w:cs="Times New Roman"/>
          <w:b/>
          <w:bCs/>
          <w:sz w:val="24"/>
          <w:szCs w:val="24"/>
          <w:lang w:eastAsia="en-US"/>
        </w:rPr>
        <w:t>Abbreviations</w:t>
      </w:r>
      <w:proofErr w:type="spellEnd"/>
      <w:r w:rsidR="0009454C" w:rsidRPr="0009454C">
        <w:rPr>
          <w:rFonts w:ascii="Times New Roman" w:eastAsia="Calibri" w:hAnsi="Times New Roman" w:cs="Times New Roman"/>
          <w:b/>
          <w:bCs/>
          <w:sz w:val="24"/>
          <w:szCs w:val="24"/>
          <w:lang w:eastAsia="en-US"/>
        </w:rPr>
        <w:tab/>
      </w:r>
      <w:r w:rsidR="00D6059D">
        <w:rPr>
          <w:rFonts w:ascii="Times New Roman" w:eastAsia="Calibri" w:hAnsi="Times New Roman" w:cs="Times New Roman"/>
          <w:b/>
          <w:bCs/>
          <w:sz w:val="24"/>
          <w:szCs w:val="24"/>
          <w:lang w:eastAsia="en-US"/>
        </w:rPr>
        <w:t>Description</w:t>
      </w:r>
    </w:p>
    <w:p w14:paraId="3AD0C675" w14:textId="5CC58B64" w:rsidR="0009454C" w:rsidRPr="00BE696D" w:rsidRDefault="0043150D" w:rsidP="00BE696D">
      <w:pPr>
        <w:tabs>
          <w:tab w:val="left" w:pos="2694"/>
        </w:tabs>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AI</w:t>
      </w:r>
      <w:r w:rsidR="0009454C" w:rsidRPr="00BE696D">
        <w:rPr>
          <w:rFonts w:ascii="Times New Roman" w:eastAsia="Calibri" w:hAnsi="Times New Roman" w:cs="Times New Roman"/>
          <w:b/>
          <w:bCs/>
          <w:sz w:val="24"/>
          <w:szCs w:val="24"/>
          <w:lang w:eastAsia="en-US"/>
        </w:rPr>
        <w:tab/>
      </w:r>
      <w:proofErr w:type="spellStart"/>
      <w:r w:rsidR="004E2897" w:rsidRPr="00BE696D">
        <w:rPr>
          <w:rFonts w:ascii="Times New Roman" w:eastAsia="Calibri" w:hAnsi="Times New Roman" w:cs="Times New Roman"/>
          <w:sz w:val="24"/>
          <w:szCs w:val="24"/>
          <w:lang w:eastAsia="en-US"/>
        </w:rPr>
        <w:t>Artificial</w:t>
      </w:r>
      <w:proofErr w:type="spellEnd"/>
      <w:r w:rsidR="004E2897" w:rsidRPr="00BE696D">
        <w:rPr>
          <w:rFonts w:ascii="Times New Roman" w:eastAsia="Calibri" w:hAnsi="Times New Roman" w:cs="Times New Roman"/>
          <w:sz w:val="24"/>
          <w:szCs w:val="24"/>
          <w:lang w:eastAsia="en-US"/>
        </w:rPr>
        <w:t xml:space="preserve"> </w:t>
      </w:r>
      <w:proofErr w:type="spellStart"/>
      <w:r w:rsidR="004E2897" w:rsidRPr="00BE696D">
        <w:rPr>
          <w:rFonts w:ascii="Times New Roman" w:eastAsia="Calibri" w:hAnsi="Times New Roman" w:cs="Times New Roman"/>
          <w:sz w:val="24"/>
          <w:szCs w:val="24"/>
          <w:lang w:eastAsia="en-US"/>
        </w:rPr>
        <w:t>Intelligence</w:t>
      </w:r>
      <w:proofErr w:type="spellEnd"/>
    </w:p>
    <w:p w14:paraId="765A3D3C" w14:textId="251F1E2E" w:rsidR="0009454C" w:rsidRPr="00BE696D" w:rsidRDefault="0043150D" w:rsidP="00BE696D">
      <w:pPr>
        <w:tabs>
          <w:tab w:val="left" w:pos="2694"/>
        </w:tabs>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ML</w:t>
      </w:r>
      <w:r w:rsidR="0009454C" w:rsidRPr="00BE696D">
        <w:rPr>
          <w:rFonts w:ascii="Times New Roman" w:eastAsia="Calibri" w:hAnsi="Times New Roman" w:cs="Times New Roman"/>
          <w:b/>
          <w:bCs/>
          <w:sz w:val="24"/>
          <w:szCs w:val="24"/>
          <w:lang w:eastAsia="en-US"/>
        </w:rPr>
        <w:tab/>
      </w:r>
      <w:r w:rsidR="0009454C" w:rsidRPr="00BE696D">
        <w:rPr>
          <w:rFonts w:ascii="Times New Roman" w:eastAsia="Calibri" w:hAnsi="Times New Roman" w:cs="Times New Roman"/>
          <w:sz w:val="24"/>
          <w:szCs w:val="24"/>
          <w:lang w:eastAsia="en-US"/>
        </w:rPr>
        <w:t>M</w:t>
      </w:r>
      <w:r w:rsidR="004E2897" w:rsidRPr="00BE696D">
        <w:rPr>
          <w:rFonts w:ascii="Times New Roman" w:eastAsia="Calibri" w:hAnsi="Times New Roman" w:cs="Times New Roman"/>
          <w:sz w:val="24"/>
          <w:szCs w:val="24"/>
          <w:lang w:eastAsia="en-US"/>
        </w:rPr>
        <w:t>achine Learning</w:t>
      </w:r>
    </w:p>
    <w:p w14:paraId="7EEC129D" w14:textId="5EF28759" w:rsidR="0009454C" w:rsidRPr="00BE696D" w:rsidRDefault="0043150D" w:rsidP="00BE696D">
      <w:pPr>
        <w:tabs>
          <w:tab w:val="left" w:pos="2694"/>
        </w:tabs>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DL</w:t>
      </w:r>
      <w:r w:rsidR="0009454C" w:rsidRPr="00BE696D">
        <w:rPr>
          <w:rFonts w:ascii="Times New Roman" w:eastAsia="Calibri" w:hAnsi="Times New Roman" w:cs="Times New Roman"/>
          <w:b/>
          <w:bCs/>
          <w:sz w:val="24"/>
          <w:szCs w:val="24"/>
          <w:lang w:eastAsia="en-US"/>
        </w:rPr>
        <w:tab/>
      </w:r>
      <w:r w:rsidR="004E2897" w:rsidRPr="00BE696D">
        <w:rPr>
          <w:rFonts w:ascii="Times New Roman" w:eastAsia="Calibri" w:hAnsi="Times New Roman" w:cs="Times New Roman"/>
          <w:sz w:val="24"/>
          <w:szCs w:val="24"/>
          <w:lang w:eastAsia="en-US"/>
        </w:rPr>
        <w:t>Deep Learning</w:t>
      </w:r>
      <w:r w:rsidR="0009454C" w:rsidRPr="00BE696D">
        <w:rPr>
          <w:rFonts w:ascii="Times New Roman" w:eastAsia="Calibri" w:hAnsi="Times New Roman" w:cs="Times New Roman"/>
          <w:sz w:val="24"/>
          <w:szCs w:val="24"/>
          <w:lang w:eastAsia="en-US"/>
        </w:rPr>
        <w:t xml:space="preserve"> </w:t>
      </w:r>
    </w:p>
    <w:p w14:paraId="41931FEC" w14:textId="4434F38C" w:rsidR="0009454C" w:rsidRPr="00BE696D" w:rsidRDefault="0043150D" w:rsidP="00BE696D">
      <w:pPr>
        <w:tabs>
          <w:tab w:val="left" w:pos="2694"/>
        </w:tabs>
        <w:rPr>
          <w:rFonts w:ascii="Times New Roman" w:eastAsia="Calibri" w:hAnsi="Times New Roman" w:cs="Times New Roman"/>
          <w:sz w:val="24"/>
          <w:szCs w:val="24"/>
          <w:lang w:eastAsia="en-US"/>
        </w:rPr>
      </w:pPr>
      <w:r>
        <w:rPr>
          <w:rFonts w:ascii="Times New Roman" w:eastAsia="Calibri" w:hAnsi="Times New Roman" w:cs="Times New Roman"/>
          <w:b/>
          <w:bCs/>
          <w:sz w:val="24"/>
          <w:szCs w:val="24"/>
          <w:lang w:eastAsia="en-US"/>
        </w:rPr>
        <w:t>LSTM</w:t>
      </w:r>
      <w:r w:rsidR="0009454C" w:rsidRPr="0009454C">
        <w:rPr>
          <w:rFonts w:ascii="Times New Roman" w:eastAsia="Calibri" w:hAnsi="Times New Roman" w:cs="Times New Roman"/>
          <w:b/>
          <w:bCs/>
          <w:sz w:val="24"/>
          <w:szCs w:val="24"/>
          <w:lang w:eastAsia="en-US"/>
        </w:rPr>
        <w:tab/>
      </w:r>
      <w:r w:rsidR="004E2897" w:rsidRPr="00BE696D">
        <w:rPr>
          <w:rFonts w:ascii="Times New Roman" w:eastAsia="Calibri" w:hAnsi="Times New Roman" w:cs="Times New Roman"/>
          <w:sz w:val="24"/>
          <w:szCs w:val="24"/>
          <w:lang w:eastAsia="en-US"/>
        </w:rPr>
        <w:t>Long Short-Term Memory</w:t>
      </w:r>
    </w:p>
    <w:p w14:paraId="443C898F" w14:textId="0259D8F1" w:rsidR="0009454C" w:rsidRPr="00BE696D" w:rsidRDefault="0043150D" w:rsidP="00BE696D">
      <w:pPr>
        <w:tabs>
          <w:tab w:val="left" w:pos="2694"/>
        </w:tabs>
        <w:rPr>
          <w:rFonts w:ascii="Times New Roman" w:eastAsia="Calibri" w:hAnsi="Times New Roman" w:cs="Times New Roman"/>
          <w:sz w:val="24"/>
          <w:szCs w:val="24"/>
          <w:lang w:eastAsia="en-US"/>
        </w:rPr>
      </w:pPr>
      <w:r w:rsidRPr="00BE696D">
        <w:rPr>
          <w:rFonts w:ascii="Times New Roman" w:eastAsia="Calibri" w:hAnsi="Times New Roman" w:cs="Times New Roman"/>
          <w:b/>
          <w:bCs/>
          <w:sz w:val="24"/>
          <w:szCs w:val="24"/>
          <w:lang w:eastAsia="en-US"/>
        </w:rPr>
        <w:t>GRU</w:t>
      </w:r>
      <w:r w:rsidR="0009454C" w:rsidRPr="00BE696D">
        <w:rPr>
          <w:rFonts w:ascii="Times New Roman" w:eastAsia="Calibri" w:hAnsi="Times New Roman" w:cs="Times New Roman"/>
          <w:b/>
          <w:bCs/>
          <w:sz w:val="24"/>
          <w:szCs w:val="24"/>
          <w:lang w:eastAsia="en-US"/>
        </w:rPr>
        <w:tab/>
      </w:r>
      <w:proofErr w:type="spellStart"/>
      <w:r w:rsidR="009F0A75" w:rsidRPr="00BE696D">
        <w:rPr>
          <w:rFonts w:ascii="Times New Roman" w:eastAsia="Calibri" w:hAnsi="Times New Roman" w:cs="Times New Roman"/>
          <w:sz w:val="24"/>
          <w:szCs w:val="24"/>
          <w:lang w:eastAsia="en-US"/>
        </w:rPr>
        <w:t>Gated</w:t>
      </w:r>
      <w:proofErr w:type="spellEnd"/>
      <w:r w:rsidR="009F0A75" w:rsidRPr="00BE696D">
        <w:rPr>
          <w:rFonts w:ascii="Times New Roman" w:eastAsia="Calibri" w:hAnsi="Times New Roman" w:cs="Times New Roman"/>
          <w:sz w:val="24"/>
          <w:szCs w:val="24"/>
          <w:lang w:eastAsia="en-US"/>
        </w:rPr>
        <w:t xml:space="preserve"> </w:t>
      </w:r>
      <w:proofErr w:type="spellStart"/>
      <w:r w:rsidR="009F0A75" w:rsidRPr="00BE696D">
        <w:rPr>
          <w:rFonts w:ascii="Times New Roman" w:eastAsia="Calibri" w:hAnsi="Times New Roman" w:cs="Times New Roman"/>
          <w:sz w:val="24"/>
          <w:szCs w:val="24"/>
          <w:lang w:eastAsia="en-US"/>
        </w:rPr>
        <w:t>Recurrent</w:t>
      </w:r>
      <w:proofErr w:type="spellEnd"/>
      <w:r w:rsidR="009F0A75" w:rsidRPr="00BE696D">
        <w:rPr>
          <w:rFonts w:ascii="Times New Roman" w:eastAsia="Calibri" w:hAnsi="Times New Roman" w:cs="Times New Roman"/>
          <w:sz w:val="24"/>
          <w:szCs w:val="24"/>
          <w:lang w:eastAsia="en-US"/>
        </w:rPr>
        <w:t xml:space="preserve"> Unit</w:t>
      </w:r>
    </w:p>
    <w:p w14:paraId="12ED0735" w14:textId="119F9873" w:rsidR="0043150D" w:rsidRPr="00BE696D" w:rsidRDefault="0043150D" w:rsidP="00BE696D">
      <w:pPr>
        <w:tabs>
          <w:tab w:val="left" w:pos="2694"/>
        </w:tabs>
        <w:rPr>
          <w:rFonts w:ascii="Times New Roman" w:eastAsia="Calibri" w:hAnsi="Times New Roman" w:cs="Times New Roman"/>
          <w:b/>
          <w:bCs/>
          <w:sz w:val="24"/>
          <w:szCs w:val="24"/>
          <w:lang w:eastAsia="en-US"/>
        </w:rPr>
      </w:pPr>
      <w:r w:rsidRPr="00BE696D">
        <w:rPr>
          <w:rFonts w:ascii="Times New Roman" w:eastAsia="Calibri" w:hAnsi="Times New Roman" w:cs="Times New Roman"/>
          <w:b/>
          <w:bCs/>
          <w:sz w:val="24"/>
          <w:szCs w:val="24"/>
          <w:lang w:eastAsia="en-US"/>
        </w:rPr>
        <w:t>API</w:t>
      </w:r>
      <w:r w:rsidRPr="00BE696D">
        <w:rPr>
          <w:rFonts w:ascii="Times New Roman" w:eastAsia="Calibri" w:hAnsi="Times New Roman" w:cs="Times New Roman"/>
          <w:b/>
          <w:bCs/>
          <w:sz w:val="24"/>
          <w:szCs w:val="24"/>
          <w:lang w:eastAsia="en-US"/>
        </w:rPr>
        <w:tab/>
      </w:r>
      <w:r w:rsidRPr="00BE696D">
        <w:rPr>
          <w:rFonts w:ascii="Times New Roman" w:eastAsia="Calibri" w:hAnsi="Times New Roman" w:cs="Times New Roman"/>
          <w:sz w:val="24"/>
          <w:szCs w:val="24"/>
          <w:lang w:eastAsia="en-US"/>
        </w:rPr>
        <w:t xml:space="preserve">Application Programming </w:t>
      </w:r>
      <w:proofErr w:type="spellStart"/>
      <w:r w:rsidRPr="00BE696D">
        <w:rPr>
          <w:rFonts w:ascii="Times New Roman" w:eastAsia="Calibri" w:hAnsi="Times New Roman" w:cs="Times New Roman"/>
          <w:sz w:val="24"/>
          <w:szCs w:val="24"/>
          <w:lang w:eastAsia="en-US"/>
        </w:rPr>
        <w:t>Interface</w:t>
      </w:r>
      <w:proofErr w:type="spellEnd"/>
    </w:p>
    <w:p w14:paraId="36F9B4DA" w14:textId="77777777" w:rsidR="008A34CE" w:rsidRDefault="0043150D" w:rsidP="00BE696D">
      <w:pPr>
        <w:tabs>
          <w:tab w:val="left" w:pos="2694"/>
        </w:tabs>
        <w:rPr>
          <w:rFonts w:ascii="Times New Roman" w:eastAsia="Calibri" w:hAnsi="Times New Roman" w:cs="Times New Roman"/>
          <w:sz w:val="24"/>
          <w:szCs w:val="24"/>
          <w:lang w:eastAsia="en-US"/>
        </w:rPr>
      </w:pPr>
      <w:r w:rsidRPr="00BE696D">
        <w:rPr>
          <w:rFonts w:ascii="Times New Roman" w:eastAsia="Calibri" w:hAnsi="Times New Roman" w:cs="Times New Roman"/>
          <w:b/>
          <w:bCs/>
          <w:sz w:val="24"/>
          <w:szCs w:val="24"/>
          <w:lang w:eastAsia="en-US"/>
        </w:rPr>
        <w:t>UI</w:t>
      </w:r>
      <w:r w:rsidRPr="00BE696D">
        <w:rPr>
          <w:rFonts w:ascii="Times New Roman" w:eastAsia="Calibri" w:hAnsi="Times New Roman" w:cs="Times New Roman"/>
          <w:b/>
          <w:bCs/>
          <w:sz w:val="24"/>
          <w:szCs w:val="24"/>
          <w:lang w:eastAsia="en-US"/>
        </w:rPr>
        <w:tab/>
      </w:r>
      <w:r w:rsidRPr="00BE696D">
        <w:rPr>
          <w:rFonts w:ascii="Times New Roman" w:eastAsia="Calibri" w:hAnsi="Times New Roman" w:cs="Times New Roman"/>
          <w:sz w:val="24"/>
          <w:szCs w:val="24"/>
          <w:lang w:eastAsia="en-US"/>
        </w:rPr>
        <w:t xml:space="preserve">User </w:t>
      </w:r>
      <w:proofErr w:type="spellStart"/>
      <w:r w:rsidRPr="00BE696D">
        <w:rPr>
          <w:rFonts w:ascii="Times New Roman" w:eastAsia="Calibri" w:hAnsi="Times New Roman" w:cs="Times New Roman"/>
          <w:sz w:val="24"/>
          <w:szCs w:val="24"/>
          <w:lang w:eastAsia="en-US"/>
        </w:rPr>
        <w:t>Interface</w:t>
      </w:r>
      <w:proofErr w:type="spellEnd"/>
    </w:p>
    <w:p w14:paraId="7BDF0D47" w14:textId="740D22B7" w:rsidR="00293DE7" w:rsidRPr="00BE696D" w:rsidRDefault="00293DE7" w:rsidP="00BE696D">
      <w:pPr>
        <w:tabs>
          <w:tab w:val="left" w:pos="2694"/>
        </w:tabs>
        <w:rPr>
          <w:rFonts w:ascii="Times New Roman" w:eastAsia="Calibri" w:hAnsi="Times New Roman" w:cs="Times New Roman"/>
          <w:b/>
          <w:bCs/>
          <w:sz w:val="24"/>
          <w:szCs w:val="24"/>
          <w:lang w:eastAsia="en-US"/>
        </w:rPr>
      </w:pPr>
      <w:r w:rsidRPr="00BE696D">
        <w:rPr>
          <w:rFonts w:ascii="Times New Roman" w:eastAsia="Calibri" w:hAnsi="Times New Roman" w:cs="Times New Roman"/>
          <w:b/>
          <w:bCs/>
          <w:sz w:val="24"/>
          <w:szCs w:val="24"/>
          <w:lang w:eastAsia="en-US"/>
        </w:rPr>
        <w:br w:type="page"/>
      </w:r>
    </w:p>
    <w:p w14:paraId="6AF7CB0C" w14:textId="68BB2623" w:rsidR="0009454C" w:rsidRDefault="004C0C27" w:rsidP="00D60C0E">
      <w:pPr>
        <w:pStyle w:val="KonuBal1"/>
        <w:jc w:val="center"/>
      </w:pPr>
      <w:bookmarkStart w:id="24" w:name="_Toc210910692"/>
      <w:bookmarkStart w:id="25" w:name="_Hlk47753517"/>
      <w:r>
        <w:lastRenderedPageBreak/>
        <w:t>APPENDICES LIST</w:t>
      </w:r>
      <w:bookmarkEnd w:id="24"/>
    </w:p>
    <w:bookmarkEnd w:id="25"/>
    <w:p w14:paraId="0F5A541B" w14:textId="77777777" w:rsidR="00236EFE" w:rsidRPr="0047510D" w:rsidRDefault="00236EFE" w:rsidP="00236EFE">
      <w:pPr>
        <w:widowControl w:val="0"/>
        <w:autoSpaceDE w:val="0"/>
        <w:autoSpaceDN w:val="0"/>
        <w:adjustRightInd w:val="0"/>
        <w:spacing w:after="0"/>
        <w:ind w:left="100"/>
        <w:jc w:val="center"/>
        <w:rPr>
          <w:rFonts w:ascii="Times New Roman" w:hAnsi="Times New Roman" w:cs="Times New Roman"/>
          <w:i/>
          <w:iCs/>
          <w:color w:val="FF0000"/>
          <w:sz w:val="20"/>
          <w:szCs w:val="20"/>
        </w:rPr>
      </w:pPr>
      <w:r w:rsidRPr="0047510D">
        <w:rPr>
          <w:rFonts w:ascii="Times New Roman" w:hAnsi="Times New Roman" w:cs="Times New Roman"/>
          <w:b/>
          <w:bCs/>
          <w:i/>
          <w:iCs/>
          <w:color w:val="FF0000"/>
          <w:sz w:val="20"/>
          <w:szCs w:val="20"/>
        </w:rPr>
        <w:t>(</w:t>
      </w:r>
      <w:proofErr w:type="spellStart"/>
      <w:r w:rsidRPr="0047510D">
        <w:rPr>
          <w:rFonts w:ascii="Times New Roman" w:hAnsi="Times New Roman" w:cs="Times New Roman"/>
          <w:b/>
          <w:bCs/>
          <w:i/>
          <w:iCs/>
          <w:color w:val="FF0000"/>
          <w:sz w:val="20"/>
          <w:szCs w:val="20"/>
        </w:rPr>
        <w:t>Title</w:t>
      </w:r>
      <w:proofErr w:type="spellEnd"/>
      <w:r w:rsidRPr="0047510D">
        <w:rPr>
          <w:rFonts w:ascii="Times New Roman" w:hAnsi="Times New Roman" w:cs="Times New Roman"/>
          <w:b/>
          <w:bCs/>
          <w:i/>
          <w:iCs/>
          <w:color w:val="FF0000"/>
          <w:sz w:val="20"/>
          <w:szCs w:val="20"/>
        </w:rPr>
        <w:t xml:space="preserve"> Should be </w:t>
      </w:r>
      <w:proofErr w:type="spellStart"/>
      <w:r w:rsidRPr="0047510D">
        <w:rPr>
          <w:rFonts w:ascii="Times New Roman" w:hAnsi="Times New Roman" w:cs="Times New Roman"/>
          <w:b/>
          <w:bCs/>
          <w:i/>
          <w:iCs/>
          <w:color w:val="FF0000"/>
          <w:sz w:val="20"/>
          <w:szCs w:val="20"/>
        </w:rPr>
        <w:t>Centered</w:t>
      </w:r>
      <w:proofErr w:type="spellEnd"/>
      <w:r w:rsidRPr="0047510D">
        <w:rPr>
          <w:rFonts w:ascii="Times New Roman" w:hAnsi="Times New Roman" w:cs="Times New Roman"/>
          <w:b/>
          <w:bCs/>
          <w:i/>
          <w:iCs/>
          <w:color w:val="FF0000"/>
          <w:sz w:val="20"/>
          <w:szCs w:val="20"/>
        </w:rPr>
        <w:t>)</w:t>
      </w:r>
    </w:p>
    <w:p w14:paraId="0C1A1663" w14:textId="517E71BA" w:rsidR="0009454C" w:rsidRDefault="00764F7B" w:rsidP="0009454C">
      <w:pPr>
        <w:tabs>
          <w:tab w:val="right" w:leader="dot" w:pos="8763"/>
        </w:tabs>
        <w:spacing w:before="240" w:after="240"/>
        <w:ind w:left="210"/>
        <w:rPr>
          <w:rFonts w:ascii="Times New Roman" w:hAnsi="Times New Roman" w:cs="Times New Roman"/>
          <w:sz w:val="24"/>
          <w:szCs w:val="24"/>
        </w:rPr>
      </w:pPr>
      <w:r>
        <w:rPr>
          <w:rFonts w:ascii="Times New Roman" w:hAnsi="Times New Roman" w:cs="Times New Roman"/>
          <w:b/>
          <w:bCs/>
          <w:sz w:val="24"/>
          <w:szCs w:val="24"/>
        </w:rPr>
        <w:t>APP</w:t>
      </w:r>
      <w:r w:rsidR="0009454C" w:rsidRPr="006B69AB">
        <w:rPr>
          <w:rFonts w:ascii="Times New Roman" w:hAnsi="Times New Roman" w:cs="Times New Roman"/>
          <w:b/>
          <w:bCs/>
          <w:sz w:val="24"/>
          <w:szCs w:val="24"/>
        </w:rPr>
        <w:t>-</w:t>
      </w:r>
      <w:r w:rsidR="003C6CEF">
        <w:rPr>
          <w:rFonts w:ascii="Times New Roman" w:hAnsi="Times New Roman" w:cs="Times New Roman"/>
          <w:b/>
          <w:bCs/>
          <w:sz w:val="24"/>
          <w:szCs w:val="24"/>
        </w:rPr>
        <w:t>1</w:t>
      </w:r>
      <w:r w:rsidR="0009454C" w:rsidRPr="006B69AB">
        <w:rPr>
          <w:rFonts w:ascii="Times New Roman" w:hAnsi="Times New Roman" w:cs="Times New Roman"/>
          <w:b/>
          <w:bCs/>
          <w:sz w:val="24"/>
          <w:szCs w:val="24"/>
        </w:rPr>
        <w:t xml:space="preserve">. </w:t>
      </w:r>
      <w:r>
        <w:rPr>
          <w:rFonts w:ascii="Times New Roman" w:hAnsi="Times New Roman" w:cs="Times New Roman"/>
          <w:sz w:val="24"/>
          <w:szCs w:val="24"/>
        </w:rPr>
        <w:t xml:space="preserve">Custom AI Model </w:t>
      </w:r>
      <w:proofErr w:type="spellStart"/>
      <w:r>
        <w:rPr>
          <w:rFonts w:ascii="Times New Roman" w:hAnsi="Times New Roman" w:cs="Times New Roman"/>
          <w:sz w:val="24"/>
          <w:szCs w:val="24"/>
        </w:rPr>
        <w:t>Pseudocode</w:t>
      </w:r>
      <w:proofErr w:type="spellEnd"/>
      <w:r w:rsidR="0009454C" w:rsidRPr="006B69AB">
        <w:rPr>
          <w:rFonts w:ascii="Times New Roman" w:hAnsi="Times New Roman" w:cs="Times New Roman"/>
          <w:sz w:val="24"/>
          <w:szCs w:val="24"/>
        </w:rPr>
        <w:tab/>
        <w:t>105</w:t>
      </w:r>
    </w:p>
    <w:p w14:paraId="355C20AD" w14:textId="2EA7D606" w:rsidR="0009454C" w:rsidRDefault="00ED180D" w:rsidP="0009454C">
      <w:pPr>
        <w:tabs>
          <w:tab w:val="right" w:leader="dot" w:pos="8763"/>
        </w:tabs>
        <w:spacing w:before="240" w:after="240"/>
        <w:ind w:left="210"/>
        <w:rPr>
          <w:rFonts w:ascii="Times New Roman" w:hAnsi="Times New Roman" w:cs="Times New Roman"/>
          <w:sz w:val="24"/>
          <w:szCs w:val="24"/>
        </w:rPr>
      </w:pPr>
      <w:r>
        <w:rPr>
          <w:rFonts w:ascii="Times New Roman" w:hAnsi="Times New Roman" w:cs="Times New Roman"/>
          <w:b/>
          <w:bCs/>
          <w:sz w:val="24"/>
          <w:szCs w:val="24"/>
        </w:rPr>
        <w:t>APP</w:t>
      </w:r>
      <w:r w:rsidR="0009454C">
        <w:rPr>
          <w:rFonts w:ascii="Times New Roman" w:hAnsi="Times New Roman" w:cs="Times New Roman"/>
          <w:b/>
          <w:bCs/>
          <w:sz w:val="24"/>
          <w:szCs w:val="24"/>
        </w:rPr>
        <w:t>-</w:t>
      </w:r>
      <w:r w:rsidR="00D32F0B">
        <w:rPr>
          <w:rFonts w:ascii="Times New Roman" w:hAnsi="Times New Roman" w:cs="Times New Roman"/>
          <w:b/>
          <w:sz w:val="24"/>
          <w:szCs w:val="24"/>
        </w:rPr>
        <w:t>2</w:t>
      </w:r>
      <w:r w:rsidR="0009454C" w:rsidRPr="00456691">
        <w:rPr>
          <w:rFonts w:ascii="Times New Roman" w:hAnsi="Times New Roman" w:cs="Times New Roman"/>
          <w:b/>
          <w:sz w:val="24"/>
          <w:szCs w:val="24"/>
        </w:rPr>
        <w:t>.</w:t>
      </w:r>
      <w:r w:rsidR="0009454C">
        <w:rPr>
          <w:rFonts w:ascii="Times New Roman" w:hAnsi="Times New Roman" w:cs="Times New Roman"/>
          <w:sz w:val="24"/>
          <w:szCs w:val="24"/>
        </w:rPr>
        <w:t xml:space="preserve"> </w:t>
      </w:r>
      <w:r w:rsidR="00D43A7E">
        <w:rPr>
          <w:rFonts w:ascii="Times New Roman" w:hAnsi="Times New Roman" w:cs="Times New Roman"/>
          <w:sz w:val="24"/>
          <w:szCs w:val="24"/>
        </w:rPr>
        <w:t xml:space="preserve">Data Preprocessing </w:t>
      </w:r>
      <w:proofErr w:type="spellStart"/>
      <w:r w:rsidR="00D43A7E">
        <w:rPr>
          <w:rFonts w:ascii="Times New Roman" w:hAnsi="Times New Roman" w:cs="Times New Roman"/>
          <w:sz w:val="24"/>
          <w:szCs w:val="24"/>
        </w:rPr>
        <w:t>Scripts</w:t>
      </w:r>
      <w:proofErr w:type="spellEnd"/>
      <w:r w:rsidR="0009454C">
        <w:rPr>
          <w:rFonts w:ascii="Times New Roman" w:hAnsi="Times New Roman" w:cs="Times New Roman"/>
          <w:sz w:val="24"/>
          <w:szCs w:val="24"/>
        </w:rPr>
        <w:tab/>
        <w:t>107</w:t>
      </w:r>
    </w:p>
    <w:p w14:paraId="2E7D84BB" w14:textId="77777777" w:rsidR="00B14077" w:rsidRDefault="00B14077" w:rsidP="00B14077">
      <w:pPr>
        <w:tabs>
          <w:tab w:val="right" w:leader="dot" w:pos="8763"/>
        </w:tabs>
        <w:spacing w:before="240"/>
        <w:ind w:left="210"/>
        <w:rPr>
          <w:rFonts w:ascii="Times New Roman" w:hAnsi="Times New Roman" w:cs="Times New Roman"/>
          <w:sz w:val="24"/>
          <w:szCs w:val="24"/>
        </w:rPr>
      </w:pPr>
    </w:p>
    <w:p w14:paraId="7B5213DD" w14:textId="3C426C01" w:rsidR="00AF14C3" w:rsidRDefault="00AF14C3" w:rsidP="00B14077">
      <w:pPr>
        <w:tabs>
          <w:tab w:val="right" w:leader="dot" w:pos="8763"/>
        </w:tabs>
        <w:spacing w:before="240"/>
        <w:ind w:left="210"/>
        <w:rPr>
          <w:rFonts w:ascii="Times New Roman" w:hAnsi="Times New Roman" w:cs="Times New Roman"/>
          <w:sz w:val="24"/>
          <w:szCs w:val="24"/>
        </w:rPr>
        <w:sectPr w:rsidR="00AF14C3" w:rsidSect="009D41CB">
          <w:footerReference w:type="default" r:id="rId10"/>
          <w:pgSz w:w="11906" w:h="16838"/>
          <w:pgMar w:top="1702" w:right="991" w:bottom="1701" w:left="1701" w:header="708" w:footer="708" w:gutter="0"/>
          <w:pgNumType w:fmt="lowerRoman" w:start="1"/>
          <w:cols w:space="708"/>
          <w:docGrid w:linePitch="360"/>
        </w:sectPr>
      </w:pPr>
    </w:p>
    <w:p w14:paraId="1870891B" w14:textId="77777777" w:rsidR="004457DA" w:rsidRDefault="00863B12" w:rsidP="0080632C">
      <w:pPr>
        <w:pStyle w:val="KonuBal1"/>
      </w:pPr>
      <w:bookmarkStart w:id="26" w:name="_Toc210910693"/>
      <w:r>
        <w:lastRenderedPageBreak/>
        <w:t>INTRODUCTION</w:t>
      </w:r>
    </w:p>
    <w:p w14:paraId="2888CDEC" w14:textId="0150EBBE" w:rsidR="004A772D" w:rsidRDefault="00BE27F7" w:rsidP="004457DA">
      <w:pPr>
        <w:rPr>
          <w:rFonts w:ascii="Times New Roman" w:hAnsi="Times New Roman" w:cs="Times New Roman"/>
          <w:b/>
          <w:bCs/>
          <w:i/>
          <w:iCs/>
          <w:color w:val="EE0000"/>
        </w:rPr>
      </w:pPr>
      <w:r w:rsidRPr="00A6227A">
        <w:rPr>
          <w:rFonts w:ascii="Times New Roman" w:hAnsi="Times New Roman" w:cs="Times New Roman"/>
          <w:b/>
          <w:bCs/>
          <w:i/>
          <w:iCs/>
          <w:color w:val="EE0000"/>
        </w:rPr>
        <w:t xml:space="preserve">(The </w:t>
      </w:r>
      <w:proofErr w:type="spellStart"/>
      <w:r w:rsidRPr="00A6227A">
        <w:rPr>
          <w:rFonts w:ascii="Times New Roman" w:hAnsi="Times New Roman" w:cs="Times New Roman"/>
          <w:b/>
          <w:bCs/>
          <w:i/>
          <w:iCs/>
          <w:color w:val="EE0000"/>
        </w:rPr>
        <w:t>title</w:t>
      </w:r>
      <w:proofErr w:type="spellEnd"/>
      <w:r w:rsidRPr="00A6227A">
        <w:rPr>
          <w:rFonts w:ascii="Times New Roman" w:hAnsi="Times New Roman" w:cs="Times New Roman"/>
          <w:b/>
          <w:bCs/>
          <w:i/>
          <w:iCs/>
          <w:color w:val="EE0000"/>
        </w:rPr>
        <w:t xml:space="preserve"> should be </w:t>
      </w:r>
      <w:proofErr w:type="spellStart"/>
      <w:r w:rsidRPr="00A6227A">
        <w:rPr>
          <w:rFonts w:ascii="Times New Roman" w:hAnsi="Times New Roman" w:cs="Times New Roman"/>
          <w:b/>
          <w:bCs/>
          <w:i/>
          <w:iCs/>
          <w:color w:val="EE0000"/>
        </w:rPr>
        <w:t>left-aligned</w:t>
      </w:r>
      <w:proofErr w:type="spellEnd"/>
      <w:r w:rsidR="000A38FD" w:rsidRPr="00A6227A">
        <w:rPr>
          <w:rFonts w:ascii="Times New Roman" w:hAnsi="Times New Roman" w:cs="Times New Roman"/>
          <w:b/>
          <w:bCs/>
          <w:i/>
          <w:iCs/>
          <w:color w:val="EE0000"/>
        </w:rPr>
        <w:t xml:space="preserve">, Min 150, Max 200 </w:t>
      </w:r>
      <w:proofErr w:type="spellStart"/>
      <w:r w:rsidR="000A38FD" w:rsidRPr="00A6227A">
        <w:rPr>
          <w:rFonts w:ascii="Times New Roman" w:hAnsi="Times New Roman" w:cs="Times New Roman"/>
          <w:b/>
          <w:bCs/>
          <w:i/>
          <w:iCs/>
          <w:color w:val="EE0000"/>
        </w:rPr>
        <w:t>letters</w:t>
      </w:r>
      <w:proofErr w:type="spellEnd"/>
      <w:r w:rsidR="00526674" w:rsidRPr="00A6227A">
        <w:rPr>
          <w:rFonts w:ascii="Times New Roman" w:hAnsi="Times New Roman" w:cs="Times New Roman"/>
          <w:b/>
          <w:bCs/>
          <w:i/>
          <w:iCs/>
          <w:color w:val="EE0000"/>
        </w:rPr>
        <w:t>)</w:t>
      </w:r>
      <w:bookmarkEnd w:id="26"/>
    </w:p>
    <w:p w14:paraId="5E1307D8" w14:textId="2BE67330" w:rsidR="001D6925" w:rsidRPr="00A6227A" w:rsidRDefault="001D6925" w:rsidP="004457DA">
      <w:pPr>
        <w:rPr>
          <w:rFonts w:ascii="Times New Roman" w:hAnsi="Times New Roman" w:cs="Times New Roman"/>
          <w:b/>
          <w:bCs/>
          <w:i/>
          <w:iCs/>
          <w:color w:val="EE0000"/>
        </w:rPr>
      </w:pPr>
      <w:r>
        <w:rPr>
          <w:rFonts w:ascii="Times New Roman" w:hAnsi="Times New Roman" w:cs="Times New Roman"/>
          <w:b/>
          <w:bCs/>
          <w:i/>
          <w:iCs/>
          <w:color w:val="EE0000"/>
        </w:rPr>
        <w:t>(</w:t>
      </w:r>
      <w:r w:rsidRPr="001D6925">
        <w:rPr>
          <w:rFonts w:ascii="Times New Roman" w:hAnsi="Times New Roman" w:cs="Times New Roman"/>
          <w:b/>
          <w:bCs/>
          <w:i/>
          <w:iCs/>
          <w:color w:val="EE0000"/>
        </w:rPr>
        <w:t xml:space="preserve">In this </w:t>
      </w:r>
      <w:proofErr w:type="spellStart"/>
      <w:r w:rsidRPr="001D6925">
        <w:rPr>
          <w:rFonts w:ascii="Times New Roman" w:hAnsi="Times New Roman" w:cs="Times New Roman"/>
          <w:b/>
          <w:bCs/>
          <w:i/>
          <w:iCs/>
          <w:color w:val="EE0000"/>
        </w:rPr>
        <w:t>section</w:t>
      </w:r>
      <w:proofErr w:type="spellEnd"/>
      <w:r w:rsidRPr="001D6925">
        <w:rPr>
          <w:rFonts w:ascii="Times New Roman" w:hAnsi="Times New Roman" w:cs="Times New Roman"/>
          <w:b/>
          <w:bCs/>
          <w:i/>
          <w:iCs/>
          <w:color w:val="EE0000"/>
        </w:rPr>
        <w:t xml:space="preserve">, </w:t>
      </w:r>
      <w:proofErr w:type="spellStart"/>
      <w:r w:rsidRPr="001D6925">
        <w:rPr>
          <w:rFonts w:ascii="Times New Roman" w:hAnsi="Times New Roman" w:cs="Times New Roman"/>
          <w:b/>
          <w:bCs/>
          <w:i/>
          <w:iCs/>
          <w:color w:val="EE0000"/>
        </w:rPr>
        <w:t>students</w:t>
      </w:r>
      <w:proofErr w:type="spellEnd"/>
      <w:r w:rsidRPr="001D6925">
        <w:rPr>
          <w:rFonts w:ascii="Times New Roman" w:hAnsi="Times New Roman" w:cs="Times New Roman"/>
          <w:b/>
          <w:bCs/>
          <w:i/>
          <w:iCs/>
          <w:color w:val="EE0000"/>
        </w:rPr>
        <w:t xml:space="preserve"> must clearly explain the purpose of the </w:t>
      </w:r>
      <w:proofErr w:type="spellStart"/>
      <w:r w:rsidRPr="001D6925">
        <w:rPr>
          <w:rFonts w:ascii="Times New Roman" w:hAnsi="Times New Roman" w:cs="Times New Roman"/>
          <w:b/>
          <w:bCs/>
          <w:i/>
          <w:iCs/>
          <w:color w:val="EE0000"/>
        </w:rPr>
        <w:t>project</w:t>
      </w:r>
      <w:proofErr w:type="spellEnd"/>
      <w:r w:rsidRPr="001D6925">
        <w:rPr>
          <w:rFonts w:ascii="Times New Roman" w:hAnsi="Times New Roman" w:cs="Times New Roman"/>
          <w:b/>
          <w:bCs/>
          <w:i/>
          <w:iCs/>
          <w:color w:val="EE0000"/>
        </w:rPr>
        <w:t xml:space="preserve">, the problem being addressed, the importance of the topic, and the overall </w:t>
      </w:r>
      <w:proofErr w:type="spellStart"/>
      <w:r w:rsidRPr="001D6925">
        <w:rPr>
          <w:rFonts w:ascii="Times New Roman" w:hAnsi="Times New Roman" w:cs="Times New Roman"/>
          <w:b/>
          <w:bCs/>
          <w:i/>
          <w:iCs/>
          <w:color w:val="EE0000"/>
        </w:rPr>
        <w:t>objectives</w:t>
      </w:r>
      <w:proofErr w:type="spellEnd"/>
      <w:r w:rsidRPr="001D6925">
        <w:rPr>
          <w:rFonts w:ascii="Times New Roman" w:hAnsi="Times New Roman" w:cs="Times New Roman"/>
          <w:b/>
          <w:bCs/>
          <w:i/>
          <w:iCs/>
          <w:color w:val="EE0000"/>
        </w:rPr>
        <w:t xml:space="preserve">. A </w:t>
      </w:r>
      <w:proofErr w:type="spellStart"/>
      <w:r w:rsidRPr="001D6925">
        <w:rPr>
          <w:rFonts w:ascii="Times New Roman" w:hAnsi="Times New Roman" w:cs="Times New Roman"/>
          <w:b/>
          <w:bCs/>
          <w:i/>
          <w:iCs/>
          <w:color w:val="EE0000"/>
        </w:rPr>
        <w:t>brief</w:t>
      </w:r>
      <w:proofErr w:type="spellEnd"/>
      <w:r w:rsidRPr="001D6925">
        <w:rPr>
          <w:rFonts w:ascii="Times New Roman" w:hAnsi="Times New Roman" w:cs="Times New Roman"/>
          <w:b/>
          <w:bCs/>
          <w:i/>
          <w:iCs/>
          <w:color w:val="EE0000"/>
        </w:rPr>
        <w:t xml:space="preserve"> </w:t>
      </w:r>
      <w:proofErr w:type="spellStart"/>
      <w:r w:rsidRPr="001D6925">
        <w:rPr>
          <w:rFonts w:ascii="Times New Roman" w:hAnsi="Times New Roman" w:cs="Times New Roman"/>
          <w:b/>
          <w:bCs/>
          <w:i/>
          <w:iCs/>
          <w:color w:val="EE0000"/>
        </w:rPr>
        <w:t>overview</w:t>
      </w:r>
      <w:proofErr w:type="spellEnd"/>
      <w:r w:rsidRPr="001D6925">
        <w:rPr>
          <w:rFonts w:ascii="Times New Roman" w:hAnsi="Times New Roman" w:cs="Times New Roman"/>
          <w:b/>
          <w:bCs/>
          <w:i/>
          <w:iCs/>
          <w:color w:val="EE0000"/>
        </w:rPr>
        <w:t xml:space="preserve"> of the methods and structure of the </w:t>
      </w:r>
      <w:proofErr w:type="spellStart"/>
      <w:r w:rsidRPr="001D6925">
        <w:rPr>
          <w:rFonts w:ascii="Times New Roman" w:hAnsi="Times New Roman" w:cs="Times New Roman"/>
          <w:b/>
          <w:bCs/>
          <w:i/>
          <w:iCs/>
          <w:color w:val="EE0000"/>
        </w:rPr>
        <w:t>report</w:t>
      </w:r>
      <w:proofErr w:type="spellEnd"/>
      <w:r w:rsidRPr="001D6925">
        <w:rPr>
          <w:rFonts w:ascii="Times New Roman" w:hAnsi="Times New Roman" w:cs="Times New Roman"/>
          <w:b/>
          <w:bCs/>
          <w:i/>
          <w:iCs/>
          <w:color w:val="EE0000"/>
        </w:rPr>
        <w:t xml:space="preserve"> should also be </w:t>
      </w:r>
      <w:proofErr w:type="spellStart"/>
      <w:r w:rsidRPr="001D6925">
        <w:rPr>
          <w:rFonts w:ascii="Times New Roman" w:hAnsi="Times New Roman" w:cs="Times New Roman"/>
          <w:b/>
          <w:bCs/>
          <w:i/>
          <w:iCs/>
          <w:color w:val="EE0000"/>
        </w:rPr>
        <w:t>provided</w:t>
      </w:r>
      <w:proofErr w:type="spellEnd"/>
      <w:r w:rsidRPr="001D6925">
        <w:rPr>
          <w:rFonts w:ascii="Times New Roman" w:hAnsi="Times New Roman" w:cs="Times New Roman"/>
          <w:b/>
          <w:bCs/>
          <w:i/>
          <w:iCs/>
          <w:color w:val="EE0000"/>
        </w:rPr>
        <w:t>.</w:t>
      </w:r>
      <w:r w:rsidR="001F0C26">
        <w:rPr>
          <w:rFonts w:ascii="Times New Roman" w:hAnsi="Times New Roman" w:cs="Times New Roman"/>
          <w:b/>
          <w:bCs/>
          <w:i/>
          <w:iCs/>
          <w:color w:val="EE0000"/>
        </w:rPr>
        <w:t xml:space="preserve"> Do not use </w:t>
      </w:r>
      <w:proofErr w:type="spellStart"/>
      <w:r w:rsidR="001F0C26">
        <w:rPr>
          <w:rFonts w:ascii="Times New Roman" w:hAnsi="Times New Roman" w:cs="Times New Roman"/>
          <w:b/>
          <w:bCs/>
          <w:i/>
          <w:iCs/>
          <w:color w:val="EE0000"/>
        </w:rPr>
        <w:t>subheadings</w:t>
      </w:r>
      <w:proofErr w:type="spellEnd"/>
      <w:r w:rsidR="001F0C26">
        <w:rPr>
          <w:rFonts w:ascii="Times New Roman" w:hAnsi="Times New Roman" w:cs="Times New Roman"/>
          <w:b/>
          <w:bCs/>
          <w:i/>
          <w:iCs/>
          <w:color w:val="EE0000"/>
        </w:rPr>
        <w:t xml:space="preserve"> in this </w:t>
      </w:r>
      <w:proofErr w:type="spellStart"/>
      <w:r w:rsidR="001F0C26">
        <w:rPr>
          <w:rFonts w:ascii="Times New Roman" w:hAnsi="Times New Roman" w:cs="Times New Roman"/>
          <w:b/>
          <w:bCs/>
          <w:i/>
          <w:iCs/>
          <w:color w:val="EE0000"/>
        </w:rPr>
        <w:t>section</w:t>
      </w:r>
      <w:proofErr w:type="spellEnd"/>
      <w:r w:rsidR="001F0C26">
        <w:rPr>
          <w:rFonts w:ascii="Times New Roman" w:hAnsi="Times New Roman" w:cs="Times New Roman"/>
          <w:b/>
          <w:bCs/>
          <w:i/>
          <w:iCs/>
          <w:color w:val="EE0000"/>
        </w:rPr>
        <w:t>.</w:t>
      </w:r>
      <w:r>
        <w:rPr>
          <w:rFonts w:ascii="Times New Roman" w:hAnsi="Times New Roman" w:cs="Times New Roman"/>
          <w:b/>
          <w:bCs/>
          <w:i/>
          <w:iCs/>
          <w:color w:val="EE0000"/>
        </w:rPr>
        <w:t>)</w:t>
      </w:r>
    </w:p>
    <w:p w14:paraId="6CB4B88C" w14:textId="77777777" w:rsidR="00037B94" w:rsidRPr="00037B94" w:rsidRDefault="00037B94" w:rsidP="00037B94">
      <w:pPr>
        <w:pStyle w:val="ListeParagraf"/>
        <w:spacing w:before="100" w:beforeAutospacing="1" w:after="0" w:afterAutospacing="0" w:line="360" w:lineRule="auto"/>
        <w:ind w:left="0" w:firstLine="709"/>
        <w:rPr>
          <w:rFonts w:ascii="Times New Roman" w:hAnsi="Times New Roman" w:cs="Times New Roman"/>
          <w:sz w:val="24"/>
          <w:szCs w:val="24"/>
        </w:rPr>
      </w:pPr>
      <w:r w:rsidRPr="00037B94">
        <w:rPr>
          <w:rFonts w:ascii="Times New Roman" w:hAnsi="Times New Roman" w:cs="Times New Roman"/>
          <w:sz w:val="24"/>
          <w:szCs w:val="24"/>
        </w:rPr>
        <w:t xml:space="preserve">The AI-Powered Financial </w:t>
      </w:r>
      <w:proofErr w:type="spellStart"/>
      <w:r w:rsidRPr="00037B94">
        <w:rPr>
          <w:rFonts w:ascii="Times New Roman" w:hAnsi="Times New Roman" w:cs="Times New Roman"/>
          <w:sz w:val="24"/>
          <w:szCs w:val="24"/>
        </w:rPr>
        <w:t>Forecasting</w:t>
      </w:r>
      <w:proofErr w:type="spellEnd"/>
      <w:r w:rsidRPr="00037B94">
        <w:rPr>
          <w:rFonts w:ascii="Times New Roman" w:hAnsi="Times New Roman" w:cs="Times New Roman"/>
          <w:sz w:val="24"/>
          <w:szCs w:val="24"/>
        </w:rPr>
        <w:t xml:space="preserve"> Platform is </w:t>
      </w:r>
      <w:proofErr w:type="spellStart"/>
      <w:r w:rsidRPr="00037B94">
        <w:rPr>
          <w:rFonts w:ascii="Times New Roman" w:hAnsi="Times New Roman" w:cs="Times New Roman"/>
          <w:sz w:val="24"/>
          <w:szCs w:val="24"/>
        </w:rPr>
        <w:t>designed</w:t>
      </w:r>
      <w:proofErr w:type="spellEnd"/>
      <w:r w:rsidRPr="00037B94">
        <w:rPr>
          <w:rFonts w:ascii="Times New Roman" w:hAnsi="Times New Roman" w:cs="Times New Roman"/>
          <w:sz w:val="24"/>
          <w:szCs w:val="24"/>
        </w:rPr>
        <w:t xml:space="preserve"> to </w:t>
      </w:r>
      <w:proofErr w:type="spellStart"/>
      <w:r w:rsidRPr="00037B94">
        <w:rPr>
          <w:rFonts w:ascii="Times New Roman" w:hAnsi="Times New Roman" w:cs="Times New Roman"/>
          <w:sz w:val="24"/>
          <w:szCs w:val="24"/>
        </w:rPr>
        <w:t>enhance</w:t>
      </w:r>
      <w:proofErr w:type="spellEnd"/>
      <w:r w:rsidRPr="00037B94">
        <w:rPr>
          <w:rFonts w:ascii="Times New Roman" w:hAnsi="Times New Roman" w:cs="Times New Roman"/>
          <w:sz w:val="24"/>
          <w:szCs w:val="24"/>
        </w:rPr>
        <w:t xml:space="preserve"> the accuracy of financial </w:t>
      </w:r>
      <w:proofErr w:type="spellStart"/>
      <w:r w:rsidRPr="00037B94">
        <w:rPr>
          <w:rFonts w:ascii="Times New Roman" w:hAnsi="Times New Roman" w:cs="Times New Roman"/>
          <w:sz w:val="24"/>
          <w:szCs w:val="24"/>
        </w:rPr>
        <w:t>predictions</w:t>
      </w:r>
      <w:proofErr w:type="spellEnd"/>
      <w:r w:rsidRPr="00037B94">
        <w:rPr>
          <w:rFonts w:ascii="Times New Roman" w:hAnsi="Times New Roman" w:cs="Times New Roman"/>
          <w:sz w:val="24"/>
          <w:szCs w:val="24"/>
        </w:rPr>
        <w:t xml:space="preserve"> using advanced </w:t>
      </w:r>
      <w:proofErr w:type="spellStart"/>
      <w:r w:rsidRPr="00037B94">
        <w:rPr>
          <w:rFonts w:ascii="Times New Roman" w:hAnsi="Times New Roman" w:cs="Times New Roman"/>
          <w:sz w:val="24"/>
          <w:szCs w:val="24"/>
        </w:rPr>
        <w:t>artificial</w:t>
      </w:r>
      <w:proofErr w:type="spell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intelligence</w:t>
      </w:r>
      <w:proofErr w:type="spellEnd"/>
      <w:r w:rsidRPr="00037B94">
        <w:rPr>
          <w:rFonts w:ascii="Times New Roman" w:hAnsi="Times New Roman" w:cs="Times New Roman"/>
          <w:sz w:val="24"/>
          <w:szCs w:val="24"/>
        </w:rPr>
        <w:t xml:space="preserve"> and deep learning </w:t>
      </w:r>
      <w:proofErr w:type="spellStart"/>
      <w:r w:rsidRPr="00037B94">
        <w:rPr>
          <w:rFonts w:ascii="Times New Roman" w:hAnsi="Times New Roman" w:cs="Times New Roman"/>
          <w:sz w:val="24"/>
          <w:szCs w:val="24"/>
        </w:rPr>
        <w:t>algorithms</w:t>
      </w:r>
      <w:proofErr w:type="spellEnd"/>
      <w:r w:rsidRPr="00037B94">
        <w:rPr>
          <w:rFonts w:ascii="Times New Roman" w:hAnsi="Times New Roman" w:cs="Times New Roman"/>
          <w:sz w:val="24"/>
          <w:szCs w:val="24"/>
        </w:rPr>
        <w:t xml:space="preserve">. It processes large volumes of real-time market </w:t>
      </w:r>
      <w:proofErr w:type="gramStart"/>
      <w:r w:rsidRPr="00037B94">
        <w:rPr>
          <w:rFonts w:ascii="Times New Roman" w:hAnsi="Times New Roman" w:cs="Times New Roman"/>
          <w:sz w:val="24"/>
          <w:szCs w:val="24"/>
        </w:rPr>
        <w:t>data</w:t>
      </w:r>
      <w:proofErr w:type="gramEnd"/>
      <w:r w:rsidRPr="00037B94">
        <w:rPr>
          <w:rFonts w:ascii="Times New Roman" w:hAnsi="Times New Roman" w:cs="Times New Roman"/>
          <w:sz w:val="24"/>
          <w:szCs w:val="24"/>
        </w:rPr>
        <w:t xml:space="preserve"> to identify patterns, </w:t>
      </w:r>
      <w:proofErr w:type="spellStart"/>
      <w:r w:rsidRPr="00037B94">
        <w:rPr>
          <w:rFonts w:ascii="Times New Roman" w:hAnsi="Times New Roman" w:cs="Times New Roman"/>
          <w:sz w:val="24"/>
          <w:szCs w:val="24"/>
        </w:rPr>
        <w:t>predict</w:t>
      </w:r>
      <w:proofErr w:type="spellEnd"/>
      <w:r w:rsidRPr="00037B94">
        <w:rPr>
          <w:rFonts w:ascii="Times New Roman" w:hAnsi="Times New Roman" w:cs="Times New Roman"/>
          <w:sz w:val="24"/>
          <w:szCs w:val="24"/>
        </w:rPr>
        <w:t xml:space="preserve"> trends, and support </w:t>
      </w:r>
      <w:proofErr w:type="gramStart"/>
      <w:r w:rsidRPr="00037B94">
        <w:rPr>
          <w:rFonts w:ascii="Times New Roman" w:hAnsi="Times New Roman" w:cs="Times New Roman"/>
          <w:sz w:val="24"/>
          <w:szCs w:val="24"/>
        </w:rPr>
        <w:t>data</w:t>
      </w:r>
      <w:proofErr w:type="gramEnd"/>
      <w:r w:rsidRPr="00037B94">
        <w:rPr>
          <w:rFonts w:ascii="Times New Roman" w:hAnsi="Times New Roman" w:cs="Times New Roman"/>
          <w:sz w:val="24"/>
          <w:szCs w:val="24"/>
        </w:rPr>
        <w:t>-</w:t>
      </w:r>
      <w:proofErr w:type="spellStart"/>
      <w:r w:rsidRPr="00037B94">
        <w:rPr>
          <w:rFonts w:ascii="Times New Roman" w:hAnsi="Times New Roman" w:cs="Times New Roman"/>
          <w:sz w:val="24"/>
          <w:szCs w:val="24"/>
        </w:rPr>
        <w:t>driven</w:t>
      </w:r>
      <w:proofErr w:type="spell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decision</w:t>
      </w:r>
      <w:proofErr w:type="spellEnd"/>
      <w:r w:rsidRPr="00037B94">
        <w:rPr>
          <w:rFonts w:ascii="Times New Roman" w:hAnsi="Times New Roman" w:cs="Times New Roman"/>
          <w:sz w:val="24"/>
          <w:szCs w:val="24"/>
        </w:rPr>
        <w:t xml:space="preserve">-making for investors and </w:t>
      </w:r>
      <w:proofErr w:type="spellStart"/>
      <w:r w:rsidRPr="00037B94">
        <w:rPr>
          <w:rFonts w:ascii="Times New Roman" w:hAnsi="Times New Roman" w:cs="Times New Roman"/>
          <w:sz w:val="24"/>
          <w:szCs w:val="24"/>
        </w:rPr>
        <w:t>analysts</w:t>
      </w:r>
      <w:proofErr w:type="spellEnd"/>
      <w:r w:rsidRPr="00037B94">
        <w:rPr>
          <w:rFonts w:ascii="Times New Roman" w:hAnsi="Times New Roman" w:cs="Times New Roman"/>
          <w:sz w:val="24"/>
          <w:szCs w:val="24"/>
        </w:rPr>
        <w:t>.</w:t>
      </w:r>
    </w:p>
    <w:p w14:paraId="6C18C74C" w14:textId="77777777" w:rsidR="00037B94" w:rsidRPr="00037B94" w:rsidRDefault="00037B94" w:rsidP="00037B94">
      <w:pPr>
        <w:pStyle w:val="ListeParagraf"/>
        <w:spacing w:before="100" w:beforeAutospacing="1" w:after="0" w:afterAutospacing="0" w:line="360" w:lineRule="auto"/>
        <w:ind w:left="0" w:firstLine="709"/>
        <w:rPr>
          <w:rFonts w:ascii="Times New Roman" w:hAnsi="Times New Roman" w:cs="Times New Roman"/>
          <w:sz w:val="24"/>
          <w:szCs w:val="24"/>
        </w:rPr>
      </w:pPr>
      <w:r w:rsidRPr="00037B94">
        <w:rPr>
          <w:rFonts w:ascii="Times New Roman" w:hAnsi="Times New Roman" w:cs="Times New Roman"/>
          <w:sz w:val="24"/>
          <w:szCs w:val="24"/>
        </w:rPr>
        <w:t xml:space="preserve">Traditional statistical models such as ARIMA often fail to capture the complex, non-linear nature of financial markets. In contrast, modern AI methods can model dynamic and </w:t>
      </w:r>
      <w:proofErr w:type="spellStart"/>
      <w:r w:rsidRPr="00037B94">
        <w:rPr>
          <w:rFonts w:ascii="Times New Roman" w:hAnsi="Times New Roman" w:cs="Times New Roman"/>
          <w:sz w:val="24"/>
          <w:szCs w:val="24"/>
        </w:rPr>
        <w:t>volatile</w:t>
      </w:r>
      <w:proofErr w:type="spellEnd"/>
      <w:r w:rsidRPr="00037B94">
        <w:rPr>
          <w:rFonts w:ascii="Times New Roman" w:hAnsi="Times New Roman" w:cs="Times New Roman"/>
          <w:sz w:val="24"/>
          <w:szCs w:val="24"/>
        </w:rPr>
        <w:t xml:space="preserve"> behaviors </w:t>
      </w:r>
      <w:proofErr w:type="spellStart"/>
      <w:r w:rsidRPr="00037B94">
        <w:rPr>
          <w:rFonts w:ascii="Times New Roman" w:hAnsi="Times New Roman" w:cs="Times New Roman"/>
          <w:sz w:val="24"/>
          <w:szCs w:val="24"/>
        </w:rPr>
        <w:t>effectively</w:t>
      </w:r>
      <w:proofErr w:type="spellEnd"/>
      <w:r w:rsidRPr="00037B94">
        <w:rPr>
          <w:rFonts w:ascii="Times New Roman" w:hAnsi="Times New Roman" w:cs="Times New Roman"/>
          <w:sz w:val="24"/>
          <w:szCs w:val="24"/>
        </w:rPr>
        <w:t xml:space="preserve">, improving </w:t>
      </w:r>
      <w:proofErr w:type="spellStart"/>
      <w:r w:rsidRPr="00037B94">
        <w:rPr>
          <w:rFonts w:ascii="Times New Roman" w:hAnsi="Times New Roman" w:cs="Times New Roman"/>
          <w:sz w:val="24"/>
          <w:szCs w:val="24"/>
        </w:rPr>
        <w:t>forecasting</w:t>
      </w:r>
      <w:proofErr w:type="spell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reliability</w:t>
      </w:r>
      <w:proofErr w:type="spellEnd"/>
      <w:r w:rsidRPr="00037B94">
        <w:rPr>
          <w:rFonts w:ascii="Times New Roman" w:hAnsi="Times New Roman" w:cs="Times New Roman"/>
          <w:sz w:val="24"/>
          <w:szCs w:val="24"/>
        </w:rPr>
        <w:t xml:space="preserve"> and </w:t>
      </w:r>
      <w:proofErr w:type="spellStart"/>
      <w:r w:rsidRPr="00037B94">
        <w:rPr>
          <w:rFonts w:ascii="Times New Roman" w:hAnsi="Times New Roman" w:cs="Times New Roman"/>
          <w:sz w:val="24"/>
          <w:szCs w:val="24"/>
        </w:rPr>
        <w:t>adaptability</w:t>
      </w:r>
      <w:proofErr w:type="spellEnd"/>
      <w:r w:rsidRPr="00037B94">
        <w:rPr>
          <w:rFonts w:ascii="Times New Roman" w:hAnsi="Times New Roman" w:cs="Times New Roman"/>
          <w:sz w:val="24"/>
          <w:szCs w:val="24"/>
        </w:rPr>
        <w:t xml:space="preserve"> in changing economic conditions.</w:t>
      </w:r>
    </w:p>
    <w:p w14:paraId="0DA292F1" w14:textId="77777777" w:rsidR="00037B94" w:rsidRPr="00037B94" w:rsidRDefault="00037B94" w:rsidP="00037B94">
      <w:pPr>
        <w:pStyle w:val="ListeParagraf"/>
        <w:spacing w:before="100" w:beforeAutospacing="1" w:after="0" w:afterAutospacing="0" w:line="360" w:lineRule="auto"/>
        <w:ind w:left="0" w:firstLine="709"/>
        <w:rPr>
          <w:rFonts w:ascii="Times New Roman" w:hAnsi="Times New Roman" w:cs="Times New Roman"/>
          <w:sz w:val="24"/>
          <w:szCs w:val="24"/>
        </w:rPr>
      </w:pPr>
      <w:r w:rsidRPr="00037B94">
        <w:rPr>
          <w:rFonts w:ascii="Times New Roman" w:hAnsi="Times New Roman" w:cs="Times New Roman"/>
          <w:sz w:val="24"/>
          <w:szCs w:val="24"/>
        </w:rPr>
        <w:t xml:space="preserve">The system </w:t>
      </w:r>
      <w:proofErr w:type="spellStart"/>
      <w:r w:rsidRPr="00037B94">
        <w:rPr>
          <w:rFonts w:ascii="Times New Roman" w:hAnsi="Times New Roman" w:cs="Times New Roman"/>
          <w:sz w:val="24"/>
          <w:szCs w:val="24"/>
        </w:rPr>
        <w:t>integrates</w:t>
      </w:r>
      <w:proofErr w:type="spell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automated</w:t>
      </w:r>
      <w:proofErr w:type="spellEnd"/>
      <w:r w:rsidRPr="00037B94">
        <w:rPr>
          <w:rFonts w:ascii="Times New Roman" w:hAnsi="Times New Roman" w:cs="Times New Roman"/>
          <w:sz w:val="24"/>
          <w:szCs w:val="24"/>
        </w:rPr>
        <w:t xml:space="preserve"> </w:t>
      </w:r>
      <w:proofErr w:type="gramStart"/>
      <w:r w:rsidRPr="00037B94">
        <w:rPr>
          <w:rFonts w:ascii="Times New Roman" w:hAnsi="Times New Roman" w:cs="Times New Roman"/>
          <w:sz w:val="24"/>
          <w:szCs w:val="24"/>
        </w:rPr>
        <w:t>data</w:t>
      </w:r>
      <w:proofErr w:type="gram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preprocessing</w:t>
      </w:r>
      <w:proofErr w:type="spell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machine</w:t>
      </w:r>
      <w:proofErr w:type="spellEnd"/>
      <w:r w:rsidRPr="00037B94">
        <w:rPr>
          <w:rFonts w:ascii="Times New Roman" w:hAnsi="Times New Roman" w:cs="Times New Roman"/>
          <w:sz w:val="24"/>
          <w:szCs w:val="24"/>
        </w:rPr>
        <w:t xml:space="preserve"> learning model </w:t>
      </w:r>
      <w:proofErr w:type="spellStart"/>
      <w:r w:rsidRPr="00037B94">
        <w:rPr>
          <w:rFonts w:ascii="Times New Roman" w:hAnsi="Times New Roman" w:cs="Times New Roman"/>
          <w:sz w:val="24"/>
          <w:szCs w:val="24"/>
        </w:rPr>
        <w:t>training</w:t>
      </w:r>
      <w:proofErr w:type="spellEnd"/>
      <w:r w:rsidRPr="00037B94">
        <w:rPr>
          <w:rFonts w:ascii="Times New Roman" w:hAnsi="Times New Roman" w:cs="Times New Roman"/>
          <w:sz w:val="24"/>
          <w:szCs w:val="24"/>
        </w:rPr>
        <w:t xml:space="preserve">, and </w:t>
      </w:r>
      <w:proofErr w:type="spellStart"/>
      <w:r w:rsidRPr="00037B94">
        <w:rPr>
          <w:rFonts w:ascii="Times New Roman" w:hAnsi="Times New Roman" w:cs="Times New Roman"/>
          <w:sz w:val="24"/>
          <w:szCs w:val="24"/>
        </w:rPr>
        <w:t>visualization</w:t>
      </w:r>
      <w:proofErr w:type="spellEnd"/>
      <w:r w:rsidRPr="00037B94">
        <w:rPr>
          <w:rFonts w:ascii="Times New Roman" w:hAnsi="Times New Roman" w:cs="Times New Roman"/>
          <w:sz w:val="24"/>
          <w:szCs w:val="24"/>
        </w:rPr>
        <w:t xml:space="preserve"> tools within a </w:t>
      </w:r>
      <w:proofErr w:type="spellStart"/>
      <w:r w:rsidRPr="00037B94">
        <w:rPr>
          <w:rFonts w:ascii="Times New Roman" w:hAnsi="Times New Roman" w:cs="Times New Roman"/>
          <w:sz w:val="24"/>
          <w:szCs w:val="24"/>
        </w:rPr>
        <w:t>scalable</w:t>
      </w:r>
      <w:proofErr w:type="spell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architecture</w:t>
      </w:r>
      <w:proofErr w:type="spellEnd"/>
      <w:r w:rsidRPr="00037B94">
        <w:rPr>
          <w:rFonts w:ascii="Times New Roman" w:hAnsi="Times New Roman" w:cs="Times New Roman"/>
          <w:sz w:val="24"/>
          <w:szCs w:val="24"/>
        </w:rPr>
        <w:t xml:space="preserve">. This modular </w:t>
      </w:r>
      <w:proofErr w:type="spellStart"/>
      <w:r w:rsidRPr="00037B94">
        <w:rPr>
          <w:rFonts w:ascii="Times New Roman" w:hAnsi="Times New Roman" w:cs="Times New Roman"/>
          <w:sz w:val="24"/>
          <w:szCs w:val="24"/>
        </w:rPr>
        <w:t>design</w:t>
      </w:r>
      <w:proofErr w:type="spellEnd"/>
      <w:r w:rsidRPr="00037B94">
        <w:rPr>
          <w:rFonts w:ascii="Times New Roman" w:hAnsi="Times New Roman" w:cs="Times New Roman"/>
          <w:sz w:val="24"/>
          <w:szCs w:val="24"/>
        </w:rPr>
        <w:t xml:space="preserve"> allows </w:t>
      </w:r>
      <w:proofErr w:type="spellStart"/>
      <w:r w:rsidRPr="00037B94">
        <w:rPr>
          <w:rFonts w:ascii="Times New Roman" w:hAnsi="Times New Roman" w:cs="Times New Roman"/>
          <w:sz w:val="24"/>
          <w:szCs w:val="24"/>
        </w:rPr>
        <w:t>seamless</w:t>
      </w:r>
      <w:proofErr w:type="spell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integration</w:t>
      </w:r>
      <w:proofErr w:type="spellEnd"/>
      <w:r w:rsidRPr="00037B94">
        <w:rPr>
          <w:rFonts w:ascii="Times New Roman" w:hAnsi="Times New Roman" w:cs="Times New Roman"/>
          <w:sz w:val="24"/>
          <w:szCs w:val="24"/>
        </w:rPr>
        <w:t xml:space="preserve"> of new </w:t>
      </w:r>
      <w:proofErr w:type="gramStart"/>
      <w:r w:rsidRPr="00037B94">
        <w:rPr>
          <w:rFonts w:ascii="Times New Roman" w:hAnsi="Times New Roman" w:cs="Times New Roman"/>
          <w:sz w:val="24"/>
          <w:szCs w:val="24"/>
        </w:rPr>
        <w:t>data</w:t>
      </w:r>
      <w:proofErr w:type="gram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sources</w:t>
      </w:r>
      <w:proofErr w:type="spellEnd"/>
      <w:r w:rsidRPr="00037B94">
        <w:rPr>
          <w:rFonts w:ascii="Times New Roman" w:hAnsi="Times New Roman" w:cs="Times New Roman"/>
          <w:sz w:val="24"/>
          <w:szCs w:val="24"/>
        </w:rPr>
        <w:t xml:space="preserve"> and </w:t>
      </w:r>
      <w:proofErr w:type="spellStart"/>
      <w:r w:rsidRPr="00037B94">
        <w:rPr>
          <w:rFonts w:ascii="Times New Roman" w:hAnsi="Times New Roman" w:cs="Times New Roman"/>
          <w:sz w:val="24"/>
          <w:szCs w:val="24"/>
        </w:rPr>
        <w:t>algorithms</w:t>
      </w:r>
      <w:proofErr w:type="spell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ensuring</w:t>
      </w:r>
      <w:proofErr w:type="spellEnd"/>
      <w:r w:rsidRPr="00037B94">
        <w:rPr>
          <w:rFonts w:ascii="Times New Roman" w:hAnsi="Times New Roman" w:cs="Times New Roman"/>
          <w:sz w:val="24"/>
          <w:szCs w:val="24"/>
        </w:rPr>
        <w:t xml:space="preserve"> the platform </w:t>
      </w:r>
      <w:proofErr w:type="spellStart"/>
      <w:r w:rsidRPr="00037B94">
        <w:rPr>
          <w:rFonts w:ascii="Times New Roman" w:hAnsi="Times New Roman" w:cs="Times New Roman"/>
          <w:sz w:val="24"/>
          <w:szCs w:val="24"/>
        </w:rPr>
        <w:t>remains</w:t>
      </w:r>
      <w:proofErr w:type="spellEnd"/>
      <w:r w:rsidRPr="00037B94">
        <w:rPr>
          <w:rFonts w:ascii="Times New Roman" w:hAnsi="Times New Roman" w:cs="Times New Roman"/>
          <w:sz w:val="24"/>
          <w:szCs w:val="24"/>
        </w:rPr>
        <w:t xml:space="preserve"> flexible for future </w:t>
      </w:r>
      <w:proofErr w:type="spellStart"/>
      <w:r w:rsidRPr="00037B94">
        <w:rPr>
          <w:rFonts w:ascii="Times New Roman" w:hAnsi="Times New Roman" w:cs="Times New Roman"/>
          <w:sz w:val="24"/>
          <w:szCs w:val="24"/>
        </w:rPr>
        <w:t>technological</w:t>
      </w:r>
      <w:proofErr w:type="spell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improvements</w:t>
      </w:r>
      <w:proofErr w:type="spellEnd"/>
      <w:r w:rsidRPr="00037B94">
        <w:rPr>
          <w:rFonts w:ascii="Times New Roman" w:hAnsi="Times New Roman" w:cs="Times New Roman"/>
          <w:sz w:val="24"/>
          <w:szCs w:val="24"/>
        </w:rPr>
        <w:t>.</w:t>
      </w:r>
    </w:p>
    <w:p w14:paraId="30EBE36B" w14:textId="51F926E9" w:rsidR="00037B94" w:rsidRDefault="00037B94" w:rsidP="00037B94">
      <w:pPr>
        <w:pStyle w:val="ListeParagraf"/>
        <w:spacing w:before="100" w:beforeAutospacing="1" w:after="0" w:afterAutospacing="0" w:line="360" w:lineRule="auto"/>
        <w:ind w:left="0" w:firstLine="709"/>
        <w:rPr>
          <w:rFonts w:ascii="Times New Roman" w:hAnsi="Times New Roman" w:cs="Times New Roman"/>
          <w:sz w:val="24"/>
          <w:szCs w:val="24"/>
        </w:rPr>
      </w:pPr>
      <w:proofErr w:type="spellStart"/>
      <w:r w:rsidRPr="00037B94">
        <w:rPr>
          <w:rFonts w:ascii="Times New Roman" w:hAnsi="Times New Roman" w:cs="Times New Roman"/>
          <w:sz w:val="24"/>
          <w:szCs w:val="24"/>
        </w:rPr>
        <w:t>Ultimately</w:t>
      </w:r>
      <w:proofErr w:type="spellEnd"/>
      <w:r w:rsidRPr="00037B94">
        <w:rPr>
          <w:rFonts w:ascii="Times New Roman" w:hAnsi="Times New Roman" w:cs="Times New Roman"/>
          <w:sz w:val="24"/>
          <w:szCs w:val="24"/>
        </w:rPr>
        <w:t xml:space="preserve">, the </w:t>
      </w:r>
      <w:proofErr w:type="spellStart"/>
      <w:r w:rsidRPr="00037B94">
        <w:rPr>
          <w:rFonts w:ascii="Times New Roman" w:hAnsi="Times New Roman" w:cs="Times New Roman"/>
          <w:sz w:val="24"/>
          <w:szCs w:val="24"/>
        </w:rPr>
        <w:t>project</w:t>
      </w:r>
      <w:proofErr w:type="spell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demonstrates</w:t>
      </w:r>
      <w:proofErr w:type="spellEnd"/>
      <w:r w:rsidRPr="00037B94">
        <w:rPr>
          <w:rFonts w:ascii="Times New Roman" w:hAnsi="Times New Roman" w:cs="Times New Roman"/>
          <w:sz w:val="24"/>
          <w:szCs w:val="24"/>
        </w:rPr>
        <w:t xml:space="preserve"> how </w:t>
      </w:r>
      <w:proofErr w:type="spellStart"/>
      <w:r w:rsidRPr="00037B94">
        <w:rPr>
          <w:rFonts w:ascii="Times New Roman" w:hAnsi="Times New Roman" w:cs="Times New Roman"/>
          <w:sz w:val="24"/>
          <w:szCs w:val="24"/>
        </w:rPr>
        <w:t>artificial</w:t>
      </w:r>
      <w:proofErr w:type="spell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intelligence</w:t>
      </w:r>
      <w:proofErr w:type="spellEnd"/>
      <w:r w:rsidRPr="00037B94">
        <w:rPr>
          <w:rFonts w:ascii="Times New Roman" w:hAnsi="Times New Roman" w:cs="Times New Roman"/>
          <w:sz w:val="24"/>
          <w:szCs w:val="24"/>
        </w:rPr>
        <w:t xml:space="preserve"> can </w:t>
      </w:r>
      <w:proofErr w:type="spellStart"/>
      <w:r w:rsidRPr="00037B94">
        <w:rPr>
          <w:rFonts w:ascii="Times New Roman" w:hAnsi="Times New Roman" w:cs="Times New Roman"/>
          <w:sz w:val="24"/>
          <w:szCs w:val="24"/>
        </w:rPr>
        <w:t>transform</w:t>
      </w:r>
      <w:proofErr w:type="spellEnd"/>
      <w:r w:rsidRPr="00037B94">
        <w:rPr>
          <w:rFonts w:ascii="Times New Roman" w:hAnsi="Times New Roman" w:cs="Times New Roman"/>
          <w:sz w:val="24"/>
          <w:szCs w:val="24"/>
        </w:rPr>
        <w:t xml:space="preserve"> financial </w:t>
      </w:r>
      <w:proofErr w:type="spellStart"/>
      <w:r w:rsidRPr="00037B94">
        <w:rPr>
          <w:rFonts w:ascii="Times New Roman" w:hAnsi="Times New Roman" w:cs="Times New Roman"/>
          <w:sz w:val="24"/>
          <w:szCs w:val="24"/>
        </w:rPr>
        <w:t>forecasting</w:t>
      </w:r>
      <w:proofErr w:type="spellEnd"/>
      <w:r w:rsidRPr="00037B94">
        <w:rPr>
          <w:rFonts w:ascii="Times New Roman" w:hAnsi="Times New Roman" w:cs="Times New Roman"/>
          <w:sz w:val="24"/>
          <w:szCs w:val="24"/>
        </w:rPr>
        <w:t xml:space="preserve"> by combining </w:t>
      </w:r>
      <w:proofErr w:type="spellStart"/>
      <w:r w:rsidRPr="00037B94">
        <w:rPr>
          <w:rFonts w:ascii="Times New Roman" w:hAnsi="Times New Roman" w:cs="Times New Roman"/>
          <w:sz w:val="24"/>
          <w:szCs w:val="24"/>
        </w:rPr>
        <w:t>precision</w:t>
      </w:r>
      <w:proofErr w:type="spell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computational</w:t>
      </w:r>
      <w:proofErr w:type="spell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efficiency</w:t>
      </w:r>
      <w:proofErr w:type="spellEnd"/>
      <w:r w:rsidRPr="00037B94">
        <w:rPr>
          <w:rFonts w:ascii="Times New Roman" w:hAnsi="Times New Roman" w:cs="Times New Roman"/>
          <w:sz w:val="24"/>
          <w:szCs w:val="24"/>
        </w:rPr>
        <w:t xml:space="preserve">, and </w:t>
      </w:r>
      <w:proofErr w:type="spellStart"/>
      <w:r w:rsidRPr="00037B94">
        <w:rPr>
          <w:rFonts w:ascii="Times New Roman" w:hAnsi="Times New Roman" w:cs="Times New Roman"/>
          <w:sz w:val="24"/>
          <w:szCs w:val="24"/>
        </w:rPr>
        <w:t>interpretability</w:t>
      </w:r>
      <w:proofErr w:type="spellEnd"/>
      <w:r w:rsidRPr="00037B94">
        <w:rPr>
          <w:rFonts w:ascii="Times New Roman" w:hAnsi="Times New Roman" w:cs="Times New Roman"/>
          <w:sz w:val="24"/>
          <w:szCs w:val="24"/>
        </w:rPr>
        <w:t xml:space="preserve"> to deliver </w:t>
      </w:r>
      <w:proofErr w:type="spellStart"/>
      <w:r w:rsidRPr="00037B94">
        <w:rPr>
          <w:rFonts w:ascii="Times New Roman" w:hAnsi="Times New Roman" w:cs="Times New Roman"/>
          <w:sz w:val="24"/>
          <w:szCs w:val="24"/>
        </w:rPr>
        <w:t>actionable</w:t>
      </w:r>
      <w:proofErr w:type="spellEnd"/>
      <w:r w:rsidRPr="00037B94">
        <w:rPr>
          <w:rFonts w:ascii="Times New Roman" w:hAnsi="Times New Roman" w:cs="Times New Roman"/>
          <w:sz w:val="24"/>
          <w:szCs w:val="24"/>
        </w:rPr>
        <w:t xml:space="preserve"> insights for financial </w:t>
      </w:r>
      <w:proofErr w:type="spellStart"/>
      <w:r w:rsidRPr="00037B94">
        <w:rPr>
          <w:rFonts w:ascii="Times New Roman" w:hAnsi="Times New Roman" w:cs="Times New Roman"/>
          <w:sz w:val="24"/>
          <w:szCs w:val="24"/>
        </w:rPr>
        <w:t>professionals</w:t>
      </w:r>
      <w:proofErr w:type="spellEnd"/>
      <w:r w:rsidRPr="00037B94">
        <w:rPr>
          <w:rFonts w:ascii="Times New Roman" w:hAnsi="Times New Roman" w:cs="Times New Roman"/>
          <w:sz w:val="24"/>
          <w:szCs w:val="24"/>
        </w:rPr>
        <w:t xml:space="preserve"> (</w:t>
      </w:r>
      <w:proofErr w:type="spellStart"/>
      <w:r w:rsidRPr="00037B94">
        <w:rPr>
          <w:rFonts w:ascii="Times New Roman" w:hAnsi="Times New Roman" w:cs="Times New Roman"/>
          <w:sz w:val="24"/>
          <w:szCs w:val="24"/>
        </w:rPr>
        <w:t>Goodfellow</w:t>
      </w:r>
      <w:proofErr w:type="spellEnd"/>
      <w:r w:rsidRPr="00037B94">
        <w:rPr>
          <w:rFonts w:ascii="Times New Roman" w:hAnsi="Times New Roman" w:cs="Times New Roman"/>
          <w:sz w:val="24"/>
          <w:szCs w:val="24"/>
        </w:rPr>
        <w:t xml:space="preserve"> et al., 2016).</w:t>
      </w:r>
      <w:r>
        <w:rPr>
          <w:rFonts w:ascii="Times New Roman" w:hAnsi="Times New Roman" w:cs="Times New Roman"/>
          <w:sz w:val="24"/>
          <w:szCs w:val="24"/>
        </w:rPr>
        <w:t xml:space="preserve"> </w:t>
      </w:r>
    </w:p>
    <w:p w14:paraId="4FEFC425" w14:textId="77BAE9B4" w:rsidR="00037B94" w:rsidRPr="00502225" w:rsidRDefault="004A772D" w:rsidP="00502225">
      <w:pPr>
        <w:spacing w:before="100" w:beforeAutospacing="1" w:after="0" w:afterAutospacing="0" w:line="360" w:lineRule="auto"/>
        <w:rPr>
          <w:rFonts w:ascii="Times New Roman" w:hAnsi="Times New Roman" w:cs="Times New Roman"/>
          <w:sz w:val="24"/>
          <w:szCs w:val="24"/>
        </w:rPr>
      </w:pPr>
      <w:r w:rsidRPr="00502225">
        <w:rPr>
          <w:rFonts w:ascii="Times New Roman" w:hAnsi="Times New Roman" w:cs="Times New Roman"/>
          <w:sz w:val="24"/>
          <w:szCs w:val="24"/>
        </w:rPr>
        <w:t xml:space="preserve"> </w:t>
      </w:r>
      <w:r w:rsidR="00037B94" w:rsidRPr="00502225">
        <w:rPr>
          <w:rFonts w:ascii="Times New Roman" w:hAnsi="Times New Roman" w:cs="Times New Roman"/>
          <w:sz w:val="24"/>
          <w:szCs w:val="24"/>
        </w:rPr>
        <w:br w:type="page"/>
      </w:r>
    </w:p>
    <w:p w14:paraId="3C448FB1" w14:textId="2B7F4055" w:rsidR="004A772D" w:rsidRDefault="008E2A50" w:rsidP="00C1396A">
      <w:pPr>
        <w:pStyle w:val="CHAPTER"/>
      </w:pPr>
      <w:r w:rsidRPr="00C1396A">
        <w:lastRenderedPageBreak/>
        <w:t>CHAPTER 1</w:t>
      </w:r>
    </w:p>
    <w:p w14:paraId="41A2DDF2" w14:textId="2CC0841B" w:rsidR="008E0515" w:rsidRPr="00D90217" w:rsidRDefault="008E0515" w:rsidP="008E0515">
      <w:pPr>
        <w:rPr>
          <w:rFonts w:ascii="Times New Roman" w:hAnsi="Times New Roman" w:cs="Times New Roman"/>
          <w:b/>
          <w:bCs/>
          <w:i/>
          <w:iCs/>
          <w:color w:val="EE0000"/>
          <w:sz w:val="20"/>
          <w:szCs w:val="20"/>
        </w:rPr>
      </w:pPr>
      <w:r w:rsidRPr="00D90217">
        <w:rPr>
          <w:rFonts w:ascii="Times New Roman" w:hAnsi="Times New Roman" w:cs="Times New Roman"/>
          <w:b/>
          <w:bCs/>
          <w:i/>
          <w:iCs/>
          <w:color w:val="EE0000"/>
          <w:sz w:val="20"/>
          <w:szCs w:val="20"/>
        </w:rPr>
        <w:t xml:space="preserve">(In this </w:t>
      </w:r>
      <w:proofErr w:type="spellStart"/>
      <w:r w:rsidRPr="00D90217">
        <w:rPr>
          <w:rFonts w:ascii="Times New Roman" w:hAnsi="Times New Roman" w:cs="Times New Roman"/>
          <w:b/>
          <w:bCs/>
          <w:i/>
          <w:iCs/>
          <w:color w:val="EE0000"/>
          <w:sz w:val="20"/>
          <w:szCs w:val="20"/>
        </w:rPr>
        <w:t>section</w:t>
      </w:r>
      <w:proofErr w:type="spellEnd"/>
      <w:r w:rsidRPr="00D90217">
        <w:rPr>
          <w:rFonts w:ascii="Times New Roman" w:hAnsi="Times New Roman" w:cs="Times New Roman"/>
          <w:b/>
          <w:bCs/>
          <w:i/>
          <w:iCs/>
          <w:color w:val="EE0000"/>
          <w:sz w:val="20"/>
          <w:szCs w:val="20"/>
        </w:rPr>
        <w:t xml:space="preserve">, </w:t>
      </w:r>
      <w:proofErr w:type="spellStart"/>
      <w:r w:rsidRPr="00D90217">
        <w:rPr>
          <w:rFonts w:ascii="Times New Roman" w:hAnsi="Times New Roman" w:cs="Times New Roman"/>
          <w:b/>
          <w:bCs/>
          <w:i/>
          <w:iCs/>
          <w:color w:val="EE0000"/>
          <w:sz w:val="20"/>
          <w:szCs w:val="20"/>
        </w:rPr>
        <w:t>students</w:t>
      </w:r>
      <w:proofErr w:type="spellEnd"/>
      <w:r w:rsidRPr="00D90217">
        <w:rPr>
          <w:rFonts w:ascii="Times New Roman" w:hAnsi="Times New Roman" w:cs="Times New Roman"/>
          <w:b/>
          <w:bCs/>
          <w:i/>
          <w:iCs/>
          <w:color w:val="EE0000"/>
          <w:sz w:val="20"/>
          <w:szCs w:val="20"/>
        </w:rPr>
        <w:t xml:space="preserve"> must provide a</w:t>
      </w:r>
      <w:r w:rsidR="003D1BC7" w:rsidRPr="00D90217">
        <w:rPr>
          <w:rFonts w:ascii="Times New Roman" w:hAnsi="Times New Roman" w:cs="Times New Roman"/>
          <w:b/>
          <w:bCs/>
          <w:i/>
          <w:iCs/>
          <w:color w:val="EE0000"/>
          <w:sz w:val="20"/>
          <w:szCs w:val="20"/>
        </w:rPr>
        <w:t xml:space="preserve"> meaningful</w:t>
      </w:r>
      <w:r w:rsidRPr="00D90217">
        <w:rPr>
          <w:rFonts w:ascii="Times New Roman" w:hAnsi="Times New Roman" w:cs="Times New Roman"/>
          <w:b/>
          <w:bCs/>
          <w:i/>
          <w:iCs/>
          <w:color w:val="EE0000"/>
          <w:sz w:val="20"/>
          <w:szCs w:val="20"/>
        </w:rPr>
        <w:t xml:space="preserve"> </w:t>
      </w:r>
      <w:proofErr w:type="spellStart"/>
      <w:r w:rsidR="003D1BC7" w:rsidRPr="00D90217">
        <w:rPr>
          <w:rFonts w:ascii="Times New Roman" w:hAnsi="Times New Roman" w:cs="Times New Roman"/>
          <w:b/>
          <w:bCs/>
          <w:i/>
          <w:iCs/>
          <w:color w:val="EE0000"/>
          <w:sz w:val="20"/>
          <w:szCs w:val="20"/>
        </w:rPr>
        <w:t>title</w:t>
      </w:r>
      <w:proofErr w:type="spellEnd"/>
      <w:r w:rsidR="003D1BC7" w:rsidRPr="00D90217">
        <w:rPr>
          <w:rFonts w:ascii="Times New Roman" w:hAnsi="Times New Roman" w:cs="Times New Roman"/>
          <w:b/>
          <w:bCs/>
          <w:i/>
          <w:iCs/>
          <w:color w:val="EE0000"/>
          <w:sz w:val="20"/>
          <w:szCs w:val="20"/>
        </w:rPr>
        <w:t xml:space="preserve"> and </w:t>
      </w:r>
      <w:proofErr w:type="spellStart"/>
      <w:r w:rsidRPr="00D90217">
        <w:rPr>
          <w:rFonts w:ascii="Times New Roman" w:hAnsi="Times New Roman" w:cs="Times New Roman"/>
          <w:b/>
          <w:bCs/>
          <w:i/>
          <w:iCs/>
          <w:color w:val="EE0000"/>
          <w:sz w:val="20"/>
          <w:szCs w:val="20"/>
        </w:rPr>
        <w:t>comprehensive</w:t>
      </w:r>
      <w:proofErr w:type="spellEnd"/>
      <w:r w:rsidRPr="00D90217">
        <w:rPr>
          <w:rFonts w:ascii="Times New Roman" w:hAnsi="Times New Roman" w:cs="Times New Roman"/>
          <w:b/>
          <w:bCs/>
          <w:i/>
          <w:iCs/>
          <w:color w:val="EE0000"/>
          <w:sz w:val="20"/>
          <w:szCs w:val="20"/>
        </w:rPr>
        <w:t xml:space="preserve"> </w:t>
      </w:r>
      <w:proofErr w:type="spellStart"/>
      <w:r w:rsidRPr="00D90217">
        <w:rPr>
          <w:rFonts w:ascii="Times New Roman" w:hAnsi="Times New Roman" w:cs="Times New Roman"/>
          <w:b/>
          <w:bCs/>
          <w:i/>
          <w:iCs/>
          <w:color w:val="EE0000"/>
          <w:sz w:val="20"/>
          <w:szCs w:val="20"/>
        </w:rPr>
        <w:t>overview</w:t>
      </w:r>
      <w:proofErr w:type="spellEnd"/>
      <w:r w:rsidRPr="00D90217">
        <w:rPr>
          <w:rFonts w:ascii="Times New Roman" w:hAnsi="Times New Roman" w:cs="Times New Roman"/>
          <w:b/>
          <w:bCs/>
          <w:i/>
          <w:iCs/>
          <w:color w:val="EE0000"/>
          <w:sz w:val="20"/>
          <w:szCs w:val="20"/>
        </w:rPr>
        <w:t xml:space="preserve"> of the fundamental concepts related to their study. The </w:t>
      </w:r>
      <w:proofErr w:type="spellStart"/>
      <w:r w:rsidRPr="00D90217">
        <w:rPr>
          <w:rFonts w:ascii="Times New Roman" w:hAnsi="Times New Roman" w:cs="Times New Roman"/>
          <w:b/>
          <w:bCs/>
          <w:i/>
          <w:iCs/>
          <w:color w:val="EE0000"/>
          <w:sz w:val="20"/>
          <w:szCs w:val="20"/>
        </w:rPr>
        <w:t>introduction</w:t>
      </w:r>
      <w:proofErr w:type="spellEnd"/>
      <w:r w:rsidRPr="00D90217">
        <w:rPr>
          <w:rFonts w:ascii="Times New Roman" w:hAnsi="Times New Roman" w:cs="Times New Roman"/>
          <w:b/>
          <w:bCs/>
          <w:i/>
          <w:iCs/>
          <w:color w:val="EE0000"/>
          <w:sz w:val="20"/>
          <w:szCs w:val="20"/>
        </w:rPr>
        <w:t xml:space="preserve"> should clearly </w:t>
      </w:r>
      <w:proofErr w:type="spellStart"/>
      <w:r w:rsidRPr="00D90217">
        <w:rPr>
          <w:rFonts w:ascii="Times New Roman" w:hAnsi="Times New Roman" w:cs="Times New Roman"/>
          <w:b/>
          <w:bCs/>
          <w:i/>
          <w:iCs/>
          <w:color w:val="EE0000"/>
          <w:sz w:val="20"/>
          <w:szCs w:val="20"/>
        </w:rPr>
        <w:t>establish</w:t>
      </w:r>
      <w:proofErr w:type="spellEnd"/>
      <w:r w:rsidRPr="00D90217">
        <w:rPr>
          <w:rFonts w:ascii="Times New Roman" w:hAnsi="Times New Roman" w:cs="Times New Roman"/>
          <w:b/>
          <w:bCs/>
          <w:i/>
          <w:iCs/>
          <w:color w:val="EE0000"/>
          <w:sz w:val="20"/>
          <w:szCs w:val="20"/>
        </w:rPr>
        <w:t xml:space="preserve"> the context, importance, and purpose of the </w:t>
      </w:r>
      <w:proofErr w:type="spellStart"/>
      <w:r w:rsidRPr="00D90217">
        <w:rPr>
          <w:rFonts w:ascii="Times New Roman" w:hAnsi="Times New Roman" w:cs="Times New Roman"/>
          <w:b/>
          <w:bCs/>
          <w:i/>
          <w:iCs/>
          <w:color w:val="EE0000"/>
          <w:sz w:val="20"/>
          <w:szCs w:val="20"/>
        </w:rPr>
        <w:t>project</w:t>
      </w:r>
      <w:proofErr w:type="spellEnd"/>
      <w:r w:rsidRPr="00D90217">
        <w:rPr>
          <w:rFonts w:ascii="Times New Roman" w:hAnsi="Times New Roman" w:cs="Times New Roman"/>
          <w:b/>
          <w:bCs/>
          <w:i/>
          <w:iCs/>
          <w:color w:val="EE0000"/>
          <w:sz w:val="20"/>
          <w:szCs w:val="20"/>
        </w:rPr>
        <w:t>.)</w:t>
      </w:r>
    </w:p>
    <w:p w14:paraId="6E5E1C66" w14:textId="2AC1EC85" w:rsidR="004A772D" w:rsidRPr="00C1396A" w:rsidRDefault="004023DD" w:rsidP="005C1376">
      <w:pPr>
        <w:pStyle w:val="Balk1"/>
      </w:pPr>
      <w:r w:rsidRPr="00C1396A">
        <w:t xml:space="preserve">ARTIFICIAL </w:t>
      </w:r>
      <w:r w:rsidRPr="005C1376">
        <w:t>INTELLIGENCE</w:t>
      </w:r>
      <w:r w:rsidRPr="00C1396A">
        <w:t xml:space="preserve"> AND APPLICATIONS IN FINANCIAL SYSTEMS</w:t>
      </w:r>
    </w:p>
    <w:p w14:paraId="2A95BB40" w14:textId="48EF278B" w:rsidR="004A772D" w:rsidRPr="000E505E" w:rsidRDefault="004A772D" w:rsidP="004A772D">
      <w:pPr>
        <w:pStyle w:val="ListeParagraf"/>
        <w:widowControl w:val="0"/>
        <w:tabs>
          <w:tab w:val="left" w:pos="709"/>
          <w:tab w:val="left" w:leader="dot" w:pos="8222"/>
        </w:tabs>
        <w:autoSpaceDE w:val="0"/>
        <w:autoSpaceDN w:val="0"/>
        <w:adjustRightInd w:val="0"/>
        <w:spacing w:after="0" w:afterAutospacing="0" w:line="360" w:lineRule="auto"/>
        <w:ind w:left="0"/>
        <w:rPr>
          <w:rFonts w:ascii="Times New Roman" w:hAnsi="Times New Roman" w:cs="Times New Roman"/>
          <w:sz w:val="24"/>
          <w:szCs w:val="24"/>
        </w:rPr>
      </w:pPr>
      <w:r>
        <w:rPr>
          <w:rFonts w:ascii="Times New Roman" w:hAnsi="Times New Roman" w:cs="Times New Roman"/>
          <w:sz w:val="24"/>
          <w:szCs w:val="24"/>
        </w:rPr>
        <w:tab/>
      </w:r>
      <w:r w:rsidR="00BB7520" w:rsidRPr="00BB7520">
        <w:rPr>
          <w:rFonts w:ascii="Times New Roman" w:hAnsi="Times New Roman" w:cs="Times New Roman"/>
          <w:sz w:val="24"/>
          <w:szCs w:val="24"/>
        </w:rPr>
        <w:t xml:space="preserve">Financial markets are </w:t>
      </w:r>
      <w:proofErr w:type="spellStart"/>
      <w:r w:rsidR="00BB7520" w:rsidRPr="00BB7520">
        <w:rPr>
          <w:rFonts w:ascii="Times New Roman" w:hAnsi="Times New Roman" w:cs="Times New Roman"/>
          <w:sz w:val="24"/>
          <w:szCs w:val="24"/>
        </w:rPr>
        <w:t>inherently</w:t>
      </w:r>
      <w:proofErr w:type="spellEnd"/>
      <w:r w:rsidR="00BB7520" w:rsidRPr="00BB7520">
        <w:rPr>
          <w:rFonts w:ascii="Times New Roman" w:hAnsi="Times New Roman" w:cs="Times New Roman"/>
          <w:sz w:val="24"/>
          <w:szCs w:val="24"/>
        </w:rPr>
        <w:t xml:space="preserve"> </w:t>
      </w:r>
      <w:proofErr w:type="spellStart"/>
      <w:r w:rsidR="00BB7520" w:rsidRPr="00BB7520">
        <w:rPr>
          <w:rFonts w:ascii="Times New Roman" w:hAnsi="Times New Roman" w:cs="Times New Roman"/>
          <w:sz w:val="24"/>
          <w:szCs w:val="24"/>
        </w:rPr>
        <w:t>volatile</w:t>
      </w:r>
      <w:proofErr w:type="spellEnd"/>
      <w:r w:rsidR="00BB7520" w:rsidRPr="00BB7520">
        <w:rPr>
          <w:rFonts w:ascii="Times New Roman" w:hAnsi="Times New Roman" w:cs="Times New Roman"/>
          <w:sz w:val="24"/>
          <w:szCs w:val="24"/>
        </w:rPr>
        <w:t xml:space="preserve">, and accurate </w:t>
      </w:r>
      <w:proofErr w:type="spellStart"/>
      <w:r w:rsidR="00BB7520" w:rsidRPr="00BB7520">
        <w:rPr>
          <w:rFonts w:ascii="Times New Roman" w:hAnsi="Times New Roman" w:cs="Times New Roman"/>
          <w:sz w:val="24"/>
          <w:szCs w:val="24"/>
        </w:rPr>
        <w:t>forecasting</w:t>
      </w:r>
      <w:proofErr w:type="spellEnd"/>
      <w:r w:rsidR="00BB7520" w:rsidRPr="00BB7520">
        <w:rPr>
          <w:rFonts w:ascii="Times New Roman" w:hAnsi="Times New Roman" w:cs="Times New Roman"/>
          <w:sz w:val="24"/>
          <w:szCs w:val="24"/>
        </w:rPr>
        <w:t xml:space="preserve"> of trends is crucial for investors, </w:t>
      </w:r>
      <w:proofErr w:type="spellStart"/>
      <w:r w:rsidR="00BB7520" w:rsidRPr="00BB7520">
        <w:rPr>
          <w:rFonts w:ascii="Times New Roman" w:hAnsi="Times New Roman" w:cs="Times New Roman"/>
          <w:sz w:val="24"/>
          <w:szCs w:val="24"/>
        </w:rPr>
        <w:t>institutions</w:t>
      </w:r>
      <w:proofErr w:type="spellEnd"/>
      <w:r w:rsidR="00BB7520" w:rsidRPr="00BB7520">
        <w:rPr>
          <w:rFonts w:ascii="Times New Roman" w:hAnsi="Times New Roman" w:cs="Times New Roman"/>
          <w:sz w:val="24"/>
          <w:szCs w:val="24"/>
        </w:rPr>
        <w:t xml:space="preserve">, and </w:t>
      </w:r>
      <w:proofErr w:type="spellStart"/>
      <w:r w:rsidR="00BB7520" w:rsidRPr="00BB7520">
        <w:rPr>
          <w:rFonts w:ascii="Times New Roman" w:hAnsi="Times New Roman" w:cs="Times New Roman"/>
          <w:sz w:val="24"/>
          <w:szCs w:val="24"/>
        </w:rPr>
        <w:t>policymakers</w:t>
      </w:r>
      <w:proofErr w:type="spellEnd"/>
      <w:r w:rsidR="00BB7520" w:rsidRPr="00BB7520">
        <w:rPr>
          <w:rFonts w:ascii="Times New Roman" w:hAnsi="Times New Roman" w:cs="Times New Roman"/>
          <w:sz w:val="24"/>
          <w:szCs w:val="24"/>
        </w:rPr>
        <w:t xml:space="preserve">. Traditional </w:t>
      </w:r>
      <w:proofErr w:type="spellStart"/>
      <w:r w:rsidR="00BB7520" w:rsidRPr="00BB7520">
        <w:rPr>
          <w:rFonts w:ascii="Times New Roman" w:hAnsi="Times New Roman" w:cs="Times New Roman"/>
          <w:sz w:val="24"/>
          <w:szCs w:val="24"/>
        </w:rPr>
        <w:t>forecasting</w:t>
      </w:r>
      <w:proofErr w:type="spellEnd"/>
      <w:r w:rsidR="00BB7520" w:rsidRPr="00BB7520">
        <w:rPr>
          <w:rFonts w:ascii="Times New Roman" w:hAnsi="Times New Roman" w:cs="Times New Roman"/>
          <w:sz w:val="24"/>
          <w:szCs w:val="24"/>
        </w:rPr>
        <w:t xml:space="preserve"> methods often </w:t>
      </w:r>
      <w:proofErr w:type="spellStart"/>
      <w:r w:rsidR="00BB7520" w:rsidRPr="00BB7520">
        <w:rPr>
          <w:rFonts w:ascii="Times New Roman" w:hAnsi="Times New Roman" w:cs="Times New Roman"/>
          <w:sz w:val="24"/>
          <w:szCs w:val="24"/>
        </w:rPr>
        <w:t>rely</w:t>
      </w:r>
      <w:proofErr w:type="spellEnd"/>
      <w:r w:rsidR="00BB7520" w:rsidRPr="00BB7520">
        <w:rPr>
          <w:rFonts w:ascii="Times New Roman" w:hAnsi="Times New Roman" w:cs="Times New Roman"/>
          <w:sz w:val="24"/>
          <w:szCs w:val="24"/>
        </w:rPr>
        <w:t xml:space="preserve"> on historical </w:t>
      </w:r>
      <w:proofErr w:type="gramStart"/>
      <w:r w:rsidR="00BB7520" w:rsidRPr="00BB7520">
        <w:rPr>
          <w:rFonts w:ascii="Times New Roman" w:hAnsi="Times New Roman" w:cs="Times New Roman"/>
          <w:sz w:val="24"/>
          <w:szCs w:val="24"/>
        </w:rPr>
        <w:t>data</w:t>
      </w:r>
      <w:proofErr w:type="gramEnd"/>
      <w:r w:rsidR="00BB7520" w:rsidRPr="00BB7520">
        <w:rPr>
          <w:rFonts w:ascii="Times New Roman" w:hAnsi="Times New Roman" w:cs="Times New Roman"/>
          <w:sz w:val="24"/>
          <w:szCs w:val="24"/>
        </w:rPr>
        <w:t xml:space="preserve"> and </w:t>
      </w:r>
      <w:proofErr w:type="spellStart"/>
      <w:r w:rsidR="00BB7520" w:rsidRPr="00BB7520">
        <w:rPr>
          <w:rFonts w:ascii="Times New Roman" w:hAnsi="Times New Roman" w:cs="Times New Roman"/>
          <w:sz w:val="24"/>
          <w:szCs w:val="24"/>
        </w:rPr>
        <w:t>manual</w:t>
      </w:r>
      <w:proofErr w:type="spellEnd"/>
      <w:r w:rsidR="00BB7520" w:rsidRPr="00BB7520">
        <w:rPr>
          <w:rFonts w:ascii="Times New Roman" w:hAnsi="Times New Roman" w:cs="Times New Roman"/>
          <w:sz w:val="24"/>
          <w:szCs w:val="24"/>
        </w:rPr>
        <w:t xml:space="preserve"> analysis, which can be time-</w:t>
      </w:r>
      <w:proofErr w:type="spellStart"/>
      <w:r w:rsidR="00BB7520" w:rsidRPr="00BB7520">
        <w:rPr>
          <w:rFonts w:ascii="Times New Roman" w:hAnsi="Times New Roman" w:cs="Times New Roman"/>
          <w:sz w:val="24"/>
          <w:szCs w:val="24"/>
        </w:rPr>
        <w:t>consuming</w:t>
      </w:r>
      <w:proofErr w:type="spellEnd"/>
      <w:r w:rsidR="00BB7520" w:rsidRPr="00BB7520">
        <w:rPr>
          <w:rFonts w:ascii="Times New Roman" w:hAnsi="Times New Roman" w:cs="Times New Roman"/>
          <w:sz w:val="24"/>
          <w:szCs w:val="24"/>
        </w:rPr>
        <w:t xml:space="preserve"> and </w:t>
      </w:r>
      <w:proofErr w:type="spellStart"/>
      <w:r w:rsidR="00BB7520" w:rsidRPr="00BB7520">
        <w:rPr>
          <w:rFonts w:ascii="Times New Roman" w:hAnsi="Times New Roman" w:cs="Times New Roman"/>
          <w:sz w:val="24"/>
          <w:szCs w:val="24"/>
        </w:rPr>
        <w:t>prone</w:t>
      </w:r>
      <w:proofErr w:type="spellEnd"/>
      <w:r w:rsidR="00BB7520" w:rsidRPr="00BB7520">
        <w:rPr>
          <w:rFonts w:ascii="Times New Roman" w:hAnsi="Times New Roman" w:cs="Times New Roman"/>
          <w:sz w:val="24"/>
          <w:szCs w:val="24"/>
        </w:rPr>
        <w:t xml:space="preserve"> to </w:t>
      </w:r>
      <w:proofErr w:type="spellStart"/>
      <w:r w:rsidR="00BB7520" w:rsidRPr="00BB7520">
        <w:rPr>
          <w:rFonts w:ascii="Times New Roman" w:hAnsi="Times New Roman" w:cs="Times New Roman"/>
          <w:sz w:val="24"/>
          <w:szCs w:val="24"/>
        </w:rPr>
        <w:t>human</w:t>
      </w:r>
      <w:proofErr w:type="spellEnd"/>
      <w:r w:rsidR="00BB7520" w:rsidRPr="00BB7520">
        <w:rPr>
          <w:rFonts w:ascii="Times New Roman" w:hAnsi="Times New Roman" w:cs="Times New Roman"/>
          <w:sz w:val="24"/>
          <w:szCs w:val="24"/>
        </w:rPr>
        <w:t xml:space="preserve"> </w:t>
      </w:r>
      <w:proofErr w:type="spellStart"/>
      <w:r w:rsidR="00BB7520" w:rsidRPr="00BB7520">
        <w:rPr>
          <w:rFonts w:ascii="Times New Roman" w:hAnsi="Times New Roman" w:cs="Times New Roman"/>
          <w:sz w:val="24"/>
          <w:szCs w:val="24"/>
        </w:rPr>
        <w:t>error</w:t>
      </w:r>
      <w:proofErr w:type="spellEnd"/>
      <w:r w:rsidR="00BB7520" w:rsidRPr="00BB7520">
        <w:rPr>
          <w:rFonts w:ascii="Times New Roman" w:hAnsi="Times New Roman" w:cs="Times New Roman"/>
          <w:sz w:val="24"/>
          <w:szCs w:val="24"/>
        </w:rPr>
        <w:t xml:space="preserve">. In this </w:t>
      </w:r>
      <w:proofErr w:type="spellStart"/>
      <w:r w:rsidR="00BB7520" w:rsidRPr="00BB7520">
        <w:rPr>
          <w:rFonts w:ascii="Times New Roman" w:hAnsi="Times New Roman" w:cs="Times New Roman"/>
          <w:sz w:val="24"/>
          <w:szCs w:val="24"/>
        </w:rPr>
        <w:t>project</w:t>
      </w:r>
      <w:proofErr w:type="spellEnd"/>
      <w:r w:rsidR="00BB7520" w:rsidRPr="00BB7520">
        <w:rPr>
          <w:rFonts w:ascii="Times New Roman" w:hAnsi="Times New Roman" w:cs="Times New Roman"/>
          <w:sz w:val="24"/>
          <w:szCs w:val="24"/>
        </w:rPr>
        <w:t xml:space="preserve">, the primary problem addressed is the lack of efficient, </w:t>
      </w:r>
      <w:proofErr w:type="gramStart"/>
      <w:r w:rsidR="00BB7520" w:rsidRPr="00BB7520">
        <w:rPr>
          <w:rFonts w:ascii="Times New Roman" w:hAnsi="Times New Roman" w:cs="Times New Roman"/>
          <w:sz w:val="24"/>
          <w:szCs w:val="24"/>
        </w:rPr>
        <w:t>data</w:t>
      </w:r>
      <w:proofErr w:type="gramEnd"/>
      <w:r w:rsidR="00BB7520" w:rsidRPr="00BB7520">
        <w:rPr>
          <w:rFonts w:ascii="Times New Roman" w:hAnsi="Times New Roman" w:cs="Times New Roman"/>
          <w:sz w:val="24"/>
          <w:szCs w:val="24"/>
        </w:rPr>
        <w:t>-</w:t>
      </w:r>
      <w:proofErr w:type="spellStart"/>
      <w:r w:rsidR="00BB7520" w:rsidRPr="00BB7520">
        <w:rPr>
          <w:rFonts w:ascii="Times New Roman" w:hAnsi="Times New Roman" w:cs="Times New Roman"/>
          <w:sz w:val="24"/>
          <w:szCs w:val="24"/>
        </w:rPr>
        <w:t>driven</w:t>
      </w:r>
      <w:proofErr w:type="spellEnd"/>
      <w:r w:rsidR="00BB7520" w:rsidRPr="00BB7520">
        <w:rPr>
          <w:rFonts w:ascii="Times New Roman" w:hAnsi="Times New Roman" w:cs="Times New Roman"/>
          <w:sz w:val="24"/>
          <w:szCs w:val="24"/>
        </w:rPr>
        <w:t xml:space="preserve"> tools capable of providing </w:t>
      </w:r>
      <w:proofErr w:type="spellStart"/>
      <w:r w:rsidR="00BB7520" w:rsidRPr="00BB7520">
        <w:rPr>
          <w:rFonts w:ascii="Times New Roman" w:hAnsi="Times New Roman" w:cs="Times New Roman"/>
          <w:sz w:val="24"/>
          <w:szCs w:val="24"/>
        </w:rPr>
        <w:t>timely</w:t>
      </w:r>
      <w:proofErr w:type="spellEnd"/>
      <w:r w:rsidR="00BB7520" w:rsidRPr="00BB7520">
        <w:rPr>
          <w:rFonts w:ascii="Times New Roman" w:hAnsi="Times New Roman" w:cs="Times New Roman"/>
          <w:sz w:val="24"/>
          <w:szCs w:val="24"/>
        </w:rPr>
        <w:t xml:space="preserve"> and precise financial </w:t>
      </w:r>
      <w:proofErr w:type="spellStart"/>
      <w:r w:rsidR="00BB7520" w:rsidRPr="00BB7520">
        <w:rPr>
          <w:rFonts w:ascii="Times New Roman" w:hAnsi="Times New Roman" w:cs="Times New Roman"/>
          <w:sz w:val="24"/>
          <w:szCs w:val="24"/>
        </w:rPr>
        <w:t>predictions</w:t>
      </w:r>
      <w:proofErr w:type="spellEnd"/>
      <w:r w:rsidR="00BB7520" w:rsidRPr="00BB7520">
        <w:rPr>
          <w:rFonts w:ascii="Times New Roman" w:hAnsi="Times New Roman" w:cs="Times New Roman"/>
          <w:sz w:val="24"/>
          <w:szCs w:val="24"/>
        </w:rPr>
        <w:t>.</w:t>
      </w:r>
    </w:p>
    <w:p w14:paraId="43186C82" w14:textId="56B8D22F" w:rsidR="004A772D" w:rsidRPr="005C1376" w:rsidRDefault="00C90CB5" w:rsidP="005C1376">
      <w:pPr>
        <w:pStyle w:val="Balk2"/>
      </w:pPr>
      <w:proofErr w:type="spellStart"/>
      <w:r w:rsidRPr="005C1376">
        <w:t>Overview</w:t>
      </w:r>
      <w:proofErr w:type="spellEnd"/>
      <w:r w:rsidRPr="005C1376">
        <w:t xml:space="preserve"> of </w:t>
      </w:r>
      <w:proofErr w:type="spellStart"/>
      <w:r w:rsidRPr="005C1376">
        <w:t>Artificial</w:t>
      </w:r>
      <w:proofErr w:type="spellEnd"/>
      <w:r w:rsidRPr="005C1376">
        <w:t xml:space="preserve"> </w:t>
      </w:r>
      <w:proofErr w:type="spellStart"/>
      <w:r w:rsidRPr="005C1376">
        <w:t>Intelligence</w:t>
      </w:r>
      <w:proofErr w:type="spellEnd"/>
    </w:p>
    <w:p w14:paraId="033D0E71" w14:textId="77777777" w:rsidR="000F6CF9" w:rsidRDefault="000F6CF9" w:rsidP="004A772D">
      <w:pPr>
        <w:pStyle w:val="ListeParagraf"/>
        <w:spacing w:after="0" w:afterAutospacing="0" w:line="360" w:lineRule="auto"/>
        <w:ind w:left="0" w:firstLine="709"/>
      </w:pPr>
      <w:proofErr w:type="spellStart"/>
      <w:r w:rsidRPr="000F6CF9">
        <w:rPr>
          <w:rFonts w:ascii="Times New Roman" w:hAnsi="Times New Roman" w:cs="Times New Roman"/>
          <w:sz w:val="24"/>
          <w:szCs w:val="24"/>
        </w:rPr>
        <w:t>Artificial</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Intelligence</w:t>
      </w:r>
      <w:proofErr w:type="spellEnd"/>
      <w:r w:rsidRPr="000F6CF9">
        <w:rPr>
          <w:rFonts w:ascii="Times New Roman" w:hAnsi="Times New Roman" w:cs="Times New Roman"/>
          <w:sz w:val="24"/>
          <w:szCs w:val="24"/>
        </w:rPr>
        <w:t xml:space="preserve"> (AI) is a </w:t>
      </w:r>
      <w:proofErr w:type="spellStart"/>
      <w:r w:rsidRPr="000F6CF9">
        <w:rPr>
          <w:rFonts w:ascii="Times New Roman" w:hAnsi="Times New Roman" w:cs="Times New Roman"/>
          <w:sz w:val="24"/>
          <w:szCs w:val="24"/>
        </w:rPr>
        <w:t>branch</w:t>
      </w:r>
      <w:proofErr w:type="spellEnd"/>
      <w:r w:rsidRPr="000F6CF9">
        <w:rPr>
          <w:rFonts w:ascii="Times New Roman" w:hAnsi="Times New Roman" w:cs="Times New Roman"/>
          <w:sz w:val="24"/>
          <w:szCs w:val="24"/>
        </w:rPr>
        <w:t xml:space="preserve"> of </w:t>
      </w:r>
      <w:proofErr w:type="spellStart"/>
      <w:r w:rsidRPr="000F6CF9">
        <w:rPr>
          <w:rFonts w:ascii="Times New Roman" w:hAnsi="Times New Roman" w:cs="Times New Roman"/>
          <w:sz w:val="24"/>
          <w:szCs w:val="24"/>
        </w:rPr>
        <w:t>computer</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science</w:t>
      </w:r>
      <w:proofErr w:type="spellEnd"/>
      <w:r w:rsidRPr="000F6CF9">
        <w:rPr>
          <w:rFonts w:ascii="Times New Roman" w:hAnsi="Times New Roman" w:cs="Times New Roman"/>
          <w:sz w:val="24"/>
          <w:szCs w:val="24"/>
        </w:rPr>
        <w:t xml:space="preserve"> that </w:t>
      </w:r>
      <w:proofErr w:type="spellStart"/>
      <w:r w:rsidRPr="000F6CF9">
        <w:rPr>
          <w:rFonts w:ascii="Times New Roman" w:hAnsi="Times New Roman" w:cs="Times New Roman"/>
          <w:sz w:val="24"/>
          <w:szCs w:val="24"/>
        </w:rPr>
        <w:t>aims</w:t>
      </w:r>
      <w:proofErr w:type="spellEnd"/>
      <w:r w:rsidRPr="000F6CF9">
        <w:rPr>
          <w:rFonts w:ascii="Times New Roman" w:hAnsi="Times New Roman" w:cs="Times New Roman"/>
          <w:sz w:val="24"/>
          <w:szCs w:val="24"/>
        </w:rPr>
        <w:t xml:space="preserve"> to create systems capable of </w:t>
      </w:r>
      <w:proofErr w:type="spellStart"/>
      <w:r w:rsidRPr="000F6CF9">
        <w:rPr>
          <w:rFonts w:ascii="Times New Roman" w:hAnsi="Times New Roman" w:cs="Times New Roman"/>
          <w:sz w:val="24"/>
          <w:szCs w:val="24"/>
        </w:rPr>
        <w:t>performing</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tasks</w:t>
      </w:r>
      <w:proofErr w:type="spellEnd"/>
      <w:r w:rsidRPr="000F6CF9">
        <w:rPr>
          <w:rFonts w:ascii="Times New Roman" w:hAnsi="Times New Roman" w:cs="Times New Roman"/>
          <w:sz w:val="24"/>
          <w:szCs w:val="24"/>
        </w:rPr>
        <w:t xml:space="preserve"> that would </w:t>
      </w:r>
      <w:proofErr w:type="spellStart"/>
      <w:r w:rsidRPr="000F6CF9">
        <w:rPr>
          <w:rFonts w:ascii="Times New Roman" w:hAnsi="Times New Roman" w:cs="Times New Roman"/>
          <w:sz w:val="24"/>
          <w:szCs w:val="24"/>
        </w:rPr>
        <w:t>normally</w:t>
      </w:r>
      <w:proofErr w:type="spellEnd"/>
      <w:r w:rsidRPr="000F6CF9">
        <w:rPr>
          <w:rFonts w:ascii="Times New Roman" w:hAnsi="Times New Roman" w:cs="Times New Roman"/>
          <w:sz w:val="24"/>
          <w:szCs w:val="24"/>
        </w:rPr>
        <w:t xml:space="preserve"> require </w:t>
      </w:r>
      <w:proofErr w:type="spellStart"/>
      <w:r w:rsidRPr="000F6CF9">
        <w:rPr>
          <w:rFonts w:ascii="Times New Roman" w:hAnsi="Times New Roman" w:cs="Times New Roman"/>
          <w:sz w:val="24"/>
          <w:szCs w:val="24"/>
        </w:rPr>
        <w:t>human</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intelligence</w:t>
      </w:r>
      <w:proofErr w:type="spellEnd"/>
      <w:r w:rsidRPr="000F6CF9">
        <w:rPr>
          <w:rFonts w:ascii="Times New Roman" w:hAnsi="Times New Roman" w:cs="Times New Roman"/>
          <w:sz w:val="24"/>
          <w:szCs w:val="24"/>
        </w:rPr>
        <w:t xml:space="preserve">. These </w:t>
      </w:r>
      <w:proofErr w:type="spellStart"/>
      <w:r w:rsidRPr="000F6CF9">
        <w:rPr>
          <w:rFonts w:ascii="Times New Roman" w:hAnsi="Times New Roman" w:cs="Times New Roman"/>
          <w:sz w:val="24"/>
          <w:szCs w:val="24"/>
        </w:rPr>
        <w:t>tasks</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include</w:t>
      </w:r>
      <w:proofErr w:type="spellEnd"/>
      <w:r w:rsidRPr="000F6CF9">
        <w:rPr>
          <w:rFonts w:ascii="Times New Roman" w:hAnsi="Times New Roman" w:cs="Times New Roman"/>
          <w:sz w:val="24"/>
          <w:szCs w:val="24"/>
        </w:rPr>
        <w:t xml:space="preserve"> learning, </w:t>
      </w:r>
      <w:proofErr w:type="spellStart"/>
      <w:r w:rsidRPr="000F6CF9">
        <w:rPr>
          <w:rFonts w:ascii="Times New Roman" w:hAnsi="Times New Roman" w:cs="Times New Roman"/>
          <w:sz w:val="24"/>
          <w:szCs w:val="24"/>
        </w:rPr>
        <w:t>reasoning</w:t>
      </w:r>
      <w:proofErr w:type="spellEnd"/>
      <w:r w:rsidRPr="000F6CF9">
        <w:rPr>
          <w:rFonts w:ascii="Times New Roman" w:hAnsi="Times New Roman" w:cs="Times New Roman"/>
          <w:sz w:val="24"/>
          <w:szCs w:val="24"/>
        </w:rPr>
        <w:t>, problem-</w:t>
      </w:r>
      <w:proofErr w:type="spellStart"/>
      <w:r w:rsidRPr="000F6CF9">
        <w:rPr>
          <w:rFonts w:ascii="Times New Roman" w:hAnsi="Times New Roman" w:cs="Times New Roman"/>
          <w:sz w:val="24"/>
          <w:szCs w:val="24"/>
        </w:rPr>
        <w:t>solving</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perception</w:t>
      </w:r>
      <w:proofErr w:type="spellEnd"/>
      <w:r w:rsidRPr="000F6CF9">
        <w:rPr>
          <w:rFonts w:ascii="Times New Roman" w:hAnsi="Times New Roman" w:cs="Times New Roman"/>
          <w:sz w:val="24"/>
          <w:szCs w:val="24"/>
        </w:rPr>
        <w:t xml:space="preserve">, and </w:t>
      </w:r>
      <w:proofErr w:type="spellStart"/>
      <w:r w:rsidRPr="000F6CF9">
        <w:rPr>
          <w:rFonts w:ascii="Times New Roman" w:hAnsi="Times New Roman" w:cs="Times New Roman"/>
          <w:sz w:val="24"/>
          <w:szCs w:val="24"/>
        </w:rPr>
        <w:t>natural</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language</w:t>
      </w:r>
      <w:proofErr w:type="spellEnd"/>
      <w:r w:rsidRPr="000F6CF9">
        <w:rPr>
          <w:rFonts w:ascii="Times New Roman" w:hAnsi="Times New Roman" w:cs="Times New Roman"/>
          <w:sz w:val="24"/>
          <w:szCs w:val="24"/>
        </w:rPr>
        <w:t xml:space="preserve"> understanding. AI systems use </w:t>
      </w:r>
      <w:proofErr w:type="spellStart"/>
      <w:r w:rsidRPr="000F6CF9">
        <w:rPr>
          <w:rFonts w:ascii="Times New Roman" w:hAnsi="Times New Roman" w:cs="Times New Roman"/>
          <w:sz w:val="24"/>
          <w:szCs w:val="24"/>
        </w:rPr>
        <w:t>algorithms</w:t>
      </w:r>
      <w:proofErr w:type="spellEnd"/>
      <w:r w:rsidRPr="000F6CF9">
        <w:rPr>
          <w:rFonts w:ascii="Times New Roman" w:hAnsi="Times New Roman" w:cs="Times New Roman"/>
          <w:sz w:val="24"/>
          <w:szCs w:val="24"/>
        </w:rPr>
        <w:t xml:space="preserve"> to analyze </w:t>
      </w:r>
      <w:proofErr w:type="gramStart"/>
      <w:r w:rsidRPr="000F6CF9">
        <w:rPr>
          <w:rFonts w:ascii="Times New Roman" w:hAnsi="Times New Roman" w:cs="Times New Roman"/>
          <w:sz w:val="24"/>
          <w:szCs w:val="24"/>
        </w:rPr>
        <w:t>data</w:t>
      </w:r>
      <w:proofErr w:type="gramEnd"/>
      <w:r w:rsidRPr="000F6CF9">
        <w:rPr>
          <w:rFonts w:ascii="Times New Roman" w:hAnsi="Times New Roman" w:cs="Times New Roman"/>
          <w:sz w:val="24"/>
          <w:szCs w:val="24"/>
        </w:rPr>
        <w:t xml:space="preserve">, identify patterns, and make decisions </w:t>
      </w:r>
      <w:proofErr w:type="spellStart"/>
      <w:r w:rsidRPr="000F6CF9">
        <w:rPr>
          <w:rFonts w:ascii="Times New Roman" w:hAnsi="Times New Roman" w:cs="Times New Roman"/>
          <w:sz w:val="24"/>
          <w:szCs w:val="24"/>
        </w:rPr>
        <w:t>autonomously</w:t>
      </w:r>
      <w:proofErr w:type="spellEnd"/>
      <w:r w:rsidRPr="000F6CF9">
        <w:rPr>
          <w:rFonts w:ascii="Times New Roman" w:hAnsi="Times New Roman" w:cs="Times New Roman"/>
          <w:sz w:val="24"/>
          <w:szCs w:val="24"/>
        </w:rPr>
        <w:t xml:space="preserve"> or </w:t>
      </w:r>
      <w:proofErr w:type="spellStart"/>
      <w:r w:rsidRPr="000F6CF9">
        <w:rPr>
          <w:rFonts w:ascii="Times New Roman" w:hAnsi="Times New Roman" w:cs="Times New Roman"/>
          <w:sz w:val="24"/>
          <w:szCs w:val="24"/>
        </w:rPr>
        <w:t>assist</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humans</w:t>
      </w:r>
      <w:proofErr w:type="spellEnd"/>
      <w:r w:rsidRPr="000F6CF9">
        <w:rPr>
          <w:rFonts w:ascii="Times New Roman" w:hAnsi="Times New Roman" w:cs="Times New Roman"/>
          <w:sz w:val="24"/>
          <w:szCs w:val="24"/>
        </w:rPr>
        <w:t xml:space="preserve"> in </w:t>
      </w:r>
      <w:proofErr w:type="spellStart"/>
      <w:r w:rsidRPr="000F6CF9">
        <w:rPr>
          <w:rFonts w:ascii="Times New Roman" w:hAnsi="Times New Roman" w:cs="Times New Roman"/>
          <w:sz w:val="24"/>
          <w:szCs w:val="24"/>
        </w:rPr>
        <w:t>decision</w:t>
      </w:r>
      <w:proofErr w:type="spellEnd"/>
      <w:r w:rsidRPr="000F6CF9">
        <w:rPr>
          <w:rFonts w:ascii="Times New Roman" w:hAnsi="Times New Roman" w:cs="Times New Roman"/>
          <w:sz w:val="24"/>
          <w:szCs w:val="24"/>
        </w:rPr>
        <w:t xml:space="preserve">-making processes. Over the past </w:t>
      </w:r>
      <w:proofErr w:type="spellStart"/>
      <w:r w:rsidRPr="000F6CF9">
        <w:rPr>
          <w:rFonts w:ascii="Times New Roman" w:hAnsi="Times New Roman" w:cs="Times New Roman"/>
          <w:sz w:val="24"/>
          <w:szCs w:val="24"/>
        </w:rPr>
        <w:t>decade</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advances</w:t>
      </w:r>
      <w:proofErr w:type="spellEnd"/>
      <w:r w:rsidRPr="000F6CF9">
        <w:rPr>
          <w:rFonts w:ascii="Times New Roman" w:hAnsi="Times New Roman" w:cs="Times New Roman"/>
          <w:sz w:val="24"/>
          <w:szCs w:val="24"/>
        </w:rPr>
        <w:t xml:space="preserve"> in </w:t>
      </w:r>
      <w:proofErr w:type="spellStart"/>
      <w:r w:rsidRPr="000F6CF9">
        <w:rPr>
          <w:rFonts w:ascii="Times New Roman" w:hAnsi="Times New Roman" w:cs="Times New Roman"/>
          <w:sz w:val="24"/>
          <w:szCs w:val="24"/>
        </w:rPr>
        <w:t>machine</w:t>
      </w:r>
      <w:proofErr w:type="spellEnd"/>
      <w:r w:rsidRPr="000F6CF9">
        <w:rPr>
          <w:rFonts w:ascii="Times New Roman" w:hAnsi="Times New Roman" w:cs="Times New Roman"/>
          <w:sz w:val="24"/>
          <w:szCs w:val="24"/>
        </w:rPr>
        <w:t xml:space="preserve"> learning, deep learning, and </w:t>
      </w:r>
      <w:proofErr w:type="spellStart"/>
      <w:r w:rsidRPr="000F6CF9">
        <w:rPr>
          <w:rFonts w:ascii="Times New Roman" w:hAnsi="Times New Roman" w:cs="Times New Roman"/>
          <w:sz w:val="24"/>
          <w:szCs w:val="24"/>
        </w:rPr>
        <w:t>neural</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networks</w:t>
      </w:r>
      <w:proofErr w:type="spellEnd"/>
      <w:r w:rsidRPr="000F6CF9">
        <w:rPr>
          <w:rFonts w:ascii="Times New Roman" w:hAnsi="Times New Roman" w:cs="Times New Roman"/>
          <w:sz w:val="24"/>
          <w:szCs w:val="24"/>
        </w:rPr>
        <w:t xml:space="preserve"> have significantly </w:t>
      </w:r>
      <w:proofErr w:type="spellStart"/>
      <w:r w:rsidRPr="000F6CF9">
        <w:rPr>
          <w:rFonts w:ascii="Times New Roman" w:hAnsi="Times New Roman" w:cs="Times New Roman"/>
          <w:sz w:val="24"/>
          <w:szCs w:val="24"/>
        </w:rPr>
        <w:t>expanded</w:t>
      </w:r>
      <w:proofErr w:type="spellEnd"/>
      <w:r w:rsidRPr="000F6CF9">
        <w:rPr>
          <w:rFonts w:ascii="Times New Roman" w:hAnsi="Times New Roman" w:cs="Times New Roman"/>
          <w:sz w:val="24"/>
          <w:szCs w:val="24"/>
        </w:rPr>
        <w:t xml:space="preserve"> the </w:t>
      </w:r>
      <w:proofErr w:type="spellStart"/>
      <w:r w:rsidRPr="000F6CF9">
        <w:rPr>
          <w:rFonts w:ascii="Times New Roman" w:hAnsi="Times New Roman" w:cs="Times New Roman"/>
          <w:sz w:val="24"/>
          <w:szCs w:val="24"/>
        </w:rPr>
        <w:t>capabilities</w:t>
      </w:r>
      <w:proofErr w:type="spellEnd"/>
      <w:r w:rsidRPr="000F6CF9">
        <w:rPr>
          <w:rFonts w:ascii="Times New Roman" w:hAnsi="Times New Roman" w:cs="Times New Roman"/>
          <w:sz w:val="24"/>
          <w:szCs w:val="24"/>
        </w:rPr>
        <w:t xml:space="preserve"> of AI systems, </w:t>
      </w:r>
      <w:proofErr w:type="spellStart"/>
      <w:r w:rsidRPr="000F6CF9">
        <w:rPr>
          <w:rFonts w:ascii="Times New Roman" w:hAnsi="Times New Roman" w:cs="Times New Roman"/>
          <w:sz w:val="24"/>
          <w:szCs w:val="24"/>
        </w:rPr>
        <w:t>enabling</w:t>
      </w:r>
      <w:proofErr w:type="spellEnd"/>
      <w:r w:rsidRPr="000F6CF9">
        <w:rPr>
          <w:rFonts w:ascii="Times New Roman" w:hAnsi="Times New Roman" w:cs="Times New Roman"/>
          <w:sz w:val="24"/>
          <w:szCs w:val="24"/>
        </w:rPr>
        <w:t xml:space="preserve"> them to </w:t>
      </w:r>
      <w:proofErr w:type="spellStart"/>
      <w:r w:rsidRPr="000F6CF9">
        <w:rPr>
          <w:rFonts w:ascii="Times New Roman" w:hAnsi="Times New Roman" w:cs="Times New Roman"/>
          <w:sz w:val="24"/>
          <w:szCs w:val="24"/>
        </w:rPr>
        <w:t>handle</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increasingly</w:t>
      </w:r>
      <w:proofErr w:type="spellEnd"/>
      <w:r w:rsidRPr="000F6CF9">
        <w:rPr>
          <w:rFonts w:ascii="Times New Roman" w:hAnsi="Times New Roman" w:cs="Times New Roman"/>
          <w:sz w:val="24"/>
          <w:szCs w:val="24"/>
        </w:rPr>
        <w:t xml:space="preserve"> complex problems </w:t>
      </w:r>
      <w:proofErr w:type="spellStart"/>
      <w:r w:rsidRPr="000F6CF9">
        <w:rPr>
          <w:rFonts w:ascii="Times New Roman" w:hAnsi="Times New Roman" w:cs="Times New Roman"/>
          <w:sz w:val="24"/>
          <w:szCs w:val="24"/>
        </w:rPr>
        <w:t>across</w:t>
      </w:r>
      <w:proofErr w:type="spellEnd"/>
      <w:r w:rsidRPr="000F6CF9">
        <w:rPr>
          <w:rFonts w:ascii="Times New Roman" w:hAnsi="Times New Roman" w:cs="Times New Roman"/>
          <w:sz w:val="24"/>
          <w:szCs w:val="24"/>
        </w:rPr>
        <w:t xml:space="preserve"> various domains.</w:t>
      </w:r>
    </w:p>
    <w:p w14:paraId="6C5EF765" w14:textId="77777777" w:rsidR="000F6CF9" w:rsidRDefault="000F6CF9" w:rsidP="004A772D">
      <w:pPr>
        <w:pStyle w:val="ListeParagraf"/>
        <w:spacing w:after="0" w:afterAutospacing="0" w:line="360" w:lineRule="auto"/>
        <w:ind w:left="0" w:firstLine="709"/>
        <w:rPr>
          <w:rFonts w:ascii="Times New Roman" w:hAnsi="Times New Roman" w:cs="Times New Roman"/>
          <w:sz w:val="24"/>
          <w:szCs w:val="24"/>
        </w:rPr>
      </w:pPr>
      <w:r w:rsidRPr="000F6CF9">
        <w:rPr>
          <w:rFonts w:ascii="Times New Roman" w:hAnsi="Times New Roman" w:cs="Times New Roman"/>
          <w:sz w:val="24"/>
          <w:szCs w:val="24"/>
        </w:rPr>
        <w:t xml:space="preserve">AI </w:t>
      </w:r>
      <w:proofErr w:type="spellStart"/>
      <w:r w:rsidRPr="000F6CF9">
        <w:rPr>
          <w:rFonts w:ascii="Times New Roman" w:hAnsi="Times New Roman" w:cs="Times New Roman"/>
          <w:sz w:val="24"/>
          <w:szCs w:val="24"/>
        </w:rPr>
        <w:t>relies</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heavily</w:t>
      </w:r>
      <w:proofErr w:type="spellEnd"/>
      <w:r w:rsidRPr="000F6CF9">
        <w:rPr>
          <w:rFonts w:ascii="Times New Roman" w:hAnsi="Times New Roman" w:cs="Times New Roman"/>
          <w:sz w:val="24"/>
          <w:szCs w:val="24"/>
        </w:rPr>
        <w:t xml:space="preserve"> on </w:t>
      </w:r>
      <w:proofErr w:type="spellStart"/>
      <w:r w:rsidRPr="000F6CF9">
        <w:rPr>
          <w:rFonts w:ascii="Times New Roman" w:hAnsi="Times New Roman" w:cs="Times New Roman"/>
          <w:sz w:val="24"/>
          <w:szCs w:val="24"/>
        </w:rPr>
        <w:t>machine</w:t>
      </w:r>
      <w:proofErr w:type="spellEnd"/>
      <w:r w:rsidRPr="000F6CF9">
        <w:rPr>
          <w:rFonts w:ascii="Times New Roman" w:hAnsi="Times New Roman" w:cs="Times New Roman"/>
          <w:sz w:val="24"/>
          <w:szCs w:val="24"/>
        </w:rPr>
        <w:t xml:space="preserve"> learning </w:t>
      </w:r>
      <w:proofErr w:type="spellStart"/>
      <w:r w:rsidRPr="000F6CF9">
        <w:rPr>
          <w:rFonts w:ascii="Times New Roman" w:hAnsi="Times New Roman" w:cs="Times New Roman"/>
          <w:sz w:val="24"/>
          <w:szCs w:val="24"/>
        </w:rPr>
        <w:t>techniques</w:t>
      </w:r>
      <w:proofErr w:type="spellEnd"/>
      <w:r w:rsidRPr="000F6CF9">
        <w:rPr>
          <w:rFonts w:ascii="Times New Roman" w:hAnsi="Times New Roman" w:cs="Times New Roman"/>
          <w:sz w:val="24"/>
          <w:szCs w:val="24"/>
        </w:rPr>
        <w:t xml:space="preserve">, where systems </w:t>
      </w:r>
      <w:proofErr w:type="spellStart"/>
      <w:r w:rsidRPr="000F6CF9">
        <w:rPr>
          <w:rFonts w:ascii="Times New Roman" w:hAnsi="Times New Roman" w:cs="Times New Roman"/>
          <w:sz w:val="24"/>
          <w:szCs w:val="24"/>
        </w:rPr>
        <w:t>learn</w:t>
      </w:r>
      <w:proofErr w:type="spellEnd"/>
      <w:r w:rsidRPr="000F6CF9">
        <w:rPr>
          <w:rFonts w:ascii="Times New Roman" w:hAnsi="Times New Roman" w:cs="Times New Roman"/>
          <w:sz w:val="24"/>
          <w:szCs w:val="24"/>
        </w:rPr>
        <w:t xml:space="preserve"> from historical </w:t>
      </w:r>
      <w:proofErr w:type="gramStart"/>
      <w:r w:rsidRPr="000F6CF9">
        <w:rPr>
          <w:rFonts w:ascii="Times New Roman" w:hAnsi="Times New Roman" w:cs="Times New Roman"/>
          <w:sz w:val="24"/>
          <w:szCs w:val="24"/>
        </w:rPr>
        <w:t>data</w:t>
      </w:r>
      <w:proofErr w:type="gramEnd"/>
      <w:r w:rsidRPr="000F6CF9">
        <w:rPr>
          <w:rFonts w:ascii="Times New Roman" w:hAnsi="Times New Roman" w:cs="Times New Roman"/>
          <w:sz w:val="24"/>
          <w:szCs w:val="24"/>
        </w:rPr>
        <w:t xml:space="preserve"> to make </w:t>
      </w:r>
      <w:proofErr w:type="spellStart"/>
      <w:r w:rsidRPr="000F6CF9">
        <w:rPr>
          <w:rFonts w:ascii="Times New Roman" w:hAnsi="Times New Roman" w:cs="Times New Roman"/>
          <w:sz w:val="24"/>
          <w:szCs w:val="24"/>
        </w:rPr>
        <w:t>predictions</w:t>
      </w:r>
      <w:proofErr w:type="spellEnd"/>
      <w:r w:rsidRPr="000F6CF9">
        <w:rPr>
          <w:rFonts w:ascii="Times New Roman" w:hAnsi="Times New Roman" w:cs="Times New Roman"/>
          <w:sz w:val="24"/>
          <w:szCs w:val="24"/>
        </w:rPr>
        <w:t xml:space="preserve"> or decisions without being </w:t>
      </w:r>
      <w:proofErr w:type="spellStart"/>
      <w:r w:rsidRPr="000F6CF9">
        <w:rPr>
          <w:rFonts w:ascii="Times New Roman" w:hAnsi="Times New Roman" w:cs="Times New Roman"/>
          <w:sz w:val="24"/>
          <w:szCs w:val="24"/>
        </w:rPr>
        <w:t>explicitly</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programmed</w:t>
      </w:r>
      <w:proofErr w:type="spellEnd"/>
      <w:r w:rsidRPr="000F6CF9">
        <w:rPr>
          <w:rFonts w:ascii="Times New Roman" w:hAnsi="Times New Roman" w:cs="Times New Roman"/>
          <w:sz w:val="24"/>
          <w:szCs w:val="24"/>
        </w:rPr>
        <w:t xml:space="preserve"> for every scenario. Within </w:t>
      </w:r>
      <w:proofErr w:type="spellStart"/>
      <w:r w:rsidRPr="000F6CF9">
        <w:rPr>
          <w:rFonts w:ascii="Times New Roman" w:hAnsi="Times New Roman" w:cs="Times New Roman"/>
          <w:sz w:val="24"/>
          <w:szCs w:val="24"/>
        </w:rPr>
        <w:t>machine</w:t>
      </w:r>
      <w:proofErr w:type="spellEnd"/>
      <w:r w:rsidRPr="000F6CF9">
        <w:rPr>
          <w:rFonts w:ascii="Times New Roman" w:hAnsi="Times New Roman" w:cs="Times New Roman"/>
          <w:sz w:val="24"/>
          <w:szCs w:val="24"/>
        </w:rPr>
        <w:t xml:space="preserve"> learning, </w:t>
      </w:r>
      <w:proofErr w:type="spellStart"/>
      <w:r w:rsidRPr="000F6CF9">
        <w:rPr>
          <w:rFonts w:ascii="Times New Roman" w:hAnsi="Times New Roman" w:cs="Times New Roman"/>
          <w:sz w:val="24"/>
          <w:szCs w:val="24"/>
        </w:rPr>
        <w:t>supervised</w:t>
      </w:r>
      <w:proofErr w:type="spellEnd"/>
      <w:r w:rsidRPr="000F6CF9">
        <w:rPr>
          <w:rFonts w:ascii="Times New Roman" w:hAnsi="Times New Roman" w:cs="Times New Roman"/>
          <w:sz w:val="24"/>
          <w:szCs w:val="24"/>
        </w:rPr>
        <w:t xml:space="preserve"> learning, </w:t>
      </w:r>
      <w:proofErr w:type="spellStart"/>
      <w:r w:rsidRPr="000F6CF9">
        <w:rPr>
          <w:rFonts w:ascii="Times New Roman" w:hAnsi="Times New Roman" w:cs="Times New Roman"/>
          <w:sz w:val="24"/>
          <w:szCs w:val="24"/>
        </w:rPr>
        <w:t>unsupervised</w:t>
      </w:r>
      <w:proofErr w:type="spellEnd"/>
      <w:r w:rsidRPr="000F6CF9">
        <w:rPr>
          <w:rFonts w:ascii="Times New Roman" w:hAnsi="Times New Roman" w:cs="Times New Roman"/>
          <w:sz w:val="24"/>
          <w:szCs w:val="24"/>
        </w:rPr>
        <w:t xml:space="preserve"> learning, and </w:t>
      </w:r>
      <w:proofErr w:type="spellStart"/>
      <w:r w:rsidRPr="000F6CF9">
        <w:rPr>
          <w:rFonts w:ascii="Times New Roman" w:hAnsi="Times New Roman" w:cs="Times New Roman"/>
          <w:sz w:val="24"/>
          <w:szCs w:val="24"/>
        </w:rPr>
        <w:t>reinforcement</w:t>
      </w:r>
      <w:proofErr w:type="spellEnd"/>
      <w:r w:rsidRPr="000F6CF9">
        <w:rPr>
          <w:rFonts w:ascii="Times New Roman" w:hAnsi="Times New Roman" w:cs="Times New Roman"/>
          <w:sz w:val="24"/>
          <w:szCs w:val="24"/>
        </w:rPr>
        <w:t xml:space="preserve"> learning are the main approaches, each </w:t>
      </w:r>
      <w:proofErr w:type="spellStart"/>
      <w:r w:rsidRPr="000F6CF9">
        <w:rPr>
          <w:rFonts w:ascii="Times New Roman" w:hAnsi="Times New Roman" w:cs="Times New Roman"/>
          <w:sz w:val="24"/>
          <w:szCs w:val="24"/>
        </w:rPr>
        <w:t>suited</w:t>
      </w:r>
      <w:proofErr w:type="spellEnd"/>
      <w:r w:rsidRPr="000F6CF9">
        <w:rPr>
          <w:rFonts w:ascii="Times New Roman" w:hAnsi="Times New Roman" w:cs="Times New Roman"/>
          <w:sz w:val="24"/>
          <w:szCs w:val="24"/>
        </w:rPr>
        <w:t xml:space="preserve"> for different types of problems. </w:t>
      </w:r>
      <w:proofErr w:type="spellStart"/>
      <w:r w:rsidRPr="000F6CF9">
        <w:rPr>
          <w:rFonts w:ascii="Times New Roman" w:hAnsi="Times New Roman" w:cs="Times New Roman"/>
          <w:sz w:val="24"/>
          <w:szCs w:val="24"/>
        </w:rPr>
        <w:t>Supervised</w:t>
      </w:r>
      <w:proofErr w:type="spellEnd"/>
      <w:r w:rsidRPr="000F6CF9">
        <w:rPr>
          <w:rFonts w:ascii="Times New Roman" w:hAnsi="Times New Roman" w:cs="Times New Roman"/>
          <w:sz w:val="24"/>
          <w:szCs w:val="24"/>
        </w:rPr>
        <w:t xml:space="preserve"> learning </w:t>
      </w:r>
      <w:proofErr w:type="spellStart"/>
      <w:r w:rsidRPr="000F6CF9">
        <w:rPr>
          <w:rFonts w:ascii="Times New Roman" w:hAnsi="Times New Roman" w:cs="Times New Roman"/>
          <w:sz w:val="24"/>
          <w:szCs w:val="24"/>
        </w:rPr>
        <w:t>uses</w:t>
      </w:r>
      <w:proofErr w:type="spellEnd"/>
      <w:r w:rsidRPr="000F6CF9">
        <w:rPr>
          <w:rFonts w:ascii="Times New Roman" w:hAnsi="Times New Roman" w:cs="Times New Roman"/>
          <w:sz w:val="24"/>
          <w:szCs w:val="24"/>
        </w:rPr>
        <w:t xml:space="preserve"> labeled </w:t>
      </w:r>
      <w:proofErr w:type="gramStart"/>
      <w:r w:rsidRPr="000F6CF9">
        <w:rPr>
          <w:rFonts w:ascii="Times New Roman" w:hAnsi="Times New Roman" w:cs="Times New Roman"/>
          <w:sz w:val="24"/>
          <w:szCs w:val="24"/>
        </w:rPr>
        <w:t>data</w:t>
      </w:r>
      <w:proofErr w:type="gramEnd"/>
      <w:r w:rsidRPr="000F6CF9">
        <w:rPr>
          <w:rFonts w:ascii="Times New Roman" w:hAnsi="Times New Roman" w:cs="Times New Roman"/>
          <w:sz w:val="24"/>
          <w:szCs w:val="24"/>
        </w:rPr>
        <w:t xml:space="preserve"> to </w:t>
      </w:r>
      <w:proofErr w:type="spellStart"/>
      <w:r w:rsidRPr="000F6CF9">
        <w:rPr>
          <w:rFonts w:ascii="Times New Roman" w:hAnsi="Times New Roman" w:cs="Times New Roman"/>
          <w:sz w:val="24"/>
          <w:szCs w:val="24"/>
        </w:rPr>
        <w:t>predict</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outcomes</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unsupervised</w:t>
      </w:r>
      <w:proofErr w:type="spellEnd"/>
      <w:r w:rsidRPr="000F6CF9">
        <w:rPr>
          <w:rFonts w:ascii="Times New Roman" w:hAnsi="Times New Roman" w:cs="Times New Roman"/>
          <w:sz w:val="24"/>
          <w:szCs w:val="24"/>
        </w:rPr>
        <w:t xml:space="preserve"> learning </w:t>
      </w:r>
      <w:proofErr w:type="spellStart"/>
      <w:r w:rsidRPr="000F6CF9">
        <w:rPr>
          <w:rFonts w:ascii="Times New Roman" w:hAnsi="Times New Roman" w:cs="Times New Roman"/>
          <w:sz w:val="24"/>
          <w:szCs w:val="24"/>
        </w:rPr>
        <w:t>identifies</w:t>
      </w:r>
      <w:proofErr w:type="spellEnd"/>
      <w:r w:rsidRPr="000F6CF9">
        <w:rPr>
          <w:rFonts w:ascii="Times New Roman" w:hAnsi="Times New Roman" w:cs="Times New Roman"/>
          <w:sz w:val="24"/>
          <w:szCs w:val="24"/>
        </w:rPr>
        <w:t xml:space="preserve"> patterns in </w:t>
      </w:r>
      <w:proofErr w:type="spellStart"/>
      <w:r w:rsidRPr="000F6CF9">
        <w:rPr>
          <w:rFonts w:ascii="Times New Roman" w:hAnsi="Times New Roman" w:cs="Times New Roman"/>
          <w:sz w:val="24"/>
          <w:szCs w:val="24"/>
        </w:rPr>
        <w:t>unlabeled</w:t>
      </w:r>
      <w:proofErr w:type="spellEnd"/>
      <w:r w:rsidRPr="000F6CF9">
        <w:rPr>
          <w:rFonts w:ascii="Times New Roman" w:hAnsi="Times New Roman" w:cs="Times New Roman"/>
          <w:sz w:val="24"/>
          <w:szCs w:val="24"/>
        </w:rPr>
        <w:t xml:space="preserve"> </w:t>
      </w:r>
      <w:proofErr w:type="gramStart"/>
      <w:r w:rsidRPr="000F6CF9">
        <w:rPr>
          <w:rFonts w:ascii="Times New Roman" w:hAnsi="Times New Roman" w:cs="Times New Roman"/>
          <w:sz w:val="24"/>
          <w:szCs w:val="24"/>
        </w:rPr>
        <w:t>data</w:t>
      </w:r>
      <w:proofErr w:type="gramEnd"/>
      <w:r w:rsidRPr="000F6CF9">
        <w:rPr>
          <w:rFonts w:ascii="Times New Roman" w:hAnsi="Times New Roman" w:cs="Times New Roman"/>
          <w:sz w:val="24"/>
          <w:szCs w:val="24"/>
        </w:rPr>
        <w:t xml:space="preserve">, and </w:t>
      </w:r>
      <w:proofErr w:type="spellStart"/>
      <w:r w:rsidRPr="000F6CF9">
        <w:rPr>
          <w:rFonts w:ascii="Times New Roman" w:hAnsi="Times New Roman" w:cs="Times New Roman"/>
          <w:sz w:val="24"/>
          <w:szCs w:val="24"/>
        </w:rPr>
        <w:t>reinforcement</w:t>
      </w:r>
      <w:proofErr w:type="spellEnd"/>
      <w:r w:rsidRPr="000F6CF9">
        <w:rPr>
          <w:rFonts w:ascii="Times New Roman" w:hAnsi="Times New Roman" w:cs="Times New Roman"/>
          <w:sz w:val="24"/>
          <w:szCs w:val="24"/>
        </w:rPr>
        <w:t xml:space="preserve"> learning </w:t>
      </w:r>
      <w:proofErr w:type="spellStart"/>
      <w:r w:rsidRPr="000F6CF9">
        <w:rPr>
          <w:rFonts w:ascii="Times New Roman" w:hAnsi="Times New Roman" w:cs="Times New Roman"/>
          <w:sz w:val="24"/>
          <w:szCs w:val="24"/>
        </w:rPr>
        <w:t>trains</w:t>
      </w:r>
      <w:proofErr w:type="spellEnd"/>
      <w:r w:rsidRPr="000F6CF9">
        <w:rPr>
          <w:rFonts w:ascii="Times New Roman" w:hAnsi="Times New Roman" w:cs="Times New Roman"/>
          <w:sz w:val="24"/>
          <w:szCs w:val="24"/>
        </w:rPr>
        <w:t xml:space="preserve"> systems to make </w:t>
      </w:r>
      <w:proofErr w:type="spellStart"/>
      <w:r w:rsidRPr="000F6CF9">
        <w:rPr>
          <w:rFonts w:ascii="Times New Roman" w:hAnsi="Times New Roman" w:cs="Times New Roman"/>
          <w:sz w:val="24"/>
          <w:szCs w:val="24"/>
        </w:rPr>
        <w:t>sequences</w:t>
      </w:r>
      <w:proofErr w:type="spellEnd"/>
      <w:r w:rsidRPr="000F6CF9">
        <w:rPr>
          <w:rFonts w:ascii="Times New Roman" w:hAnsi="Times New Roman" w:cs="Times New Roman"/>
          <w:sz w:val="24"/>
          <w:szCs w:val="24"/>
        </w:rPr>
        <w:t xml:space="preserve"> of decisions by </w:t>
      </w:r>
      <w:proofErr w:type="spellStart"/>
      <w:r w:rsidRPr="000F6CF9">
        <w:rPr>
          <w:rFonts w:ascii="Times New Roman" w:hAnsi="Times New Roman" w:cs="Times New Roman"/>
          <w:sz w:val="24"/>
          <w:szCs w:val="24"/>
        </w:rPr>
        <w:t>maximizing</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rewards</w:t>
      </w:r>
      <w:proofErr w:type="spellEnd"/>
      <w:r w:rsidRPr="000F6CF9">
        <w:rPr>
          <w:rFonts w:ascii="Times New Roman" w:hAnsi="Times New Roman" w:cs="Times New Roman"/>
          <w:sz w:val="24"/>
          <w:szCs w:val="24"/>
        </w:rPr>
        <w:t xml:space="preserve">. </w:t>
      </w:r>
    </w:p>
    <w:p w14:paraId="0C5CB448" w14:textId="585FC03E" w:rsidR="00355E7F" w:rsidRDefault="000F6CF9" w:rsidP="004A772D">
      <w:pPr>
        <w:pStyle w:val="ListeParagraf"/>
        <w:spacing w:after="0" w:afterAutospacing="0" w:line="360" w:lineRule="auto"/>
        <w:ind w:left="0" w:firstLine="709"/>
        <w:rPr>
          <w:rFonts w:ascii="Times New Roman" w:hAnsi="Times New Roman" w:cs="Times New Roman"/>
          <w:sz w:val="24"/>
          <w:szCs w:val="24"/>
        </w:rPr>
      </w:pPr>
      <w:r w:rsidRPr="000F6CF9">
        <w:rPr>
          <w:rFonts w:ascii="Times New Roman" w:hAnsi="Times New Roman" w:cs="Times New Roman"/>
          <w:sz w:val="24"/>
          <w:szCs w:val="24"/>
        </w:rPr>
        <w:t xml:space="preserve">The growing </w:t>
      </w:r>
      <w:proofErr w:type="spellStart"/>
      <w:r w:rsidRPr="000F6CF9">
        <w:rPr>
          <w:rFonts w:ascii="Times New Roman" w:hAnsi="Times New Roman" w:cs="Times New Roman"/>
          <w:sz w:val="24"/>
          <w:szCs w:val="24"/>
        </w:rPr>
        <w:t>integration</w:t>
      </w:r>
      <w:proofErr w:type="spellEnd"/>
      <w:r w:rsidRPr="000F6CF9">
        <w:rPr>
          <w:rFonts w:ascii="Times New Roman" w:hAnsi="Times New Roman" w:cs="Times New Roman"/>
          <w:sz w:val="24"/>
          <w:szCs w:val="24"/>
        </w:rPr>
        <w:t xml:space="preserve"> of AI into modern </w:t>
      </w:r>
      <w:proofErr w:type="spellStart"/>
      <w:r w:rsidRPr="000F6CF9">
        <w:rPr>
          <w:rFonts w:ascii="Times New Roman" w:hAnsi="Times New Roman" w:cs="Times New Roman"/>
          <w:sz w:val="24"/>
          <w:szCs w:val="24"/>
        </w:rPr>
        <w:t>technologies</w:t>
      </w:r>
      <w:proofErr w:type="spellEnd"/>
      <w:r w:rsidRPr="000F6CF9">
        <w:rPr>
          <w:rFonts w:ascii="Times New Roman" w:hAnsi="Times New Roman" w:cs="Times New Roman"/>
          <w:sz w:val="24"/>
          <w:szCs w:val="24"/>
        </w:rPr>
        <w:t xml:space="preserve"> has </w:t>
      </w:r>
      <w:proofErr w:type="spellStart"/>
      <w:r w:rsidRPr="000F6CF9">
        <w:rPr>
          <w:rFonts w:ascii="Times New Roman" w:hAnsi="Times New Roman" w:cs="Times New Roman"/>
          <w:sz w:val="24"/>
          <w:szCs w:val="24"/>
        </w:rPr>
        <w:t>made</w:t>
      </w:r>
      <w:proofErr w:type="spellEnd"/>
      <w:r w:rsidRPr="000F6CF9">
        <w:rPr>
          <w:rFonts w:ascii="Times New Roman" w:hAnsi="Times New Roman" w:cs="Times New Roman"/>
          <w:sz w:val="24"/>
          <w:szCs w:val="24"/>
        </w:rPr>
        <w:t xml:space="preserve"> it a critical </w:t>
      </w:r>
      <w:proofErr w:type="spellStart"/>
      <w:r w:rsidRPr="000F6CF9">
        <w:rPr>
          <w:rFonts w:ascii="Times New Roman" w:hAnsi="Times New Roman" w:cs="Times New Roman"/>
          <w:sz w:val="24"/>
          <w:szCs w:val="24"/>
        </w:rPr>
        <w:t>driver</w:t>
      </w:r>
      <w:proofErr w:type="spellEnd"/>
      <w:r w:rsidRPr="000F6CF9">
        <w:rPr>
          <w:rFonts w:ascii="Times New Roman" w:hAnsi="Times New Roman" w:cs="Times New Roman"/>
          <w:sz w:val="24"/>
          <w:szCs w:val="24"/>
        </w:rPr>
        <w:t xml:space="preserve"> of </w:t>
      </w:r>
      <w:proofErr w:type="spellStart"/>
      <w:r w:rsidRPr="000F6CF9">
        <w:rPr>
          <w:rFonts w:ascii="Times New Roman" w:hAnsi="Times New Roman" w:cs="Times New Roman"/>
          <w:sz w:val="24"/>
          <w:szCs w:val="24"/>
        </w:rPr>
        <w:t>innovation</w:t>
      </w:r>
      <w:proofErr w:type="spellEnd"/>
      <w:r w:rsidRPr="000F6CF9">
        <w:rPr>
          <w:rFonts w:ascii="Times New Roman" w:hAnsi="Times New Roman" w:cs="Times New Roman"/>
          <w:sz w:val="24"/>
          <w:szCs w:val="24"/>
        </w:rPr>
        <w:t xml:space="preserve"> in </w:t>
      </w:r>
      <w:proofErr w:type="spellStart"/>
      <w:r w:rsidRPr="000F6CF9">
        <w:rPr>
          <w:rFonts w:ascii="Times New Roman" w:hAnsi="Times New Roman" w:cs="Times New Roman"/>
          <w:sz w:val="24"/>
          <w:szCs w:val="24"/>
        </w:rPr>
        <w:t>industries</w:t>
      </w:r>
      <w:proofErr w:type="spellEnd"/>
      <w:r w:rsidRPr="000F6CF9">
        <w:rPr>
          <w:rFonts w:ascii="Times New Roman" w:hAnsi="Times New Roman" w:cs="Times New Roman"/>
          <w:sz w:val="24"/>
          <w:szCs w:val="24"/>
        </w:rPr>
        <w:t xml:space="preserve"> such as </w:t>
      </w:r>
      <w:proofErr w:type="spellStart"/>
      <w:r w:rsidRPr="000F6CF9">
        <w:rPr>
          <w:rFonts w:ascii="Times New Roman" w:hAnsi="Times New Roman" w:cs="Times New Roman"/>
          <w:sz w:val="24"/>
          <w:szCs w:val="24"/>
        </w:rPr>
        <w:t>healthcare</w:t>
      </w:r>
      <w:proofErr w:type="spellEnd"/>
      <w:r w:rsidRPr="000F6CF9">
        <w:rPr>
          <w:rFonts w:ascii="Times New Roman" w:hAnsi="Times New Roman" w:cs="Times New Roman"/>
          <w:sz w:val="24"/>
          <w:szCs w:val="24"/>
        </w:rPr>
        <w:t xml:space="preserve">, finance, </w:t>
      </w:r>
      <w:proofErr w:type="spellStart"/>
      <w:r w:rsidRPr="000F6CF9">
        <w:rPr>
          <w:rFonts w:ascii="Times New Roman" w:hAnsi="Times New Roman" w:cs="Times New Roman"/>
          <w:sz w:val="24"/>
          <w:szCs w:val="24"/>
        </w:rPr>
        <w:t>transportation</w:t>
      </w:r>
      <w:proofErr w:type="spellEnd"/>
      <w:r w:rsidRPr="000F6CF9">
        <w:rPr>
          <w:rFonts w:ascii="Times New Roman" w:hAnsi="Times New Roman" w:cs="Times New Roman"/>
          <w:sz w:val="24"/>
          <w:szCs w:val="24"/>
        </w:rPr>
        <w:t xml:space="preserve">, and </w:t>
      </w:r>
      <w:proofErr w:type="spellStart"/>
      <w:r w:rsidRPr="000F6CF9">
        <w:rPr>
          <w:rFonts w:ascii="Times New Roman" w:hAnsi="Times New Roman" w:cs="Times New Roman"/>
          <w:sz w:val="24"/>
          <w:szCs w:val="24"/>
        </w:rPr>
        <w:t>manufacturing</w:t>
      </w:r>
      <w:proofErr w:type="spellEnd"/>
      <w:r w:rsidRPr="000F6CF9">
        <w:rPr>
          <w:rFonts w:ascii="Times New Roman" w:hAnsi="Times New Roman" w:cs="Times New Roman"/>
          <w:sz w:val="24"/>
          <w:szCs w:val="24"/>
        </w:rPr>
        <w:t xml:space="preserve">. By </w:t>
      </w:r>
      <w:proofErr w:type="spellStart"/>
      <w:r w:rsidRPr="000F6CF9">
        <w:rPr>
          <w:rFonts w:ascii="Times New Roman" w:hAnsi="Times New Roman" w:cs="Times New Roman"/>
          <w:sz w:val="24"/>
          <w:szCs w:val="24"/>
        </w:rPr>
        <w:t>enabling</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faster</w:t>
      </w:r>
      <w:proofErr w:type="spellEnd"/>
      <w:r w:rsidRPr="000F6CF9">
        <w:rPr>
          <w:rFonts w:ascii="Times New Roman" w:hAnsi="Times New Roman" w:cs="Times New Roman"/>
          <w:sz w:val="24"/>
          <w:szCs w:val="24"/>
        </w:rPr>
        <w:t xml:space="preserve"> </w:t>
      </w:r>
      <w:proofErr w:type="gramStart"/>
      <w:r w:rsidRPr="000F6CF9">
        <w:rPr>
          <w:rFonts w:ascii="Times New Roman" w:hAnsi="Times New Roman" w:cs="Times New Roman"/>
          <w:sz w:val="24"/>
          <w:szCs w:val="24"/>
        </w:rPr>
        <w:t>data</w:t>
      </w:r>
      <w:proofErr w:type="gramEnd"/>
      <w:r w:rsidRPr="000F6CF9">
        <w:rPr>
          <w:rFonts w:ascii="Times New Roman" w:hAnsi="Times New Roman" w:cs="Times New Roman"/>
          <w:sz w:val="24"/>
          <w:szCs w:val="24"/>
        </w:rPr>
        <w:t xml:space="preserve"> analysis, pattern </w:t>
      </w:r>
      <w:proofErr w:type="spellStart"/>
      <w:r w:rsidRPr="000F6CF9">
        <w:rPr>
          <w:rFonts w:ascii="Times New Roman" w:hAnsi="Times New Roman" w:cs="Times New Roman"/>
          <w:sz w:val="24"/>
          <w:szCs w:val="24"/>
        </w:rPr>
        <w:t>recognition</w:t>
      </w:r>
      <w:proofErr w:type="spellEnd"/>
      <w:r w:rsidRPr="000F6CF9">
        <w:rPr>
          <w:rFonts w:ascii="Times New Roman" w:hAnsi="Times New Roman" w:cs="Times New Roman"/>
          <w:sz w:val="24"/>
          <w:szCs w:val="24"/>
        </w:rPr>
        <w:t xml:space="preserve">, and predictive </w:t>
      </w:r>
      <w:proofErr w:type="spellStart"/>
      <w:r w:rsidRPr="000F6CF9">
        <w:rPr>
          <w:rFonts w:ascii="Times New Roman" w:hAnsi="Times New Roman" w:cs="Times New Roman"/>
          <w:sz w:val="24"/>
          <w:szCs w:val="24"/>
        </w:rPr>
        <w:t>capabilities</w:t>
      </w:r>
      <w:proofErr w:type="spellEnd"/>
      <w:r w:rsidRPr="000F6CF9">
        <w:rPr>
          <w:rFonts w:ascii="Times New Roman" w:hAnsi="Times New Roman" w:cs="Times New Roman"/>
          <w:sz w:val="24"/>
          <w:szCs w:val="24"/>
        </w:rPr>
        <w:t xml:space="preserve">, AI systems support more informed </w:t>
      </w:r>
      <w:proofErr w:type="spellStart"/>
      <w:r w:rsidRPr="000F6CF9">
        <w:rPr>
          <w:rFonts w:ascii="Times New Roman" w:hAnsi="Times New Roman" w:cs="Times New Roman"/>
          <w:sz w:val="24"/>
          <w:szCs w:val="24"/>
        </w:rPr>
        <w:t>decision</w:t>
      </w:r>
      <w:proofErr w:type="spellEnd"/>
      <w:r w:rsidRPr="000F6CF9">
        <w:rPr>
          <w:rFonts w:ascii="Times New Roman" w:hAnsi="Times New Roman" w:cs="Times New Roman"/>
          <w:sz w:val="24"/>
          <w:szCs w:val="24"/>
        </w:rPr>
        <w:t xml:space="preserve">-making and </w:t>
      </w:r>
      <w:proofErr w:type="spellStart"/>
      <w:r w:rsidRPr="000F6CF9">
        <w:rPr>
          <w:rFonts w:ascii="Times New Roman" w:hAnsi="Times New Roman" w:cs="Times New Roman"/>
          <w:sz w:val="24"/>
          <w:szCs w:val="24"/>
        </w:rPr>
        <w:t>automation</w:t>
      </w:r>
      <w:proofErr w:type="spellEnd"/>
      <w:r w:rsidRPr="000F6CF9">
        <w:rPr>
          <w:rFonts w:ascii="Times New Roman" w:hAnsi="Times New Roman" w:cs="Times New Roman"/>
          <w:sz w:val="24"/>
          <w:szCs w:val="24"/>
        </w:rPr>
        <w:t xml:space="preserve"> of complex processes. </w:t>
      </w:r>
      <w:proofErr w:type="spellStart"/>
      <w:r w:rsidRPr="000F6CF9">
        <w:rPr>
          <w:rFonts w:ascii="Times New Roman" w:hAnsi="Times New Roman" w:cs="Times New Roman"/>
          <w:sz w:val="24"/>
          <w:szCs w:val="24"/>
        </w:rPr>
        <w:t>Moreover</w:t>
      </w:r>
      <w:proofErr w:type="spellEnd"/>
      <w:r w:rsidRPr="000F6CF9">
        <w:rPr>
          <w:rFonts w:ascii="Times New Roman" w:hAnsi="Times New Roman" w:cs="Times New Roman"/>
          <w:sz w:val="24"/>
          <w:szCs w:val="24"/>
        </w:rPr>
        <w:t xml:space="preserve">, AI not only </w:t>
      </w:r>
      <w:proofErr w:type="spellStart"/>
      <w:r w:rsidRPr="000F6CF9">
        <w:rPr>
          <w:rFonts w:ascii="Times New Roman" w:hAnsi="Times New Roman" w:cs="Times New Roman"/>
          <w:sz w:val="24"/>
          <w:szCs w:val="24"/>
        </w:rPr>
        <w:t>enhances</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efficiency</w:t>
      </w:r>
      <w:proofErr w:type="spellEnd"/>
      <w:r w:rsidRPr="000F6CF9">
        <w:rPr>
          <w:rFonts w:ascii="Times New Roman" w:hAnsi="Times New Roman" w:cs="Times New Roman"/>
          <w:sz w:val="24"/>
          <w:szCs w:val="24"/>
        </w:rPr>
        <w:t xml:space="preserve"> but also </w:t>
      </w:r>
      <w:proofErr w:type="spellStart"/>
      <w:r w:rsidRPr="000F6CF9">
        <w:rPr>
          <w:rFonts w:ascii="Times New Roman" w:hAnsi="Times New Roman" w:cs="Times New Roman"/>
          <w:sz w:val="24"/>
          <w:szCs w:val="24"/>
        </w:rPr>
        <w:t>introduces</w:t>
      </w:r>
      <w:proofErr w:type="spellEnd"/>
      <w:r w:rsidRPr="000F6CF9">
        <w:rPr>
          <w:rFonts w:ascii="Times New Roman" w:hAnsi="Times New Roman" w:cs="Times New Roman"/>
          <w:sz w:val="24"/>
          <w:szCs w:val="24"/>
        </w:rPr>
        <w:t xml:space="preserve"> new </w:t>
      </w:r>
      <w:proofErr w:type="spellStart"/>
      <w:r w:rsidRPr="000F6CF9">
        <w:rPr>
          <w:rFonts w:ascii="Times New Roman" w:hAnsi="Times New Roman" w:cs="Times New Roman"/>
          <w:sz w:val="24"/>
          <w:szCs w:val="24"/>
        </w:rPr>
        <w:t>possibilities</w:t>
      </w:r>
      <w:proofErr w:type="spellEnd"/>
      <w:r w:rsidRPr="000F6CF9">
        <w:rPr>
          <w:rFonts w:ascii="Times New Roman" w:hAnsi="Times New Roman" w:cs="Times New Roman"/>
          <w:sz w:val="24"/>
          <w:szCs w:val="24"/>
        </w:rPr>
        <w:t xml:space="preserve"> for problem-</w:t>
      </w:r>
      <w:proofErr w:type="spellStart"/>
      <w:r w:rsidRPr="000F6CF9">
        <w:rPr>
          <w:rFonts w:ascii="Times New Roman" w:hAnsi="Times New Roman" w:cs="Times New Roman"/>
          <w:sz w:val="24"/>
          <w:szCs w:val="24"/>
        </w:rPr>
        <w:t>solving</w:t>
      </w:r>
      <w:proofErr w:type="spellEnd"/>
      <w:r w:rsidRPr="000F6CF9">
        <w:rPr>
          <w:rFonts w:ascii="Times New Roman" w:hAnsi="Times New Roman" w:cs="Times New Roman"/>
          <w:sz w:val="24"/>
          <w:szCs w:val="24"/>
        </w:rPr>
        <w:t xml:space="preserve"> and </w:t>
      </w:r>
      <w:proofErr w:type="spellStart"/>
      <w:r w:rsidRPr="000F6CF9">
        <w:rPr>
          <w:rFonts w:ascii="Times New Roman" w:hAnsi="Times New Roman" w:cs="Times New Roman"/>
          <w:sz w:val="24"/>
          <w:szCs w:val="24"/>
        </w:rPr>
        <w:t>innovation</w:t>
      </w:r>
      <w:proofErr w:type="spellEnd"/>
      <w:r w:rsidRPr="000F6CF9">
        <w:rPr>
          <w:rFonts w:ascii="Times New Roman" w:hAnsi="Times New Roman" w:cs="Times New Roman"/>
          <w:sz w:val="24"/>
          <w:szCs w:val="24"/>
        </w:rPr>
        <w:t xml:space="preserve">, </w:t>
      </w:r>
      <w:proofErr w:type="spellStart"/>
      <w:r w:rsidRPr="000F6CF9">
        <w:rPr>
          <w:rFonts w:ascii="Times New Roman" w:hAnsi="Times New Roman" w:cs="Times New Roman"/>
          <w:sz w:val="24"/>
          <w:szCs w:val="24"/>
        </w:rPr>
        <w:t>laying</w:t>
      </w:r>
      <w:proofErr w:type="spellEnd"/>
      <w:r w:rsidRPr="000F6CF9">
        <w:rPr>
          <w:rFonts w:ascii="Times New Roman" w:hAnsi="Times New Roman" w:cs="Times New Roman"/>
          <w:sz w:val="24"/>
          <w:szCs w:val="24"/>
        </w:rPr>
        <w:t xml:space="preserve"> the foundation for </w:t>
      </w:r>
      <w:proofErr w:type="spellStart"/>
      <w:r w:rsidRPr="000F6CF9">
        <w:rPr>
          <w:rFonts w:ascii="Times New Roman" w:hAnsi="Times New Roman" w:cs="Times New Roman"/>
          <w:sz w:val="24"/>
          <w:szCs w:val="24"/>
        </w:rPr>
        <w:t>smarter</w:t>
      </w:r>
      <w:proofErr w:type="spellEnd"/>
      <w:r w:rsidRPr="000F6CF9">
        <w:rPr>
          <w:rFonts w:ascii="Times New Roman" w:hAnsi="Times New Roman" w:cs="Times New Roman"/>
          <w:sz w:val="24"/>
          <w:szCs w:val="24"/>
        </w:rPr>
        <w:t xml:space="preserve"> systems and </w:t>
      </w:r>
      <w:proofErr w:type="spellStart"/>
      <w:r w:rsidRPr="000F6CF9">
        <w:rPr>
          <w:rFonts w:ascii="Times New Roman" w:hAnsi="Times New Roman" w:cs="Times New Roman"/>
          <w:sz w:val="24"/>
          <w:szCs w:val="24"/>
        </w:rPr>
        <w:t>services</w:t>
      </w:r>
      <w:proofErr w:type="spellEnd"/>
      <w:r w:rsidRPr="000F6CF9">
        <w:rPr>
          <w:rFonts w:ascii="Times New Roman" w:hAnsi="Times New Roman" w:cs="Times New Roman"/>
          <w:sz w:val="24"/>
          <w:szCs w:val="24"/>
        </w:rPr>
        <w:t xml:space="preserve"> in the future (Russell &amp; </w:t>
      </w:r>
      <w:proofErr w:type="spellStart"/>
      <w:r w:rsidRPr="000F6CF9">
        <w:rPr>
          <w:rFonts w:ascii="Times New Roman" w:hAnsi="Times New Roman" w:cs="Times New Roman"/>
          <w:sz w:val="24"/>
          <w:szCs w:val="24"/>
        </w:rPr>
        <w:t>Norvig</w:t>
      </w:r>
      <w:proofErr w:type="spellEnd"/>
      <w:r w:rsidRPr="000F6CF9">
        <w:rPr>
          <w:rFonts w:ascii="Times New Roman" w:hAnsi="Times New Roman" w:cs="Times New Roman"/>
          <w:sz w:val="24"/>
          <w:szCs w:val="24"/>
        </w:rPr>
        <w:t>, 2021).</w:t>
      </w:r>
    </w:p>
    <w:p w14:paraId="18F79247" w14:textId="4BB405C1" w:rsidR="004A772D" w:rsidRPr="005C1376" w:rsidRDefault="00A94E6B" w:rsidP="005C1376">
      <w:pPr>
        <w:pStyle w:val="Balk2"/>
      </w:pPr>
      <w:r w:rsidRPr="005C1376">
        <w:lastRenderedPageBreak/>
        <w:t>AI in Finance</w:t>
      </w:r>
    </w:p>
    <w:p w14:paraId="29EB3CC5" w14:textId="77777777" w:rsidR="005546A6" w:rsidRDefault="005546A6" w:rsidP="004A772D">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r w:rsidRPr="005546A6">
        <w:rPr>
          <w:rFonts w:ascii="Times New Roman" w:hAnsi="Times New Roman" w:cs="Times New Roman"/>
          <w:sz w:val="24"/>
          <w:szCs w:val="24"/>
        </w:rPr>
        <w:t xml:space="preserve">In the financial </w:t>
      </w:r>
      <w:proofErr w:type="spellStart"/>
      <w:r w:rsidRPr="005546A6">
        <w:rPr>
          <w:rFonts w:ascii="Times New Roman" w:hAnsi="Times New Roman" w:cs="Times New Roman"/>
          <w:sz w:val="24"/>
          <w:szCs w:val="24"/>
        </w:rPr>
        <w:t>sector</w:t>
      </w:r>
      <w:proofErr w:type="spellEnd"/>
      <w:r w:rsidRPr="005546A6">
        <w:rPr>
          <w:rFonts w:ascii="Times New Roman" w:hAnsi="Times New Roman" w:cs="Times New Roman"/>
          <w:sz w:val="24"/>
          <w:szCs w:val="24"/>
        </w:rPr>
        <w:t xml:space="preserve">, AI has become a </w:t>
      </w:r>
      <w:proofErr w:type="spellStart"/>
      <w:r w:rsidRPr="005546A6">
        <w:rPr>
          <w:rFonts w:ascii="Times New Roman" w:hAnsi="Times New Roman" w:cs="Times New Roman"/>
          <w:sz w:val="24"/>
          <w:szCs w:val="24"/>
        </w:rPr>
        <w:t>transformative</w:t>
      </w:r>
      <w:proofErr w:type="spellEnd"/>
      <w:r w:rsidRPr="005546A6">
        <w:rPr>
          <w:rFonts w:ascii="Times New Roman" w:hAnsi="Times New Roman" w:cs="Times New Roman"/>
          <w:sz w:val="24"/>
          <w:szCs w:val="24"/>
        </w:rPr>
        <w:t xml:space="preserve"> tool with a </w:t>
      </w:r>
      <w:proofErr w:type="spellStart"/>
      <w:r w:rsidRPr="005546A6">
        <w:rPr>
          <w:rFonts w:ascii="Times New Roman" w:hAnsi="Times New Roman" w:cs="Times New Roman"/>
          <w:sz w:val="24"/>
          <w:szCs w:val="24"/>
        </w:rPr>
        <w:t>wide</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range</w:t>
      </w:r>
      <w:proofErr w:type="spellEnd"/>
      <w:r w:rsidRPr="005546A6">
        <w:rPr>
          <w:rFonts w:ascii="Times New Roman" w:hAnsi="Times New Roman" w:cs="Times New Roman"/>
          <w:sz w:val="24"/>
          <w:szCs w:val="24"/>
        </w:rPr>
        <w:t xml:space="preserve"> of applications. One of the most </w:t>
      </w:r>
      <w:proofErr w:type="spellStart"/>
      <w:r w:rsidRPr="005546A6">
        <w:rPr>
          <w:rFonts w:ascii="Times New Roman" w:hAnsi="Times New Roman" w:cs="Times New Roman"/>
          <w:sz w:val="24"/>
          <w:szCs w:val="24"/>
        </w:rPr>
        <w:t>prominent</w:t>
      </w:r>
      <w:proofErr w:type="spellEnd"/>
      <w:r w:rsidRPr="005546A6">
        <w:rPr>
          <w:rFonts w:ascii="Times New Roman" w:hAnsi="Times New Roman" w:cs="Times New Roman"/>
          <w:sz w:val="24"/>
          <w:szCs w:val="24"/>
        </w:rPr>
        <w:t xml:space="preserve"> applications is algorithmic trading, where AI </w:t>
      </w:r>
      <w:proofErr w:type="spellStart"/>
      <w:r w:rsidRPr="005546A6">
        <w:rPr>
          <w:rFonts w:ascii="Times New Roman" w:hAnsi="Times New Roman" w:cs="Times New Roman"/>
          <w:sz w:val="24"/>
          <w:szCs w:val="24"/>
        </w:rPr>
        <w:t>algorithms</w:t>
      </w:r>
      <w:proofErr w:type="spellEnd"/>
      <w:r w:rsidRPr="005546A6">
        <w:rPr>
          <w:rFonts w:ascii="Times New Roman" w:hAnsi="Times New Roman" w:cs="Times New Roman"/>
          <w:sz w:val="24"/>
          <w:szCs w:val="24"/>
        </w:rPr>
        <w:t xml:space="preserve"> analyze historical and real-time market </w:t>
      </w:r>
      <w:proofErr w:type="gramStart"/>
      <w:r w:rsidRPr="005546A6">
        <w:rPr>
          <w:rFonts w:ascii="Times New Roman" w:hAnsi="Times New Roman" w:cs="Times New Roman"/>
          <w:sz w:val="24"/>
          <w:szCs w:val="24"/>
        </w:rPr>
        <w:t>data</w:t>
      </w:r>
      <w:proofErr w:type="gramEnd"/>
      <w:r w:rsidRPr="005546A6">
        <w:rPr>
          <w:rFonts w:ascii="Times New Roman" w:hAnsi="Times New Roman" w:cs="Times New Roman"/>
          <w:sz w:val="24"/>
          <w:szCs w:val="24"/>
        </w:rPr>
        <w:t xml:space="preserve"> to </w:t>
      </w:r>
      <w:proofErr w:type="spellStart"/>
      <w:r w:rsidRPr="005546A6">
        <w:rPr>
          <w:rFonts w:ascii="Times New Roman" w:hAnsi="Times New Roman" w:cs="Times New Roman"/>
          <w:sz w:val="24"/>
          <w:szCs w:val="24"/>
        </w:rPr>
        <w:t>execute</w:t>
      </w:r>
      <w:proofErr w:type="spellEnd"/>
      <w:r w:rsidRPr="005546A6">
        <w:rPr>
          <w:rFonts w:ascii="Times New Roman" w:hAnsi="Times New Roman" w:cs="Times New Roman"/>
          <w:sz w:val="24"/>
          <w:szCs w:val="24"/>
        </w:rPr>
        <w:t xml:space="preserve"> trades </w:t>
      </w:r>
      <w:proofErr w:type="spellStart"/>
      <w:r w:rsidRPr="005546A6">
        <w:rPr>
          <w:rFonts w:ascii="Times New Roman" w:hAnsi="Times New Roman" w:cs="Times New Roman"/>
          <w:sz w:val="24"/>
          <w:szCs w:val="24"/>
        </w:rPr>
        <w:t>automatically</w:t>
      </w:r>
      <w:proofErr w:type="spellEnd"/>
      <w:r w:rsidRPr="005546A6">
        <w:rPr>
          <w:rFonts w:ascii="Times New Roman" w:hAnsi="Times New Roman" w:cs="Times New Roman"/>
          <w:sz w:val="24"/>
          <w:szCs w:val="24"/>
        </w:rPr>
        <w:t xml:space="preserve">. These systems can detect patterns and </w:t>
      </w:r>
      <w:proofErr w:type="spellStart"/>
      <w:r w:rsidRPr="005546A6">
        <w:rPr>
          <w:rFonts w:ascii="Times New Roman" w:hAnsi="Times New Roman" w:cs="Times New Roman"/>
          <w:sz w:val="24"/>
          <w:szCs w:val="24"/>
        </w:rPr>
        <w:t>exploit</w:t>
      </w:r>
      <w:proofErr w:type="spellEnd"/>
      <w:r w:rsidRPr="005546A6">
        <w:rPr>
          <w:rFonts w:ascii="Times New Roman" w:hAnsi="Times New Roman" w:cs="Times New Roman"/>
          <w:sz w:val="24"/>
          <w:szCs w:val="24"/>
        </w:rPr>
        <w:t xml:space="preserve"> market </w:t>
      </w:r>
      <w:proofErr w:type="spellStart"/>
      <w:r w:rsidRPr="005546A6">
        <w:rPr>
          <w:rFonts w:ascii="Times New Roman" w:hAnsi="Times New Roman" w:cs="Times New Roman"/>
          <w:sz w:val="24"/>
          <w:szCs w:val="24"/>
        </w:rPr>
        <w:t>inefficiencies</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faster</w:t>
      </w:r>
      <w:proofErr w:type="spellEnd"/>
      <w:r w:rsidRPr="005546A6">
        <w:rPr>
          <w:rFonts w:ascii="Times New Roman" w:hAnsi="Times New Roman" w:cs="Times New Roman"/>
          <w:sz w:val="24"/>
          <w:szCs w:val="24"/>
        </w:rPr>
        <w:t xml:space="preserve"> than </w:t>
      </w:r>
      <w:proofErr w:type="spellStart"/>
      <w:r w:rsidRPr="005546A6">
        <w:rPr>
          <w:rFonts w:ascii="Times New Roman" w:hAnsi="Times New Roman" w:cs="Times New Roman"/>
          <w:sz w:val="24"/>
          <w:szCs w:val="24"/>
        </w:rPr>
        <w:t>human</w:t>
      </w:r>
      <w:proofErr w:type="spellEnd"/>
      <w:r w:rsidRPr="005546A6">
        <w:rPr>
          <w:rFonts w:ascii="Times New Roman" w:hAnsi="Times New Roman" w:cs="Times New Roman"/>
          <w:sz w:val="24"/>
          <w:szCs w:val="24"/>
        </w:rPr>
        <w:t xml:space="preserve"> traders, leading to higher </w:t>
      </w:r>
      <w:proofErr w:type="spellStart"/>
      <w:r w:rsidRPr="005546A6">
        <w:rPr>
          <w:rFonts w:ascii="Times New Roman" w:hAnsi="Times New Roman" w:cs="Times New Roman"/>
          <w:sz w:val="24"/>
          <w:szCs w:val="24"/>
        </w:rPr>
        <w:t>profitability</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Krauss</w:t>
      </w:r>
      <w:proofErr w:type="spellEnd"/>
      <w:r w:rsidRPr="005546A6">
        <w:rPr>
          <w:rFonts w:ascii="Times New Roman" w:hAnsi="Times New Roman" w:cs="Times New Roman"/>
          <w:sz w:val="24"/>
          <w:szCs w:val="24"/>
        </w:rPr>
        <w:t xml:space="preserve">, Do, &amp; </w:t>
      </w:r>
      <w:proofErr w:type="spellStart"/>
      <w:r w:rsidRPr="005546A6">
        <w:rPr>
          <w:rFonts w:ascii="Times New Roman" w:hAnsi="Times New Roman" w:cs="Times New Roman"/>
          <w:sz w:val="24"/>
          <w:szCs w:val="24"/>
        </w:rPr>
        <w:t>Huck</w:t>
      </w:r>
      <w:proofErr w:type="spellEnd"/>
      <w:r w:rsidRPr="005546A6">
        <w:rPr>
          <w:rFonts w:ascii="Times New Roman" w:hAnsi="Times New Roman" w:cs="Times New Roman"/>
          <w:sz w:val="24"/>
          <w:szCs w:val="24"/>
        </w:rPr>
        <w:t xml:space="preserve">, 2017). </w:t>
      </w:r>
    </w:p>
    <w:p w14:paraId="7C3200AD" w14:textId="2550DAEB" w:rsidR="005546A6" w:rsidRDefault="005546A6" w:rsidP="004A772D">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r w:rsidRPr="005546A6">
        <w:rPr>
          <w:rFonts w:ascii="Times New Roman" w:hAnsi="Times New Roman" w:cs="Times New Roman"/>
          <w:sz w:val="24"/>
          <w:szCs w:val="24"/>
        </w:rPr>
        <w:t xml:space="preserve">Another </w:t>
      </w:r>
      <w:proofErr w:type="spellStart"/>
      <w:r w:rsidRPr="005546A6">
        <w:rPr>
          <w:rFonts w:ascii="Times New Roman" w:hAnsi="Times New Roman" w:cs="Times New Roman"/>
          <w:sz w:val="24"/>
          <w:szCs w:val="24"/>
        </w:rPr>
        <w:t>application</w:t>
      </w:r>
      <w:proofErr w:type="spellEnd"/>
      <w:r w:rsidRPr="005546A6">
        <w:rPr>
          <w:rFonts w:ascii="Times New Roman" w:hAnsi="Times New Roman" w:cs="Times New Roman"/>
          <w:sz w:val="24"/>
          <w:szCs w:val="24"/>
        </w:rPr>
        <w:t xml:space="preserve"> is </w:t>
      </w:r>
      <w:proofErr w:type="spellStart"/>
      <w:r w:rsidRPr="005546A6">
        <w:rPr>
          <w:rFonts w:ascii="Times New Roman" w:hAnsi="Times New Roman" w:cs="Times New Roman"/>
          <w:sz w:val="24"/>
          <w:szCs w:val="24"/>
        </w:rPr>
        <w:t>credit</w:t>
      </w:r>
      <w:proofErr w:type="spellEnd"/>
      <w:r w:rsidRPr="005546A6">
        <w:rPr>
          <w:rFonts w:ascii="Times New Roman" w:hAnsi="Times New Roman" w:cs="Times New Roman"/>
          <w:sz w:val="24"/>
          <w:szCs w:val="24"/>
        </w:rPr>
        <w:t xml:space="preserve"> risk assessment. AI models, particularly </w:t>
      </w:r>
      <w:proofErr w:type="spellStart"/>
      <w:r w:rsidRPr="005546A6">
        <w:rPr>
          <w:rFonts w:ascii="Times New Roman" w:hAnsi="Times New Roman" w:cs="Times New Roman"/>
          <w:sz w:val="24"/>
          <w:szCs w:val="24"/>
        </w:rPr>
        <w:t>machine</w:t>
      </w:r>
      <w:proofErr w:type="spellEnd"/>
      <w:r w:rsidRPr="005546A6">
        <w:rPr>
          <w:rFonts w:ascii="Times New Roman" w:hAnsi="Times New Roman" w:cs="Times New Roman"/>
          <w:sz w:val="24"/>
          <w:szCs w:val="24"/>
        </w:rPr>
        <w:t xml:space="preserve"> learning </w:t>
      </w:r>
      <w:proofErr w:type="spellStart"/>
      <w:r w:rsidRPr="005546A6">
        <w:rPr>
          <w:rFonts w:ascii="Times New Roman" w:hAnsi="Times New Roman" w:cs="Times New Roman"/>
          <w:sz w:val="24"/>
          <w:szCs w:val="24"/>
        </w:rPr>
        <w:t>classifiers</w:t>
      </w:r>
      <w:proofErr w:type="spellEnd"/>
      <w:r w:rsidRPr="005546A6">
        <w:rPr>
          <w:rFonts w:ascii="Times New Roman" w:hAnsi="Times New Roman" w:cs="Times New Roman"/>
          <w:sz w:val="24"/>
          <w:szCs w:val="24"/>
        </w:rPr>
        <w:t xml:space="preserve">, can </w:t>
      </w:r>
      <w:proofErr w:type="spellStart"/>
      <w:r w:rsidRPr="005546A6">
        <w:rPr>
          <w:rFonts w:ascii="Times New Roman" w:hAnsi="Times New Roman" w:cs="Times New Roman"/>
          <w:sz w:val="24"/>
          <w:szCs w:val="24"/>
        </w:rPr>
        <w:t>evaluate</w:t>
      </w:r>
      <w:proofErr w:type="spellEnd"/>
      <w:r w:rsidRPr="005546A6">
        <w:rPr>
          <w:rFonts w:ascii="Times New Roman" w:hAnsi="Times New Roman" w:cs="Times New Roman"/>
          <w:sz w:val="24"/>
          <w:szCs w:val="24"/>
        </w:rPr>
        <w:t xml:space="preserve"> the likelihood of </w:t>
      </w:r>
      <w:proofErr w:type="spellStart"/>
      <w:r w:rsidRPr="005546A6">
        <w:rPr>
          <w:rFonts w:ascii="Times New Roman" w:hAnsi="Times New Roman" w:cs="Times New Roman"/>
          <w:sz w:val="24"/>
          <w:szCs w:val="24"/>
        </w:rPr>
        <w:t>default</w:t>
      </w:r>
      <w:proofErr w:type="spellEnd"/>
      <w:r w:rsidRPr="005546A6">
        <w:rPr>
          <w:rFonts w:ascii="Times New Roman" w:hAnsi="Times New Roman" w:cs="Times New Roman"/>
          <w:sz w:val="24"/>
          <w:szCs w:val="24"/>
        </w:rPr>
        <w:t xml:space="preserve"> by analyzing historical </w:t>
      </w:r>
      <w:proofErr w:type="spellStart"/>
      <w:r w:rsidRPr="005546A6">
        <w:rPr>
          <w:rFonts w:ascii="Times New Roman" w:hAnsi="Times New Roman" w:cs="Times New Roman"/>
          <w:sz w:val="24"/>
          <w:szCs w:val="24"/>
        </w:rPr>
        <w:t>repayment</w:t>
      </w:r>
      <w:proofErr w:type="spellEnd"/>
      <w:r w:rsidRPr="005546A6">
        <w:rPr>
          <w:rFonts w:ascii="Times New Roman" w:hAnsi="Times New Roman" w:cs="Times New Roman"/>
          <w:sz w:val="24"/>
          <w:szCs w:val="24"/>
        </w:rPr>
        <w:t xml:space="preserve"> </w:t>
      </w:r>
      <w:proofErr w:type="gramStart"/>
      <w:r w:rsidRPr="005546A6">
        <w:rPr>
          <w:rFonts w:ascii="Times New Roman" w:hAnsi="Times New Roman" w:cs="Times New Roman"/>
          <w:sz w:val="24"/>
          <w:szCs w:val="24"/>
        </w:rPr>
        <w:t>data</w:t>
      </w:r>
      <w:proofErr w:type="gramEnd"/>
      <w:r w:rsidRPr="005546A6">
        <w:rPr>
          <w:rFonts w:ascii="Times New Roman" w:hAnsi="Times New Roman" w:cs="Times New Roman"/>
          <w:sz w:val="24"/>
          <w:szCs w:val="24"/>
        </w:rPr>
        <w:t xml:space="preserve">, transaction </w:t>
      </w:r>
      <w:proofErr w:type="spellStart"/>
      <w:r w:rsidRPr="005546A6">
        <w:rPr>
          <w:rFonts w:ascii="Times New Roman" w:hAnsi="Times New Roman" w:cs="Times New Roman"/>
          <w:sz w:val="24"/>
          <w:szCs w:val="24"/>
        </w:rPr>
        <w:t>histories</w:t>
      </w:r>
      <w:proofErr w:type="spellEnd"/>
      <w:r w:rsidRPr="005546A6">
        <w:rPr>
          <w:rFonts w:ascii="Times New Roman" w:hAnsi="Times New Roman" w:cs="Times New Roman"/>
          <w:sz w:val="24"/>
          <w:szCs w:val="24"/>
        </w:rPr>
        <w:t xml:space="preserve">, and </w:t>
      </w:r>
      <w:proofErr w:type="spellStart"/>
      <w:r w:rsidRPr="005546A6">
        <w:rPr>
          <w:rFonts w:ascii="Times New Roman" w:hAnsi="Times New Roman" w:cs="Times New Roman"/>
          <w:sz w:val="24"/>
          <w:szCs w:val="24"/>
        </w:rPr>
        <w:t>alternative</w:t>
      </w:r>
      <w:proofErr w:type="spellEnd"/>
      <w:r w:rsidRPr="005546A6">
        <w:rPr>
          <w:rFonts w:ascii="Times New Roman" w:hAnsi="Times New Roman" w:cs="Times New Roman"/>
          <w:sz w:val="24"/>
          <w:szCs w:val="24"/>
        </w:rPr>
        <w:t xml:space="preserve"> </w:t>
      </w:r>
      <w:proofErr w:type="gramStart"/>
      <w:r w:rsidRPr="005546A6">
        <w:rPr>
          <w:rFonts w:ascii="Times New Roman" w:hAnsi="Times New Roman" w:cs="Times New Roman"/>
          <w:sz w:val="24"/>
          <w:szCs w:val="24"/>
        </w:rPr>
        <w:t>data</w:t>
      </w:r>
      <w:proofErr w:type="gram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sources</w:t>
      </w:r>
      <w:proofErr w:type="spellEnd"/>
      <w:r w:rsidRPr="005546A6">
        <w:rPr>
          <w:rFonts w:ascii="Times New Roman" w:hAnsi="Times New Roman" w:cs="Times New Roman"/>
          <w:sz w:val="24"/>
          <w:szCs w:val="24"/>
        </w:rPr>
        <w:t xml:space="preserve"> such as </w:t>
      </w:r>
      <w:proofErr w:type="spellStart"/>
      <w:r w:rsidRPr="005546A6">
        <w:rPr>
          <w:rFonts w:ascii="Times New Roman" w:hAnsi="Times New Roman" w:cs="Times New Roman"/>
          <w:sz w:val="24"/>
          <w:szCs w:val="24"/>
        </w:rPr>
        <w:t>social</w:t>
      </w:r>
      <w:proofErr w:type="spellEnd"/>
      <w:r w:rsidRPr="005546A6">
        <w:rPr>
          <w:rFonts w:ascii="Times New Roman" w:hAnsi="Times New Roman" w:cs="Times New Roman"/>
          <w:sz w:val="24"/>
          <w:szCs w:val="24"/>
        </w:rPr>
        <w:t xml:space="preserve"> behavior or online activity (</w:t>
      </w:r>
      <w:proofErr w:type="spellStart"/>
      <w:r w:rsidRPr="005546A6">
        <w:rPr>
          <w:rFonts w:ascii="Times New Roman" w:hAnsi="Times New Roman" w:cs="Times New Roman"/>
          <w:sz w:val="24"/>
          <w:szCs w:val="24"/>
        </w:rPr>
        <w:t>Lessmann</w:t>
      </w:r>
      <w:proofErr w:type="spellEnd"/>
      <w:r w:rsidRPr="005546A6">
        <w:rPr>
          <w:rFonts w:ascii="Times New Roman" w:hAnsi="Times New Roman" w:cs="Times New Roman"/>
          <w:sz w:val="24"/>
          <w:szCs w:val="24"/>
        </w:rPr>
        <w:t xml:space="preserve"> et al., 2015). This allows </w:t>
      </w:r>
      <w:proofErr w:type="spellStart"/>
      <w:r w:rsidRPr="005546A6">
        <w:rPr>
          <w:rFonts w:ascii="Times New Roman" w:hAnsi="Times New Roman" w:cs="Times New Roman"/>
          <w:sz w:val="24"/>
          <w:szCs w:val="24"/>
        </w:rPr>
        <w:t>banks</w:t>
      </w:r>
      <w:proofErr w:type="spellEnd"/>
      <w:r w:rsidRPr="005546A6">
        <w:rPr>
          <w:rFonts w:ascii="Times New Roman" w:hAnsi="Times New Roman" w:cs="Times New Roman"/>
          <w:sz w:val="24"/>
          <w:szCs w:val="24"/>
        </w:rPr>
        <w:t xml:space="preserve"> and financial </w:t>
      </w:r>
      <w:proofErr w:type="spellStart"/>
      <w:r w:rsidRPr="005546A6">
        <w:rPr>
          <w:rFonts w:ascii="Times New Roman" w:hAnsi="Times New Roman" w:cs="Times New Roman"/>
          <w:sz w:val="24"/>
          <w:szCs w:val="24"/>
        </w:rPr>
        <w:t>institutions</w:t>
      </w:r>
      <w:proofErr w:type="spellEnd"/>
      <w:r w:rsidRPr="005546A6">
        <w:rPr>
          <w:rFonts w:ascii="Times New Roman" w:hAnsi="Times New Roman" w:cs="Times New Roman"/>
          <w:sz w:val="24"/>
          <w:szCs w:val="24"/>
        </w:rPr>
        <w:t xml:space="preserve"> to make </w:t>
      </w:r>
      <w:proofErr w:type="spellStart"/>
      <w:r w:rsidRPr="005546A6">
        <w:rPr>
          <w:rFonts w:ascii="Times New Roman" w:hAnsi="Times New Roman" w:cs="Times New Roman"/>
          <w:sz w:val="24"/>
          <w:szCs w:val="24"/>
        </w:rPr>
        <w:t>faster</w:t>
      </w:r>
      <w:proofErr w:type="spellEnd"/>
      <w:r w:rsidRPr="005546A6">
        <w:rPr>
          <w:rFonts w:ascii="Times New Roman" w:hAnsi="Times New Roman" w:cs="Times New Roman"/>
          <w:sz w:val="24"/>
          <w:szCs w:val="24"/>
        </w:rPr>
        <w:t xml:space="preserve"> and more accurate </w:t>
      </w:r>
      <w:proofErr w:type="spellStart"/>
      <w:r w:rsidRPr="005546A6">
        <w:rPr>
          <w:rFonts w:ascii="Times New Roman" w:hAnsi="Times New Roman" w:cs="Times New Roman"/>
          <w:sz w:val="24"/>
          <w:szCs w:val="24"/>
        </w:rPr>
        <w:t>lending</w:t>
      </w:r>
      <w:proofErr w:type="spellEnd"/>
      <w:r w:rsidRPr="005546A6">
        <w:rPr>
          <w:rFonts w:ascii="Times New Roman" w:hAnsi="Times New Roman" w:cs="Times New Roman"/>
          <w:sz w:val="24"/>
          <w:szCs w:val="24"/>
        </w:rPr>
        <w:t xml:space="preserve"> decisions while reducing </w:t>
      </w:r>
      <w:proofErr w:type="spellStart"/>
      <w:r w:rsidRPr="005546A6">
        <w:rPr>
          <w:rFonts w:ascii="Times New Roman" w:hAnsi="Times New Roman" w:cs="Times New Roman"/>
          <w:sz w:val="24"/>
          <w:szCs w:val="24"/>
        </w:rPr>
        <w:t>exposure</w:t>
      </w:r>
      <w:proofErr w:type="spellEnd"/>
      <w:r w:rsidRPr="005546A6">
        <w:rPr>
          <w:rFonts w:ascii="Times New Roman" w:hAnsi="Times New Roman" w:cs="Times New Roman"/>
          <w:sz w:val="24"/>
          <w:szCs w:val="24"/>
        </w:rPr>
        <w:t xml:space="preserve"> to </w:t>
      </w:r>
      <w:proofErr w:type="spellStart"/>
      <w:r w:rsidRPr="005546A6">
        <w:rPr>
          <w:rFonts w:ascii="Times New Roman" w:hAnsi="Times New Roman" w:cs="Times New Roman"/>
          <w:sz w:val="24"/>
          <w:szCs w:val="24"/>
        </w:rPr>
        <w:t>bad</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debt</w:t>
      </w:r>
      <w:proofErr w:type="spellEnd"/>
      <w:r w:rsidRPr="005546A6">
        <w:rPr>
          <w:rFonts w:ascii="Times New Roman" w:hAnsi="Times New Roman" w:cs="Times New Roman"/>
          <w:sz w:val="24"/>
          <w:szCs w:val="24"/>
        </w:rPr>
        <w:t xml:space="preserve">. </w:t>
      </w:r>
    </w:p>
    <w:p w14:paraId="17CD9DAE" w14:textId="77777777" w:rsidR="005546A6" w:rsidRDefault="005546A6" w:rsidP="004A772D">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proofErr w:type="spellStart"/>
      <w:r w:rsidRPr="005546A6">
        <w:rPr>
          <w:rFonts w:ascii="Times New Roman" w:hAnsi="Times New Roman" w:cs="Times New Roman"/>
          <w:sz w:val="24"/>
          <w:szCs w:val="24"/>
        </w:rPr>
        <w:t>Fraud</w:t>
      </w:r>
      <w:proofErr w:type="spellEnd"/>
      <w:r w:rsidRPr="005546A6">
        <w:rPr>
          <w:rFonts w:ascii="Times New Roman" w:hAnsi="Times New Roman" w:cs="Times New Roman"/>
          <w:sz w:val="24"/>
          <w:szCs w:val="24"/>
        </w:rPr>
        <w:t xml:space="preserve"> detection is another critical </w:t>
      </w:r>
      <w:proofErr w:type="spellStart"/>
      <w:r w:rsidRPr="005546A6">
        <w:rPr>
          <w:rFonts w:ascii="Times New Roman" w:hAnsi="Times New Roman" w:cs="Times New Roman"/>
          <w:sz w:val="24"/>
          <w:szCs w:val="24"/>
        </w:rPr>
        <w:t>area</w:t>
      </w:r>
      <w:proofErr w:type="spellEnd"/>
      <w:r w:rsidRPr="005546A6">
        <w:rPr>
          <w:rFonts w:ascii="Times New Roman" w:hAnsi="Times New Roman" w:cs="Times New Roman"/>
          <w:sz w:val="24"/>
          <w:szCs w:val="24"/>
        </w:rPr>
        <w:t xml:space="preserve"> where AI adds value. By continuously </w:t>
      </w:r>
      <w:proofErr w:type="spellStart"/>
      <w:r w:rsidRPr="005546A6">
        <w:rPr>
          <w:rFonts w:ascii="Times New Roman" w:hAnsi="Times New Roman" w:cs="Times New Roman"/>
          <w:sz w:val="24"/>
          <w:szCs w:val="24"/>
        </w:rPr>
        <w:t>monitoring</w:t>
      </w:r>
      <w:proofErr w:type="spellEnd"/>
      <w:r w:rsidRPr="005546A6">
        <w:rPr>
          <w:rFonts w:ascii="Times New Roman" w:hAnsi="Times New Roman" w:cs="Times New Roman"/>
          <w:sz w:val="24"/>
          <w:szCs w:val="24"/>
        </w:rPr>
        <w:t xml:space="preserve"> transactions and using </w:t>
      </w:r>
      <w:proofErr w:type="spellStart"/>
      <w:r w:rsidRPr="005546A6">
        <w:rPr>
          <w:rFonts w:ascii="Times New Roman" w:hAnsi="Times New Roman" w:cs="Times New Roman"/>
          <w:sz w:val="24"/>
          <w:szCs w:val="24"/>
        </w:rPr>
        <w:t>anomaly</w:t>
      </w:r>
      <w:proofErr w:type="spellEnd"/>
      <w:r w:rsidRPr="005546A6">
        <w:rPr>
          <w:rFonts w:ascii="Times New Roman" w:hAnsi="Times New Roman" w:cs="Times New Roman"/>
          <w:sz w:val="24"/>
          <w:szCs w:val="24"/>
        </w:rPr>
        <w:t xml:space="preserve"> detection </w:t>
      </w:r>
      <w:proofErr w:type="spellStart"/>
      <w:r w:rsidRPr="005546A6">
        <w:rPr>
          <w:rFonts w:ascii="Times New Roman" w:hAnsi="Times New Roman" w:cs="Times New Roman"/>
          <w:sz w:val="24"/>
          <w:szCs w:val="24"/>
        </w:rPr>
        <w:t>techniques</w:t>
      </w:r>
      <w:proofErr w:type="spellEnd"/>
      <w:r w:rsidRPr="005546A6">
        <w:rPr>
          <w:rFonts w:ascii="Times New Roman" w:hAnsi="Times New Roman" w:cs="Times New Roman"/>
          <w:sz w:val="24"/>
          <w:szCs w:val="24"/>
        </w:rPr>
        <w:t xml:space="preserve">, AI systems can identify </w:t>
      </w:r>
      <w:proofErr w:type="spellStart"/>
      <w:r w:rsidRPr="005546A6">
        <w:rPr>
          <w:rFonts w:ascii="Times New Roman" w:hAnsi="Times New Roman" w:cs="Times New Roman"/>
          <w:sz w:val="24"/>
          <w:szCs w:val="24"/>
        </w:rPr>
        <w:t>suspicious</w:t>
      </w:r>
      <w:proofErr w:type="spellEnd"/>
      <w:r w:rsidRPr="005546A6">
        <w:rPr>
          <w:rFonts w:ascii="Times New Roman" w:hAnsi="Times New Roman" w:cs="Times New Roman"/>
          <w:sz w:val="24"/>
          <w:szCs w:val="24"/>
        </w:rPr>
        <w:t xml:space="preserve"> activity in real-time, </w:t>
      </w:r>
      <w:proofErr w:type="spellStart"/>
      <w:r w:rsidRPr="005546A6">
        <w:rPr>
          <w:rFonts w:ascii="Times New Roman" w:hAnsi="Times New Roman" w:cs="Times New Roman"/>
          <w:sz w:val="24"/>
          <w:szCs w:val="24"/>
        </w:rPr>
        <w:t>preventing</w:t>
      </w:r>
      <w:proofErr w:type="spellEnd"/>
      <w:r w:rsidRPr="005546A6">
        <w:rPr>
          <w:rFonts w:ascii="Times New Roman" w:hAnsi="Times New Roman" w:cs="Times New Roman"/>
          <w:sz w:val="24"/>
          <w:szCs w:val="24"/>
        </w:rPr>
        <w:t xml:space="preserve"> potential financial </w:t>
      </w:r>
      <w:proofErr w:type="spellStart"/>
      <w:r w:rsidRPr="005546A6">
        <w:rPr>
          <w:rFonts w:ascii="Times New Roman" w:hAnsi="Times New Roman" w:cs="Times New Roman"/>
          <w:sz w:val="24"/>
          <w:szCs w:val="24"/>
        </w:rPr>
        <w:t>losses</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Ngai</w:t>
      </w:r>
      <w:proofErr w:type="spellEnd"/>
      <w:r w:rsidRPr="005546A6">
        <w:rPr>
          <w:rFonts w:ascii="Times New Roman" w:hAnsi="Times New Roman" w:cs="Times New Roman"/>
          <w:sz w:val="24"/>
          <w:szCs w:val="24"/>
        </w:rPr>
        <w:t xml:space="preserve">, Hu, </w:t>
      </w:r>
      <w:proofErr w:type="spellStart"/>
      <w:r w:rsidRPr="005546A6">
        <w:rPr>
          <w:rFonts w:ascii="Times New Roman" w:hAnsi="Times New Roman" w:cs="Times New Roman"/>
          <w:sz w:val="24"/>
          <w:szCs w:val="24"/>
        </w:rPr>
        <w:t>Wong</w:t>
      </w:r>
      <w:proofErr w:type="spellEnd"/>
      <w:r w:rsidRPr="005546A6">
        <w:rPr>
          <w:rFonts w:ascii="Times New Roman" w:hAnsi="Times New Roman" w:cs="Times New Roman"/>
          <w:sz w:val="24"/>
          <w:szCs w:val="24"/>
        </w:rPr>
        <w:t xml:space="preserve">, Chen, &amp; Sun, 2011). </w:t>
      </w:r>
    </w:p>
    <w:p w14:paraId="59288E0D" w14:textId="77777777" w:rsidR="005546A6" w:rsidRDefault="005546A6" w:rsidP="004A772D">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proofErr w:type="spellStart"/>
      <w:r w:rsidRPr="005546A6">
        <w:rPr>
          <w:rFonts w:ascii="Times New Roman" w:hAnsi="Times New Roman" w:cs="Times New Roman"/>
          <w:sz w:val="24"/>
          <w:szCs w:val="24"/>
        </w:rPr>
        <w:t>Customer</w:t>
      </w:r>
      <w:proofErr w:type="spellEnd"/>
      <w:r w:rsidRPr="005546A6">
        <w:rPr>
          <w:rFonts w:ascii="Times New Roman" w:hAnsi="Times New Roman" w:cs="Times New Roman"/>
          <w:sz w:val="24"/>
          <w:szCs w:val="24"/>
        </w:rPr>
        <w:t xml:space="preserve"> service </w:t>
      </w:r>
      <w:proofErr w:type="spellStart"/>
      <w:r w:rsidRPr="005546A6">
        <w:rPr>
          <w:rFonts w:ascii="Times New Roman" w:hAnsi="Times New Roman" w:cs="Times New Roman"/>
          <w:sz w:val="24"/>
          <w:szCs w:val="24"/>
        </w:rPr>
        <w:t>automation</w:t>
      </w:r>
      <w:proofErr w:type="spellEnd"/>
      <w:r w:rsidRPr="005546A6">
        <w:rPr>
          <w:rFonts w:ascii="Times New Roman" w:hAnsi="Times New Roman" w:cs="Times New Roman"/>
          <w:sz w:val="24"/>
          <w:szCs w:val="24"/>
        </w:rPr>
        <w:t xml:space="preserve"> is also </w:t>
      </w:r>
      <w:proofErr w:type="spellStart"/>
      <w:r w:rsidRPr="005546A6">
        <w:rPr>
          <w:rFonts w:ascii="Times New Roman" w:hAnsi="Times New Roman" w:cs="Times New Roman"/>
          <w:sz w:val="24"/>
          <w:szCs w:val="24"/>
        </w:rPr>
        <w:t>increasingly</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powered</w:t>
      </w:r>
      <w:proofErr w:type="spellEnd"/>
      <w:r w:rsidRPr="005546A6">
        <w:rPr>
          <w:rFonts w:ascii="Times New Roman" w:hAnsi="Times New Roman" w:cs="Times New Roman"/>
          <w:sz w:val="24"/>
          <w:szCs w:val="24"/>
        </w:rPr>
        <w:t xml:space="preserve"> by AI through </w:t>
      </w:r>
      <w:proofErr w:type="spellStart"/>
      <w:r w:rsidRPr="005546A6">
        <w:rPr>
          <w:rFonts w:ascii="Times New Roman" w:hAnsi="Times New Roman" w:cs="Times New Roman"/>
          <w:sz w:val="24"/>
          <w:szCs w:val="24"/>
        </w:rPr>
        <w:t>chatbots</w:t>
      </w:r>
      <w:proofErr w:type="spellEnd"/>
      <w:r w:rsidRPr="005546A6">
        <w:rPr>
          <w:rFonts w:ascii="Times New Roman" w:hAnsi="Times New Roman" w:cs="Times New Roman"/>
          <w:sz w:val="24"/>
          <w:szCs w:val="24"/>
        </w:rPr>
        <w:t xml:space="preserve"> and </w:t>
      </w:r>
      <w:proofErr w:type="spellStart"/>
      <w:r w:rsidRPr="005546A6">
        <w:rPr>
          <w:rFonts w:ascii="Times New Roman" w:hAnsi="Times New Roman" w:cs="Times New Roman"/>
          <w:sz w:val="24"/>
          <w:szCs w:val="24"/>
        </w:rPr>
        <w:t>virtual</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assistants</w:t>
      </w:r>
      <w:proofErr w:type="spellEnd"/>
      <w:r w:rsidRPr="005546A6">
        <w:rPr>
          <w:rFonts w:ascii="Times New Roman" w:hAnsi="Times New Roman" w:cs="Times New Roman"/>
          <w:sz w:val="24"/>
          <w:szCs w:val="24"/>
        </w:rPr>
        <w:t xml:space="preserve">. These systems can </w:t>
      </w:r>
      <w:proofErr w:type="spellStart"/>
      <w:r w:rsidRPr="005546A6">
        <w:rPr>
          <w:rFonts w:ascii="Times New Roman" w:hAnsi="Times New Roman" w:cs="Times New Roman"/>
          <w:sz w:val="24"/>
          <w:szCs w:val="24"/>
        </w:rPr>
        <w:t>handle</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routine</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customer</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inquiries</w:t>
      </w:r>
      <w:proofErr w:type="spellEnd"/>
      <w:r w:rsidRPr="005546A6">
        <w:rPr>
          <w:rFonts w:ascii="Times New Roman" w:hAnsi="Times New Roman" w:cs="Times New Roman"/>
          <w:sz w:val="24"/>
          <w:szCs w:val="24"/>
        </w:rPr>
        <w:t xml:space="preserve">, provide account information, and even give </w:t>
      </w:r>
      <w:proofErr w:type="spellStart"/>
      <w:r w:rsidRPr="005546A6">
        <w:rPr>
          <w:rFonts w:ascii="Times New Roman" w:hAnsi="Times New Roman" w:cs="Times New Roman"/>
          <w:sz w:val="24"/>
          <w:szCs w:val="24"/>
        </w:rPr>
        <w:t>personalized</w:t>
      </w:r>
      <w:proofErr w:type="spellEnd"/>
      <w:r w:rsidRPr="005546A6">
        <w:rPr>
          <w:rFonts w:ascii="Times New Roman" w:hAnsi="Times New Roman" w:cs="Times New Roman"/>
          <w:sz w:val="24"/>
          <w:szCs w:val="24"/>
        </w:rPr>
        <w:t xml:space="preserve"> financial </w:t>
      </w:r>
      <w:proofErr w:type="spellStart"/>
      <w:r w:rsidRPr="005546A6">
        <w:rPr>
          <w:rFonts w:ascii="Times New Roman" w:hAnsi="Times New Roman" w:cs="Times New Roman"/>
          <w:sz w:val="24"/>
          <w:szCs w:val="24"/>
        </w:rPr>
        <w:t>advice</w:t>
      </w:r>
      <w:proofErr w:type="spellEnd"/>
      <w:r w:rsidRPr="005546A6">
        <w:rPr>
          <w:rFonts w:ascii="Times New Roman" w:hAnsi="Times New Roman" w:cs="Times New Roman"/>
          <w:sz w:val="24"/>
          <w:szCs w:val="24"/>
        </w:rPr>
        <w:t xml:space="preserve">, which </w:t>
      </w:r>
      <w:proofErr w:type="spellStart"/>
      <w:r w:rsidRPr="005546A6">
        <w:rPr>
          <w:rFonts w:ascii="Times New Roman" w:hAnsi="Times New Roman" w:cs="Times New Roman"/>
          <w:sz w:val="24"/>
          <w:szCs w:val="24"/>
        </w:rPr>
        <w:t>improves</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customer</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satisfaction</w:t>
      </w:r>
      <w:proofErr w:type="spellEnd"/>
      <w:r w:rsidRPr="005546A6">
        <w:rPr>
          <w:rFonts w:ascii="Times New Roman" w:hAnsi="Times New Roman" w:cs="Times New Roman"/>
          <w:sz w:val="24"/>
          <w:szCs w:val="24"/>
        </w:rPr>
        <w:t xml:space="preserve"> while reducing </w:t>
      </w:r>
      <w:proofErr w:type="spellStart"/>
      <w:r w:rsidRPr="005546A6">
        <w:rPr>
          <w:rFonts w:ascii="Times New Roman" w:hAnsi="Times New Roman" w:cs="Times New Roman"/>
          <w:sz w:val="24"/>
          <w:szCs w:val="24"/>
        </w:rPr>
        <w:t>operational</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costs</w:t>
      </w:r>
      <w:proofErr w:type="spellEnd"/>
      <w:r w:rsidRPr="005546A6">
        <w:rPr>
          <w:rFonts w:ascii="Times New Roman" w:hAnsi="Times New Roman" w:cs="Times New Roman"/>
          <w:sz w:val="24"/>
          <w:szCs w:val="24"/>
        </w:rPr>
        <w:t xml:space="preserve"> (Huang &amp; </w:t>
      </w:r>
      <w:proofErr w:type="spellStart"/>
      <w:r w:rsidRPr="005546A6">
        <w:rPr>
          <w:rFonts w:ascii="Times New Roman" w:hAnsi="Times New Roman" w:cs="Times New Roman"/>
          <w:sz w:val="24"/>
          <w:szCs w:val="24"/>
        </w:rPr>
        <w:t>Rust</w:t>
      </w:r>
      <w:proofErr w:type="spellEnd"/>
      <w:r w:rsidRPr="005546A6">
        <w:rPr>
          <w:rFonts w:ascii="Times New Roman" w:hAnsi="Times New Roman" w:cs="Times New Roman"/>
          <w:sz w:val="24"/>
          <w:szCs w:val="24"/>
        </w:rPr>
        <w:t xml:space="preserve">, 2018). </w:t>
      </w:r>
    </w:p>
    <w:p w14:paraId="047DEB3D" w14:textId="77777777" w:rsidR="005546A6" w:rsidRDefault="005546A6" w:rsidP="004A772D">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proofErr w:type="spellStart"/>
      <w:r w:rsidRPr="005546A6">
        <w:rPr>
          <w:rFonts w:ascii="Times New Roman" w:hAnsi="Times New Roman" w:cs="Times New Roman"/>
          <w:sz w:val="24"/>
          <w:szCs w:val="24"/>
        </w:rPr>
        <w:t>Additionally</w:t>
      </w:r>
      <w:proofErr w:type="spellEnd"/>
      <w:r w:rsidRPr="005546A6">
        <w:rPr>
          <w:rFonts w:ascii="Times New Roman" w:hAnsi="Times New Roman" w:cs="Times New Roman"/>
          <w:sz w:val="24"/>
          <w:szCs w:val="24"/>
        </w:rPr>
        <w:t xml:space="preserve">, AI </w:t>
      </w:r>
      <w:proofErr w:type="spellStart"/>
      <w:r w:rsidRPr="005546A6">
        <w:rPr>
          <w:rFonts w:ascii="Times New Roman" w:hAnsi="Times New Roman" w:cs="Times New Roman"/>
          <w:sz w:val="24"/>
          <w:szCs w:val="24"/>
        </w:rPr>
        <w:t>contributes</w:t>
      </w:r>
      <w:proofErr w:type="spellEnd"/>
      <w:r w:rsidRPr="005546A6">
        <w:rPr>
          <w:rFonts w:ascii="Times New Roman" w:hAnsi="Times New Roman" w:cs="Times New Roman"/>
          <w:sz w:val="24"/>
          <w:szCs w:val="24"/>
        </w:rPr>
        <w:t xml:space="preserve"> to </w:t>
      </w:r>
      <w:proofErr w:type="spellStart"/>
      <w:r w:rsidRPr="005546A6">
        <w:rPr>
          <w:rFonts w:ascii="Times New Roman" w:hAnsi="Times New Roman" w:cs="Times New Roman"/>
          <w:sz w:val="24"/>
          <w:szCs w:val="24"/>
        </w:rPr>
        <w:t>portfolio</w:t>
      </w:r>
      <w:proofErr w:type="spellEnd"/>
      <w:r w:rsidRPr="005546A6">
        <w:rPr>
          <w:rFonts w:ascii="Times New Roman" w:hAnsi="Times New Roman" w:cs="Times New Roman"/>
          <w:sz w:val="24"/>
          <w:szCs w:val="24"/>
        </w:rPr>
        <w:t xml:space="preserve"> optimization and investment </w:t>
      </w:r>
      <w:proofErr w:type="spellStart"/>
      <w:r w:rsidRPr="005546A6">
        <w:rPr>
          <w:rFonts w:ascii="Times New Roman" w:hAnsi="Times New Roman" w:cs="Times New Roman"/>
          <w:sz w:val="24"/>
          <w:szCs w:val="24"/>
        </w:rPr>
        <w:t>advisory</w:t>
      </w:r>
      <w:proofErr w:type="spellEnd"/>
      <w:r w:rsidRPr="005546A6">
        <w:rPr>
          <w:rFonts w:ascii="Times New Roman" w:hAnsi="Times New Roman" w:cs="Times New Roman"/>
          <w:sz w:val="24"/>
          <w:szCs w:val="24"/>
        </w:rPr>
        <w:t xml:space="preserve">. By leveraging </w:t>
      </w:r>
      <w:proofErr w:type="spellStart"/>
      <w:r w:rsidRPr="005546A6">
        <w:rPr>
          <w:rFonts w:ascii="Times New Roman" w:hAnsi="Times New Roman" w:cs="Times New Roman"/>
          <w:sz w:val="24"/>
          <w:szCs w:val="24"/>
        </w:rPr>
        <w:t>machine</w:t>
      </w:r>
      <w:proofErr w:type="spellEnd"/>
      <w:r w:rsidRPr="005546A6">
        <w:rPr>
          <w:rFonts w:ascii="Times New Roman" w:hAnsi="Times New Roman" w:cs="Times New Roman"/>
          <w:sz w:val="24"/>
          <w:szCs w:val="24"/>
        </w:rPr>
        <w:t xml:space="preserve"> learning models, AI platforms can suggest optimal </w:t>
      </w:r>
      <w:proofErr w:type="spellStart"/>
      <w:r w:rsidRPr="005546A6">
        <w:rPr>
          <w:rFonts w:ascii="Times New Roman" w:hAnsi="Times New Roman" w:cs="Times New Roman"/>
          <w:sz w:val="24"/>
          <w:szCs w:val="24"/>
        </w:rPr>
        <w:t>asset</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allocations</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predict</w:t>
      </w:r>
      <w:proofErr w:type="spellEnd"/>
      <w:r w:rsidRPr="005546A6">
        <w:rPr>
          <w:rFonts w:ascii="Times New Roman" w:hAnsi="Times New Roman" w:cs="Times New Roman"/>
          <w:sz w:val="24"/>
          <w:szCs w:val="24"/>
        </w:rPr>
        <w:t xml:space="preserve"> future returns, and </w:t>
      </w:r>
      <w:proofErr w:type="spellStart"/>
      <w:r w:rsidRPr="005546A6">
        <w:rPr>
          <w:rFonts w:ascii="Times New Roman" w:hAnsi="Times New Roman" w:cs="Times New Roman"/>
          <w:sz w:val="24"/>
          <w:szCs w:val="24"/>
        </w:rPr>
        <w:t>manage</w:t>
      </w:r>
      <w:proofErr w:type="spellEnd"/>
      <w:r w:rsidRPr="005546A6">
        <w:rPr>
          <w:rFonts w:ascii="Times New Roman" w:hAnsi="Times New Roman" w:cs="Times New Roman"/>
          <w:sz w:val="24"/>
          <w:szCs w:val="24"/>
        </w:rPr>
        <w:t xml:space="preserve"> risk </w:t>
      </w:r>
      <w:proofErr w:type="spellStart"/>
      <w:r w:rsidRPr="005546A6">
        <w:rPr>
          <w:rFonts w:ascii="Times New Roman" w:hAnsi="Times New Roman" w:cs="Times New Roman"/>
          <w:sz w:val="24"/>
          <w:szCs w:val="24"/>
        </w:rPr>
        <w:t>dynamically</w:t>
      </w:r>
      <w:proofErr w:type="spellEnd"/>
      <w:r w:rsidRPr="005546A6">
        <w:rPr>
          <w:rFonts w:ascii="Times New Roman" w:hAnsi="Times New Roman" w:cs="Times New Roman"/>
          <w:sz w:val="24"/>
          <w:szCs w:val="24"/>
        </w:rPr>
        <w:t xml:space="preserve"> according to market conditions (</w:t>
      </w:r>
      <w:proofErr w:type="spellStart"/>
      <w:r w:rsidRPr="005546A6">
        <w:rPr>
          <w:rFonts w:ascii="Times New Roman" w:hAnsi="Times New Roman" w:cs="Times New Roman"/>
          <w:sz w:val="24"/>
          <w:szCs w:val="24"/>
        </w:rPr>
        <w:t>Heaton</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Polson</w:t>
      </w:r>
      <w:proofErr w:type="spellEnd"/>
      <w:r w:rsidRPr="005546A6">
        <w:rPr>
          <w:rFonts w:ascii="Times New Roman" w:hAnsi="Times New Roman" w:cs="Times New Roman"/>
          <w:sz w:val="24"/>
          <w:szCs w:val="24"/>
        </w:rPr>
        <w:t xml:space="preserve">, &amp; </w:t>
      </w:r>
      <w:proofErr w:type="spellStart"/>
      <w:r w:rsidRPr="005546A6">
        <w:rPr>
          <w:rFonts w:ascii="Times New Roman" w:hAnsi="Times New Roman" w:cs="Times New Roman"/>
          <w:sz w:val="24"/>
          <w:szCs w:val="24"/>
        </w:rPr>
        <w:t>Witte</w:t>
      </w:r>
      <w:proofErr w:type="spellEnd"/>
      <w:r w:rsidRPr="005546A6">
        <w:rPr>
          <w:rFonts w:ascii="Times New Roman" w:hAnsi="Times New Roman" w:cs="Times New Roman"/>
          <w:sz w:val="24"/>
          <w:szCs w:val="24"/>
        </w:rPr>
        <w:t xml:space="preserve">, 2017). </w:t>
      </w:r>
    </w:p>
    <w:p w14:paraId="044666C7" w14:textId="77777777" w:rsidR="005546A6" w:rsidRDefault="005546A6" w:rsidP="004A772D">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proofErr w:type="spellStart"/>
      <w:r w:rsidRPr="005546A6">
        <w:rPr>
          <w:rFonts w:ascii="Times New Roman" w:hAnsi="Times New Roman" w:cs="Times New Roman"/>
          <w:sz w:val="24"/>
          <w:szCs w:val="24"/>
        </w:rPr>
        <w:t>Finally</w:t>
      </w:r>
      <w:proofErr w:type="spellEnd"/>
      <w:r w:rsidRPr="005546A6">
        <w:rPr>
          <w:rFonts w:ascii="Times New Roman" w:hAnsi="Times New Roman" w:cs="Times New Roman"/>
          <w:sz w:val="24"/>
          <w:szCs w:val="24"/>
        </w:rPr>
        <w:t xml:space="preserve">, AI </w:t>
      </w:r>
      <w:proofErr w:type="spellStart"/>
      <w:r w:rsidRPr="005546A6">
        <w:rPr>
          <w:rFonts w:ascii="Times New Roman" w:hAnsi="Times New Roman" w:cs="Times New Roman"/>
          <w:sz w:val="24"/>
          <w:szCs w:val="24"/>
        </w:rPr>
        <w:t>assists</w:t>
      </w:r>
      <w:proofErr w:type="spellEnd"/>
      <w:r w:rsidRPr="005546A6">
        <w:rPr>
          <w:rFonts w:ascii="Times New Roman" w:hAnsi="Times New Roman" w:cs="Times New Roman"/>
          <w:sz w:val="24"/>
          <w:szCs w:val="24"/>
        </w:rPr>
        <w:t xml:space="preserve"> in financial sentiment analysis. Natural </w:t>
      </w:r>
      <w:proofErr w:type="spellStart"/>
      <w:r w:rsidRPr="005546A6">
        <w:rPr>
          <w:rFonts w:ascii="Times New Roman" w:hAnsi="Times New Roman" w:cs="Times New Roman"/>
          <w:sz w:val="24"/>
          <w:szCs w:val="24"/>
        </w:rPr>
        <w:t>language</w:t>
      </w:r>
      <w:proofErr w:type="spellEnd"/>
      <w:r w:rsidRPr="005546A6">
        <w:rPr>
          <w:rFonts w:ascii="Times New Roman" w:hAnsi="Times New Roman" w:cs="Times New Roman"/>
          <w:sz w:val="24"/>
          <w:szCs w:val="24"/>
        </w:rPr>
        <w:t xml:space="preserve"> processing (NLP) </w:t>
      </w:r>
      <w:proofErr w:type="spellStart"/>
      <w:r w:rsidRPr="005546A6">
        <w:rPr>
          <w:rFonts w:ascii="Times New Roman" w:hAnsi="Times New Roman" w:cs="Times New Roman"/>
          <w:sz w:val="24"/>
          <w:szCs w:val="24"/>
        </w:rPr>
        <w:t>techniques</w:t>
      </w:r>
      <w:proofErr w:type="spellEnd"/>
      <w:r w:rsidRPr="005546A6">
        <w:rPr>
          <w:rFonts w:ascii="Times New Roman" w:hAnsi="Times New Roman" w:cs="Times New Roman"/>
          <w:sz w:val="24"/>
          <w:szCs w:val="24"/>
        </w:rPr>
        <w:t xml:space="preserve"> analyze </w:t>
      </w:r>
      <w:proofErr w:type="spellStart"/>
      <w:r w:rsidRPr="005546A6">
        <w:rPr>
          <w:rFonts w:ascii="Times New Roman" w:hAnsi="Times New Roman" w:cs="Times New Roman"/>
          <w:sz w:val="24"/>
          <w:szCs w:val="24"/>
        </w:rPr>
        <w:t>news</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articles</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social</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media</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posts</w:t>
      </w:r>
      <w:proofErr w:type="spellEnd"/>
      <w:r w:rsidRPr="005546A6">
        <w:rPr>
          <w:rFonts w:ascii="Times New Roman" w:hAnsi="Times New Roman" w:cs="Times New Roman"/>
          <w:sz w:val="24"/>
          <w:szCs w:val="24"/>
        </w:rPr>
        <w:t xml:space="preserve">, and financial </w:t>
      </w:r>
      <w:proofErr w:type="spellStart"/>
      <w:r w:rsidRPr="005546A6">
        <w:rPr>
          <w:rFonts w:ascii="Times New Roman" w:hAnsi="Times New Roman" w:cs="Times New Roman"/>
          <w:sz w:val="24"/>
          <w:szCs w:val="24"/>
        </w:rPr>
        <w:t>reports</w:t>
      </w:r>
      <w:proofErr w:type="spellEnd"/>
      <w:r w:rsidRPr="005546A6">
        <w:rPr>
          <w:rFonts w:ascii="Times New Roman" w:hAnsi="Times New Roman" w:cs="Times New Roman"/>
          <w:sz w:val="24"/>
          <w:szCs w:val="24"/>
        </w:rPr>
        <w:t xml:space="preserve"> to gauge market sentiment, which can be </w:t>
      </w:r>
      <w:proofErr w:type="spellStart"/>
      <w:r w:rsidRPr="005546A6">
        <w:rPr>
          <w:rFonts w:ascii="Times New Roman" w:hAnsi="Times New Roman" w:cs="Times New Roman"/>
          <w:sz w:val="24"/>
          <w:szCs w:val="24"/>
        </w:rPr>
        <w:t>incorporated</w:t>
      </w:r>
      <w:proofErr w:type="spellEnd"/>
      <w:r w:rsidRPr="005546A6">
        <w:rPr>
          <w:rFonts w:ascii="Times New Roman" w:hAnsi="Times New Roman" w:cs="Times New Roman"/>
          <w:sz w:val="24"/>
          <w:szCs w:val="24"/>
        </w:rPr>
        <w:t xml:space="preserve"> into trading strategies or risk assessment models (</w:t>
      </w:r>
      <w:proofErr w:type="spellStart"/>
      <w:r w:rsidRPr="005546A6">
        <w:rPr>
          <w:rFonts w:ascii="Times New Roman" w:hAnsi="Times New Roman" w:cs="Times New Roman"/>
          <w:sz w:val="24"/>
          <w:szCs w:val="24"/>
        </w:rPr>
        <w:t>Bollen</w:t>
      </w:r>
      <w:proofErr w:type="spellEnd"/>
      <w:r w:rsidRPr="005546A6">
        <w:rPr>
          <w:rFonts w:ascii="Times New Roman" w:hAnsi="Times New Roman" w:cs="Times New Roman"/>
          <w:sz w:val="24"/>
          <w:szCs w:val="24"/>
        </w:rPr>
        <w:t xml:space="preserve">, Mao, &amp; </w:t>
      </w:r>
      <w:proofErr w:type="spellStart"/>
      <w:r w:rsidRPr="005546A6">
        <w:rPr>
          <w:rFonts w:ascii="Times New Roman" w:hAnsi="Times New Roman" w:cs="Times New Roman"/>
          <w:sz w:val="24"/>
          <w:szCs w:val="24"/>
        </w:rPr>
        <w:t>Zeng</w:t>
      </w:r>
      <w:proofErr w:type="spellEnd"/>
      <w:r w:rsidRPr="005546A6">
        <w:rPr>
          <w:rFonts w:ascii="Times New Roman" w:hAnsi="Times New Roman" w:cs="Times New Roman"/>
          <w:sz w:val="24"/>
          <w:szCs w:val="24"/>
        </w:rPr>
        <w:t xml:space="preserve">, 2011). </w:t>
      </w:r>
    </w:p>
    <w:p w14:paraId="5592D28A" w14:textId="6DB64372" w:rsidR="004A772D" w:rsidRDefault="005546A6" w:rsidP="004A772D">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r w:rsidRPr="005546A6">
        <w:rPr>
          <w:rFonts w:ascii="Times New Roman" w:hAnsi="Times New Roman" w:cs="Times New Roman"/>
          <w:sz w:val="24"/>
          <w:szCs w:val="24"/>
        </w:rPr>
        <w:t xml:space="preserve">Overall, AI </w:t>
      </w:r>
      <w:proofErr w:type="spellStart"/>
      <w:r w:rsidRPr="005546A6">
        <w:rPr>
          <w:rFonts w:ascii="Times New Roman" w:hAnsi="Times New Roman" w:cs="Times New Roman"/>
          <w:sz w:val="24"/>
          <w:szCs w:val="24"/>
        </w:rPr>
        <w:t>enables</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faster</w:t>
      </w:r>
      <w:proofErr w:type="spellEnd"/>
      <w:r w:rsidRPr="005546A6">
        <w:rPr>
          <w:rFonts w:ascii="Times New Roman" w:hAnsi="Times New Roman" w:cs="Times New Roman"/>
          <w:sz w:val="24"/>
          <w:szCs w:val="24"/>
        </w:rPr>
        <w:t xml:space="preserve">, </w:t>
      </w:r>
      <w:proofErr w:type="gramStart"/>
      <w:r w:rsidRPr="005546A6">
        <w:rPr>
          <w:rFonts w:ascii="Times New Roman" w:hAnsi="Times New Roman" w:cs="Times New Roman"/>
          <w:sz w:val="24"/>
          <w:szCs w:val="24"/>
        </w:rPr>
        <w:t>data</w:t>
      </w:r>
      <w:proofErr w:type="gramEnd"/>
      <w:r w:rsidRPr="005546A6">
        <w:rPr>
          <w:rFonts w:ascii="Times New Roman" w:hAnsi="Times New Roman" w:cs="Times New Roman"/>
          <w:sz w:val="24"/>
          <w:szCs w:val="24"/>
        </w:rPr>
        <w:t>-</w:t>
      </w:r>
      <w:proofErr w:type="spellStart"/>
      <w:r w:rsidRPr="005546A6">
        <w:rPr>
          <w:rFonts w:ascii="Times New Roman" w:hAnsi="Times New Roman" w:cs="Times New Roman"/>
          <w:sz w:val="24"/>
          <w:szCs w:val="24"/>
        </w:rPr>
        <w:t>driven</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decision</w:t>
      </w:r>
      <w:proofErr w:type="spellEnd"/>
      <w:r w:rsidRPr="005546A6">
        <w:rPr>
          <w:rFonts w:ascii="Times New Roman" w:hAnsi="Times New Roman" w:cs="Times New Roman"/>
          <w:sz w:val="24"/>
          <w:szCs w:val="24"/>
        </w:rPr>
        <w:t xml:space="preserve">-making, </w:t>
      </w:r>
      <w:proofErr w:type="spellStart"/>
      <w:r w:rsidRPr="005546A6">
        <w:rPr>
          <w:rFonts w:ascii="Times New Roman" w:hAnsi="Times New Roman" w:cs="Times New Roman"/>
          <w:sz w:val="24"/>
          <w:szCs w:val="24"/>
        </w:rPr>
        <w:t>reduces</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human</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errors</w:t>
      </w:r>
      <w:proofErr w:type="spellEnd"/>
      <w:r w:rsidRPr="005546A6">
        <w:rPr>
          <w:rFonts w:ascii="Times New Roman" w:hAnsi="Times New Roman" w:cs="Times New Roman"/>
          <w:sz w:val="24"/>
          <w:szCs w:val="24"/>
        </w:rPr>
        <w:t xml:space="preserve">, and allows financial </w:t>
      </w:r>
      <w:proofErr w:type="spellStart"/>
      <w:r w:rsidRPr="005546A6">
        <w:rPr>
          <w:rFonts w:ascii="Times New Roman" w:hAnsi="Times New Roman" w:cs="Times New Roman"/>
          <w:sz w:val="24"/>
          <w:szCs w:val="24"/>
        </w:rPr>
        <w:t>institutions</w:t>
      </w:r>
      <w:proofErr w:type="spellEnd"/>
      <w:r w:rsidRPr="005546A6">
        <w:rPr>
          <w:rFonts w:ascii="Times New Roman" w:hAnsi="Times New Roman" w:cs="Times New Roman"/>
          <w:sz w:val="24"/>
          <w:szCs w:val="24"/>
        </w:rPr>
        <w:t xml:space="preserve"> to </w:t>
      </w:r>
      <w:proofErr w:type="spellStart"/>
      <w:r w:rsidRPr="005546A6">
        <w:rPr>
          <w:rFonts w:ascii="Times New Roman" w:hAnsi="Times New Roman" w:cs="Times New Roman"/>
          <w:sz w:val="24"/>
          <w:szCs w:val="24"/>
        </w:rPr>
        <w:t>react</w:t>
      </w:r>
      <w:proofErr w:type="spellEnd"/>
      <w:r w:rsidRPr="005546A6">
        <w:rPr>
          <w:rFonts w:ascii="Times New Roman" w:hAnsi="Times New Roman" w:cs="Times New Roman"/>
          <w:sz w:val="24"/>
          <w:szCs w:val="24"/>
        </w:rPr>
        <w:t xml:space="preserve"> </w:t>
      </w:r>
      <w:proofErr w:type="spellStart"/>
      <w:r w:rsidRPr="005546A6">
        <w:rPr>
          <w:rFonts w:ascii="Times New Roman" w:hAnsi="Times New Roman" w:cs="Times New Roman"/>
          <w:sz w:val="24"/>
          <w:szCs w:val="24"/>
        </w:rPr>
        <w:t>proactively</w:t>
      </w:r>
      <w:proofErr w:type="spellEnd"/>
      <w:r w:rsidRPr="005546A6">
        <w:rPr>
          <w:rFonts w:ascii="Times New Roman" w:hAnsi="Times New Roman" w:cs="Times New Roman"/>
          <w:sz w:val="24"/>
          <w:szCs w:val="24"/>
        </w:rPr>
        <w:t xml:space="preserve"> to market fluctuations. Its ability to process </w:t>
      </w:r>
      <w:proofErr w:type="spellStart"/>
      <w:r w:rsidRPr="005546A6">
        <w:rPr>
          <w:rFonts w:ascii="Times New Roman" w:hAnsi="Times New Roman" w:cs="Times New Roman"/>
          <w:sz w:val="24"/>
          <w:szCs w:val="24"/>
        </w:rPr>
        <w:t>vast</w:t>
      </w:r>
      <w:proofErr w:type="spellEnd"/>
      <w:r w:rsidRPr="005546A6">
        <w:rPr>
          <w:rFonts w:ascii="Times New Roman" w:hAnsi="Times New Roman" w:cs="Times New Roman"/>
          <w:sz w:val="24"/>
          <w:szCs w:val="24"/>
        </w:rPr>
        <w:t xml:space="preserve"> and </w:t>
      </w:r>
      <w:proofErr w:type="spellStart"/>
      <w:r w:rsidRPr="005546A6">
        <w:rPr>
          <w:rFonts w:ascii="Times New Roman" w:hAnsi="Times New Roman" w:cs="Times New Roman"/>
          <w:sz w:val="24"/>
          <w:szCs w:val="24"/>
        </w:rPr>
        <w:t>diverse</w:t>
      </w:r>
      <w:proofErr w:type="spellEnd"/>
      <w:r w:rsidRPr="005546A6">
        <w:rPr>
          <w:rFonts w:ascii="Times New Roman" w:hAnsi="Times New Roman" w:cs="Times New Roman"/>
          <w:sz w:val="24"/>
          <w:szCs w:val="24"/>
        </w:rPr>
        <w:t xml:space="preserve"> datasets makes it an essential component of modern financial </w:t>
      </w:r>
      <w:proofErr w:type="spellStart"/>
      <w:proofErr w:type="gramStart"/>
      <w:r w:rsidRPr="005546A6">
        <w:rPr>
          <w:rFonts w:ascii="Times New Roman" w:hAnsi="Times New Roman" w:cs="Times New Roman"/>
          <w:sz w:val="24"/>
          <w:szCs w:val="24"/>
        </w:rPr>
        <w:t>systems.</w:t>
      </w:r>
      <w:r w:rsidR="00B97CA7">
        <w:rPr>
          <w:rFonts w:ascii="Times New Roman" w:hAnsi="Times New Roman" w:cs="Times New Roman"/>
          <w:sz w:val="24"/>
          <w:szCs w:val="24"/>
        </w:rPr>
        <w:t>Bir</w:t>
      </w:r>
      <w:proofErr w:type="spellEnd"/>
      <w:proofErr w:type="gramEnd"/>
      <w:r w:rsidR="00B97CA7">
        <w:rPr>
          <w:rFonts w:ascii="Times New Roman" w:hAnsi="Times New Roman" w:cs="Times New Roman"/>
          <w:sz w:val="24"/>
          <w:szCs w:val="24"/>
        </w:rPr>
        <w:t xml:space="preserve"> örgütün</w:t>
      </w:r>
      <w:r w:rsidR="004A772D" w:rsidRPr="000E505E">
        <w:rPr>
          <w:rFonts w:ascii="Times New Roman" w:hAnsi="Times New Roman" w:cs="Times New Roman"/>
          <w:sz w:val="24"/>
          <w:szCs w:val="24"/>
        </w:rPr>
        <w:t xml:space="preserve"> değerli varlıklarından biri olan insan kaynağından sağlanacak verimin maksimum seviyede olması işletmenin karlılığı açısından büyük önem taşımaktadır</w:t>
      </w:r>
      <w:r w:rsidR="002853B4">
        <w:rPr>
          <w:rFonts w:ascii="Times New Roman" w:hAnsi="Times New Roman" w:cs="Times New Roman"/>
          <w:sz w:val="24"/>
          <w:szCs w:val="24"/>
        </w:rPr>
        <w:t xml:space="preserve"> </w:t>
      </w:r>
      <w:r w:rsidR="004A772D" w:rsidRPr="000E505E">
        <w:rPr>
          <w:rFonts w:ascii="Times New Roman" w:hAnsi="Times New Roman" w:cs="Times New Roman"/>
          <w:sz w:val="24"/>
          <w:szCs w:val="24"/>
        </w:rPr>
        <w:t>(Bağcı, 2018).</w:t>
      </w:r>
    </w:p>
    <w:p w14:paraId="23DAA340" w14:textId="77777777" w:rsidR="00536FDD" w:rsidRDefault="00536FDD" w:rsidP="004A772D">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p>
    <w:p w14:paraId="53DA0845" w14:textId="180E8D74" w:rsidR="00B62FCC" w:rsidRDefault="00B62FCC" w:rsidP="00B62FCC">
      <w:pPr>
        <w:spacing w:after="0"/>
        <w:rPr>
          <w:rFonts w:ascii="Times New Roman" w:hAnsi="Times New Roman" w:cs="Times New Roman"/>
          <w:bCs/>
          <w:color w:val="000000"/>
          <w:sz w:val="24"/>
          <w:szCs w:val="24"/>
        </w:rPr>
      </w:pPr>
      <w:r w:rsidRPr="000E4699">
        <w:rPr>
          <w:rFonts w:ascii="Times New Roman" w:hAnsi="Times New Roman" w:cs="Times New Roman"/>
          <w:b/>
          <w:color w:val="000000"/>
          <w:sz w:val="24"/>
          <w:szCs w:val="24"/>
        </w:rPr>
        <w:lastRenderedPageBreak/>
        <w:t>Tabl</w:t>
      </w:r>
      <w:r w:rsidR="0025590E">
        <w:rPr>
          <w:rFonts w:ascii="Times New Roman" w:hAnsi="Times New Roman" w:cs="Times New Roman"/>
          <w:b/>
          <w:color w:val="000000"/>
          <w:sz w:val="24"/>
          <w:szCs w:val="24"/>
        </w:rPr>
        <w:t>e</w:t>
      </w:r>
      <w:r w:rsidRPr="000E4699">
        <w:rPr>
          <w:rFonts w:ascii="Times New Roman" w:hAnsi="Times New Roman" w:cs="Times New Roman"/>
          <w:b/>
          <w:color w:val="000000"/>
          <w:sz w:val="24"/>
          <w:szCs w:val="24"/>
        </w:rPr>
        <w:t xml:space="preserve"> 1. </w:t>
      </w:r>
      <w:r w:rsidR="009069AA">
        <w:rPr>
          <w:rFonts w:ascii="Times New Roman" w:hAnsi="Times New Roman" w:cs="Times New Roman"/>
          <w:bCs/>
          <w:color w:val="000000"/>
          <w:sz w:val="24"/>
          <w:szCs w:val="24"/>
        </w:rPr>
        <w:t xml:space="preserve">Comparison of AI Models for Financial </w:t>
      </w:r>
      <w:proofErr w:type="spellStart"/>
      <w:r w:rsidR="009069AA">
        <w:rPr>
          <w:rFonts w:ascii="Times New Roman" w:hAnsi="Times New Roman" w:cs="Times New Roman"/>
          <w:bCs/>
          <w:color w:val="000000"/>
          <w:sz w:val="24"/>
          <w:szCs w:val="24"/>
        </w:rPr>
        <w:t>Forecasting</w:t>
      </w:r>
      <w:proofErr w:type="spellEnd"/>
      <w:r w:rsidR="007C5247">
        <w:rPr>
          <w:rFonts w:ascii="Times New Roman" w:hAnsi="Times New Roman" w:cs="Times New Roman"/>
          <w:bCs/>
          <w:color w:val="000000"/>
          <w:sz w:val="24"/>
          <w:szCs w:val="24"/>
        </w:rPr>
        <w:t xml:space="preserve"> </w:t>
      </w:r>
      <w:r w:rsidRPr="00232706">
        <w:rPr>
          <w:rFonts w:ascii="Times New Roman" w:hAnsi="Times New Roman" w:cs="Times New Roman"/>
          <w:bCs/>
          <w:color w:val="000000"/>
          <w:sz w:val="24"/>
          <w:szCs w:val="24"/>
        </w:rPr>
        <w:t xml:space="preserve"> </w:t>
      </w:r>
    </w:p>
    <w:tbl>
      <w:tblPr>
        <w:tblStyle w:val="TabloKlavuzu"/>
        <w:tblW w:w="9067" w:type="dxa"/>
        <w:tblLook w:val="04A0" w:firstRow="1" w:lastRow="0" w:firstColumn="1" w:lastColumn="0" w:noHBand="0" w:noVBand="1"/>
      </w:tblPr>
      <w:tblGrid>
        <w:gridCol w:w="1925"/>
        <w:gridCol w:w="2606"/>
        <w:gridCol w:w="2694"/>
        <w:gridCol w:w="1842"/>
      </w:tblGrid>
      <w:tr w:rsidR="00334B87" w:rsidRPr="0034244F" w14:paraId="39A8223C" w14:textId="77777777" w:rsidTr="001B5F0E">
        <w:trPr>
          <w:trHeight w:val="648"/>
        </w:trPr>
        <w:tc>
          <w:tcPr>
            <w:tcW w:w="1925" w:type="dxa"/>
            <w:noWrap/>
            <w:vAlign w:val="center"/>
            <w:hideMark/>
          </w:tcPr>
          <w:p w14:paraId="6B33117E" w14:textId="0B2DAF9D" w:rsidR="00334B87" w:rsidRPr="0034244F" w:rsidRDefault="00334B87" w:rsidP="00334B87">
            <w:pPr>
              <w:spacing w:after="0" w:afterAutospacing="0"/>
              <w:jc w:val="center"/>
              <w:rPr>
                <w:rFonts w:asciiTheme="majorBidi" w:eastAsia="Times New Roman" w:hAnsiTheme="majorBidi" w:cstheme="majorBidi"/>
                <w:b/>
                <w:bCs/>
                <w:lang w:bidi="bn-IN"/>
              </w:rPr>
            </w:pPr>
            <w:bookmarkStart w:id="27" w:name="_Hlk30595066"/>
            <w:r>
              <w:rPr>
                <w:rFonts w:asciiTheme="majorBidi" w:eastAsia="Times New Roman" w:hAnsiTheme="majorBidi" w:cstheme="majorBidi"/>
                <w:b/>
                <w:bCs/>
                <w:lang w:bidi="bn-IN"/>
              </w:rPr>
              <w:t>Model Type</w:t>
            </w:r>
          </w:p>
        </w:tc>
        <w:tc>
          <w:tcPr>
            <w:tcW w:w="2606" w:type="dxa"/>
            <w:vAlign w:val="center"/>
          </w:tcPr>
          <w:p w14:paraId="3D2EBFD6" w14:textId="31965506" w:rsidR="00334B87" w:rsidRPr="0034244F" w:rsidRDefault="00334B87" w:rsidP="00334B87">
            <w:pPr>
              <w:spacing w:after="0" w:afterAutospacing="0"/>
              <w:jc w:val="center"/>
              <w:rPr>
                <w:rFonts w:asciiTheme="majorBidi" w:eastAsia="Times New Roman" w:hAnsiTheme="majorBidi" w:cstheme="majorBidi"/>
                <w:b/>
                <w:bCs/>
                <w:lang w:bidi="bn-IN"/>
              </w:rPr>
            </w:pPr>
            <w:proofErr w:type="spellStart"/>
            <w:r>
              <w:rPr>
                <w:rFonts w:asciiTheme="majorBidi" w:eastAsia="Times New Roman" w:hAnsiTheme="majorBidi" w:cstheme="majorBidi"/>
                <w:b/>
                <w:bCs/>
                <w:lang w:bidi="bn-IN"/>
              </w:rPr>
              <w:t>Input</w:t>
            </w:r>
            <w:proofErr w:type="spellEnd"/>
            <w:r>
              <w:rPr>
                <w:rFonts w:asciiTheme="majorBidi" w:eastAsia="Times New Roman" w:hAnsiTheme="majorBidi" w:cstheme="majorBidi"/>
                <w:b/>
                <w:bCs/>
                <w:lang w:bidi="bn-IN"/>
              </w:rPr>
              <w:t xml:space="preserve"> Data Type</w:t>
            </w:r>
          </w:p>
        </w:tc>
        <w:tc>
          <w:tcPr>
            <w:tcW w:w="2694" w:type="dxa"/>
            <w:noWrap/>
            <w:vAlign w:val="center"/>
            <w:hideMark/>
          </w:tcPr>
          <w:p w14:paraId="757CA053" w14:textId="0B186A55" w:rsidR="00334B87" w:rsidRPr="0034244F" w:rsidRDefault="00334B87" w:rsidP="00334B87">
            <w:pPr>
              <w:spacing w:after="0" w:afterAutospacing="0"/>
              <w:jc w:val="center"/>
              <w:rPr>
                <w:rFonts w:asciiTheme="majorBidi" w:eastAsia="Times New Roman" w:hAnsiTheme="majorBidi" w:cstheme="majorBidi"/>
                <w:b/>
                <w:bCs/>
                <w:lang w:bidi="bn-IN"/>
              </w:rPr>
            </w:pPr>
            <w:proofErr w:type="spellStart"/>
            <w:r>
              <w:rPr>
                <w:rFonts w:asciiTheme="majorBidi" w:eastAsia="Times New Roman" w:hAnsiTheme="majorBidi" w:cstheme="majorBidi"/>
                <w:b/>
                <w:bCs/>
                <w:lang w:bidi="bn-IN"/>
              </w:rPr>
              <w:t>Typical</w:t>
            </w:r>
            <w:proofErr w:type="spellEnd"/>
            <w:r>
              <w:rPr>
                <w:rFonts w:asciiTheme="majorBidi" w:eastAsia="Times New Roman" w:hAnsiTheme="majorBidi" w:cstheme="majorBidi"/>
                <w:b/>
                <w:bCs/>
                <w:lang w:bidi="bn-IN"/>
              </w:rPr>
              <w:t xml:space="preserve"> Use Case</w:t>
            </w:r>
          </w:p>
          <w:p w14:paraId="491F790D" w14:textId="77777777" w:rsidR="00334B87" w:rsidRPr="0034244F" w:rsidRDefault="00334B87" w:rsidP="00334B87">
            <w:pPr>
              <w:spacing w:after="0" w:afterAutospacing="0"/>
              <w:jc w:val="center"/>
              <w:rPr>
                <w:rFonts w:asciiTheme="majorBidi" w:eastAsia="Times New Roman" w:hAnsiTheme="majorBidi" w:cstheme="majorBidi"/>
                <w:b/>
                <w:bCs/>
                <w:lang w:bidi="bn-IN"/>
              </w:rPr>
            </w:pPr>
          </w:p>
        </w:tc>
        <w:tc>
          <w:tcPr>
            <w:tcW w:w="1842" w:type="dxa"/>
            <w:noWrap/>
            <w:vAlign w:val="center"/>
            <w:hideMark/>
          </w:tcPr>
          <w:p w14:paraId="06EF0BBB" w14:textId="77777777" w:rsidR="00334B87" w:rsidRDefault="00334B87" w:rsidP="00334B87">
            <w:pPr>
              <w:spacing w:after="0" w:afterAutospacing="0"/>
              <w:jc w:val="center"/>
              <w:rPr>
                <w:rFonts w:asciiTheme="majorBidi" w:eastAsia="Times New Roman" w:hAnsiTheme="majorBidi" w:cstheme="majorBidi"/>
                <w:b/>
                <w:bCs/>
                <w:lang w:bidi="bn-IN"/>
              </w:rPr>
            </w:pPr>
            <w:r>
              <w:rPr>
                <w:rFonts w:asciiTheme="majorBidi" w:eastAsia="Times New Roman" w:hAnsiTheme="majorBidi" w:cstheme="majorBidi"/>
                <w:b/>
                <w:bCs/>
                <w:lang w:bidi="bn-IN"/>
              </w:rPr>
              <w:t>Accuracy/</w:t>
            </w:r>
          </w:p>
          <w:p w14:paraId="108A6F54" w14:textId="3DA53BAC" w:rsidR="00334B87" w:rsidRPr="0034244F" w:rsidRDefault="00334B87" w:rsidP="00334B87">
            <w:pPr>
              <w:spacing w:after="0" w:afterAutospacing="0"/>
              <w:jc w:val="center"/>
              <w:rPr>
                <w:rFonts w:asciiTheme="majorBidi" w:eastAsia="Times New Roman" w:hAnsiTheme="majorBidi" w:cstheme="majorBidi"/>
                <w:b/>
                <w:bCs/>
                <w:lang w:bidi="bn-IN"/>
              </w:rPr>
            </w:pPr>
            <w:r>
              <w:rPr>
                <w:rFonts w:asciiTheme="majorBidi" w:eastAsia="Times New Roman" w:hAnsiTheme="majorBidi" w:cstheme="majorBidi"/>
                <w:b/>
                <w:bCs/>
                <w:lang w:bidi="bn-IN"/>
              </w:rPr>
              <w:t>Performance</w:t>
            </w:r>
          </w:p>
          <w:p w14:paraId="29DDB652" w14:textId="77777777" w:rsidR="00334B87" w:rsidRPr="0034244F" w:rsidRDefault="00334B87" w:rsidP="00334B87">
            <w:pPr>
              <w:spacing w:after="0" w:afterAutospacing="0"/>
              <w:jc w:val="center"/>
              <w:rPr>
                <w:rFonts w:asciiTheme="majorBidi" w:eastAsia="Times New Roman" w:hAnsiTheme="majorBidi" w:cstheme="majorBidi"/>
                <w:b/>
                <w:bCs/>
                <w:lang w:bidi="bn-IN"/>
              </w:rPr>
            </w:pPr>
          </w:p>
        </w:tc>
      </w:tr>
      <w:tr w:rsidR="00334B87" w:rsidRPr="0034244F" w14:paraId="32B3BCAF" w14:textId="77777777" w:rsidTr="001B5F0E">
        <w:trPr>
          <w:trHeight w:val="111"/>
        </w:trPr>
        <w:tc>
          <w:tcPr>
            <w:tcW w:w="1925" w:type="dxa"/>
            <w:noWrap/>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7"/>
            </w:tblGrid>
            <w:tr w:rsidR="00334B87" w:rsidRPr="007C5247" w14:paraId="40C39CC0" w14:textId="77777777">
              <w:trPr>
                <w:tblCellSpacing w:w="15" w:type="dxa"/>
              </w:trPr>
              <w:tc>
                <w:tcPr>
                  <w:tcW w:w="0" w:type="auto"/>
                  <w:vAlign w:val="center"/>
                  <w:hideMark/>
                </w:tcPr>
                <w:bookmarkEnd w:id="27"/>
                <w:p w14:paraId="36F71A95" w14:textId="77777777" w:rsidR="00334B87" w:rsidRPr="007C5247" w:rsidRDefault="00334B87" w:rsidP="001B5F0E">
                  <w:pPr>
                    <w:spacing w:after="0" w:afterAutospacing="0"/>
                    <w:jc w:val="left"/>
                    <w:rPr>
                      <w:rFonts w:asciiTheme="majorBidi" w:eastAsia="Times New Roman" w:hAnsiTheme="majorBidi" w:cstheme="majorBidi"/>
                      <w:lang w:bidi="bn-IN"/>
                    </w:rPr>
                  </w:pPr>
                  <w:r w:rsidRPr="007C5247">
                    <w:rPr>
                      <w:rFonts w:asciiTheme="majorBidi" w:eastAsia="Times New Roman" w:hAnsiTheme="majorBidi" w:cstheme="majorBidi"/>
                      <w:lang w:bidi="bn-IN"/>
                    </w:rPr>
                    <w:t>Linear Regression</w:t>
                  </w:r>
                </w:p>
              </w:tc>
            </w:tr>
          </w:tbl>
          <w:p w14:paraId="2B613B55" w14:textId="77777777" w:rsidR="00334B87" w:rsidRPr="007C5247" w:rsidRDefault="00334B87" w:rsidP="001B5F0E">
            <w:pPr>
              <w:spacing w:after="0" w:afterAutospacing="0"/>
              <w:jc w:val="left"/>
              <w:rPr>
                <w:rFonts w:asciiTheme="majorBidi" w:eastAsia="Times New Roman" w:hAnsiTheme="majorBidi" w:cstheme="majorBidi"/>
                <w:vanish/>
                <w:lang w:bidi="b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4B87" w:rsidRPr="007C5247" w14:paraId="19009F29" w14:textId="77777777">
              <w:trPr>
                <w:tblCellSpacing w:w="15" w:type="dxa"/>
              </w:trPr>
              <w:tc>
                <w:tcPr>
                  <w:tcW w:w="0" w:type="auto"/>
                  <w:vAlign w:val="center"/>
                  <w:hideMark/>
                </w:tcPr>
                <w:p w14:paraId="4C2DED97" w14:textId="77777777" w:rsidR="00334B87" w:rsidRPr="007C5247" w:rsidRDefault="00334B87" w:rsidP="001B5F0E">
                  <w:pPr>
                    <w:spacing w:after="0" w:afterAutospacing="0"/>
                    <w:jc w:val="left"/>
                    <w:rPr>
                      <w:rFonts w:asciiTheme="majorBidi" w:eastAsia="Times New Roman" w:hAnsiTheme="majorBidi" w:cstheme="majorBidi"/>
                      <w:lang w:bidi="bn-IN"/>
                    </w:rPr>
                  </w:pPr>
                </w:p>
              </w:tc>
            </w:tr>
          </w:tbl>
          <w:p w14:paraId="0236255A" w14:textId="02E21974" w:rsidR="00334B87" w:rsidRPr="0034244F" w:rsidRDefault="00334B87" w:rsidP="001B5F0E">
            <w:pPr>
              <w:spacing w:after="0" w:afterAutospacing="0"/>
              <w:jc w:val="left"/>
              <w:rPr>
                <w:rFonts w:asciiTheme="majorBidi" w:eastAsia="Times New Roman" w:hAnsiTheme="majorBidi" w:cstheme="majorBidi"/>
                <w:lang w:bidi="bn-IN"/>
              </w:rPr>
            </w:pPr>
          </w:p>
        </w:tc>
        <w:tc>
          <w:tcPr>
            <w:tcW w:w="2606" w:type="dxa"/>
            <w:vAlign w:val="center"/>
          </w:tcPr>
          <w:p w14:paraId="7243A118" w14:textId="5AF8C259" w:rsidR="00334B87" w:rsidRPr="00C807BE" w:rsidRDefault="00334B87" w:rsidP="00BA5EAD">
            <w:pPr>
              <w:spacing w:after="0" w:afterAutospacing="0"/>
              <w:jc w:val="center"/>
              <w:rPr>
                <w:rFonts w:asciiTheme="majorBidi" w:eastAsia="Times New Roman" w:hAnsiTheme="majorBidi" w:cstheme="majorBidi"/>
                <w:lang w:bidi="bn-IN"/>
              </w:rPr>
            </w:pPr>
            <w:r w:rsidRPr="00334B87">
              <w:rPr>
                <w:rFonts w:asciiTheme="majorBidi" w:eastAsia="Times New Roman" w:hAnsiTheme="majorBidi" w:cstheme="majorBidi"/>
                <w:lang w:bidi="bn-IN"/>
              </w:rPr>
              <w:t>Historical prices, trading volumes</w:t>
            </w:r>
          </w:p>
        </w:tc>
        <w:tc>
          <w:tcPr>
            <w:tcW w:w="2694" w:type="dxa"/>
            <w:noWrap/>
            <w:vAlign w:val="center"/>
            <w:hideMark/>
          </w:tcPr>
          <w:p w14:paraId="28794189" w14:textId="74C67C7F" w:rsidR="00334B87" w:rsidRPr="0034244F" w:rsidRDefault="00334B87" w:rsidP="00BA5EAD">
            <w:pPr>
              <w:spacing w:after="0" w:afterAutospacing="0"/>
              <w:jc w:val="center"/>
              <w:rPr>
                <w:rFonts w:asciiTheme="majorBidi" w:eastAsia="Times New Roman" w:hAnsiTheme="majorBidi" w:cstheme="majorBidi"/>
                <w:lang w:bidi="bn-IN"/>
              </w:rPr>
            </w:pPr>
            <w:r w:rsidRPr="00334B87">
              <w:rPr>
                <w:rFonts w:asciiTheme="majorBidi" w:eastAsia="Times New Roman" w:hAnsiTheme="majorBidi" w:cstheme="majorBidi"/>
                <w:lang w:bidi="bn-IN"/>
              </w:rPr>
              <w:t xml:space="preserve">Short-term stock price </w:t>
            </w:r>
            <w:proofErr w:type="spellStart"/>
            <w:r w:rsidRPr="00334B87">
              <w:rPr>
                <w:rFonts w:asciiTheme="majorBidi" w:eastAsia="Times New Roman" w:hAnsiTheme="majorBidi" w:cstheme="majorBidi"/>
                <w:lang w:bidi="bn-IN"/>
              </w:rPr>
              <w:t>prediction</w:t>
            </w:r>
            <w:proofErr w:type="spellEnd"/>
          </w:p>
        </w:tc>
        <w:tc>
          <w:tcPr>
            <w:tcW w:w="1842" w:type="dxa"/>
            <w:noWrap/>
            <w:vAlign w:val="center"/>
            <w:hideMark/>
          </w:tcPr>
          <w:p w14:paraId="4ED3E98E" w14:textId="32785620" w:rsidR="00334B87" w:rsidRPr="0034244F" w:rsidRDefault="00334B87" w:rsidP="00BA5EAD">
            <w:pPr>
              <w:spacing w:after="0" w:afterAutospacing="0"/>
              <w:jc w:val="center"/>
              <w:rPr>
                <w:rFonts w:asciiTheme="majorBidi" w:eastAsia="Times New Roman" w:hAnsiTheme="majorBidi" w:cstheme="majorBidi"/>
                <w:lang w:bidi="bn-IN"/>
              </w:rPr>
            </w:pPr>
            <w:proofErr w:type="spellStart"/>
            <w:r>
              <w:rPr>
                <w:rFonts w:asciiTheme="majorBidi" w:eastAsia="Times New Roman" w:hAnsiTheme="majorBidi" w:cstheme="majorBidi"/>
                <w:lang w:bidi="bn-IN"/>
              </w:rPr>
              <w:t>Medium</w:t>
            </w:r>
            <w:proofErr w:type="spellEnd"/>
          </w:p>
        </w:tc>
      </w:tr>
      <w:tr w:rsidR="00334B87" w:rsidRPr="0034244F" w14:paraId="22B164D0" w14:textId="77777777" w:rsidTr="001B5F0E">
        <w:trPr>
          <w:trHeight w:val="188"/>
        </w:trPr>
        <w:tc>
          <w:tcPr>
            <w:tcW w:w="1925" w:type="dxa"/>
            <w:noWrap/>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0"/>
            </w:tblGrid>
            <w:tr w:rsidR="00334B87" w:rsidRPr="007C5247" w14:paraId="70B94918" w14:textId="77777777">
              <w:trPr>
                <w:tblCellSpacing w:w="15" w:type="dxa"/>
              </w:trPr>
              <w:tc>
                <w:tcPr>
                  <w:tcW w:w="0" w:type="auto"/>
                  <w:vAlign w:val="center"/>
                  <w:hideMark/>
                </w:tcPr>
                <w:p w14:paraId="2674FA76" w14:textId="77777777" w:rsidR="00334B87" w:rsidRPr="007C5247" w:rsidRDefault="00334B87" w:rsidP="001B5F0E">
                  <w:pPr>
                    <w:spacing w:after="0" w:afterAutospacing="0"/>
                    <w:jc w:val="left"/>
                    <w:rPr>
                      <w:rFonts w:asciiTheme="majorBidi" w:eastAsia="Times New Roman" w:hAnsiTheme="majorBidi" w:cstheme="majorBidi"/>
                      <w:lang w:bidi="bn-IN"/>
                    </w:rPr>
                  </w:pPr>
                  <w:proofErr w:type="spellStart"/>
                  <w:r w:rsidRPr="007C5247">
                    <w:rPr>
                      <w:rFonts w:asciiTheme="majorBidi" w:eastAsia="Times New Roman" w:hAnsiTheme="majorBidi" w:cstheme="majorBidi"/>
                      <w:lang w:bidi="bn-IN"/>
                    </w:rPr>
                    <w:t>Decision</w:t>
                  </w:r>
                  <w:proofErr w:type="spellEnd"/>
                  <w:r w:rsidRPr="007C5247">
                    <w:rPr>
                      <w:rFonts w:asciiTheme="majorBidi" w:eastAsia="Times New Roman" w:hAnsiTheme="majorBidi" w:cstheme="majorBidi"/>
                      <w:lang w:bidi="bn-IN"/>
                    </w:rPr>
                    <w:t xml:space="preserve"> </w:t>
                  </w:r>
                  <w:proofErr w:type="spellStart"/>
                  <w:r w:rsidRPr="007C5247">
                    <w:rPr>
                      <w:rFonts w:asciiTheme="majorBidi" w:eastAsia="Times New Roman" w:hAnsiTheme="majorBidi" w:cstheme="majorBidi"/>
                      <w:lang w:bidi="bn-IN"/>
                    </w:rPr>
                    <w:t>Tree</w:t>
                  </w:r>
                  <w:proofErr w:type="spellEnd"/>
                </w:p>
              </w:tc>
            </w:tr>
          </w:tbl>
          <w:p w14:paraId="0F3621D2" w14:textId="77777777" w:rsidR="00334B87" w:rsidRPr="007C5247" w:rsidRDefault="00334B87" w:rsidP="001B5F0E">
            <w:pPr>
              <w:spacing w:after="0" w:afterAutospacing="0"/>
              <w:jc w:val="left"/>
              <w:rPr>
                <w:rFonts w:asciiTheme="majorBidi" w:eastAsia="Times New Roman" w:hAnsiTheme="majorBidi" w:cstheme="majorBidi"/>
                <w:vanish/>
                <w:lang w:bidi="b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4B87" w:rsidRPr="007C5247" w14:paraId="10CDA95C" w14:textId="77777777">
              <w:trPr>
                <w:tblCellSpacing w:w="15" w:type="dxa"/>
              </w:trPr>
              <w:tc>
                <w:tcPr>
                  <w:tcW w:w="0" w:type="auto"/>
                  <w:vAlign w:val="center"/>
                  <w:hideMark/>
                </w:tcPr>
                <w:p w14:paraId="2ABC31C2" w14:textId="77777777" w:rsidR="00334B87" w:rsidRPr="007C5247" w:rsidRDefault="00334B87" w:rsidP="001B5F0E">
                  <w:pPr>
                    <w:spacing w:after="0" w:afterAutospacing="0"/>
                    <w:jc w:val="left"/>
                    <w:rPr>
                      <w:rFonts w:asciiTheme="majorBidi" w:eastAsia="Times New Roman" w:hAnsiTheme="majorBidi" w:cstheme="majorBidi"/>
                      <w:lang w:bidi="bn-IN"/>
                    </w:rPr>
                  </w:pPr>
                </w:p>
              </w:tc>
            </w:tr>
          </w:tbl>
          <w:p w14:paraId="345A6615" w14:textId="38EAE58C" w:rsidR="00334B87" w:rsidRPr="0034244F" w:rsidRDefault="00334B87" w:rsidP="001B5F0E">
            <w:pPr>
              <w:spacing w:after="0" w:afterAutospacing="0"/>
              <w:jc w:val="left"/>
              <w:rPr>
                <w:rFonts w:asciiTheme="majorBidi" w:eastAsia="Times New Roman" w:hAnsiTheme="majorBidi" w:cstheme="majorBidi"/>
                <w:lang w:bidi="bn-IN"/>
              </w:rPr>
            </w:pPr>
          </w:p>
        </w:tc>
        <w:tc>
          <w:tcPr>
            <w:tcW w:w="2606" w:type="dxa"/>
            <w:vAlign w:val="center"/>
          </w:tcPr>
          <w:p w14:paraId="0B0B0BAC" w14:textId="7CAAC830" w:rsidR="00334B87" w:rsidRPr="00C807BE" w:rsidRDefault="00334B87" w:rsidP="00BA5EAD">
            <w:pPr>
              <w:spacing w:after="0" w:afterAutospacing="0"/>
              <w:jc w:val="center"/>
              <w:rPr>
                <w:rFonts w:asciiTheme="majorBidi" w:eastAsia="Times New Roman" w:hAnsiTheme="majorBidi" w:cstheme="majorBidi"/>
                <w:lang w:bidi="bn-IN"/>
              </w:rPr>
            </w:pPr>
            <w:r w:rsidRPr="00334B87">
              <w:rPr>
                <w:rFonts w:asciiTheme="majorBidi" w:eastAsia="Times New Roman" w:hAnsiTheme="majorBidi" w:cstheme="majorBidi"/>
                <w:lang w:bidi="bn-IN"/>
              </w:rPr>
              <w:t xml:space="preserve">Market indicators, financial </w:t>
            </w:r>
            <w:proofErr w:type="spellStart"/>
            <w:r w:rsidRPr="00334B87">
              <w:rPr>
                <w:rFonts w:asciiTheme="majorBidi" w:eastAsia="Times New Roman" w:hAnsiTheme="majorBidi" w:cstheme="majorBidi"/>
                <w:lang w:bidi="bn-IN"/>
              </w:rPr>
              <w:t>ratios</w:t>
            </w:r>
            <w:proofErr w:type="spellEnd"/>
          </w:p>
        </w:tc>
        <w:tc>
          <w:tcPr>
            <w:tcW w:w="2694" w:type="dxa"/>
            <w:noWrap/>
            <w:vAlign w:val="center"/>
            <w:hideMark/>
          </w:tcPr>
          <w:p w14:paraId="3861CAB8" w14:textId="75DFB030" w:rsidR="00334B87" w:rsidRPr="0034244F" w:rsidRDefault="00334B87" w:rsidP="00BA5EAD">
            <w:pPr>
              <w:spacing w:after="0" w:afterAutospacing="0"/>
              <w:jc w:val="center"/>
              <w:rPr>
                <w:rFonts w:asciiTheme="majorBidi" w:eastAsia="Times New Roman" w:hAnsiTheme="majorBidi" w:cstheme="majorBidi"/>
                <w:lang w:bidi="bn-IN"/>
              </w:rPr>
            </w:pPr>
            <w:r w:rsidRPr="00334B87">
              <w:rPr>
                <w:rFonts w:asciiTheme="majorBidi" w:eastAsia="Times New Roman" w:hAnsiTheme="majorBidi" w:cstheme="majorBidi"/>
                <w:lang w:bidi="bn-IN"/>
              </w:rPr>
              <w:t>Portfolio risk assessment</w:t>
            </w:r>
          </w:p>
        </w:tc>
        <w:tc>
          <w:tcPr>
            <w:tcW w:w="1842" w:type="dxa"/>
            <w:noWrap/>
            <w:vAlign w:val="center"/>
            <w:hideMark/>
          </w:tcPr>
          <w:p w14:paraId="1AAABA15" w14:textId="005D7452" w:rsidR="00334B87" w:rsidRPr="0034244F" w:rsidRDefault="00334B87" w:rsidP="00BA5EAD">
            <w:pPr>
              <w:spacing w:after="0" w:afterAutospacing="0"/>
              <w:jc w:val="center"/>
              <w:rPr>
                <w:rFonts w:asciiTheme="majorBidi" w:eastAsia="Times New Roman" w:hAnsiTheme="majorBidi" w:cstheme="majorBidi"/>
                <w:lang w:bidi="bn-IN"/>
              </w:rPr>
            </w:pPr>
            <w:proofErr w:type="spellStart"/>
            <w:r>
              <w:rPr>
                <w:rFonts w:asciiTheme="majorBidi" w:eastAsia="Times New Roman" w:hAnsiTheme="majorBidi" w:cstheme="majorBidi"/>
                <w:lang w:bidi="bn-IN"/>
              </w:rPr>
              <w:t>Medium</w:t>
            </w:r>
            <w:proofErr w:type="spellEnd"/>
            <w:r>
              <w:rPr>
                <w:rFonts w:asciiTheme="majorBidi" w:eastAsia="Times New Roman" w:hAnsiTheme="majorBidi" w:cstheme="majorBidi"/>
                <w:lang w:bidi="bn-IN"/>
              </w:rPr>
              <w:t>-High</w:t>
            </w:r>
          </w:p>
        </w:tc>
      </w:tr>
      <w:tr w:rsidR="00334B87" w:rsidRPr="0034244F" w14:paraId="7C6460E8" w14:textId="77777777" w:rsidTr="001B5F0E">
        <w:trPr>
          <w:trHeight w:val="188"/>
        </w:trPr>
        <w:tc>
          <w:tcPr>
            <w:tcW w:w="1925" w:type="dxa"/>
            <w:noWrap/>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1"/>
            </w:tblGrid>
            <w:tr w:rsidR="00334B87" w:rsidRPr="007C5247" w14:paraId="2BD6E8A4" w14:textId="77777777">
              <w:trPr>
                <w:tblCellSpacing w:w="15" w:type="dxa"/>
              </w:trPr>
              <w:tc>
                <w:tcPr>
                  <w:tcW w:w="0" w:type="auto"/>
                  <w:vAlign w:val="center"/>
                  <w:hideMark/>
                </w:tcPr>
                <w:p w14:paraId="42A4156E" w14:textId="77777777" w:rsidR="00334B87" w:rsidRPr="007C5247" w:rsidRDefault="00334B87" w:rsidP="001B5F0E">
                  <w:pPr>
                    <w:spacing w:after="0" w:afterAutospacing="0"/>
                    <w:jc w:val="left"/>
                    <w:rPr>
                      <w:rFonts w:asciiTheme="majorBidi" w:eastAsia="Times New Roman" w:hAnsiTheme="majorBidi" w:cstheme="majorBidi"/>
                      <w:lang w:bidi="bn-IN"/>
                    </w:rPr>
                  </w:pPr>
                  <w:r w:rsidRPr="007C5247">
                    <w:rPr>
                      <w:rFonts w:asciiTheme="majorBidi" w:eastAsia="Times New Roman" w:hAnsiTheme="majorBidi" w:cstheme="majorBidi"/>
                      <w:lang w:bidi="bn-IN"/>
                    </w:rPr>
                    <w:t xml:space="preserve">Random </w:t>
                  </w:r>
                  <w:proofErr w:type="spellStart"/>
                  <w:r w:rsidRPr="007C5247">
                    <w:rPr>
                      <w:rFonts w:asciiTheme="majorBidi" w:eastAsia="Times New Roman" w:hAnsiTheme="majorBidi" w:cstheme="majorBidi"/>
                      <w:lang w:bidi="bn-IN"/>
                    </w:rPr>
                    <w:t>Forest</w:t>
                  </w:r>
                  <w:proofErr w:type="spellEnd"/>
                </w:p>
              </w:tc>
            </w:tr>
          </w:tbl>
          <w:p w14:paraId="6EA7A096" w14:textId="77777777" w:rsidR="00334B87" w:rsidRPr="007C5247" w:rsidRDefault="00334B87" w:rsidP="001B5F0E">
            <w:pPr>
              <w:spacing w:after="0" w:afterAutospacing="0"/>
              <w:jc w:val="left"/>
              <w:rPr>
                <w:rFonts w:asciiTheme="majorBidi" w:eastAsia="Times New Roman" w:hAnsiTheme="majorBidi" w:cstheme="majorBidi"/>
                <w:vanish/>
                <w:lang w:bidi="b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4B87" w:rsidRPr="007C5247" w14:paraId="39CFFF48" w14:textId="77777777">
              <w:trPr>
                <w:tblCellSpacing w:w="15" w:type="dxa"/>
              </w:trPr>
              <w:tc>
                <w:tcPr>
                  <w:tcW w:w="0" w:type="auto"/>
                  <w:vAlign w:val="center"/>
                  <w:hideMark/>
                </w:tcPr>
                <w:p w14:paraId="2FC87F7F" w14:textId="77777777" w:rsidR="00334B87" w:rsidRPr="007C5247" w:rsidRDefault="00334B87" w:rsidP="001B5F0E">
                  <w:pPr>
                    <w:spacing w:after="0" w:afterAutospacing="0"/>
                    <w:jc w:val="left"/>
                    <w:rPr>
                      <w:rFonts w:asciiTheme="majorBidi" w:eastAsia="Times New Roman" w:hAnsiTheme="majorBidi" w:cstheme="majorBidi"/>
                      <w:lang w:bidi="bn-IN"/>
                    </w:rPr>
                  </w:pPr>
                </w:p>
              </w:tc>
            </w:tr>
          </w:tbl>
          <w:p w14:paraId="0A754759" w14:textId="49C917D5" w:rsidR="00334B87" w:rsidRPr="0034244F" w:rsidRDefault="00334B87" w:rsidP="001B5F0E">
            <w:pPr>
              <w:spacing w:after="0" w:afterAutospacing="0"/>
              <w:jc w:val="left"/>
              <w:rPr>
                <w:rFonts w:asciiTheme="majorBidi" w:eastAsia="Times New Roman" w:hAnsiTheme="majorBidi" w:cstheme="majorBidi"/>
                <w:lang w:bidi="bn-IN"/>
              </w:rPr>
            </w:pPr>
          </w:p>
        </w:tc>
        <w:tc>
          <w:tcPr>
            <w:tcW w:w="2606" w:type="dxa"/>
            <w:vAlign w:val="center"/>
          </w:tcPr>
          <w:p w14:paraId="503ED542" w14:textId="153D1204" w:rsidR="00334B87" w:rsidRPr="00C807BE" w:rsidRDefault="00334B87" w:rsidP="00BA5EAD">
            <w:pPr>
              <w:spacing w:after="0" w:afterAutospacing="0"/>
              <w:jc w:val="center"/>
              <w:rPr>
                <w:rFonts w:asciiTheme="majorBidi" w:eastAsia="Times New Roman" w:hAnsiTheme="majorBidi" w:cstheme="majorBidi"/>
                <w:lang w:bidi="bn-IN"/>
              </w:rPr>
            </w:pPr>
            <w:r w:rsidRPr="00334B87">
              <w:rPr>
                <w:rFonts w:asciiTheme="majorBidi" w:eastAsia="Times New Roman" w:hAnsiTheme="majorBidi" w:cstheme="majorBidi"/>
                <w:lang w:bidi="bn-IN"/>
              </w:rPr>
              <w:t>Multi-</w:t>
            </w:r>
            <w:proofErr w:type="spellStart"/>
            <w:r w:rsidRPr="00334B87">
              <w:rPr>
                <w:rFonts w:asciiTheme="majorBidi" w:eastAsia="Times New Roman" w:hAnsiTheme="majorBidi" w:cstheme="majorBidi"/>
                <w:lang w:bidi="bn-IN"/>
              </w:rPr>
              <w:t>source</w:t>
            </w:r>
            <w:proofErr w:type="spellEnd"/>
            <w:r w:rsidRPr="00334B87">
              <w:rPr>
                <w:rFonts w:asciiTheme="majorBidi" w:eastAsia="Times New Roman" w:hAnsiTheme="majorBidi" w:cstheme="majorBidi"/>
                <w:lang w:bidi="bn-IN"/>
              </w:rPr>
              <w:t xml:space="preserve"> financial </w:t>
            </w:r>
            <w:proofErr w:type="gramStart"/>
            <w:r w:rsidRPr="00334B87">
              <w:rPr>
                <w:rFonts w:asciiTheme="majorBidi" w:eastAsia="Times New Roman" w:hAnsiTheme="majorBidi" w:cstheme="majorBidi"/>
                <w:lang w:bidi="bn-IN"/>
              </w:rPr>
              <w:t>data</w:t>
            </w:r>
            <w:proofErr w:type="gramEnd"/>
          </w:p>
        </w:tc>
        <w:tc>
          <w:tcPr>
            <w:tcW w:w="2694" w:type="dxa"/>
            <w:noWrap/>
            <w:vAlign w:val="center"/>
            <w:hideMark/>
          </w:tcPr>
          <w:p w14:paraId="215DF1BF" w14:textId="0FE63F0A" w:rsidR="00334B87" w:rsidRPr="0034244F" w:rsidRDefault="00334B87" w:rsidP="00BA5EAD">
            <w:pPr>
              <w:spacing w:after="0" w:afterAutospacing="0"/>
              <w:jc w:val="center"/>
              <w:rPr>
                <w:rFonts w:asciiTheme="majorBidi" w:eastAsia="Times New Roman" w:hAnsiTheme="majorBidi" w:cstheme="majorBidi"/>
                <w:lang w:bidi="bn-IN"/>
              </w:rPr>
            </w:pPr>
            <w:r w:rsidRPr="00334B87">
              <w:rPr>
                <w:rFonts w:asciiTheme="majorBidi" w:eastAsia="Times New Roman" w:hAnsiTheme="majorBidi" w:cstheme="majorBidi"/>
                <w:lang w:bidi="bn-IN"/>
              </w:rPr>
              <w:t xml:space="preserve">Stock and ETF trend </w:t>
            </w:r>
            <w:proofErr w:type="spellStart"/>
            <w:r w:rsidRPr="00334B87">
              <w:rPr>
                <w:rFonts w:asciiTheme="majorBidi" w:eastAsia="Times New Roman" w:hAnsiTheme="majorBidi" w:cstheme="majorBidi"/>
                <w:lang w:bidi="bn-IN"/>
              </w:rPr>
              <w:t>forecasting</w:t>
            </w:r>
            <w:proofErr w:type="spellEnd"/>
          </w:p>
        </w:tc>
        <w:tc>
          <w:tcPr>
            <w:tcW w:w="1842" w:type="dxa"/>
            <w:noWrap/>
            <w:vAlign w:val="center"/>
            <w:hideMark/>
          </w:tcPr>
          <w:p w14:paraId="2C0FFCDC" w14:textId="292F8E85" w:rsidR="00334B87" w:rsidRPr="0034244F" w:rsidRDefault="00334B87" w:rsidP="00BA5EAD">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High</w:t>
            </w:r>
          </w:p>
        </w:tc>
      </w:tr>
      <w:tr w:rsidR="00334B87" w:rsidRPr="0034244F" w14:paraId="0611FA90" w14:textId="77777777" w:rsidTr="001B5F0E">
        <w:trPr>
          <w:trHeight w:val="188"/>
        </w:trPr>
        <w:tc>
          <w:tcPr>
            <w:tcW w:w="1925" w:type="dxa"/>
            <w:noWrap/>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9"/>
            </w:tblGrid>
            <w:tr w:rsidR="00334B87" w:rsidRPr="007C5247" w14:paraId="55642866" w14:textId="77777777" w:rsidTr="001B5F0E">
              <w:trPr>
                <w:tblCellSpacing w:w="15" w:type="dxa"/>
              </w:trPr>
              <w:tc>
                <w:tcPr>
                  <w:tcW w:w="0" w:type="auto"/>
                  <w:vAlign w:val="center"/>
                  <w:hideMark/>
                </w:tcPr>
                <w:p w14:paraId="7F680A68" w14:textId="77777777" w:rsidR="00334B87" w:rsidRPr="007C5247" w:rsidRDefault="00334B87" w:rsidP="001B5F0E">
                  <w:pPr>
                    <w:spacing w:after="0" w:afterAutospacing="0"/>
                    <w:jc w:val="left"/>
                    <w:rPr>
                      <w:rFonts w:asciiTheme="majorBidi" w:eastAsia="Times New Roman" w:hAnsiTheme="majorBidi" w:cstheme="majorBidi"/>
                      <w:lang w:bidi="bn-IN"/>
                    </w:rPr>
                  </w:pPr>
                  <w:r w:rsidRPr="007C5247">
                    <w:rPr>
                      <w:rFonts w:asciiTheme="majorBidi" w:eastAsia="Times New Roman" w:hAnsiTheme="majorBidi" w:cstheme="majorBidi"/>
                      <w:lang w:bidi="bn-IN"/>
                    </w:rPr>
                    <w:t xml:space="preserve">LSTM </w:t>
                  </w:r>
                  <w:proofErr w:type="spellStart"/>
                  <w:r w:rsidRPr="007C5247">
                    <w:rPr>
                      <w:rFonts w:asciiTheme="majorBidi" w:eastAsia="Times New Roman" w:hAnsiTheme="majorBidi" w:cstheme="majorBidi"/>
                      <w:lang w:bidi="bn-IN"/>
                    </w:rPr>
                    <w:t>Neural</w:t>
                  </w:r>
                  <w:proofErr w:type="spellEnd"/>
                  <w:r w:rsidRPr="007C5247">
                    <w:rPr>
                      <w:rFonts w:asciiTheme="majorBidi" w:eastAsia="Times New Roman" w:hAnsiTheme="majorBidi" w:cstheme="majorBidi"/>
                      <w:lang w:bidi="bn-IN"/>
                    </w:rPr>
                    <w:t xml:space="preserve"> Network</w:t>
                  </w:r>
                </w:p>
              </w:tc>
            </w:tr>
          </w:tbl>
          <w:p w14:paraId="7E6EAB31" w14:textId="77777777" w:rsidR="00334B87" w:rsidRPr="007C5247" w:rsidRDefault="00334B87" w:rsidP="001B5F0E">
            <w:pPr>
              <w:spacing w:after="0" w:afterAutospacing="0"/>
              <w:jc w:val="left"/>
              <w:rPr>
                <w:rFonts w:asciiTheme="majorBidi" w:eastAsia="Times New Roman" w:hAnsiTheme="majorBidi" w:cstheme="majorBidi"/>
                <w:vanish/>
                <w:lang w:bidi="b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4B87" w:rsidRPr="007C5247" w14:paraId="01D87364" w14:textId="77777777">
              <w:trPr>
                <w:tblCellSpacing w:w="15" w:type="dxa"/>
              </w:trPr>
              <w:tc>
                <w:tcPr>
                  <w:tcW w:w="0" w:type="auto"/>
                  <w:vAlign w:val="center"/>
                  <w:hideMark/>
                </w:tcPr>
                <w:p w14:paraId="76AA6458" w14:textId="77777777" w:rsidR="00334B87" w:rsidRPr="007C5247" w:rsidRDefault="00334B87" w:rsidP="001B5F0E">
                  <w:pPr>
                    <w:spacing w:after="0" w:afterAutospacing="0"/>
                    <w:jc w:val="left"/>
                    <w:rPr>
                      <w:rFonts w:asciiTheme="majorBidi" w:eastAsia="Times New Roman" w:hAnsiTheme="majorBidi" w:cstheme="majorBidi"/>
                      <w:lang w:bidi="bn-IN"/>
                    </w:rPr>
                  </w:pPr>
                </w:p>
              </w:tc>
            </w:tr>
          </w:tbl>
          <w:p w14:paraId="31E68E15" w14:textId="1E5DC559" w:rsidR="00334B87" w:rsidRPr="0034244F" w:rsidRDefault="00334B87" w:rsidP="001B5F0E">
            <w:pPr>
              <w:spacing w:after="0" w:afterAutospacing="0"/>
              <w:jc w:val="left"/>
              <w:rPr>
                <w:rFonts w:asciiTheme="majorBidi" w:eastAsia="Times New Roman" w:hAnsiTheme="majorBidi" w:cstheme="majorBidi"/>
                <w:lang w:bidi="bn-IN"/>
              </w:rPr>
            </w:pPr>
          </w:p>
        </w:tc>
        <w:tc>
          <w:tcPr>
            <w:tcW w:w="2606" w:type="dxa"/>
            <w:vAlign w:val="center"/>
          </w:tcPr>
          <w:p w14:paraId="74E58162" w14:textId="40C19045" w:rsidR="00334B87" w:rsidRPr="00C807BE" w:rsidRDefault="00334B87" w:rsidP="00BA5EAD">
            <w:pPr>
              <w:spacing w:after="0" w:afterAutospacing="0"/>
              <w:jc w:val="center"/>
              <w:rPr>
                <w:rFonts w:asciiTheme="majorBidi" w:eastAsia="Times New Roman" w:hAnsiTheme="majorBidi" w:cstheme="majorBidi"/>
                <w:lang w:bidi="bn-IN"/>
              </w:rPr>
            </w:pPr>
            <w:proofErr w:type="spellStart"/>
            <w:r w:rsidRPr="00334B87">
              <w:rPr>
                <w:rFonts w:asciiTheme="majorBidi" w:eastAsia="Times New Roman" w:hAnsiTheme="majorBidi" w:cstheme="majorBidi"/>
                <w:lang w:bidi="bn-IN"/>
              </w:rPr>
              <w:t>Sequential</w:t>
            </w:r>
            <w:proofErr w:type="spellEnd"/>
            <w:r w:rsidRPr="00334B87">
              <w:rPr>
                <w:rFonts w:asciiTheme="majorBidi" w:eastAsia="Times New Roman" w:hAnsiTheme="majorBidi" w:cstheme="majorBidi"/>
                <w:lang w:bidi="bn-IN"/>
              </w:rPr>
              <w:t xml:space="preserve"> time-series </w:t>
            </w:r>
            <w:proofErr w:type="gramStart"/>
            <w:r w:rsidRPr="00334B87">
              <w:rPr>
                <w:rFonts w:asciiTheme="majorBidi" w:eastAsia="Times New Roman" w:hAnsiTheme="majorBidi" w:cstheme="majorBidi"/>
                <w:lang w:bidi="bn-IN"/>
              </w:rPr>
              <w:t>data</w:t>
            </w:r>
            <w:proofErr w:type="gramEnd"/>
          </w:p>
        </w:tc>
        <w:tc>
          <w:tcPr>
            <w:tcW w:w="2694" w:type="dxa"/>
            <w:noWrap/>
            <w:vAlign w:val="center"/>
            <w:hideMark/>
          </w:tcPr>
          <w:p w14:paraId="0841A58C" w14:textId="4A1D470B" w:rsidR="00334B87" w:rsidRPr="0034244F" w:rsidRDefault="00334B87" w:rsidP="00BA5EAD">
            <w:pPr>
              <w:spacing w:after="0" w:afterAutospacing="0"/>
              <w:jc w:val="center"/>
              <w:rPr>
                <w:rFonts w:asciiTheme="majorBidi" w:eastAsia="Times New Roman" w:hAnsiTheme="majorBidi" w:cstheme="majorBidi"/>
                <w:lang w:bidi="bn-IN"/>
              </w:rPr>
            </w:pPr>
            <w:r w:rsidRPr="00334B87">
              <w:rPr>
                <w:rFonts w:asciiTheme="majorBidi" w:eastAsia="Times New Roman" w:hAnsiTheme="majorBidi" w:cstheme="majorBidi"/>
                <w:lang w:bidi="bn-IN"/>
              </w:rPr>
              <w:t xml:space="preserve">Stock </w:t>
            </w:r>
            <w:proofErr w:type="spellStart"/>
            <w:r w:rsidRPr="00334B87">
              <w:rPr>
                <w:rFonts w:asciiTheme="majorBidi" w:eastAsia="Times New Roman" w:hAnsiTheme="majorBidi" w:cstheme="majorBidi"/>
                <w:lang w:bidi="bn-IN"/>
              </w:rPr>
              <w:t>index</w:t>
            </w:r>
            <w:proofErr w:type="spellEnd"/>
            <w:r w:rsidRPr="00334B87">
              <w:rPr>
                <w:rFonts w:asciiTheme="majorBidi" w:eastAsia="Times New Roman" w:hAnsiTheme="majorBidi" w:cstheme="majorBidi"/>
                <w:lang w:bidi="bn-IN"/>
              </w:rPr>
              <w:t xml:space="preserve"> or </w:t>
            </w:r>
            <w:proofErr w:type="spellStart"/>
            <w:r w:rsidRPr="00334B87">
              <w:rPr>
                <w:rFonts w:asciiTheme="majorBidi" w:eastAsia="Times New Roman" w:hAnsiTheme="majorBidi" w:cstheme="majorBidi"/>
                <w:lang w:bidi="bn-IN"/>
              </w:rPr>
              <w:t>commodity</w:t>
            </w:r>
            <w:proofErr w:type="spellEnd"/>
            <w:r w:rsidRPr="00334B87">
              <w:rPr>
                <w:rFonts w:asciiTheme="majorBidi" w:eastAsia="Times New Roman" w:hAnsiTheme="majorBidi" w:cstheme="majorBidi"/>
                <w:lang w:bidi="bn-IN"/>
              </w:rPr>
              <w:t xml:space="preserve"> price </w:t>
            </w:r>
            <w:proofErr w:type="spellStart"/>
            <w:r w:rsidRPr="00334B87">
              <w:rPr>
                <w:rFonts w:asciiTheme="majorBidi" w:eastAsia="Times New Roman" w:hAnsiTheme="majorBidi" w:cstheme="majorBidi"/>
                <w:lang w:bidi="bn-IN"/>
              </w:rPr>
              <w:t>prediction</w:t>
            </w:r>
            <w:proofErr w:type="spellEnd"/>
          </w:p>
        </w:tc>
        <w:tc>
          <w:tcPr>
            <w:tcW w:w="1842" w:type="dxa"/>
            <w:noWrap/>
            <w:vAlign w:val="center"/>
            <w:hideMark/>
          </w:tcPr>
          <w:p w14:paraId="5978B058" w14:textId="0A5B5AFE" w:rsidR="00334B87" w:rsidRPr="0034244F" w:rsidRDefault="00334B87" w:rsidP="00BA5EAD">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High</w:t>
            </w:r>
          </w:p>
        </w:tc>
      </w:tr>
      <w:tr w:rsidR="00334B87" w:rsidRPr="0034244F" w14:paraId="6D336F35" w14:textId="77777777" w:rsidTr="001B5F0E">
        <w:trPr>
          <w:trHeight w:val="188"/>
        </w:trPr>
        <w:tc>
          <w:tcPr>
            <w:tcW w:w="1925" w:type="dxa"/>
            <w:noWrap/>
            <w:vAlign w:val="center"/>
            <w:hideMark/>
          </w:tcPr>
          <w:p w14:paraId="7AC60A93" w14:textId="6FF944CA" w:rsidR="00334B87" w:rsidRPr="0034244F" w:rsidRDefault="00334B87" w:rsidP="001B5F0E">
            <w:pPr>
              <w:spacing w:after="0" w:afterAutospacing="0"/>
              <w:jc w:val="left"/>
              <w:rPr>
                <w:rFonts w:asciiTheme="majorBidi" w:eastAsia="Times New Roman" w:hAnsiTheme="majorBidi" w:cstheme="majorBidi"/>
                <w:lang w:bidi="bn-IN"/>
              </w:rPr>
            </w:pPr>
            <w:r w:rsidRPr="007C5247">
              <w:rPr>
                <w:rFonts w:asciiTheme="majorBidi" w:eastAsia="Times New Roman" w:hAnsiTheme="majorBidi" w:cstheme="majorBidi"/>
                <w:lang w:bidi="bn-IN"/>
              </w:rPr>
              <w:t>NLP-based Model</w:t>
            </w:r>
          </w:p>
        </w:tc>
        <w:tc>
          <w:tcPr>
            <w:tcW w:w="2606"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4B87" w:rsidRPr="00334B87" w14:paraId="4723C86C" w14:textId="77777777">
              <w:trPr>
                <w:tblCellSpacing w:w="15" w:type="dxa"/>
              </w:trPr>
              <w:tc>
                <w:tcPr>
                  <w:tcW w:w="0" w:type="auto"/>
                  <w:vAlign w:val="center"/>
                  <w:hideMark/>
                </w:tcPr>
                <w:p w14:paraId="6BB2D860" w14:textId="77777777" w:rsidR="00334B87" w:rsidRPr="00334B87" w:rsidRDefault="00334B87" w:rsidP="00BA5EAD">
                  <w:pPr>
                    <w:spacing w:after="0" w:afterAutospacing="0"/>
                    <w:jc w:val="center"/>
                    <w:rPr>
                      <w:rFonts w:asciiTheme="majorBidi" w:eastAsia="Times New Roman" w:hAnsiTheme="majorBidi" w:cstheme="majorBidi"/>
                      <w:lang w:bidi="bn-IN"/>
                    </w:rPr>
                  </w:pPr>
                </w:p>
              </w:tc>
            </w:tr>
          </w:tbl>
          <w:p w14:paraId="42CCA04A" w14:textId="77777777" w:rsidR="00334B87" w:rsidRPr="00334B87" w:rsidRDefault="00334B87" w:rsidP="00BA5EAD">
            <w:pPr>
              <w:spacing w:after="0" w:afterAutospacing="0"/>
              <w:jc w:val="center"/>
              <w:rPr>
                <w:rFonts w:asciiTheme="majorBidi" w:eastAsia="Times New Roman" w:hAnsiTheme="majorBidi" w:cstheme="majorBidi"/>
                <w:vanish/>
                <w:lang w:bidi="bn-IN"/>
              </w:rPr>
            </w:pPr>
          </w:p>
          <w:p w14:paraId="1A90A64F" w14:textId="64A85BD6" w:rsidR="00334B87" w:rsidRPr="00C807BE" w:rsidRDefault="00BA5EAD" w:rsidP="00BA5EAD">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 xml:space="preserve">News, </w:t>
            </w:r>
            <w:proofErr w:type="spellStart"/>
            <w:r>
              <w:rPr>
                <w:rFonts w:asciiTheme="majorBidi" w:eastAsia="Times New Roman" w:hAnsiTheme="majorBidi" w:cstheme="majorBidi"/>
                <w:lang w:bidi="bn-IN"/>
              </w:rPr>
              <w:t>articles</w:t>
            </w:r>
            <w:proofErr w:type="spellEnd"/>
            <w:r>
              <w:rPr>
                <w:rFonts w:asciiTheme="majorBidi" w:eastAsia="Times New Roman" w:hAnsiTheme="majorBidi" w:cstheme="majorBidi"/>
                <w:lang w:bidi="bn-IN"/>
              </w:rPr>
              <w:t xml:space="preserve">, </w:t>
            </w:r>
            <w:proofErr w:type="spellStart"/>
            <w:r>
              <w:rPr>
                <w:rFonts w:asciiTheme="majorBidi" w:eastAsia="Times New Roman" w:hAnsiTheme="majorBidi" w:cstheme="majorBidi"/>
                <w:lang w:bidi="bn-IN"/>
              </w:rPr>
              <w:t>social</w:t>
            </w:r>
            <w:proofErr w:type="spellEnd"/>
            <w:r>
              <w:rPr>
                <w:rFonts w:asciiTheme="majorBidi" w:eastAsia="Times New Roman" w:hAnsiTheme="majorBidi" w:cstheme="majorBidi"/>
                <w:lang w:bidi="bn-IN"/>
              </w:rPr>
              <w:t xml:space="preserve"> </w:t>
            </w:r>
            <w:proofErr w:type="spellStart"/>
            <w:r>
              <w:rPr>
                <w:rFonts w:asciiTheme="majorBidi" w:eastAsia="Times New Roman" w:hAnsiTheme="majorBidi" w:cstheme="majorBidi"/>
                <w:lang w:bidi="bn-IN"/>
              </w:rPr>
              <w:t>media</w:t>
            </w:r>
            <w:proofErr w:type="spellEnd"/>
            <w:r>
              <w:rPr>
                <w:rFonts w:asciiTheme="majorBidi" w:eastAsia="Times New Roman" w:hAnsiTheme="majorBidi" w:cstheme="majorBidi"/>
                <w:lang w:bidi="bn-IN"/>
              </w:rPr>
              <w:t xml:space="preserve"> sentiment</w:t>
            </w:r>
          </w:p>
        </w:tc>
        <w:tc>
          <w:tcPr>
            <w:tcW w:w="2694" w:type="dxa"/>
            <w:noWrap/>
            <w:vAlign w:val="center"/>
            <w:hideMark/>
          </w:tcPr>
          <w:p w14:paraId="1C2ED342" w14:textId="23D9E930" w:rsidR="00334B87" w:rsidRPr="0034244F" w:rsidRDefault="00334B87" w:rsidP="00BA5EAD">
            <w:pPr>
              <w:spacing w:after="0" w:afterAutospacing="0"/>
              <w:jc w:val="center"/>
              <w:rPr>
                <w:rFonts w:asciiTheme="majorBidi" w:eastAsia="Times New Roman" w:hAnsiTheme="majorBidi" w:cstheme="majorBidi"/>
                <w:lang w:bidi="bn-IN"/>
              </w:rPr>
            </w:pPr>
            <w:r w:rsidRPr="00334B87">
              <w:rPr>
                <w:rFonts w:asciiTheme="majorBidi" w:eastAsia="Times New Roman" w:hAnsiTheme="majorBidi" w:cstheme="majorBidi"/>
                <w:lang w:bidi="bn-IN"/>
              </w:rPr>
              <w:t>Short-term market sentiment analysis</w:t>
            </w:r>
          </w:p>
        </w:tc>
        <w:tc>
          <w:tcPr>
            <w:tcW w:w="1842" w:type="dxa"/>
            <w:noWrap/>
            <w:vAlign w:val="center"/>
            <w:hideMark/>
          </w:tcPr>
          <w:p w14:paraId="4B6B4499" w14:textId="419645C2" w:rsidR="00334B87" w:rsidRPr="0034244F" w:rsidRDefault="00334B87" w:rsidP="00BA5EAD">
            <w:pPr>
              <w:spacing w:after="0" w:afterAutospacing="0"/>
              <w:jc w:val="center"/>
              <w:rPr>
                <w:rFonts w:asciiTheme="majorBidi" w:eastAsia="Times New Roman" w:hAnsiTheme="majorBidi" w:cstheme="majorBidi"/>
                <w:lang w:bidi="bn-IN"/>
              </w:rPr>
            </w:pPr>
            <w:proofErr w:type="spellStart"/>
            <w:r>
              <w:rPr>
                <w:rFonts w:asciiTheme="majorBidi" w:eastAsia="Times New Roman" w:hAnsiTheme="majorBidi" w:cstheme="majorBidi"/>
                <w:lang w:bidi="bn-IN"/>
              </w:rPr>
              <w:t>Medium</w:t>
            </w:r>
            <w:proofErr w:type="spellEnd"/>
            <w:r>
              <w:rPr>
                <w:rFonts w:asciiTheme="majorBidi" w:eastAsia="Times New Roman" w:hAnsiTheme="majorBidi" w:cstheme="majorBidi"/>
                <w:lang w:bidi="bn-IN"/>
              </w:rPr>
              <w:t>-High</w:t>
            </w:r>
          </w:p>
        </w:tc>
      </w:tr>
      <w:tr w:rsidR="00334B87" w:rsidRPr="0034244F" w14:paraId="01A853FD" w14:textId="77777777" w:rsidTr="001B5F0E">
        <w:trPr>
          <w:trHeight w:val="188"/>
        </w:trPr>
        <w:tc>
          <w:tcPr>
            <w:tcW w:w="1925" w:type="dxa"/>
            <w:noWrap/>
            <w:vAlign w:val="center"/>
            <w:hideMark/>
          </w:tcPr>
          <w:p w14:paraId="693E24FC" w14:textId="7A05796B" w:rsidR="00334B87" w:rsidRPr="0034244F" w:rsidRDefault="00334B87" w:rsidP="001B5F0E">
            <w:pPr>
              <w:spacing w:after="0" w:afterAutospacing="0"/>
              <w:jc w:val="left"/>
              <w:rPr>
                <w:rFonts w:asciiTheme="majorBidi" w:eastAsia="Times New Roman" w:hAnsiTheme="majorBidi" w:cstheme="majorBidi"/>
                <w:lang w:bidi="bn-IN"/>
              </w:rPr>
            </w:pPr>
            <w:proofErr w:type="spellStart"/>
            <w:r w:rsidRPr="007C5247">
              <w:rPr>
                <w:rFonts w:asciiTheme="majorBidi" w:eastAsia="Times New Roman" w:hAnsiTheme="majorBidi" w:cstheme="majorBidi"/>
                <w:lang w:bidi="bn-IN"/>
              </w:rPr>
              <w:t>Reinforcement</w:t>
            </w:r>
            <w:proofErr w:type="spellEnd"/>
            <w:r w:rsidRPr="007C5247">
              <w:rPr>
                <w:rFonts w:asciiTheme="majorBidi" w:eastAsia="Times New Roman" w:hAnsiTheme="majorBidi" w:cstheme="majorBidi"/>
                <w:lang w:bidi="bn-IN"/>
              </w:rPr>
              <w:t xml:space="preserve"> Learning</w:t>
            </w:r>
          </w:p>
        </w:tc>
        <w:tc>
          <w:tcPr>
            <w:tcW w:w="2606" w:type="dxa"/>
            <w:vAlign w:val="center"/>
          </w:tcPr>
          <w:p w14:paraId="101DC492" w14:textId="1041DB9F" w:rsidR="00334B87" w:rsidRPr="00C807BE" w:rsidRDefault="00334B87" w:rsidP="00BA5EAD">
            <w:pPr>
              <w:spacing w:after="0" w:afterAutospacing="0"/>
              <w:jc w:val="center"/>
              <w:rPr>
                <w:rFonts w:asciiTheme="majorBidi" w:eastAsia="Times New Roman" w:hAnsiTheme="majorBidi" w:cstheme="majorBidi"/>
                <w:lang w:bidi="bn-IN"/>
              </w:rPr>
            </w:pPr>
            <w:r w:rsidRPr="00334B87">
              <w:rPr>
                <w:rFonts w:asciiTheme="majorBidi" w:eastAsia="Times New Roman" w:hAnsiTheme="majorBidi" w:cstheme="majorBidi"/>
                <w:lang w:bidi="bn-IN"/>
              </w:rPr>
              <w:t xml:space="preserve">Trading </w:t>
            </w:r>
            <w:proofErr w:type="spellStart"/>
            <w:r w:rsidRPr="00334B87">
              <w:rPr>
                <w:rFonts w:asciiTheme="majorBidi" w:eastAsia="Times New Roman" w:hAnsiTheme="majorBidi" w:cstheme="majorBidi"/>
                <w:lang w:bidi="bn-IN"/>
              </w:rPr>
              <w:t>environment</w:t>
            </w:r>
            <w:proofErr w:type="spellEnd"/>
            <w:r w:rsidRPr="00334B87">
              <w:rPr>
                <w:rFonts w:asciiTheme="majorBidi" w:eastAsia="Times New Roman" w:hAnsiTheme="majorBidi" w:cstheme="majorBidi"/>
                <w:lang w:bidi="bn-IN"/>
              </w:rPr>
              <w:t xml:space="preserve"> </w:t>
            </w:r>
            <w:proofErr w:type="spellStart"/>
            <w:r w:rsidRPr="00334B87">
              <w:rPr>
                <w:rFonts w:asciiTheme="majorBidi" w:eastAsia="Times New Roman" w:hAnsiTheme="majorBidi" w:cstheme="majorBidi"/>
                <w:lang w:bidi="bn-IN"/>
              </w:rPr>
              <w:t>simulations</w:t>
            </w:r>
            <w:proofErr w:type="spellEnd"/>
          </w:p>
        </w:tc>
        <w:tc>
          <w:tcPr>
            <w:tcW w:w="2694" w:type="dxa"/>
            <w:noWrap/>
            <w:vAlign w:val="center"/>
            <w:hideMark/>
          </w:tcPr>
          <w:p w14:paraId="7761CE9C" w14:textId="34014F4D" w:rsidR="00334B87" w:rsidRPr="0034244F" w:rsidRDefault="00334B87" w:rsidP="00BA5EAD">
            <w:pPr>
              <w:spacing w:after="0" w:afterAutospacing="0"/>
              <w:jc w:val="center"/>
              <w:rPr>
                <w:rFonts w:asciiTheme="majorBidi" w:eastAsia="Times New Roman" w:hAnsiTheme="majorBidi" w:cstheme="majorBidi"/>
                <w:lang w:bidi="bn-IN"/>
              </w:rPr>
            </w:pPr>
            <w:proofErr w:type="spellStart"/>
            <w:r w:rsidRPr="00334B87">
              <w:rPr>
                <w:rFonts w:asciiTheme="majorBidi" w:eastAsia="Times New Roman" w:hAnsiTheme="majorBidi" w:cstheme="majorBidi"/>
                <w:lang w:bidi="bn-IN"/>
              </w:rPr>
              <w:t>Automated</w:t>
            </w:r>
            <w:proofErr w:type="spellEnd"/>
            <w:r w:rsidRPr="00334B87">
              <w:rPr>
                <w:rFonts w:asciiTheme="majorBidi" w:eastAsia="Times New Roman" w:hAnsiTheme="majorBidi" w:cstheme="majorBidi"/>
                <w:lang w:bidi="bn-IN"/>
              </w:rPr>
              <w:t xml:space="preserve"> trading and risk-</w:t>
            </w:r>
            <w:proofErr w:type="spellStart"/>
            <w:r w:rsidRPr="00334B87">
              <w:rPr>
                <w:rFonts w:asciiTheme="majorBidi" w:eastAsia="Times New Roman" w:hAnsiTheme="majorBidi" w:cstheme="majorBidi"/>
                <w:lang w:bidi="bn-IN"/>
              </w:rPr>
              <w:t>adjusted</w:t>
            </w:r>
            <w:proofErr w:type="spellEnd"/>
            <w:r w:rsidRPr="00334B87">
              <w:rPr>
                <w:rFonts w:asciiTheme="majorBidi" w:eastAsia="Times New Roman" w:hAnsiTheme="majorBidi" w:cstheme="majorBidi"/>
                <w:lang w:bidi="bn-IN"/>
              </w:rPr>
              <w:t xml:space="preserve"> returns</w:t>
            </w:r>
          </w:p>
        </w:tc>
        <w:tc>
          <w:tcPr>
            <w:tcW w:w="1842" w:type="dxa"/>
            <w:noWrap/>
            <w:vAlign w:val="center"/>
            <w:hideMark/>
          </w:tcPr>
          <w:p w14:paraId="7E403E70" w14:textId="2788DE62" w:rsidR="00334B87" w:rsidRPr="0034244F" w:rsidRDefault="00334B87" w:rsidP="00BA5EAD">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High</w:t>
            </w:r>
          </w:p>
        </w:tc>
      </w:tr>
    </w:tbl>
    <w:p w14:paraId="3F02685B" w14:textId="5AF7D097" w:rsidR="00B62FCC" w:rsidRDefault="0025590E" w:rsidP="00B62FCC">
      <w:pPr>
        <w:spacing w:after="0"/>
        <w:rPr>
          <w:rFonts w:ascii="Times New Roman" w:hAnsi="Times New Roman" w:cs="Times New Roman"/>
          <w:bCs/>
          <w:color w:val="000000"/>
          <w:sz w:val="20"/>
          <w:szCs w:val="20"/>
        </w:rPr>
      </w:pPr>
      <w:r>
        <w:rPr>
          <w:rFonts w:ascii="Times New Roman" w:hAnsi="Times New Roman" w:cs="Times New Roman"/>
          <w:b/>
          <w:color w:val="000000"/>
          <w:sz w:val="20"/>
          <w:szCs w:val="20"/>
        </w:rPr>
        <w:t>Source</w:t>
      </w:r>
      <w:r w:rsidR="00B62FCC" w:rsidRPr="0034244F">
        <w:rPr>
          <w:rFonts w:ascii="Times New Roman" w:hAnsi="Times New Roman" w:cs="Times New Roman"/>
          <w:b/>
          <w:color w:val="000000"/>
          <w:sz w:val="20"/>
          <w:szCs w:val="20"/>
        </w:rPr>
        <w:t>:</w:t>
      </w:r>
      <w:r w:rsidR="00B62FCC" w:rsidRPr="0034244F">
        <w:rPr>
          <w:rFonts w:ascii="Times New Roman" w:hAnsi="Times New Roman" w:cs="Times New Roman"/>
          <w:bCs/>
          <w:color w:val="000000"/>
          <w:sz w:val="20"/>
          <w:szCs w:val="20"/>
        </w:rPr>
        <w:t xml:space="preserve"> </w:t>
      </w:r>
      <w:proofErr w:type="spellStart"/>
      <w:r w:rsidR="007C5247" w:rsidRPr="007C5247">
        <w:rPr>
          <w:rFonts w:ascii="Times New Roman" w:hAnsi="Times New Roman" w:cs="Times New Roman"/>
          <w:bCs/>
          <w:color w:val="000000"/>
          <w:sz w:val="20"/>
          <w:szCs w:val="20"/>
        </w:rPr>
        <w:t>Krauss</w:t>
      </w:r>
      <w:proofErr w:type="spellEnd"/>
      <w:r w:rsidR="007C5247" w:rsidRPr="007C5247">
        <w:rPr>
          <w:rFonts w:ascii="Times New Roman" w:hAnsi="Times New Roman" w:cs="Times New Roman"/>
          <w:bCs/>
          <w:color w:val="000000"/>
          <w:sz w:val="20"/>
          <w:szCs w:val="20"/>
        </w:rPr>
        <w:t xml:space="preserve">, C., Do, X. A., &amp; </w:t>
      </w:r>
      <w:proofErr w:type="spellStart"/>
      <w:r w:rsidR="007C5247" w:rsidRPr="007C5247">
        <w:rPr>
          <w:rFonts w:ascii="Times New Roman" w:hAnsi="Times New Roman" w:cs="Times New Roman"/>
          <w:bCs/>
          <w:color w:val="000000"/>
          <w:sz w:val="20"/>
          <w:szCs w:val="20"/>
        </w:rPr>
        <w:t>Huck</w:t>
      </w:r>
      <w:proofErr w:type="spellEnd"/>
      <w:r w:rsidR="007C5247" w:rsidRPr="007C5247">
        <w:rPr>
          <w:rFonts w:ascii="Times New Roman" w:hAnsi="Times New Roman" w:cs="Times New Roman"/>
          <w:bCs/>
          <w:color w:val="000000"/>
          <w:sz w:val="20"/>
          <w:szCs w:val="20"/>
        </w:rPr>
        <w:t>, N. (2017)</w:t>
      </w:r>
    </w:p>
    <w:p w14:paraId="6B917B30" w14:textId="5D87D293" w:rsidR="00355E7F" w:rsidRPr="005C1376" w:rsidRDefault="00BB613B" w:rsidP="005C1376">
      <w:pPr>
        <w:pStyle w:val="Balk2"/>
      </w:pPr>
      <w:r w:rsidRPr="005C1376">
        <w:t xml:space="preserve">Financial </w:t>
      </w:r>
      <w:proofErr w:type="spellStart"/>
      <w:r w:rsidRPr="005C1376">
        <w:t>Forecasting</w:t>
      </w:r>
      <w:proofErr w:type="spellEnd"/>
    </w:p>
    <w:p w14:paraId="4EEF6F2F" w14:textId="0B0EE38A" w:rsidR="007230CC" w:rsidRDefault="007230CC" w:rsidP="007230CC">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r w:rsidRPr="007230CC">
        <w:rPr>
          <w:rFonts w:ascii="Times New Roman" w:hAnsi="Times New Roman" w:cs="Times New Roman"/>
          <w:sz w:val="24"/>
          <w:szCs w:val="24"/>
        </w:rPr>
        <w:t xml:space="preserve">Financial </w:t>
      </w:r>
      <w:proofErr w:type="spellStart"/>
      <w:r w:rsidRPr="007230CC">
        <w:rPr>
          <w:rFonts w:ascii="Times New Roman" w:hAnsi="Times New Roman" w:cs="Times New Roman"/>
          <w:sz w:val="24"/>
          <w:szCs w:val="24"/>
        </w:rPr>
        <w:t>forecasting</w:t>
      </w:r>
      <w:proofErr w:type="spellEnd"/>
      <w:r w:rsidRPr="007230CC">
        <w:rPr>
          <w:rFonts w:ascii="Times New Roman" w:hAnsi="Times New Roman" w:cs="Times New Roman"/>
          <w:sz w:val="24"/>
          <w:szCs w:val="24"/>
        </w:rPr>
        <w:t xml:space="preserve"> is a critical activity for </w:t>
      </w:r>
      <w:proofErr w:type="spellStart"/>
      <w:r w:rsidRPr="007230CC">
        <w:rPr>
          <w:rFonts w:ascii="Times New Roman" w:hAnsi="Times New Roman" w:cs="Times New Roman"/>
          <w:sz w:val="24"/>
          <w:szCs w:val="24"/>
        </w:rPr>
        <w:t>businesses</w:t>
      </w:r>
      <w:proofErr w:type="spellEnd"/>
      <w:r w:rsidRPr="007230CC">
        <w:rPr>
          <w:rFonts w:ascii="Times New Roman" w:hAnsi="Times New Roman" w:cs="Times New Roman"/>
          <w:sz w:val="24"/>
          <w:szCs w:val="24"/>
        </w:rPr>
        <w:t xml:space="preserve">, investors, and </w:t>
      </w:r>
      <w:proofErr w:type="spellStart"/>
      <w:r w:rsidRPr="007230CC">
        <w:rPr>
          <w:rFonts w:ascii="Times New Roman" w:hAnsi="Times New Roman" w:cs="Times New Roman"/>
          <w:sz w:val="24"/>
          <w:szCs w:val="24"/>
        </w:rPr>
        <w:t>policymakers</w:t>
      </w:r>
      <w:proofErr w:type="spellEnd"/>
      <w:r w:rsidRPr="007230CC">
        <w:rPr>
          <w:rFonts w:ascii="Times New Roman" w:hAnsi="Times New Roman" w:cs="Times New Roman"/>
          <w:sz w:val="24"/>
          <w:szCs w:val="24"/>
        </w:rPr>
        <w:t xml:space="preserve"> to </w:t>
      </w:r>
      <w:proofErr w:type="spellStart"/>
      <w:r w:rsidRPr="007230CC">
        <w:rPr>
          <w:rFonts w:ascii="Times New Roman" w:hAnsi="Times New Roman" w:cs="Times New Roman"/>
          <w:sz w:val="24"/>
          <w:szCs w:val="24"/>
        </w:rPr>
        <w:t>anticipate</w:t>
      </w:r>
      <w:proofErr w:type="spellEnd"/>
      <w:r w:rsidRPr="007230CC">
        <w:rPr>
          <w:rFonts w:ascii="Times New Roman" w:hAnsi="Times New Roman" w:cs="Times New Roman"/>
          <w:sz w:val="24"/>
          <w:szCs w:val="24"/>
        </w:rPr>
        <w:t xml:space="preserve"> future market trends, </w:t>
      </w:r>
      <w:proofErr w:type="spellStart"/>
      <w:r w:rsidRPr="007230CC">
        <w:rPr>
          <w:rFonts w:ascii="Times New Roman" w:hAnsi="Times New Roman" w:cs="Times New Roman"/>
          <w:sz w:val="24"/>
          <w:szCs w:val="24"/>
        </w:rPr>
        <w:t>manage</w:t>
      </w:r>
      <w:proofErr w:type="spellEnd"/>
      <w:r w:rsidRPr="007230CC">
        <w:rPr>
          <w:rFonts w:ascii="Times New Roman" w:hAnsi="Times New Roman" w:cs="Times New Roman"/>
          <w:sz w:val="24"/>
          <w:szCs w:val="24"/>
        </w:rPr>
        <w:t xml:space="preserve"> </w:t>
      </w:r>
      <w:proofErr w:type="spellStart"/>
      <w:r w:rsidRPr="007230CC">
        <w:rPr>
          <w:rFonts w:ascii="Times New Roman" w:hAnsi="Times New Roman" w:cs="Times New Roman"/>
          <w:sz w:val="24"/>
          <w:szCs w:val="24"/>
        </w:rPr>
        <w:t>risks</w:t>
      </w:r>
      <w:proofErr w:type="spellEnd"/>
      <w:r w:rsidRPr="007230CC">
        <w:rPr>
          <w:rFonts w:ascii="Times New Roman" w:hAnsi="Times New Roman" w:cs="Times New Roman"/>
          <w:sz w:val="24"/>
          <w:szCs w:val="24"/>
        </w:rPr>
        <w:t xml:space="preserve">, and make informed decisions. </w:t>
      </w:r>
      <w:proofErr w:type="spellStart"/>
      <w:r w:rsidRPr="007230CC">
        <w:rPr>
          <w:rFonts w:ascii="Times New Roman" w:hAnsi="Times New Roman" w:cs="Times New Roman"/>
          <w:sz w:val="24"/>
          <w:szCs w:val="24"/>
        </w:rPr>
        <w:t>Traditionally</w:t>
      </w:r>
      <w:proofErr w:type="spellEnd"/>
      <w:r w:rsidRPr="007230CC">
        <w:rPr>
          <w:rFonts w:ascii="Times New Roman" w:hAnsi="Times New Roman" w:cs="Times New Roman"/>
          <w:sz w:val="24"/>
          <w:szCs w:val="24"/>
        </w:rPr>
        <w:t xml:space="preserve">, </w:t>
      </w:r>
      <w:proofErr w:type="spellStart"/>
      <w:r w:rsidRPr="007230CC">
        <w:rPr>
          <w:rFonts w:ascii="Times New Roman" w:hAnsi="Times New Roman" w:cs="Times New Roman"/>
          <w:sz w:val="24"/>
          <w:szCs w:val="24"/>
        </w:rPr>
        <w:t>forecasting</w:t>
      </w:r>
      <w:proofErr w:type="spellEnd"/>
      <w:r w:rsidRPr="007230CC">
        <w:rPr>
          <w:rFonts w:ascii="Times New Roman" w:hAnsi="Times New Roman" w:cs="Times New Roman"/>
          <w:sz w:val="24"/>
          <w:szCs w:val="24"/>
        </w:rPr>
        <w:t xml:space="preserve"> </w:t>
      </w:r>
      <w:proofErr w:type="spellStart"/>
      <w:r w:rsidRPr="007230CC">
        <w:rPr>
          <w:rFonts w:ascii="Times New Roman" w:hAnsi="Times New Roman" w:cs="Times New Roman"/>
          <w:sz w:val="24"/>
          <w:szCs w:val="24"/>
        </w:rPr>
        <w:t>relied</w:t>
      </w:r>
      <w:proofErr w:type="spellEnd"/>
      <w:r w:rsidRPr="007230CC">
        <w:rPr>
          <w:rFonts w:ascii="Times New Roman" w:hAnsi="Times New Roman" w:cs="Times New Roman"/>
          <w:sz w:val="24"/>
          <w:szCs w:val="24"/>
        </w:rPr>
        <w:t xml:space="preserve"> on statistical models and historical </w:t>
      </w:r>
      <w:proofErr w:type="gramStart"/>
      <w:r w:rsidRPr="007230CC">
        <w:rPr>
          <w:rFonts w:ascii="Times New Roman" w:hAnsi="Times New Roman" w:cs="Times New Roman"/>
          <w:sz w:val="24"/>
          <w:szCs w:val="24"/>
        </w:rPr>
        <w:t>data</w:t>
      </w:r>
      <w:proofErr w:type="gramEnd"/>
      <w:r w:rsidRPr="007230CC">
        <w:rPr>
          <w:rFonts w:ascii="Times New Roman" w:hAnsi="Times New Roman" w:cs="Times New Roman"/>
          <w:sz w:val="24"/>
          <w:szCs w:val="24"/>
        </w:rPr>
        <w:t xml:space="preserve"> analysis, which often </w:t>
      </w:r>
      <w:proofErr w:type="spellStart"/>
      <w:r w:rsidRPr="007230CC">
        <w:rPr>
          <w:rFonts w:ascii="Times New Roman" w:hAnsi="Times New Roman" w:cs="Times New Roman"/>
          <w:sz w:val="24"/>
          <w:szCs w:val="24"/>
        </w:rPr>
        <w:t>struggle</w:t>
      </w:r>
      <w:proofErr w:type="spellEnd"/>
      <w:r w:rsidRPr="007230CC">
        <w:rPr>
          <w:rFonts w:ascii="Times New Roman" w:hAnsi="Times New Roman" w:cs="Times New Roman"/>
          <w:sz w:val="24"/>
          <w:szCs w:val="24"/>
        </w:rPr>
        <w:t xml:space="preserve"> to capture complex, nonlinear patterns in financial markets. With the </w:t>
      </w:r>
      <w:proofErr w:type="spellStart"/>
      <w:r w:rsidRPr="007230CC">
        <w:rPr>
          <w:rFonts w:ascii="Times New Roman" w:hAnsi="Times New Roman" w:cs="Times New Roman"/>
          <w:sz w:val="24"/>
          <w:szCs w:val="24"/>
        </w:rPr>
        <w:t>advent</w:t>
      </w:r>
      <w:proofErr w:type="spellEnd"/>
      <w:r w:rsidRPr="007230CC">
        <w:rPr>
          <w:rFonts w:ascii="Times New Roman" w:hAnsi="Times New Roman" w:cs="Times New Roman"/>
          <w:sz w:val="24"/>
          <w:szCs w:val="24"/>
        </w:rPr>
        <w:t xml:space="preserve"> of </w:t>
      </w:r>
      <w:proofErr w:type="spellStart"/>
      <w:r w:rsidRPr="007230CC">
        <w:rPr>
          <w:rFonts w:ascii="Times New Roman" w:hAnsi="Times New Roman" w:cs="Times New Roman"/>
          <w:sz w:val="24"/>
          <w:szCs w:val="24"/>
        </w:rPr>
        <w:t>Artificial</w:t>
      </w:r>
      <w:proofErr w:type="spellEnd"/>
      <w:r w:rsidRPr="007230CC">
        <w:rPr>
          <w:rFonts w:ascii="Times New Roman" w:hAnsi="Times New Roman" w:cs="Times New Roman"/>
          <w:sz w:val="24"/>
          <w:szCs w:val="24"/>
        </w:rPr>
        <w:t xml:space="preserve"> </w:t>
      </w:r>
      <w:proofErr w:type="spellStart"/>
      <w:r w:rsidRPr="007230CC">
        <w:rPr>
          <w:rFonts w:ascii="Times New Roman" w:hAnsi="Times New Roman" w:cs="Times New Roman"/>
          <w:sz w:val="24"/>
          <w:szCs w:val="24"/>
        </w:rPr>
        <w:t>Intelligence</w:t>
      </w:r>
      <w:proofErr w:type="spellEnd"/>
      <w:r w:rsidRPr="007230CC">
        <w:rPr>
          <w:rFonts w:ascii="Times New Roman" w:hAnsi="Times New Roman" w:cs="Times New Roman"/>
          <w:sz w:val="24"/>
          <w:szCs w:val="24"/>
        </w:rPr>
        <w:t xml:space="preserve">, particularly </w:t>
      </w:r>
      <w:proofErr w:type="spellStart"/>
      <w:r w:rsidRPr="007230CC">
        <w:rPr>
          <w:rFonts w:ascii="Times New Roman" w:hAnsi="Times New Roman" w:cs="Times New Roman"/>
          <w:sz w:val="24"/>
          <w:szCs w:val="24"/>
        </w:rPr>
        <w:t>machine</w:t>
      </w:r>
      <w:proofErr w:type="spellEnd"/>
      <w:r w:rsidRPr="007230CC">
        <w:rPr>
          <w:rFonts w:ascii="Times New Roman" w:hAnsi="Times New Roman" w:cs="Times New Roman"/>
          <w:sz w:val="24"/>
          <w:szCs w:val="24"/>
        </w:rPr>
        <w:t xml:space="preserve"> learning and deep learning </w:t>
      </w:r>
      <w:proofErr w:type="spellStart"/>
      <w:r w:rsidRPr="007230CC">
        <w:rPr>
          <w:rFonts w:ascii="Times New Roman" w:hAnsi="Times New Roman" w:cs="Times New Roman"/>
          <w:sz w:val="24"/>
          <w:szCs w:val="24"/>
        </w:rPr>
        <w:t>techniques</w:t>
      </w:r>
      <w:proofErr w:type="spellEnd"/>
      <w:r w:rsidRPr="007230CC">
        <w:rPr>
          <w:rFonts w:ascii="Times New Roman" w:hAnsi="Times New Roman" w:cs="Times New Roman"/>
          <w:sz w:val="24"/>
          <w:szCs w:val="24"/>
        </w:rPr>
        <w:t xml:space="preserve">, </w:t>
      </w:r>
      <w:proofErr w:type="spellStart"/>
      <w:r w:rsidRPr="007230CC">
        <w:rPr>
          <w:rFonts w:ascii="Times New Roman" w:hAnsi="Times New Roman" w:cs="Times New Roman"/>
          <w:sz w:val="24"/>
          <w:szCs w:val="24"/>
        </w:rPr>
        <w:t>forecasting</w:t>
      </w:r>
      <w:proofErr w:type="spellEnd"/>
      <w:r w:rsidRPr="007230CC">
        <w:rPr>
          <w:rFonts w:ascii="Times New Roman" w:hAnsi="Times New Roman" w:cs="Times New Roman"/>
          <w:sz w:val="24"/>
          <w:szCs w:val="24"/>
        </w:rPr>
        <w:t xml:space="preserve"> accuracy and </w:t>
      </w:r>
      <w:proofErr w:type="spellStart"/>
      <w:r w:rsidRPr="007230CC">
        <w:rPr>
          <w:rFonts w:ascii="Times New Roman" w:hAnsi="Times New Roman" w:cs="Times New Roman"/>
          <w:sz w:val="24"/>
          <w:szCs w:val="24"/>
        </w:rPr>
        <w:t>adaptability</w:t>
      </w:r>
      <w:proofErr w:type="spellEnd"/>
      <w:r w:rsidRPr="007230CC">
        <w:rPr>
          <w:rFonts w:ascii="Times New Roman" w:hAnsi="Times New Roman" w:cs="Times New Roman"/>
          <w:sz w:val="24"/>
          <w:szCs w:val="24"/>
        </w:rPr>
        <w:t xml:space="preserve"> have </w:t>
      </w:r>
      <w:proofErr w:type="spellStart"/>
      <w:r w:rsidRPr="007230CC">
        <w:rPr>
          <w:rFonts w:ascii="Times New Roman" w:hAnsi="Times New Roman" w:cs="Times New Roman"/>
          <w:sz w:val="24"/>
          <w:szCs w:val="24"/>
        </w:rPr>
        <w:t>improved</w:t>
      </w:r>
      <w:proofErr w:type="spellEnd"/>
      <w:r w:rsidRPr="007230CC">
        <w:rPr>
          <w:rFonts w:ascii="Times New Roman" w:hAnsi="Times New Roman" w:cs="Times New Roman"/>
          <w:sz w:val="24"/>
          <w:szCs w:val="24"/>
        </w:rPr>
        <w:t xml:space="preserve"> significantly (Huang et al., 2021). AI models can process large volumes of </w:t>
      </w:r>
      <w:proofErr w:type="spellStart"/>
      <w:r w:rsidRPr="007230CC">
        <w:rPr>
          <w:rFonts w:ascii="Times New Roman" w:hAnsi="Times New Roman" w:cs="Times New Roman"/>
          <w:sz w:val="24"/>
          <w:szCs w:val="24"/>
        </w:rPr>
        <w:t>structured</w:t>
      </w:r>
      <w:proofErr w:type="spellEnd"/>
      <w:r w:rsidRPr="007230CC">
        <w:rPr>
          <w:rFonts w:ascii="Times New Roman" w:hAnsi="Times New Roman" w:cs="Times New Roman"/>
          <w:sz w:val="24"/>
          <w:szCs w:val="24"/>
        </w:rPr>
        <w:t xml:space="preserve"> and </w:t>
      </w:r>
      <w:proofErr w:type="spellStart"/>
      <w:r w:rsidRPr="007230CC">
        <w:rPr>
          <w:rFonts w:ascii="Times New Roman" w:hAnsi="Times New Roman" w:cs="Times New Roman"/>
          <w:sz w:val="24"/>
          <w:szCs w:val="24"/>
        </w:rPr>
        <w:t>unstructured</w:t>
      </w:r>
      <w:proofErr w:type="spellEnd"/>
      <w:r w:rsidRPr="007230CC">
        <w:rPr>
          <w:rFonts w:ascii="Times New Roman" w:hAnsi="Times New Roman" w:cs="Times New Roman"/>
          <w:sz w:val="24"/>
          <w:szCs w:val="24"/>
        </w:rPr>
        <w:t xml:space="preserve"> </w:t>
      </w:r>
      <w:proofErr w:type="gramStart"/>
      <w:r w:rsidRPr="007230CC">
        <w:rPr>
          <w:rFonts w:ascii="Times New Roman" w:hAnsi="Times New Roman" w:cs="Times New Roman"/>
          <w:sz w:val="24"/>
          <w:szCs w:val="24"/>
        </w:rPr>
        <w:t>data</w:t>
      </w:r>
      <w:proofErr w:type="gramEnd"/>
      <w:r w:rsidRPr="007230CC">
        <w:rPr>
          <w:rFonts w:ascii="Times New Roman" w:hAnsi="Times New Roman" w:cs="Times New Roman"/>
          <w:sz w:val="24"/>
          <w:szCs w:val="24"/>
        </w:rPr>
        <w:t xml:space="preserve">, including financial </w:t>
      </w:r>
      <w:proofErr w:type="spellStart"/>
      <w:r w:rsidRPr="007230CC">
        <w:rPr>
          <w:rFonts w:ascii="Times New Roman" w:hAnsi="Times New Roman" w:cs="Times New Roman"/>
          <w:sz w:val="24"/>
          <w:szCs w:val="24"/>
        </w:rPr>
        <w:t>statements</w:t>
      </w:r>
      <w:proofErr w:type="spellEnd"/>
      <w:r w:rsidRPr="007230CC">
        <w:rPr>
          <w:rFonts w:ascii="Times New Roman" w:hAnsi="Times New Roman" w:cs="Times New Roman"/>
          <w:sz w:val="24"/>
          <w:szCs w:val="24"/>
        </w:rPr>
        <w:t xml:space="preserve">, market </w:t>
      </w:r>
      <w:proofErr w:type="spellStart"/>
      <w:r w:rsidRPr="007230CC">
        <w:rPr>
          <w:rFonts w:ascii="Times New Roman" w:hAnsi="Times New Roman" w:cs="Times New Roman"/>
          <w:sz w:val="24"/>
          <w:szCs w:val="24"/>
        </w:rPr>
        <w:t>news</w:t>
      </w:r>
      <w:proofErr w:type="spellEnd"/>
      <w:r w:rsidRPr="007230CC">
        <w:rPr>
          <w:rFonts w:ascii="Times New Roman" w:hAnsi="Times New Roman" w:cs="Times New Roman"/>
          <w:sz w:val="24"/>
          <w:szCs w:val="24"/>
        </w:rPr>
        <w:t xml:space="preserve">, and </w:t>
      </w:r>
      <w:proofErr w:type="spellStart"/>
      <w:r w:rsidRPr="007230CC">
        <w:rPr>
          <w:rFonts w:ascii="Times New Roman" w:hAnsi="Times New Roman" w:cs="Times New Roman"/>
          <w:sz w:val="24"/>
          <w:szCs w:val="24"/>
        </w:rPr>
        <w:t>social</w:t>
      </w:r>
      <w:proofErr w:type="spellEnd"/>
      <w:r w:rsidRPr="007230CC">
        <w:rPr>
          <w:rFonts w:ascii="Times New Roman" w:hAnsi="Times New Roman" w:cs="Times New Roman"/>
          <w:sz w:val="24"/>
          <w:szCs w:val="24"/>
        </w:rPr>
        <w:t xml:space="preserve"> </w:t>
      </w:r>
      <w:proofErr w:type="spellStart"/>
      <w:r w:rsidRPr="007230CC">
        <w:rPr>
          <w:rFonts w:ascii="Times New Roman" w:hAnsi="Times New Roman" w:cs="Times New Roman"/>
          <w:sz w:val="24"/>
          <w:szCs w:val="24"/>
        </w:rPr>
        <w:t>media</w:t>
      </w:r>
      <w:proofErr w:type="spellEnd"/>
      <w:r w:rsidRPr="007230CC">
        <w:rPr>
          <w:rFonts w:ascii="Times New Roman" w:hAnsi="Times New Roman" w:cs="Times New Roman"/>
          <w:sz w:val="24"/>
          <w:szCs w:val="24"/>
        </w:rPr>
        <w:t xml:space="preserve"> sentiment, to </w:t>
      </w:r>
      <w:proofErr w:type="spellStart"/>
      <w:r w:rsidRPr="007230CC">
        <w:rPr>
          <w:rFonts w:ascii="Times New Roman" w:hAnsi="Times New Roman" w:cs="Times New Roman"/>
          <w:sz w:val="24"/>
          <w:szCs w:val="24"/>
        </w:rPr>
        <w:t>generate</w:t>
      </w:r>
      <w:proofErr w:type="spellEnd"/>
      <w:r w:rsidRPr="007230CC">
        <w:rPr>
          <w:rFonts w:ascii="Times New Roman" w:hAnsi="Times New Roman" w:cs="Times New Roman"/>
          <w:sz w:val="24"/>
          <w:szCs w:val="24"/>
        </w:rPr>
        <w:t xml:space="preserve"> predictive insights that traditional models might miss.</w:t>
      </w:r>
    </w:p>
    <w:p w14:paraId="5FC78CD1" w14:textId="51226878" w:rsidR="009069AA" w:rsidRPr="000F62D9" w:rsidRDefault="009069AA" w:rsidP="000F62D9">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r w:rsidRPr="009069AA">
        <w:rPr>
          <w:rFonts w:ascii="Times New Roman" w:hAnsi="Times New Roman" w:cs="Times New Roman"/>
          <w:sz w:val="24"/>
          <w:szCs w:val="24"/>
        </w:rPr>
        <w:t xml:space="preserve">For instance, </w:t>
      </w:r>
      <w:proofErr w:type="spellStart"/>
      <w:r w:rsidRPr="009069AA">
        <w:rPr>
          <w:rFonts w:ascii="Times New Roman" w:hAnsi="Times New Roman" w:cs="Times New Roman"/>
          <w:sz w:val="24"/>
          <w:szCs w:val="24"/>
        </w:rPr>
        <w:t>supervised</w:t>
      </w:r>
      <w:proofErr w:type="spellEnd"/>
      <w:r w:rsidRPr="009069AA">
        <w:rPr>
          <w:rFonts w:ascii="Times New Roman" w:hAnsi="Times New Roman" w:cs="Times New Roman"/>
          <w:sz w:val="24"/>
          <w:szCs w:val="24"/>
        </w:rPr>
        <w:t xml:space="preserve"> learning methods, such as regression models, </w:t>
      </w:r>
      <w:proofErr w:type="spellStart"/>
      <w:r w:rsidRPr="009069AA">
        <w:rPr>
          <w:rFonts w:ascii="Times New Roman" w:hAnsi="Times New Roman" w:cs="Times New Roman"/>
          <w:sz w:val="24"/>
          <w:szCs w:val="24"/>
        </w:rPr>
        <w:t>decision</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trees</w:t>
      </w:r>
      <w:proofErr w:type="spellEnd"/>
      <w:r w:rsidRPr="009069AA">
        <w:rPr>
          <w:rFonts w:ascii="Times New Roman" w:hAnsi="Times New Roman" w:cs="Times New Roman"/>
          <w:sz w:val="24"/>
          <w:szCs w:val="24"/>
        </w:rPr>
        <w:t xml:space="preserve">, and </w:t>
      </w:r>
      <w:proofErr w:type="spellStart"/>
      <w:r w:rsidRPr="009069AA">
        <w:rPr>
          <w:rFonts w:ascii="Times New Roman" w:hAnsi="Times New Roman" w:cs="Times New Roman"/>
          <w:sz w:val="24"/>
          <w:szCs w:val="24"/>
        </w:rPr>
        <w:t>neural</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networks</w:t>
      </w:r>
      <w:proofErr w:type="spellEnd"/>
      <w:r w:rsidRPr="009069AA">
        <w:rPr>
          <w:rFonts w:ascii="Times New Roman" w:hAnsi="Times New Roman" w:cs="Times New Roman"/>
          <w:sz w:val="24"/>
          <w:szCs w:val="24"/>
        </w:rPr>
        <w:t xml:space="preserve">, can be </w:t>
      </w:r>
      <w:proofErr w:type="spellStart"/>
      <w:r w:rsidRPr="009069AA">
        <w:rPr>
          <w:rFonts w:ascii="Times New Roman" w:hAnsi="Times New Roman" w:cs="Times New Roman"/>
          <w:sz w:val="24"/>
          <w:szCs w:val="24"/>
        </w:rPr>
        <w:t>trained</w:t>
      </w:r>
      <w:proofErr w:type="spellEnd"/>
      <w:r w:rsidRPr="009069AA">
        <w:rPr>
          <w:rFonts w:ascii="Times New Roman" w:hAnsi="Times New Roman" w:cs="Times New Roman"/>
          <w:sz w:val="24"/>
          <w:szCs w:val="24"/>
        </w:rPr>
        <w:t xml:space="preserve"> on historical stock prices, trading volumes, and </w:t>
      </w:r>
      <w:proofErr w:type="spellStart"/>
      <w:r w:rsidRPr="009069AA">
        <w:rPr>
          <w:rFonts w:ascii="Times New Roman" w:hAnsi="Times New Roman" w:cs="Times New Roman"/>
          <w:sz w:val="24"/>
          <w:szCs w:val="24"/>
        </w:rPr>
        <w:t>macroeconomic</w:t>
      </w:r>
      <w:proofErr w:type="spellEnd"/>
      <w:r w:rsidRPr="009069AA">
        <w:rPr>
          <w:rFonts w:ascii="Times New Roman" w:hAnsi="Times New Roman" w:cs="Times New Roman"/>
          <w:sz w:val="24"/>
          <w:szCs w:val="24"/>
        </w:rPr>
        <w:t xml:space="preserve"> indicators to </w:t>
      </w:r>
      <w:proofErr w:type="spellStart"/>
      <w:r w:rsidRPr="009069AA">
        <w:rPr>
          <w:rFonts w:ascii="Times New Roman" w:hAnsi="Times New Roman" w:cs="Times New Roman"/>
          <w:sz w:val="24"/>
          <w:szCs w:val="24"/>
        </w:rPr>
        <w:t>forecast</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asset</w:t>
      </w:r>
      <w:proofErr w:type="spellEnd"/>
      <w:r w:rsidRPr="009069AA">
        <w:rPr>
          <w:rFonts w:ascii="Times New Roman" w:hAnsi="Times New Roman" w:cs="Times New Roman"/>
          <w:sz w:val="24"/>
          <w:szCs w:val="24"/>
        </w:rPr>
        <w:t xml:space="preserve"> prices or market </w:t>
      </w:r>
      <w:proofErr w:type="spellStart"/>
      <w:r w:rsidRPr="009069AA">
        <w:rPr>
          <w:rFonts w:ascii="Times New Roman" w:hAnsi="Times New Roman" w:cs="Times New Roman"/>
          <w:sz w:val="24"/>
          <w:szCs w:val="24"/>
        </w:rPr>
        <w:t>indices</w:t>
      </w:r>
      <w:proofErr w:type="spellEnd"/>
      <w:r w:rsidRPr="009069AA">
        <w:rPr>
          <w:rFonts w:ascii="Times New Roman" w:hAnsi="Times New Roman" w:cs="Times New Roman"/>
          <w:sz w:val="24"/>
          <w:szCs w:val="24"/>
        </w:rPr>
        <w:t xml:space="preserve">. Deep learning models, especially </w:t>
      </w:r>
      <w:proofErr w:type="spellStart"/>
      <w:r w:rsidRPr="009069AA">
        <w:rPr>
          <w:rFonts w:ascii="Times New Roman" w:hAnsi="Times New Roman" w:cs="Times New Roman"/>
          <w:sz w:val="24"/>
          <w:szCs w:val="24"/>
        </w:rPr>
        <w:t>recurrent</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neural</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networks</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RNNs</w:t>
      </w:r>
      <w:proofErr w:type="spellEnd"/>
      <w:r w:rsidRPr="009069AA">
        <w:rPr>
          <w:rFonts w:ascii="Times New Roman" w:hAnsi="Times New Roman" w:cs="Times New Roman"/>
          <w:sz w:val="24"/>
          <w:szCs w:val="24"/>
        </w:rPr>
        <w:t xml:space="preserve">) and long short-term memory (LSTM) </w:t>
      </w:r>
      <w:proofErr w:type="spellStart"/>
      <w:r w:rsidRPr="009069AA">
        <w:rPr>
          <w:rFonts w:ascii="Times New Roman" w:hAnsi="Times New Roman" w:cs="Times New Roman"/>
          <w:sz w:val="24"/>
          <w:szCs w:val="24"/>
        </w:rPr>
        <w:t>networks</w:t>
      </w:r>
      <w:proofErr w:type="spellEnd"/>
      <w:r w:rsidRPr="009069AA">
        <w:rPr>
          <w:rFonts w:ascii="Times New Roman" w:hAnsi="Times New Roman" w:cs="Times New Roman"/>
          <w:sz w:val="24"/>
          <w:szCs w:val="24"/>
        </w:rPr>
        <w:t>, are particularly well-</w:t>
      </w:r>
      <w:proofErr w:type="spellStart"/>
      <w:r w:rsidRPr="009069AA">
        <w:rPr>
          <w:rFonts w:ascii="Times New Roman" w:hAnsi="Times New Roman" w:cs="Times New Roman"/>
          <w:sz w:val="24"/>
          <w:szCs w:val="24"/>
        </w:rPr>
        <w:t>suited</w:t>
      </w:r>
      <w:proofErr w:type="spellEnd"/>
      <w:r w:rsidRPr="009069AA">
        <w:rPr>
          <w:rFonts w:ascii="Times New Roman" w:hAnsi="Times New Roman" w:cs="Times New Roman"/>
          <w:sz w:val="24"/>
          <w:szCs w:val="24"/>
        </w:rPr>
        <w:t xml:space="preserve"> for time-series </w:t>
      </w:r>
      <w:proofErr w:type="spellStart"/>
      <w:r w:rsidRPr="009069AA">
        <w:rPr>
          <w:rFonts w:ascii="Times New Roman" w:hAnsi="Times New Roman" w:cs="Times New Roman"/>
          <w:sz w:val="24"/>
          <w:szCs w:val="24"/>
        </w:rPr>
        <w:t>forecasting</w:t>
      </w:r>
      <w:proofErr w:type="spellEnd"/>
      <w:r w:rsidRPr="009069AA">
        <w:rPr>
          <w:rFonts w:ascii="Times New Roman" w:hAnsi="Times New Roman" w:cs="Times New Roman"/>
          <w:sz w:val="24"/>
          <w:szCs w:val="24"/>
        </w:rPr>
        <w:t xml:space="preserve"> due to their ability to model temporal </w:t>
      </w:r>
      <w:proofErr w:type="spellStart"/>
      <w:r w:rsidRPr="009069AA">
        <w:rPr>
          <w:rFonts w:ascii="Times New Roman" w:hAnsi="Times New Roman" w:cs="Times New Roman"/>
          <w:sz w:val="24"/>
          <w:szCs w:val="24"/>
        </w:rPr>
        <w:t>dependencies</w:t>
      </w:r>
      <w:proofErr w:type="spellEnd"/>
      <w:r w:rsidRPr="009069AA">
        <w:rPr>
          <w:rFonts w:ascii="Times New Roman" w:hAnsi="Times New Roman" w:cs="Times New Roman"/>
          <w:sz w:val="24"/>
          <w:szCs w:val="24"/>
        </w:rPr>
        <w:t xml:space="preserve"> in </w:t>
      </w:r>
      <w:proofErr w:type="spellStart"/>
      <w:r w:rsidRPr="009069AA">
        <w:rPr>
          <w:rFonts w:ascii="Times New Roman" w:hAnsi="Times New Roman" w:cs="Times New Roman"/>
          <w:sz w:val="24"/>
          <w:szCs w:val="24"/>
        </w:rPr>
        <w:lastRenderedPageBreak/>
        <w:t>sequential</w:t>
      </w:r>
      <w:proofErr w:type="spellEnd"/>
      <w:r w:rsidRPr="009069AA">
        <w:rPr>
          <w:rFonts w:ascii="Times New Roman" w:hAnsi="Times New Roman" w:cs="Times New Roman"/>
          <w:sz w:val="24"/>
          <w:szCs w:val="24"/>
        </w:rPr>
        <w:t xml:space="preserve"> </w:t>
      </w:r>
      <w:proofErr w:type="gramStart"/>
      <w:r w:rsidRPr="009069AA">
        <w:rPr>
          <w:rFonts w:ascii="Times New Roman" w:hAnsi="Times New Roman" w:cs="Times New Roman"/>
          <w:sz w:val="24"/>
          <w:szCs w:val="24"/>
        </w:rPr>
        <w:t>data</w:t>
      </w:r>
      <w:proofErr w:type="gramEnd"/>
      <w:r w:rsidRPr="009069AA">
        <w:rPr>
          <w:rFonts w:ascii="Times New Roman" w:hAnsi="Times New Roman" w:cs="Times New Roman"/>
          <w:sz w:val="24"/>
          <w:szCs w:val="24"/>
        </w:rPr>
        <w:t xml:space="preserve">. These models have </w:t>
      </w:r>
      <w:proofErr w:type="spellStart"/>
      <w:r w:rsidRPr="009069AA">
        <w:rPr>
          <w:rFonts w:ascii="Times New Roman" w:hAnsi="Times New Roman" w:cs="Times New Roman"/>
          <w:sz w:val="24"/>
          <w:szCs w:val="24"/>
        </w:rPr>
        <w:t>been</w:t>
      </w:r>
      <w:proofErr w:type="spellEnd"/>
      <w:r w:rsidRPr="009069AA">
        <w:rPr>
          <w:rFonts w:ascii="Times New Roman" w:hAnsi="Times New Roman" w:cs="Times New Roman"/>
          <w:sz w:val="24"/>
          <w:szCs w:val="24"/>
        </w:rPr>
        <w:t xml:space="preserve"> applied to </w:t>
      </w:r>
      <w:proofErr w:type="spellStart"/>
      <w:r w:rsidRPr="009069AA">
        <w:rPr>
          <w:rFonts w:ascii="Times New Roman" w:hAnsi="Times New Roman" w:cs="Times New Roman"/>
          <w:sz w:val="24"/>
          <w:szCs w:val="24"/>
        </w:rPr>
        <w:t>predict</w:t>
      </w:r>
      <w:proofErr w:type="spellEnd"/>
      <w:r w:rsidRPr="009069AA">
        <w:rPr>
          <w:rFonts w:ascii="Times New Roman" w:hAnsi="Times New Roman" w:cs="Times New Roman"/>
          <w:sz w:val="24"/>
          <w:szCs w:val="24"/>
        </w:rPr>
        <w:t xml:space="preserve"> stock price movements, </w:t>
      </w:r>
      <w:proofErr w:type="spellStart"/>
      <w:r w:rsidRPr="009069AA">
        <w:rPr>
          <w:rFonts w:ascii="Times New Roman" w:hAnsi="Times New Roman" w:cs="Times New Roman"/>
          <w:sz w:val="24"/>
          <w:szCs w:val="24"/>
        </w:rPr>
        <w:t>currency</w:t>
      </w:r>
      <w:proofErr w:type="spellEnd"/>
      <w:r w:rsidRPr="009069AA">
        <w:rPr>
          <w:rFonts w:ascii="Times New Roman" w:hAnsi="Times New Roman" w:cs="Times New Roman"/>
          <w:sz w:val="24"/>
          <w:szCs w:val="24"/>
        </w:rPr>
        <w:t xml:space="preserve"> fluctuations, and </w:t>
      </w:r>
      <w:proofErr w:type="spellStart"/>
      <w:r w:rsidRPr="009069AA">
        <w:rPr>
          <w:rFonts w:ascii="Times New Roman" w:hAnsi="Times New Roman" w:cs="Times New Roman"/>
          <w:sz w:val="24"/>
          <w:szCs w:val="24"/>
        </w:rPr>
        <w:t>commodity</w:t>
      </w:r>
      <w:proofErr w:type="spellEnd"/>
      <w:r w:rsidRPr="009069AA">
        <w:rPr>
          <w:rFonts w:ascii="Times New Roman" w:hAnsi="Times New Roman" w:cs="Times New Roman"/>
          <w:sz w:val="24"/>
          <w:szCs w:val="24"/>
        </w:rPr>
        <w:t xml:space="preserve"> prices with </w:t>
      </w:r>
      <w:proofErr w:type="spellStart"/>
      <w:r w:rsidRPr="009069AA">
        <w:rPr>
          <w:rFonts w:ascii="Times New Roman" w:hAnsi="Times New Roman" w:cs="Times New Roman"/>
          <w:sz w:val="24"/>
          <w:szCs w:val="24"/>
        </w:rPr>
        <w:t>notable</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success</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Krauss</w:t>
      </w:r>
      <w:proofErr w:type="spellEnd"/>
      <w:r w:rsidRPr="009069AA">
        <w:rPr>
          <w:rFonts w:ascii="Times New Roman" w:hAnsi="Times New Roman" w:cs="Times New Roman"/>
          <w:sz w:val="24"/>
          <w:szCs w:val="24"/>
        </w:rPr>
        <w:t xml:space="preserve"> et al., 2017).</w:t>
      </w:r>
    </w:p>
    <w:p w14:paraId="5255BC44" w14:textId="77777777" w:rsidR="009069AA" w:rsidRPr="009069AA" w:rsidRDefault="009069AA" w:rsidP="000F62D9">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r w:rsidRPr="009069AA">
        <w:rPr>
          <w:rFonts w:ascii="Times New Roman" w:hAnsi="Times New Roman" w:cs="Times New Roman"/>
          <w:sz w:val="24"/>
          <w:szCs w:val="24"/>
        </w:rPr>
        <w:t xml:space="preserve">Another important </w:t>
      </w:r>
      <w:proofErr w:type="spellStart"/>
      <w:r w:rsidRPr="009069AA">
        <w:rPr>
          <w:rFonts w:ascii="Times New Roman" w:hAnsi="Times New Roman" w:cs="Times New Roman"/>
          <w:sz w:val="24"/>
          <w:szCs w:val="24"/>
        </w:rPr>
        <w:t>aspect</w:t>
      </w:r>
      <w:proofErr w:type="spellEnd"/>
      <w:r w:rsidRPr="009069AA">
        <w:rPr>
          <w:rFonts w:ascii="Times New Roman" w:hAnsi="Times New Roman" w:cs="Times New Roman"/>
          <w:sz w:val="24"/>
          <w:szCs w:val="24"/>
        </w:rPr>
        <w:t xml:space="preserve"> of AI-</w:t>
      </w:r>
      <w:proofErr w:type="spellStart"/>
      <w:r w:rsidRPr="009069AA">
        <w:rPr>
          <w:rFonts w:ascii="Times New Roman" w:hAnsi="Times New Roman" w:cs="Times New Roman"/>
          <w:sz w:val="24"/>
          <w:szCs w:val="24"/>
        </w:rPr>
        <w:t>driven</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forecasting</w:t>
      </w:r>
      <w:proofErr w:type="spellEnd"/>
      <w:r w:rsidRPr="009069AA">
        <w:rPr>
          <w:rFonts w:ascii="Times New Roman" w:hAnsi="Times New Roman" w:cs="Times New Roman"/>
          <w:sz w:val="24"/>
          <w:szCs w:val="24"/>
        </w:rPr>
        <w:t xml:space="preserve"> is sentiment analysis. By analyzing </w:t>
      </w:r>
      <w:proofErr w:type="spellStart"/>
      <w:r w:rsidRPr="009069AA">
        <w:rPr>
          <w:rFonts w:ascii="Times New Roman" w:hAnsi="Times New Roman" w:cs="Times New Roman"/>
          <w:sz w:val="24"/>
          <w:szCs w:val="24"/>
        </w:rPr>
        <w:t>textual</w:t>
      </w:r>
      <w:proofErr w:type="spellEnd"/>
      <w:r w:rsidRPr="009069AA">
        <w:rPr>
          <w:rFonts w:ascii="Times New Roman" w:hAnsi="Times New Roman" w:cs="Times New Roman"/>
          <w:sz w:val="24"/>
          <w:szCs w:val="24"/>
        </w:rPr>
        <w:t xml:space="preserve"> </w:t>
      </w:r>
      <w:proofErr w:type="gramStart"/>
      <w:r w:rsidRPr="009069AA">
        <w:rPr>
          <w:rFonts w:ascii="Times New Roman" w:hAnsi="Times New Roman" w:cs="Times New Roman"/>
          <w:sz w:val="24"/>
          <w:szCs w:val="24"/>
        </w:rPr>
        <w:t>data</w:t>
      </w:r>
      <w:proofErr w:type="gramEnd"/>
      <w:r w:rsidRPr="009069AA">
        <w:rPr>
          <w:rFonts w:ascii="Times New Roman" w:hAnsi="Times New Roman" w:cs="Times New Roman"/>
          <w:sz w:val="24"/>
          <w:szCs w:val="24"/>
        </w:rPr>
        <w:t xml:space="preserve"> from </w:t>
      </w:r>
      <w:proofErr w:type="spellStart"/>
      <w:r w:rsidRPr="009069AA">
        <w:rPr>
          <w:rFonts w:ascii="Times New Roman" w:hAnsi="Times New Roman" w:cs="Times New Roman"/>
          <w:sz w:val="24"/>
          <w:szCs w:val="24"/>
        </w:rPr>
        <w:t>news</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articles</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analyst</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reports</w:t>
      </w:r>
      <w:proofErr w:type="spellEnd"/>
      <w:r w:rsidRPr="009069AA">
        <w:rPr>
          <w:rFonts w:ascii="Times New Roman" w:hAnsi="Times New Roman" w:cs="Times New Roman"/>
          <w:sz w:val="24"/>
          <w:szCs w:val="24"/>
        </w:rPr>
        <w:t xml:space="preserve">, and </w:t>
      </w:r>
      <w:proofErr w:type="spellStart"/>
      <w:r w:rsidRPr="009069AA">
        <w:rPr>
          <w:rFonts w:ascii="Times New Roman" w:hAnsi="Times New Roman" w:cs="Times New Roman"/>
          <w:sz w:val="24"/>
          <w:szCs w:val="24"/>
        </w:rPr>
        <w:t>social</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media</w:t>
      </w:r>
      <w:proofErr w:type="spellEnd"/>
      <w:r w:rsidRPr="009069AA">
        <w:rPr>
          <w:rFonts w:ascii="Times New Roman" w:hAnsi="Times New Roman" w:cs="Times New Roman"/>
          <w:sz w:val="24"/>
          <w:szCs w:val="24"/>
        </w:rPr>
        <w:t xml:space="preserve"> platforms, AI models can </w:t>
      </w:r>
      <w:proofErr w:type="spellStart"/>
      <w:r w:rsidRPr="009069AA">
        <w:rPr>
          <w:rFonts w:ascii="Times New Roman" w:hAnsi="Times New Roman" w:cs="Times New Roman"/>
          <w:sz w:val="24"/>
          <w:szCs w:val="24"/>
        </w:rPr>
        <w:t>quantify</w:t>
      </w:r>
      <w:proofErr w:type="spellEnd"/>
      <w:r w:rsidRPr="009069AA">
        <w:rPr>
          <w:rFonts w:ascii="Times New Roman" w:hAnsi="Times New Roman" w:cs="Times New Roman"/>
          <w:sz w:val="24"/>
          <w:szCs w:val="24"/>
        </w:rPr>
        <w:t xml:space="preserve"> market sentiment and </w:t>
      </w:r>
      <w:proofErr w:type="spellStart"/>
      <w:r w:rsidRPr="009069AA">
        <w:rPr>
          <w:rFonts w:ascii="Times New Roman" w:hAnsi="Times New Roman" w:cs="Times New Roman"/>
          <w:sz w:val="24"/>
          <w:szCs w:val="24"/>
        </w:rPr>
        <w:t>incorporate</w:t>
      </w:r>
      <w:proofErr w:type="spellEnd"/>
      <w:r w:rsidRPr="009069AA">
        <w:rPr>
          <w:rFonts w:ascii="Times New Roman" w:hAnsi="Times New Roman" w:cs="Times New Roman"/>
          <w:sz w:val="24"/>
          <w:szCs w:val="24"/>
        </w:rPr>
        <w:t xml:space="preserve"> it into predictive models. For example, </w:t>
      </w:r>
      <w:proofErr w:type="spellStart"/>
      <w:r w:rsidRPr="009069AA">
        <w:rPr>
          <w:rFonts w:ascii="Times New Roman" w:hAnsi="Times New Roman" w:cs="Times New Roman"/>
          <w:sz w:val="24"/>
          <w:szCs w:val="24"/>
        </w:rPr>
        <w:t>natural</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language</w:t>
      </w:r>
      <w:proofErr w:type="spellEnd"/>
      <w:r w:rsidRPr="009069AA">
        <w:rPr>
          <w:rFonts w:ascii="Times New Roman" w:hAnsi="Times New Roman" w:cs="Times New Roman"/>
          <w:sz w:val="24"/>
          <w:szCs w:val="24"/>
        </w:rPr>
        <w:t xml:space="preserve"> processing (NLP) </w:t>
      </w:r>
      <w:proofErr w:type="spellStart"/>
      <w:r w:rsidRPr="009069AA">
        <w:rPr>
          <w:rFonts w:ascii="Times New Roman" w:hAnsi="Times New Roman" w:cs="Times New Roman"/>
          <w:sz w:val="24"/>
          <w:szCs w:val="24"/>
        </w:rPr>
        <w:t>techniques</w:t>
      </w:r>
      <w:proofErr w:type="spellEnd"/>
      <w:r w:rsidRPr="009069AA">
        <w:rPr>
          <w:rFonts w:ascii="Times New Roman" w:hAnsi="Times New Roman" w:cs="Times New Roman"/>
          <w:sz w:val="24"/>
          <w:szCs w:val="24"/>
        </w:rPr>
        <w:t xml:space="preserve"> can identify positive or negative sentiment </w:t>
      </w:r>
      <w:proofErr w:type="spellStart"/>
      <w:r w:rsidRPr="009069AA">
        <w:rPr>
          <w:rFonts w:ascii="Times New Roman" w:hAnsi="Times New Roman" w:cs="Times New Roman"/>
          <w:sz w:val="24"/>
          <w:szCs w:val="24"/>
        </w:rPr>
        <w:t>around</w:t>
      </w:r>
      <w:proofErr w:type="spellEnd"/>
      <w:r w:rsidRPr="009069AA">
        <w:rPr>
          <w:rFonts w:ascii="Times New Roman" w:hAnsi="Times New Roman" w:cs="Times New Roman"/>
          <w:sz w:val="24"/>
          <w:szCs w:val="24"/>
        </w:rPr>
        <w:t xml:space="preserve"> a </w:t>
      </w:r>
      <w:proofErr w:type="spellStart"/>
      <w:r w:rsidRPr="009069AA">
        <w:rPr>
          <w:rFonts w:ascii="Times New Roman" w:hAnsi="Times New Roman" w:cs="Times New Roman"/>
          <w:sz w:val="24"/>
          <w:szCs w:val="24"/>
        </w:rPr>
        <w:t>company</w:t>
      </w:r>
      <w:proofErr w:type="spellEnd"/>
      <w:r w:rsidRPr="009069AA">
        <w:rPr>
          <w:rFonts w:ascii="Times New Roman" w:hAnsi="Times New Roman" w:cs="Times New Roman"/>
          <w:sz w:val="24"/>
          <w:szCs w:val="24"/>
        </w:rPr>
        <w:t xml:space="preserve"> or economic indicator, which can then influence short-term market </w:t>
      </w:r>
      <w:proofErr w:type="spellStart"/>
      <w:r w:rsidRPr="009069AA">
        <w:rPr>
          <w:rFonts w:ascii="Times New Roman" w:hAnsi="Times New Roman" w:cs="Times New Roman"/>
          <w:sz w:val="24"/>
          <w:szCs w:val="24"/>
        </w:rPr>
        <w:t>predictions</w:t>
      </w:r>
      <w:proofErr w:type="spellEnd"/>
      <w:r w:rsidRPr="009069AA">
        <w:rPr>
          <w:rFonts w:ascii="Times New Roman" w:hAnsi="Times New Roman" w:cs="Times New Roman"/>
          <w:sz w:val="24"/>
          <w:szCs w:val="24"/>
        </w:rPr>
        <w:t xml:space="preserve">. This combination of </w:t>
      </w:r>
      <w:proofErr w:type="spellStart"/>
      <w:r w:rsidRPr="009069AA">
        <w:rPr>
          <w:rFonts w:ascii="Times New Roman" w:hAnsi="Times New Roman" w:cs="Times New Roman"/>
          <w:sz w:val="24"/>
          <w:szCs w:val="24"/>
        </w:rPr>
        <w:t>structured</w:t>
      </w:r>
      <w:proofErr w:type="spellEnd"/>
      <w:r w:rsidRPr="009069AA">
        <w:rPr>
          <w:rFonts w:ascii="Times New Roman" w:hAnsi="Times New Roman" w:cs="Times New Roman"/>
          <w:sz w:val="24"/>
          <w:szCs w:val="24"/>
        </w:rPr>
        <w:t xml:space="preserve"> financial </w:t>
      </w:r>
      <w:proofErr w:type="gramStart"/>
      <w:r w:rsidRPr="009069AA">
        <w:rPr>
          <w:rFonts w:ascii="Times New Roman" w:hAnsi="Times New Roman" w:cs="Times New Roman"/>
          <w:sz w:val="24"/>
          <w:szCs w:val="24"/>
        </w:rPr>
        <w:t>data</w:t>
      </w:r>
      <w:proofErr w:type="gramEnd"/>
      <w:r w:rsidRPr="009069AA">
        <w:rPr>
          <w:rFonts w:ascii="Times New Roman" w:hAnsi="Times New Roman" w:cs="Times New Roman"/>
          <w:sz w:val="24"/>
          <w:szCs w:val="24"/>
        </w:rPr>
        <w:t xml:space="preserve"> and </w:t>
      </w:r>
      <w:proofErr w:type="spellStart"/>
      <w:r w:rsidRPr="009069AA">
        <w:rPr>
          <w:rFonts w:ascii="Times New Roman" w:hAnsi="Times New Roman" w:cs="Times New Roman"/>
          <w:sz w:val="24"/>
          <w:szCs w:val="24"/>
        </w:rPr>
        <w:t>unstructured</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textual</w:t>
      </w:r>
      <w:proofErr w:type="spellEnd"/>
      <w:r w:rsidRPr="009069AA">
        <w:rPr>
          <w:rFonts w:ascii="Times New Roman" w:hAnsi="Times New Roman" w:cs="Times New Roman"/>
          <w:sz w:val="24"/>
          <w:szCs w:val="24"/>
        </w:rPr>
        <w:t xml:space="preserve"> information </w:t>
      </w:r>
      <w:proofErr w:type="spellStart"/>
      <w:r w:rsidRPr="009069AA">
        <w:rPr>
          <w:rFonts w:ascii="Times New Roman" w:hAnsi="Times New Roman" w:cs="Times New Roman"/>
          <w:sz w:val="24"/>
          <w:szCs w:val="24"/>
        </w:rPr>
        <w:t>enhances</w:t>
      </w:r>
      <w:proofErr w:type="spellEnd"/>
      <w:r w:rsidRPr="009069AA">
        <w:rPr>
          <w:rFonts w:ascii="Times New Roman" w:hAnsi="Times New Roman" w:cs="Times New Roman"/>
          <w:sz w:val="24"/>
          <w:szCs w:val="24"/>
        </w:rPr>
        <w:t xml:space="preserve"> the </w:t>
      </w:r>
      <w:proofErr w:type="spellStart"/>
      <w:r w:rsidRPr="009069AA">
        <w:rPr>
          <w:rFonts w:ascii="Times New Roman" w:hAnsi="Times New Roman" w:cs="Times New Roman"/>
          <w:sz w:val="24"/>
          <w:szCs w:val="24"/>
        </w:rPr>
        <w:t>model's</w:t>
      </w:r>
      <w:proofErr w:type="spellEnd"/>
      <w:r w:rsidRPr="009069AA">
        <w:rPr>
          <w:rFonts w:ascii="Times New Roman" w:hAnsi="Times New Roman" w:cs="Times New Roman"/>
          <w:sz w:val="24"/>
          <w:szCs w:val="24"/>
        </w:rPr>
        <w:t xml:space="preserve"> ability to capture complex market dynamics and </w:t>
      </w:r>
      <w:proofErr w:type="spellStart"/>
      <w:r w:rsidRPr="009069AA">
        <w:rPr>
          <w:rFonts w:ascii="Times New Roman" w:hAnsi="Times New Roman" w:cs="Times New Roman"/>
          <w:sz w:val="24"/>
          <w:szCs w:val="24"/>
        </w:rPr>
        <w:t>improve</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forecasting</w:t>
      </w:r>
      <w:proofErr w:type="spellEnd"/>
      <w:r w:rsidRPr="009069AA">
        <w:rPr>
          <w:rFonts w:ascii="Times New Roman" w:hAnsi="Times New Roman" w:cs="Times New Roman"/>
          <w:sz w:val="24"/>
          <w:szCs w:val="24"/>
        </w:rPr>
        <w:t xml:space="preserve"> performance.</w:t>
      </w:r>
    </w:p>
    <w:p w14:paraId="3E246561" w14:textId="77777777" w:rsidR="009069AA" w:rsidRPr="009069AA" w:rsidRDefault="009069AA" w:rsidP="000F62D9">
      <w:pPr>
        <w:pStyle w:val="ListeParagraf"/>
        <w:autoSpaceDE w:val="0"/>
        <w:autoSpaceDN w:val="0"/>
        <w:adjustRightInd w:val="0"/>
        <w:spacing w:after="0" w:afterAutospacing="0" w:line="360" w:lineRule="auto"/>
        <w:ind w:left="142" w:firstLine="709"/>
        <w:rPr>
          <w:rFonts w:ascii="Times New Roman" w:hAnsi="Times New Roman" w:cs="Times New Roman"/>
          <w:sz w:val="24"/>
          <w:szCs w:val="24"/>
        </w:rPr>
      </w:pPr>
      <w:proofErr w:type="spellStart"/>
      <w:r w:rsidRPr="009069AA">
        <w:rPr>
          <w:rFonts w:ascii="Times New Roman" w:hAnsi="Times New Roman" w:cs="Times New Roman"/>
          <w:sz w:val="24"/>
          <w:szCs w:val="24"/>
        </w:rPr>
        <w:t>Furthermore</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reinforcement</w:t>
      </w:r>
      <w:proofErr w:type="spellEnd"/>
      <w:r w:rsidRPr="009069AA">
        <w:rPr>
          <w:rFonts w:ascii="Times New Roman" w:hAnsi="Times New Roman" w:cs="Times New Roman"/>
          <w:sz w:val="24"/>
          <w:szCs w:val="24"/>
        </w:rPr>
        <w:t xml:space="preserve"> learning has </w:t>
      </w:r>
      <w:proofErr w:type="spellStart"/>
      <w:r w:rsidRPr="009069AA">
        <w:rPr>
          <w:rFonts w:ascii="Times New Roman" w:hAnsi="Times New Roman" w:cs="Times New Roman"/>
          <w:sz w:val="24"/>
          <w:szCs w:val="24"/>
        </w:rPr>
        <w:t>emerged</w:t>
      </w:r>
      <w:proofErr w:type="spellEnd"/>
      <w:r w:rsidRPr="009069AA">
        <w:rPr>
          <w:rFonts w:ascii="Times New Roman" w:hAnsi="Times New Roman" w:cs="Times New Roman"/>
          <w:sz w:val="24"/>
          <w:szCs w:val="24"/>
        </w:rPr>
        <w:t xml:space="preserve"> as a </w:t>
      </w:r>
      <w:proofErr w:type="spellStart"/>
      <w:r w:rsidRPr="009069AA">
        <w:rPr>
          <w:rFonts w:ascii="Times New Roman" w:hAnsi="Times New Roman" w:cs="Times New Roman"/>
          <w:sz w:val="24"/>
          <w:szCs w:val="24"/>
        </w:rPr>
        <w:t>promising</w:t>
      </w:r>
      <w:proofErr w:type="spellEnd"/>
      <w:r w:rsidRPr="009069AA">
        <w:rPr>
          <w:rFonts w:ascii="Times New Roman" w:hAnsi="Times New Roman" w:cs="Times New Roman"/>
          <w:sz w:val="24"/>
          <w:szCs w:val="24"/>
        </w:rPr>
        <w:t xml:space="preserve"> approach in financial </w:t>
      </w:r>
      <w:proofErr w:type="spellStart"/>
      <w:r w:rsidRPr="009069AA">
        <w:rPr>
          <w:rFonts w:ascii="Times New Roman" w:hAnsi="Times New Roman" w:cs="Times New Roman"/>
          <w:sz w:val="24"/>
          <w:szCs w:val="24"/>
        </w:rPr>
        <w:t>decision</w:t>
      </w:r>
      <w:proofErr w:type="spellEnd"/>
      <w:r w:rsidRPr="009069AA">
        <w:rPr>
          <w:rFonts w:ascii="Times New Roman" w:hAnsi="Times New Roman" w:cs="Times New Roman"/>
          <w:sz w:val="24"/>
          <w:szCs w:val="24"/>
        </w:rPr>
        <w:t xml:space="preserve">-making and </w:t>
      </w:r>
      <w:proofErr w:type="spellStart"/>
      <w:r w:rsidRPr="009069AA">
        <w:rPr>
          <w:rFonts w:ascii="Times New Roman" w:hAnsi="Times New Roman" w:cs="Times New Roman"/>
          <w:sz w:val="24"/>
          <w:szCs w:val="24"/>
        </w:rPr>
        <w:t>forecasting</w:t>
      </w:r>
      <w:proofErr w:type="spellEnd"/>
      <w:r w:rsidRPr="009069AA">
        <w:rPr>
          <w:rFonts w:ascii="Times New Roman" w:hAnsi="Times New Roman" w:cs="Times New Roman"/>
          <w:sz w:val="24"/>
          <w:szCs w:val="24"/>
        </w:rPr>
        <w:t xml:space="preserve">. By </w:t>
      </w:r>
      <w:proofErr w:type="spellStart"/>
      <w:r w:rsidRPr="009069AA">
        <w:rPr>
          <w:rFonts w:ascii="Times New Roman" w:hAnsi="Times New Roman" w:cs="Times New Roman"/>
          <w:sz w:val="24"/>
          <w:szCs w:val="24"/>
        </w:rPr>
        <w:t>simulating</w:t>
      </w:r>
      <w:proofErr w:type="spellEnd"/>
      <w:r w:rsidRPr="009069AA">
        <w:rPr>
          <w:rFonts w:ascii="Times New Roman" w:hAnsi="Times New Roman" w:cs="Times New Roman"/>
          <w:sz w:val="24"/>
          <w:szCs w:val="24"/>
        </w:rPr>
        <w:t xml:space="preserve"> trading </w:t>
      </w:r>
      <w:proofErr w:type="spellStart"/>
      <w:r w:rsidRPr="009069AA">
        <w:rPr>
          <w:rFonts w:ascii="Times New Roman" w:hAnsi="Times New Roman" w:cs="Times New Roman"/>
          <w:sz w:val="24"/>
          <w:szCs w:val="24"/>
        </w:rPr>
        <w:t>environments</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reinforcement</w:t>
      </w:r>
      <w:proofErr w:type="spellEnd"/>
      <w:r w:rsidRPr="009069AA">
        <w:rPr>
          <w:rFonts w:ascii="Times New Roman" w:hAnsi="Times New Roman" w:cs="Times New Roman"/>
          <w:sz w:val="24"/>
          <w:szCs w:val="24"/>
        </w:rPr>
        <w:t xml:space="preserve"> learning </w:t>
      </w:r>
      <w:proofErr w:type="spellStart"/>
      <w:r w:rsidRPr="009069AA">
        <w:rPr>
          <w:rFonts w:ascii="Times New Roman" w:hAnsi="Times New Roman" w:cs="Times New Roman"/>
          <w:sz w:val="24"/>
          <w:szCs w:val="24"/>
        </w:rPr>
        <w:t>agents</w:t>
      </w:r>
      <w:proofErr w:type="spellEnd"/>
      <w:r w:rsidRPr="009069AA">
        <w:rPr>
          <w:rFonts w:ascii="Times New Roman" w:hAnsi="Times New Roman" w:cs="Times New Roman"/>
          <w:sz w:val="24"/>
          <w:szCs w:val="24"/>
        </w:rPr>
        <w:t xml:space="preserve"> can </w:t>
      </w:r>
      <w:proofErr w:type="spellStart"/>
      <w:r w:rsidRPr="009069AA">
        <w:rPr>
          <w:rFonts w:ascii="Times New Roman" w:hAnsi="Times New Roman" w:cs="Times New Roman"/>
          <w:sz w:val="24"/>
          <w:szCs w:val="24"/>
        </w:rPr>
        <w:t>learn</w:t>
      </w:r>
      <w:proofErr w:type="spellEnd"/>
      <w:r w:rsidRPr="009069AA">
        <w:rPr>
          <w:rFonts w:ascii="Times New Roman" w:hAnsi="Times New Roman" w:cs="Times New Roman"/>
          <w:sz w:val="24"/>
          <w:szCs w:val="24"/>
        </w:rPr>
        <w:t xml:space="preserve"> optimal strategies that </w:t>
      </w:r>
      <w:proofErr w:type="spellStart"/>
      <w:r w:rsidRPr="009069AA">
        <w:rPr>
          <w:rFonts w:ascii="Times New Roman" w:hAnsi="Times New Roman" w:cs="Times New Roman"/>
          <w:sz w:val="24"/>
          <w:szCs w:val="24"/>
        </w:rPr>
        <w:t>maximize</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expected</w:t>
      </w:r>
      <w:proofErr w:type="spellEnd"/>
      <w:r w:rsidRPr="009069AA">
        <w:rPr>
          <w:rFonts w:ascii="Times New Roman" w:hAnsi="Times New Roman" w:cs="Times New Roman"/>
          <w:sz w:val="24"/>
          <w:szCs w:val="24"/>
        </w:rPr>
        <w:t xml:space="preserve"> returns or minimize risk, </w:t>
      </w:r>
      <w:proofErr w:type="spellStart"/>
      <w:r w:rsidRPr="009069AA">
        <w:rPr>
          <w:rFonts w:ascii="Times New Roman" w:hAnsi="Times New Roman" w:cs="Times New Roman"/>
          <w:sz w:val="24"/>
          <w:szCs w:val="24"/>
        </w:rPr>
        <w:t>effectively</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incorporating</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forecasting</w:t>
      </w:r>
      <w:proofErr w:type="spellEnd"/>
      <w:r w:rsidRPr="009069AA">
        <w:rPr>
          <w:rFonts w:ascii="Times New Roman" w:hAnsi="Times New Roman" w:cs="Times New Roman"/>
          <w:sz w:val="24"/>
          <w:szCs w:val="24"/>
        </w:rPr>
        <w:t xml:space="preserve"> within an </w:t>
      </w:r>
      <w:proofErr w:type="spellStart"/>
      <w:r w:rsidRPr="009069AA">
        <w:rPr>
          <w:rFonts w:ascii="Times New Roman" w:hAnsi="Times New Roman" w:cs="Times New Roman"/>
          <w:sz w:val="24"/>
          <w:szCs w:val="24"/>
        </w:rPr>
        <w:t>automated</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decision</w:t>
      </w:r>
      <w:proofErr w:type="spellEnd"/>
      <w:r w:rsidRPr="009069AA">
        <w:rPr>
          <w:rFonts w:ascii="Times New Roman" w:hAnsi="Times New Roman" w:cs="Times New Roman"/>
          <w:sz w:val="24"/>
          <w:szCs w:val="24"/>
        </w:rPr>
        <w:t xml:space="preserve">-making framework. This approach allows for </w:t>
      </w:r>
      <w:proofErr w:type="spellStart"/>
      <w:r w:rsidRPr="009069AA">
        <w:rPr>
          <w:rFonts w:ascii="Times New Roman" w:hAnsi="Times New Roman" w:cs="Times New Roman"/>
          <w:sz w:val="24"/>
          <w:szCs w:val="24"/>
        </w:rPr>
        <w:t>adaptive</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forecasting</w:t>
      </w:r>
      <w:proofErr w:type="spellEnd"/>
      <w:r w:rsidRPr="009069AA">
        <w:rPr>
          <w:rFonts w:ascii="Times New Roman" w:hAnsi="Times New Roman" w:cs="Times New Roman"/>
          <w:sz w:val="24"/>
          <w:szCs w:val="24"/>
        </w:rPr>
        <w:t xml:space="preserve"> models that can continuously </w:t>
      </w:r>
      <w:proofErr w:type="spellStart"/>
      <w:r w:rsidRPr="009069AA">
        <w:rPr>
          <w:rFonts w:ascii="Times New Roman" w:hAnsi="Times New Roman" w:cs="Times New Roman"/>
          <w:sz w:val="24"/>
          <w:szCs w:val="24"/>
        </w:rPr>
        <w:t>improve</w:t>
      </w:r>
      <w:proofErr w:type="spellEnd"/>
      <w:r w:rsidRPr="009069AA">
        <w:rPr>
          <w:rFonts w:ascii="Times New Roman" w:hAnsi="Times New Roman" w:cs="Times New Roman"/>
          <w:sz w:val="24"/>
          <w:szCs w:val="24"/>
        </w:rPr>
        <w:t xml:space="preserve"> as new </w:t>
      </w:r>
      <w:proofErr w:type="gramStart"/>
      <w:r w:rsidRPr="009069AA">
        <w:rPr>
          <w:rFonts w:ascii="Times New Roman" w:hAnsi="Times New Roman" w:cs="Times New Roman"/>
          <w:sz w:val="24"/>
          <w:szCs w:val="24"/>
        </w:rPr>
        <w:t>data</w:t>
      </w:r>
      <w:proofErr w:type="gramEnd"/>
      <w:r w:rsidRPr="009069AA">
        <w:rPr>
          <w:rFonts w:ascii="Times New Roman" w:hAnsi="Times New Roman" w:cs="Times New Roman"/>
          <w:sz w:val="24"/>
          <w:szCs w:val="24"/>
        </w:rPr>
        <w:t xml:space="preserve"> becomes available, </w:t>
      </w:r>
      <w:proofErr w:type="spellStart"/>
      <w:r w:rsidRPr="009069AA">
        <w:rPr>
          <w:rFonts w:ascii="Times New Roman" w:hAnsi="Times New Roman" w:cs="Times New Roman"/>
          <w:sz w:val="24"/>
          <w:szCs w:val="24"/>
        </w:rPr>
        <w:t>addressing</w:t>
      </w:r>
      <w:proofErr w:type="spellEnd"/>
      <w:r w:rsidRPr="009069AA">
        <w:rPr>
          <w:rFonts w:ascii="Times New Roman" w:hAnsi="Times New Roman" w:cs="Times New Roman"/>
          <w:sz w:val="24"/>
          <w:szCs w:val="24"/>
        </w:rPr>
        <w:t xml:space="preserve"> the limitations of static traditional models.</w:t>
      </w:r>
    </w:p>
    <w:p w14:paraId="587BA7EC" w14:textId="77777777" w:rsidR="000F62D9" w:rsidRDefault="009069AA" w:rsidP="000F62D9">
      <w:pPr>
        <w:pStyle w:val="ListeParagraf"/>
        <w:autoSpaceDE w:val="0"/>
        <w:autoSpaceDN w:val="0"/>
        <w:adjustRightInd w:val="0"/>
        <w:spacing w:after="0" w:afterAutospacing="0" w:line="360" w:lineRule="auto"/>
        <w:ind w:left="142" w:firstLine="709"/>
        <w:rPr>
          <w:rFonts w:ascii="Times New Roman" w:hAnsi="Times New Roman" w:cs="Times New Roman"/>
          <w:sz w:val="24"/>
          <w:szCs w:val="24"/>
        </w:rPr>
        <w:sectPr w:rsidR="000F62D9" w:rsidSect="00B14077">
          <w:pgSz w:w="11906" w:h="16838"/>
          <w:pgMar w:top="1702" w:right="991" w:bottom="1701" w:left="1701" w:header="708" w:footer="708" w:gutter="0"/>
          <w:pgNumType w:start="1"/>
          <w:cols w:space="708"/>
          <w:docGrid w:linePitch="360"/>
        </w:sectPr>
      </w:pPr>
      <w:r w:rsidRPr="009069AA">
        <w:rPr>
          <w:rFonts w:ascii="Times New Roman" w:hAnsi="Times New Roman" w:cs="Times New Roman"/>
          <w:sz w:val="24"/>
          <w:szCs w:val="24"/>
        </w:rPr>
        <w:t xml:space="preserve">In </w:t>
      </w:r>
      <w:proofErr w:type="spellStart"/>
      <w:r w:rsidRPr="009069AA">
        <w:rPr>
          <w:rFonts w:ascii="Times New Roman" w:hAnsi="Times New Roman" w:cs="Times New Roman"/>
          <w:sz w:val="24"/>
          <w:szCs w:val="24"/>
        </w:rPr>
        <w:t>conclusion</w:t>
      </w:r>
      <w:proofErr w:type="spellEnd"/>
      <w:r w:rsidRPr="009069AA">
        <w:rPr>
          <w:rFonts w:ascii="Times New Roman" w:hAnsi="Times New Roman" w:cs="Times New Roman"/>
          <w:sz w:val="24"/>
          <w:szCs w:val="24"/>
        </w:rPr>
        <w:t>, AI-</w:t>
      </w:r>
      <w:proofErr w:type="spellStart"/>
      <w:r w:rsidRPr="009069AA">
        <w:rPr>
          <w:rFonts w:ascii="Times New Roman" w:hAnsi="Times New Roman" w:cs="Times New Roman"/>
          <w:sz w:val="24"/>
          <w:szCs w:val="24"/>
        </w:rPr>
        <w:t>powered</w:t>
      </w:r>
      <w:proofErr w:type="spellEnd"/>
      <w:r w:rsidRPr="009069AA">
        <w:rPr>
          <w:rFonts w:ascii="Times New Roman" w:hAnsi="Times New Roman" w:cs="Times New Roman"/>
          <w:sz w:val="24"/>
          <w:szCs w:val="24"/>
        </w:rPr>
        <w:t xml:space="preserve"> financial </w:t>
      </w:r>
      <w:proofErr w:type="spellStart"/>
      <w:r w:rsidRPr="009069AA">
        <w:rPr>
          <w:rFonts w:ascii="Times New Roman" w:hAnsi="Times New Roman" w:cs="Times New Roman"/>
          <w:sz w:val="24"/>
          <w:szCs w:val="24"/>
        </w:rPr>
        <w:t>forecasting</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combines</w:t>
      </w:r>
      <w:proofErr w:type="spellEnd"/>
      <w:r w:rsidRPr="009069AA">
        <w:rPr>
          <w:rFonts w:ascii="Times New Roman" w:hAnsi="Times New Roman" w:cs="Times New Roman"/>
          <w:sz w:val="24"/>
          <w:szCs w:val="24"/>
        </w:rPr>
        <w:t xml:space="preserve"> multiple advanced </w:t>
      </w:r>
      <w:proofErr w:type="spellStart"/>
      <w:r w:rsidRPr="009069AA">
        <w:rPr>
          <w:rFonts w:ascii="Times New Roman" w:hAnsi="Times New Roman" w:cs="Times New Roman"/>
          <w:sz w:val="24"/>
          <w:szCs w:val="24"/>
        </w:rPr>
        <w:t>techniques</w:t>
      </w:r>
      <w:proofErr w:type="spellEnd"/>
      <w:r w:rsidRPr="009069AA">
        <w:rPr>
          <w:rFonts w:ascii="Times New Roman" w:hAnsi="Times New Roman" w:cs="Times New Roman"/>
          <w:sz w:val="24"/>
          <w:szCs w:val="24"/>
        </w:rPr>
        <w:t xml:space="preserve">—including </w:t>
      </w:r>
      <w:proofErr w:type="spellStart"/>
      <w:r w:rsidRPr="009069AA">
        <w:rPr>
          <w:rFonts w:ascii="Times New Roman" w:hAnsi="Times New Roman" w:cs="Times New Roman"/>
          <w:sz w:val="24"/>
          <w:szCs w:val="24"/>
        </w:rPr>
        <w:t>machine</w:t>
      </w:r>
      <w:proofErr w:type="spellEnd"/>
      <w:r w:rsidRPr="009069AA">
        <w:rPr>
          <w:rFonts w:ascii="Times New Roman" w:hAnsi="Times New Roman" w:cs="Times New Roman"/>
          <w:sz w:val="24"/>
          <w:szCs w:val="24"/>
        </w:rPr>
        <w:t xml:space="preserve"> learning, deep learning, NLP, and </w:t>
      </w:r>
      <w:proofErr w:type="spellStart"/>
      <w:r w:rsidRPr="009069AA">
        <w:rPr>
          <w:rFonts w:ascii="Times New Roman" w:hAnsi="Times New Roman" w:cs="Times New Roman"/>
          <w:sz w:val="24"/>
          <w:szCs w:val="24"/>
        </w:rPr>
        <w:t>reinforcement</w:t>
      </w:r>
      <w:proofErr w:type="spellEnd"/>
      <w:r w:rsidRPr="009069AA">
        <w:rPr>
          <w:rFonts w:ascii="Times New Roman" w:hAnsi="Times New Roman" w:cs="Times New Roman"/>
          <w:sz w:val="24"/>
          <w:szCs w:val="24"/>
        </w:rPr>
        <w:t xml:space="preserve"> learning—to provide robust and </w:t>
      </w:r>
      <w:proofErr w:type="spellStart"/>
      <w:r w:rsidRPr="009069AA">
        <w:rPr>
          <w:rFonts w:ascii="Times New Roman" w:hAnsi="Times New Roman" w:cs="Times New Roman"/>
          <w:sz w:val="24"/>
          <w:szCs w:val="24"/>
        </w:rPr>
        <w:t>adaptive</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predictions</w:t>
      </w:r>
      <w:proofErr w:type="spellEnd"/>
      <w:r w:rsidRPr="009069AA">
        <w:rPr>
          <w:rFonts w:ascii="Times New Roman" w:hAnsi="Times New Roman" w:cs="Times New Roman"/>
          <w:sz w:val="24"/>
          <w:szCs w:val="24"/>
        </w:rPr>
        <w:t xml:space="preserve"> in complex financial </w:t>
      </w:r>
      <w:proofErr w:type="spellStart"/>
      <w:r w:rsidRPr="009069AA">
        <w:rPr>
          <w:rFonts w:ascii="Times New Roman" w:hAnsi="Times New Roman" w:cs="Times New Roman"/>
          <w:sz w:val="24"/>
          <w:szCs w:val="24"/>
        </w:rPr>
        <w:t>environments</w:t>
      </w:r>
      <w:proofErr w:type="spellEnd"/>
      <w:r w:rsidRPr="009069AA">
        <w:rPr>
          <w:rFonts w:ascii="Times New Roman" w:hAnsi="Times New Roman" w:cs="Times New Roman"/>
          <w:sz w:val="24"/>
          <w:szCs w:val="24"/>
        </w:rPr>
        <w:t xml:space="preserve">. The </w:t>
      </w:r>
      <w:proofErr w:type="spellStart"/>
      <w:r w:rsidRPr="009069AA">
        <w:rPr>
          <w:rFonts w:ascii="Times New Roman" w:hAnsi="Times New Roman" w:cs="Times New Roman"/>
          <w:sz w:val="24"/>
          <w:szCs w:val="24"/>
        </w:rPr>
        <w:t>integration</w:t>
      </w:r>
      <w:proofErr w:type="spellEnd"/>
      <w:r w:rsidRPr="009069AA">
        <w:rPr>
          <w:rFonts w:ascii="Times New Roman" w:hAnsi="Times New Roman" w:cs="Times New Roman"/>
          <w:sz w:val="24"/>
          <w:szCs w:val="24"/>
        </w:rPr>
        <w:t xml:space="preserve"> of these AI methods </w:t>
      </w:r>
      <w:proofErr w:type="spellStart"/>
      <w:r w:rsidRPr="009069AA">
        <w:rPr>
          <w:rFonts w:ascii="Times New Roman" w:hAnsi="Times New Roman" w:cs="Times New Roman"/>
          <w:sz w:val="24"/>
          <w:szCs w:val="24"/>
        </w:rPr>
        <w:t>enables</w:t>
      </w:r>
      <w:proofErr w:type="spellEnd"/>
      <w:r w:rsidRPr="009069AA">
        <w:rPr>
          <w:rFonts w:ascii="Times New Roman" w:hAnsi="Times New Roman" w:cs="Times New Roman"/>
          <w:sz w:val="24"/>
          <w:szCs w:val="24"/>
        </w:rPr>
        <w:t xml:space="preserve"> more accurate market trend analysis, risk management, and strategic investment decisions, </w:t>
      </w:r>
      <w:proofErr w:type="spellStart"/>
      <w:r w:rsidRPr="009069AA">
        <w:rPr>
          <w:rFonts w:ascii="Times New Roman" w:hAnsi="Times New Roman" w:cs="Times New Roman"/>
          <w:sz w:val="24"/>
          <w:szCs w:val="24"/>
        </w:rPr>
        <w:t>offering</w:t>
      </w:r>
      <w:proofErr w:type="spellEnd"/>
      <w:r w:rsidRPr="009069AA">
        <w:rPr>
          <w:rFonts w:ascii="Times New Roman" w:hAnsi="Times New Roman" w:cs="Times New Roman"/>
          <w:sz w:val="24"/>
          <w:szCs w:val="24"/>
        </w:rPr>
        <w:t xml:space="preserve"> a significant advantage over </w:t>
      </w:r>
      <w:proofErr w:type="spellStart"/>
      <w:r w:rsidRPr="009069AA">
        <w:rPr>
          <w:rFonts w:ascii="Times New Roman" w:hAnsi="Times New Roman" w:cs="Times New Roman"/>
          <w:sz w:val="24"/>
          <w:szCs w:val="24"/>
        </w:rPr>
        <w:t>conventional</w:t>
      </w:r>
      <w:proofErr w:type="spellEnd"/>
      <w:r w:rsidRPr="009069AA">
        <w:rPr>
          <w:rFonts w:ascii="Times New Roman" w:hAnsi="Times New Roman" w:cs="Times New Roman"/>
          <w:sz w:val="24"/>
          <w:szCs w:val="24"/>
        </w:rPr>
        <w:t xml:space="preserve"> </w:t>
      </w:r>
      <w:proofErr w:type="spellStart"/>
      <w:r w:rsidRPr="009069AA">
        <w:rPr>
          <w:rFonts w:ascii="Times New Roman" w:hAnsi="Times New Roman" w:cs="Times New Roman"/>
          <w:sz w:val="24"/>
          <w:szCs w:val="24"/>
        </w:rPr>
        <w:t>forecasting</w:t>
      </w:r>
      <w:proofErr w:type="spellEnd"/>
      <w:r w:rsidRPr="009069AA">
        <w:rPr>
          <w:rFonts w:ascii="Times New Roman" w:hAnsi="Times New Roman" w:cs="Times New Roman"/>
          <w:sz w:val="24"/>
          <w:szCs w:val="24"/>
        </w:rPr>
        <w:t xml:space="preserve"> approaches.</w:t>
      </w:r>
    </w:p>
    <w:p w14:paraId="0F90497B" w14:textId="471654E2" w:rsidR="004A772D" w:rsidRPr="00D90217" w:rsidRDefault="000C1805" w:rsidP="005C1376">
      <w:pPr>
        <w:pStyle w:val="CHAPTER"/>
        <w:rPr>
          <w:sz w:val="20"/>
          <w:szCs w:val="20"/>
        </w:rPr>
      </w:pPr>
      <w:r w:rsidRPr="00D90217">
        <w:rPr>
          <w:sz w:val="20"/>
          <w:szCs w:val="20"/>
        </w:rPr>
        <w:lastRenderedPageBreak/>
        <w:t>CHAPTER 2</w:t>
      </w:r>
    </w:p>
    <w:p w14:paraId="7A55D79A" w14:textId="77777777" w:rsidR="00763A6D" w:rsidRPr="00D90217" w:rsidRDefault="00763A6D" w:rsidP="00941773">
      <w:pPr>
        <w:spacing w:after="0" w:afterAutospacing="0"/>
        <w:rPr>
          <w:rFonts w:ascii="Times New Roman" w:hAnsi="Times New Roman" w:cs="Times New Roman"/>
          <w:b/>
          <w:bCs/>
          <w:i/>
          <w:iCs/>
          <w:color w:val="EE0000"/>
          <w:sz w:val="20"/>
          <w:szCs w:val="20"/>
        </w:rPr>
      </w:pPr>
      <w:r w:rsidRPr="00D90217">
        <w:rPr>
          <w:rFonts w:ascii="Times New Roman" w:hAnsi="Times New Roman" w:cs="Times New Roman"/>
          <w:b/>
          <w:bCs/>
          <w:i/>
          <w:iCs/>
          <w:color w:val="EE0000"/>
          <w:sz w:val="20"/>
          <w:szCs w:val="20"/>
        </w:rPr>
        <w:t xml:space="preserve">(In this </w:t>
      </w:r>
      <w:proofErr w:type="spellStart"/>
      <w:r w:rsidRPr="00D90217">
        <w:rPr>
          <w:rFonts w:ascii="Times New Roman" w:hAnsi="Times New Roman" w:cs="Times New Roman"/>
          <w:b/>
          <w:bCs/>
          <w:i/>
          <w:iCs/>
          <w:color w:val="EE0000"/>
          <w:sz w:val="20"/>
          <w:szCs w:val="20"/>
        </w:rPr>
        <w:t>section</w:t>
      </w:r>
      <w:proofErr w:type="spellEnd"/>
      <w:r w:rsidRPr="00D90217">
        <w:rPr>
          <w:rFonts w:ascii="Times New Roman" w:hAnsi="Times New Roman" w:cs="Times New Roman"/>
          <w:b/>
          <w:bCs/>
          <w:i/>
          <w:iCs/>
          <w:color w:val="EE0000"/>
          <w:sz w:val="20"/>
          <w:szCs w:val="20"/>
        </w:rPr>
        <w:t xml:space="preserve">, </w:t>
      </w:r>
      <w:proofErr w:type="spellStart"/>
      <w:r w:rsidRPr="00D90217">
        <w:rPr>
          <w:rFonts w:ascii="Times New Roman" w:hAnsi="Times New Roman" w:cs="Times New Roman"/>
          <w:b/>
          <w:bCs/>
          <w:i/>
          <w:iCs/>
          <w:color w:val="EE0000"/>
          <w:sz w:val="20"/>
          <w:szCs w:val="20"/>
        </w:rPr>
        <w:t>students</w:t>
      </w:r>
      <w:proofErr w:type="spellEnd"/>
      <w:r w:rsidRPr="00D90217">
        <w:rPr>
          <w:rFonts w:ascii="Times New Roman" w:hAnsi="Times New Roman" w:cs="Times New Roman"/>
          <w:b/>
          <w:bCs/>
          <w:i/>
          <w:iCs/>
          <w:color w:val="EE0000"/>
          <w:sz w:val="20"/>
          <w:szCs w:val="20"/>
        </w:rPr>
        <w:t xml:space="preserve"> must present a </w:t>
      </w:r>
      <w:proofErr w:type="spellStart"/>
      <w:r w:rsidRPr="00D90217">
        <w:rPr>
          <w:rFonts w:ascii="Times New Roman" w:hAnsi="Times New Roman" w:cs="Times New Roman"/>
          <w:b/>
          <w:bCs/>
          <w:i/>
          <w:iCs/>
          <w:color w:val="EE0000"/>
          <w:sz w:val="20"/>
          <w:szCs w:val="20"/>
        </w:rPr>
        <w:t>comprehensive</w:t>
      </w:r>
      <w:proofErr w:type="spellEnd"/>
      <w:r w:rsidRPr="00D90217">
        <w:rPr>
          <w:rFonts w:ascii="Times New Roman" w:hAnsi="Times New Roman" w:cs="Times New Roman"/>
          <w:b/>
          <w:bCs/>
          <w:i/>
          <w:iCs/>
          <w:color w:val="EE0000"/>
          <w:sz w:val="20"/>
          <w:szCs w:val="20"/>
        </w:rPr>
        <w:t xml:space="preserve"> </w:t>
      </w:r>
      <w:proofErr w:type="spellStart"/>
      <w:r w:rsidRPr="00D90217">
        <w:rPr>
          <w:rFonts w:ascii="Times New Roman" w:hAnsi="Times New Roman" w:cs="Times New Roman"/>
          <w:b/>
          <w:bCs/>
          <w:i/>
          <w:iCs/>
          <w:color w:val="EE0000"/>
          <w:sz w:val="20"/>
          <w:szCs w:val="20"/>
        </w:rPr>
        <w:t>review</w:t>
      </w:r>
      <w:proofErr w:type="spellEnd"/>
      <w:r w:rsidRPr="00D90217">
        <w:rPr>
          <w:rFonts w:ascii="Times New Roman" w:hAnsi="Times New Roman" w:cs="Times New Roman"/>
          <w:b/>
          <w:bCs/>
          <w:i/>
          <w:iCs/>
          <w:color w:val="EE0000"/>
          <w:sz w:val="20"/>
          <w:szCs w:val="20"/>
        </w:rPr>
        <w:t xml:space="preserve"> of previous </w:t>
      </w:r>
      <w:proofErr w:type="spellStart"/>
      <w:r w:rsidRPr="00D90217">
        <w:rPr>
          <w:rFonts w:ascii="Times New Roman" w:hAnsi="Times New Roman" w:cs="Times New Roman"/>
          <w:b/>
          <w:bCs/>
          <w:i/>
          <w:iCs/>
          <w:color w:val="EE0000"/>
          <w:sz w:val="20"/>
          <w:szCs w:val="20"/>
        </w:rPr>
        <w:t>studies</w:t>
      </w:r>
      <w:proofErr w:type="spellEnd"/>
      <w:r w:rsidRPr="00D90217">
        <w:rPr>
          <w:rFonts w:ascii="Times New Roman" w:hAnsi="Times New Roman" w:cs="Times New Roman"/>
          <w:b/>
          <w:bCs/>
          <w:i/>
          <w:iCs/>
          <w:color w:val="EE0000"/>
          <w:sz w:val="20"/>
          <w:szCs w:val="20"/>
        </w:rPr>
        <w:t xml:space="preserve"> and </w:t>
      </w:r>
      <w:proofErr w:type="spellStart"/>
      <w:r w:rsidRPr="00D90217">
        <w:rPr>
          <w:rFonts w:ascii="Times New Roman" w:hAnsi="Times New Roman" w:cs="Times New Roman"/>
          <w:b/>
          <w:bCs/>
          <w:i/>
          <w:iCs/>
          <w:color w:val="EE0000"/>
          <w:sz w:val="20"/>
          <w:szCs w:val="20"/>
        </w:rPr>
        <w:t>research</w:t>
      </w:r>
      <w:proofErr w:type="spellEnd"/>
      <w:r w:rsidRPr="00D90217">
        <w:rPr>
          <w:rFonts w:ascii="Times New Roman" w:hAnsi="Times New Roman" w:cs="Times New Roman"/>
          <w:b/>
          <w:bCs/>
          <w:i/>
          <w:iCs/>
          <w:color w:val="EE0000"/>
          <w:sz w:val="20"/>
          <w:szCs w:val="20"/>
        </w:rPr>
        <w:t xml:space="preserve"> relevant to their </w:t>
      </w:r>
      <w:proofErr w:type="spellStart"/>
      <w:r w:rsidRPr="00D90217">
        <w:rPr>
          <w:rFonts w:ascii="Times New Roman" w:hAnsi="Times New Roman" w:cs="Times New Roman"/>
          <w:b/>
          <w:bCs/>
          <w:i/>
          <w:iCs/>
          <w:color w:val="EE0000"/>
          <w:sz w:val="20"/>
          <w:szCs w:val="20"/>
        </w:rPr>
        <w:t>project</w:t>
      </w:r>
      <w:proofErr w:type="spellEnd"/>
      <w:r w:rsidRPr="00D90217">
        <w:rPr>
          <w:rFonts w:ascii="Times New Roman" w:hAnsi="Times New Roman" w:cs="Times New Roman"/>
          <w:b/>
          <w:bCs/>
          <w:i/>
          <w:iCs/>
          <w:color w:val="EE0000"/>
          <w:sz w:val="20"/>
          <w:szCs w:val="20"/>
        </w:rPr>
        <w:t xml:space="preserve"> topic. The purpose of the </w:t>
      </w:r>
      <w:proofErr w:type="spellStart"/>
      <w:r w:rsidRPr="00D90217">
        <w:rPr>
          <w:rFonts w:ascii="Times New Roman" w:hAnsi="Times New Roman" w:cs="Times New Roman"/>
          <w:b/>
          <w:bCs/>
          <w:i/>
          <w:iCs/>
          <w:color w:val="EE0000"/>
          <w:sz w:val="20"/>
          <w:szCs w:val="20"/>
        </w:rPr>
        <w:t>literature</w:t>
      </w:r>
      <w:proofErr w:type="spellEnd"/>
      <w:r w:rsidRPr="00D90217">
        <w:rPr>
          <w:rFonts w:ascii="Times New Roman" w:hAnsi="Times New Roman" w:cs="Times New Roman"/>
          <w:b/>
          <w:bCs/>
          <w:i/>
          <w:iCs/>
          <w:color w:val="EE0000"/>
          <w:sz w:val="20"/>
          <w:szCs w:val="20"/>
        </w:rPr>
        <w:t xml:space="preserve"> </w:t>
      </w:r>
      <w:proofErr w:type="spellStart"/>
      <w:r w:rsidRPr="00D90217">
        <w:rPr>
          <w:rFonts w:ascii="Times New Roman" w:hAnsi="Times New Roman" w:cs="Times New Roman"/>
          <w:b/>
          <w:bCs/>
          <w:i/>
          <w:iCs/>
          <w:color w:val="EE0000"/>
          <w:sz w:val="20"/>
          <w:szCs w:val="20"/>
        </w:rPr>
        <w:t>overview</w:t>
      </w:r>
      <w:proofErr w:type="spellEnd"/>
      <w:r w:rsidRPr="00D90217">
        <w:rPr>
          <w:rFonts w:ascii="Times New Roman" w:hAnsi="Times New Roman" w:cs="Times New Roman"/>
          <w:b/>
          <w:bCs/>
          <w:i/>
          <w:iCs/>
          <w:color w:val="EE0000"/>
          <w:sz w:val="20"/>
          <w:szCs w:val="20"/>
        </w:rPr>
        <w:t xml:space="preserve"> is to demonstrate </w:t>
      </w:r>
      <w:proofErr w:type="spellStart"/>
      <w:r w:rsidRPr="00D90217">
        <w:rPr>
          <w:rFonts w:ascii="Times New Roman" w:hAnsi="Times New Roman" w:cs="Times New Roman"/>
          <w:b/>
          <w:bCs/>
          <w:i/>
          <w:iCs/>
          <w:color w:val="EE0000"/>
          <w:sz w:val="20"/>
          <w:szCs w:val="20"/>
        </w:rPr>
        <w:t>awareness</w:t>
      </w:r>
      <w:proofErr w:type="spellEnd"/>
      <w:r w:rsidRPr="00D90217">
        <w:rPr>
          <w:rFonts w:ascii="Times New Roman" w:hAnsi="Times New Roman" w:cs="Times New Roman"/>
          <w:b/>
          <w:bCs/>
          <w:i/>
          <w:iCs/>
          <w:color w:val="EE0000"/>
          <w:sz w:val="20"/>
          <w:szCs w:val="20"/>
        </w:rPr>
        <w:t xml:space="preserve"> of existing </w:t>
      </w:r>
      <w:proofErr w:type="spellStart"/>
      <w:r w:rsidRPr="00D90217">
        <w:rPr>
          <w:rFonts w:ascii="Times New Roman" w:hAnsi="Times New Roman" w:cs="Times New Roman"/>
          <w:b/>
          <w:bCs/>
          <w:i/>
          <w:iCs/>
          <w:color w:val="EE0000"/>
          <w:sz w:val="20"/>
          <w:szCs w:val="20"/>
        </w:rPr>
        <w:t>knowledge</w:t>
      </w:r>
      <w:proofErr w:type="spellEnd"/>
      <w:r w:rsidRPr="00D90217">
        <w:rPr>
          <w:rFonts w:ascii="Times New Roman" w:hAnsi="Times New Roman" w:cs="Times New Roman"/>
          <w:b/>
          <w:bCs/>
          <w:i/>
          <w:iCs/>
          <w:color w:val="EE0000"/>
          <w:sz w:val="20"/>
          <w:szCs w:val="20"/>
        </w:rPr>
        <w:t xml:space="preserve">, identify </w:t>
      </w:r>
      <w:proofErr w:type="spellStart"/>
      <w:r w:rsidRPr="00D90217">
        <w:rPr>
          <w:rFonts w:ascii="Times New Roman" w:hAnsi="Times New Roman" w:cs="Times New Roman"/>
          <w:b/>
          <w:bCs/>
          <w:i/>
          <w:iCs/>
          <w:color w:val="EE0000"/>
          <w:sz w:val="20"/>
          <w:szCs w:val="20"/>
        </w:rPr>
        <w:t>research</w:t>
      </w:r>
      <w:proofErr w:type="spellEnd"/>
      <w:r w:rsidRPr="00D90217">
        <w:rPr>
          <w:rFonts w:ascii="Times New Roman" w:hAnsi="Times New Roman" w:cs="Times New Roman"/>
          <w:b/>
          <w:bCs/>
          <w:i/>
          <w:iCs/>
          <w:color w:val="EE0000"/>
          <w:sz w:val="20"/>
          <w:szCs w:val="20"/>
        </w:rPr>
        <w:t xml:space="preserve"> </w:t>
      </w:r>
      <w:proofErr w:type="spellStart"/>
      <w:r w:rsidRPr="00D90217">
        <w:rPr>
          <w:rFonts w:ascii="Times New Roman" w:hAnsi="Times New Roman" w:cs="Times New Roman"/>
          <w:b/>
          <w:bCs/>
          <w:i/>
          <w:iCs/>
          <w:color w:val="EE0000"/>
          <w:sz w:val="20"/>
          <w:szCs w:val="20"/>
        </w:rPr>
        <w:t>gaps</w:t>
      </w:r>
      <w:proofErr w:type="spellEnd"/>
      <w:r w:rsidRPr="00D90217">
        <w:rPr>
          <w:rFonts w:ascii="Times New Roman" w:hAnsi="Times New Roman" w:cs="Times New Roman"/>
          <w:b/>
          <w:bCs/>
          <w:i/>
          <w:iCs/>
          <w:color w:val="EE0000"/>
          <w:sz w:val="20"/>
          <w:szCs w:val="20"/>
        </w:rPr>
        <w:t xml:space="preserve">, and </w:t>
      </w:r>
      <w:proofErr w:type="spellStart"/>
      <w:r w:rsidRPr="00D90217">
        <w:rPr>
          <w:rFonts w:ascii="Times New Roman" w:hAnsi="Times New Roman" w:cs="Times New Roman"/>
          <w:b/>
          <w:bCs/>
          <w:i/>
          <w:iCs/>
          <w:color w:val="EE0000"/>
          <w:sz w:val="20"/>
          <w:szCs w:val="20"/>
        </w:rPr>
        <w:t>justify</w:t>
      </w:r>
      <w:proofErr w:type="spellEnd"/>
      <w:r w:rsidRPr="00D90217">
        <w:rPr>
          <w:rFonts w:ascii="Times New Roman" w:hAnsi="Times New Roman" w:cs="Times New Roman"/>
          <w:b/>
          <w:bCs/>
          <w:i/>
          <w:iCs/>
          <w:color w:val="EE0000"/>
          <w:sz w:val="20"/>
          <w:szCs w:val="20"/>
        </w:rPr>
        <w:t xml:space="preserve"> the need for the </w:t>
      </w:r>
      <w:proofErr w:type="spellStart"/>
      <w:r w:rsidRPr="00D90217">
        <w:rPr>
          <w:rFonts w:ascii="Times New Roman" w:hAnsi="Times New Roman" w:cs="Times New Roman"/>
          <w:b/>
          <w:bCs/>
          <w:i/>
          <w:iCs/>
          <w:color w:val="EE0000"/>
          <w:sz w:val="20"/>
          <w:szCs w:val="20"/>
        </w:rPr>
        <w:t>current</w:t>
      </w:r>
      <w:proofErr w:type="spellEnd"/>
      <w:r w:rsidRPr="00D90217">
        <w:rPr>
          <w:rFonts w:ascii="Times New Roman" w:hAnsi="Times New Roman" w:cs="Times New Roman"/>
          <w:b/>
          <w:bCs/>
          <w:i/>
          <w:iCs/>
          <w:color w:val="EE0000"/>
          <w:sz w:val="20"/>
          <w:szCs w:val="20"/>
        </w:rPr>
        <w:t xml:space="preserve"> work.)</w:t>
      </w:r>
    </w:p>
    <w:p w14:paraId="4DBE7C12" w14:textId="66F709DC" w:rsidR="004A772D" w:rsidRDefault="00424071" w:rsidP="005C1376">
      <w:pPr>
        <w:pStyle w:val="Balk1"/>
      </w:pPr>
      <w:r>
        <w:t>LITERATURE REVIEW</w:t>
      </w:r>
    </w:p>
    <w:p w14:paraId="71EECD04" w14:textId="2B7560E6" w:rsidR="004A772D" w:rsidRDefault="000F72E3" w:rsidP="004A772D">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r w:rsidRPr="000F72E3">
        <w:rPr>
          <w:rFonts w:ascii="Times New Roman" w:hAnsi="Times New Roman" w:cs="Times New Roman"/>
          <w:sz w:val="24"/>
          <w:szCs w:val="24"/>
        </w:rPr>
        <w:t xml:space="preserve">Financial </w:t>
      </w:r>
      <w:proofErr w:type="spellStart"/>
      <w:r w:rsidRPr="000F72E3">
        <w:rPr>
          <w:rFonts w:ascii="Times New Roman" w:hAnsi="Times New Roman" w:cs="Times New Roman"/>
          <w:sz w:val="24"/>
          <w:szCs w:val="24"/>
        </w:rPr>
        <w:t>forecasting</w:t>
      </w:r>
      <w:proofErr w:type="spellEnd"/>
      <w:r w:rsidRPr="000F72E3">
        <w:rPr>
          <w:rFonts w:ascii="Times New Roman" w:hAnsi="Times New Roman" w:cs="Times New Roman"/>
          <w:sz w:val="24"/>
          <w:szCs w:val="24"/>
        </w:rPr>
        <w:t xml:space="preserve"> has always </w:t>
      </w:r>
      <w:proofErr w:type="spellStart"/>
      <w:r w:rsidRPr="000F72E3">
        <w:rPr>
          <w:rFonts w:ascii="Times New Roman" w:hAnsi="Times New Roman" w:cs="Times New Roman"/>
          <w:sz w:val="24"/>
          <w:szCs w:val="24"/>
        </w:rPr>
        <w:t>been</w:t>
      </w:r>
      <w:proofErr w:type="spellEnd"/>
      <w:r w:rsidRPr="000F72E3">
        <w:rPr>
          <w:rFonts w:ascii="Times New Roman" w:hAnsi="Times New Roman" w:cs="Times New Roman"/>
          <w:sz w:val="24"/>
          <w:szCs w:val="24"/>
        </w:rPr>
        <w:t xml:space="preserve"> a crucial </w:t>
      </w:r>
      <w:proofErr w:type="spellStart"/>
      <w:r w:rsidRPr="000F72E3">
        <w:rPr>
          <w:rFonts w:ascii="Times New Roman" w:hAnsi="Times New Roman" w:cs="Times New Roman"/>
          <w:sz w:val="24"/>
          <w:szCs w:val="24"/>
        </w:rPr>
        <w:t>task</w:t>
      </w:r>
      <w:proofErr w:type="spellEnd"/>
      <w:r w:rsidRPr="000F72E3">
        <w:rPr>
          <w:rFonts w:ascii="Times New Roman" w:hAnsi="Times New Roman" w:cs="Times New Roman"/>
          <w:sz w:val="24"/>
          <w:szCs w:val="24"/>
        </w:rPr>
        <w:t xml:space="preserve"> for investors, </w:t>
      </w:r>
      <w:proofErr w:type="spellStart"/>
      <w:r w:rsidRPr="000F72E3">
        <w:rPr>
          <w:rFonts w:ascii="Times New Roman" w:hAnsi="Times New Roman" w:cs="Times New Roman"/>
          <w:sz w:val="24"/>
          <w:szCs w:val="24"/>
        </w:rPr>
        <w:t>banks</w:t>
      </w:r>
      <w:proofErr w:type="spellEnd"/>
      <w:r w:rsidRPr="000F72E3">
        <w:rPr>
          <w:rFonts w:ascii="Times New Roman" w:hAnsi="Times New Roman" w:cs="Times New Roman"/>
          <w:sz w:val="24"/>
          <w:szCs w:val="24"/>
        </w:rPr>
        <w:t xml:space="preserve">, and </w:t>
      </w:r>
      <w:proofErr w:type="spellStart"/>
      <w:r w:rsidRPr="000F72E3">
        <w:rPr>
          <w:rFonts w:ascii="Times New Roman" w:hAnsi="Times New Roman" w:cs="Times New Roman"/>
          <w:sz w:val="24"/>
          <w:szCs w:val="24"/>
        </w:rPr>
        <w:t>policymakers</w:t>
      </w:r>
      <w:proofErr w:type="spellEnd"/>
      <w:r w:rsidRPr="000F72E3">
        <w:rPr>
          <w:rFonts w:ascii="Times New Roman" w:hAnsi="Times New Roman" w:cs="Times New Roman"/>
          <w:sz w:val="24"/>
          <w:szCs w:val="24"/>
        </w:rPr>
        <w:t xml:space="preserve">. With the </w:t>
      </w:r>
      <w:proofErr w:type="spellStart"/>
      <w:r w:rsidRPr="000F72E3">
        <w:rPr>
          <w:rFonts w:ascii="Times New Roman" w:hAnsi="Times New Roman" w:cs="Times New Roman"/>
          <w:sz w:val="24"/>
          <w:szCs w:val="24"/>
        </w:rPr>
        <w:t>advent</w:t>
      </w:r>
      <w:proofErr w:type="spellEnd"/>
      <w:r w:rsidRPr="000F72E3">
        <w:rPr>
          <w:rFonts w:ascii="Times New Roman" w:hAnsi="Times New Roman" w:cs="Times New Roman"/>
          <w:sz w:val="24"/>
          <w:szCs w:val="24"/>
        </w:rPr>
        <w:t xml:space="preserve"> of </w:t>
      </w:r>
      <w:proofErr w:type="spellStart"/>
      <w:r w:rsidRPr="000F72E3">
        <w:rPr>
          <w:rFonts w:ascii="Times New Roman" w:hAnsi="Times New Roman" w:cs="Times New Roman"/>
          <w:sz w:val="24"/>
          <w:szCs w:val="24"/>
        </w:rPr>
        <w:t>artificial</w:t>
      </w:r>
      <w:proofErr w:type="spellEnd"/>
      <w:r w:rsidRPr="000F72E3">
        <w:rPr>
          <w:rFonts w:ascii="Times New Roman" w:hAnsi="Times New Roman" w:cs="Times New Roman"/>
          <w:sz w:val="24"/>
          <w:szCs w:val="24"/>
        </w:rPr>
        <w:t xml:space="preserve"> </w:t>
      </w:r>
      <w:proofErr w:type="spellStart"/>
      <w:r w:rsidRPr="000F72E3">
        <w:rPr>
          <w:rFonts w:ascii="Times New Roman" w:hAnsi="Times New Roman" w:cs="Times New Roman"/>
          <w:sz w:val="24"/>
          <w:szCs w:val="24"/>
        </w:rPr>
        <w:t>intelligence</w:t>
      </w:r>
      <w:proofErr w:type="spellEnd"/>
      <w:r w:rsidRPr="000F72E3">
        <w:rPr>
          <w:rFonts w:ascii="Times New Roman" w:hAnsi="Times New Roman" w:cs="Times New Roman"/>
          <w:sz w:val="24"/>
          <w:szCs w:val="24"/>
        </w:rPr>
        <w:t xml:space="preserve"> (AI), predictive modeling in finance has become more sophisticated, </w:t>
      </w:r>
      <w:proofErr w:type="spellStart"/>
      <w:r w:rsidRPr="000F72E3">
        <w:rPr>
          <w:rFonts w:ascii="Times New Roman" w:hAnsi="Times New Roman" w:cs="Times New Roman"/>
          <w:sz w:val="24"/>
          <w:szCs w:val="24"/>
        </w:rPr>
        <w:t>enabling</w:t>
      </w:r>
      <w:proofErr w:type="spellEnd"/>
      <w:r w:rsidRPr="000F72E3">
        <w:rPr>
          <w:rFonts w:ascii="Times New Roman" w:hAnsi="Times New Roman" w:cs="Times New Roman"/>
          <w:sz w:val="24"/>
          <w:szCs w:val="24"/>
        </w:rPr>
        <w:t xml:space="preserve"> </w:t>
      </w:r>
      <w:proofErr w:type="spellStart"/>
      <w:r w:rsidRPr="000F72E3">
        <w:rPr>
          <w:rFonts w:ascii="Times New Roman" w:hAnsi="Times New Roman" w:cs="Times New Roman"/>
          <w:sz w:val="24"/>
          <w:szCs w:val="24"/>
        </w:rPr>
        <w:t>improved</w:t>
      </w:r>
      <w:proofErr w:type="spellEnd"/>
      <w:r w:rsidRPr="000F72E3">
        <w:rPr>
          <w:rFonts w:ascii="Times New Roman" w:hAnsi="Times New Roman" w:cs="Times New Roman"/>
          <w:sz w:val="24"/>
          <w:szCs w:val="24"/>
        </w:rPr>
        <w:t xml:space="preserve"> accuracy and risk management. The following </w:t>
      </w:r>
      <w:proofErr w:type="spellStart"/>
      <w:r w:rsidRPr="000F72E3">
        <w:rPr>
          <w:rFonts w:ascii="Times New Roman" w:hAnsi="Times New Roman" w:cs="Times New Roman"/>
          <w:sz w:val="24"/>
          <w:szCs w:val="24"/>
        </w:rPr>
        <w:t>literature</w:t>
      </w:r>
      <w:proofErr w:type="spellEnd"/>
      <w:r w:rsidRPr="000F72E3">
        <w:rPr>
          <w:rFonts w:ascii="Times New Roman" w:hAnsi="Times New Roman" w:cs="Times New Roman"/>
          <w:sz w:val="24"/>
          <w:szCs w:val="24"/>
        </w:rPr>
        <w:t xml:space="preserve"> highlights </w:t>
      </w:r>
      <w:proofErr w:type="spellStart"/>
      <w:r w:rsidRPr="000F72E3">
        <w:rPr>
          <w:rFonts w:ascii="Times New Roman" w:hAnsi="Times New Roman" w:cs="Times New Roman"/>
          <w:sz w:val="24"/>
          <w:szCs w:val="24"/>
        </w:rPr>
        <w:t>recent</w:t>
      </w:r>
      <w:proofErr w:type="spellEnd"/>
      <w:r w:rsidRPr="000F72E3">
        <w:rPr>
          <w:rFonts w:ascii="Times New Roman" w:hAnsi="Times New Roman" w:cs="Times New Roman"/>
          <w:sz w:val="24"/>
          <w:szCs w:val="24"/>
        </w:rPr>
        <w:t xml:space="preserve"> </w:t>
      </w:r>
      <w:proofErr w:type="spellStart"/>
      <w:r w:rsidRPr="000F72E3">
        <w:rPr>
          <w:rFonts w:ascii="Times New Roman" w:hAnsi="Times New Roman" w:cs="Times New Roman"/>
          <w:sz w:val="24"/>
          <w:szCs w:val="24"/>
        </w:rPr>
        <w:t>developments</w:t>
      </w:r>
      <w:proofErr w:type="spellEnd"/>
      <w:r w:rsidRPr="000F72E3">
        <w:rPr>
          <w:rFonts w:ascii="Times New Roman" w:hAnsi="Times New Roman" w:cs="Times New Roman"/>
          <w:sz w:val="24"/>
          <w:szCs w:val="24"/>
        </w:rPr>
        <w:t xml:space="preserve"> and applications of AI in financial </w:t>
      </w:r>
      <w:proofErr w:type="spellStart"/>
      <w:r w:rsidRPr="000F72E3">
        <w:rPr>
          <w:rFonts w:ascii="Times New Roman" w:hAnsi="Times New Roman" w:cs="Times New Roman"/>
          <w:sz w:val="24"/>
          <w:szCs w:val="24"/>
        </w:rPr>
        <w:t>forecasting</w:t>
      </w:r>
      <w:proofErr w:type="spellEnd"/>
      <w:r w:rsidRPr="000F72E3">
        <w:rPr>
          <w:rFonts w:ascii="Times New Roman" w:hAnsi="Times New Roman" w:cs="Times New Roman"/>
          <w:sz w:val="24"/>
          <w:szCs w:val="24"/>
        </w:rPr>
        <w:t>.</w:t>
      </w:r>
    </w:p>
    <w:p w14:paraId="3F9FF832" w14:textId="6293F806" w:rsidR="004A772D" w:rsidRDefault="00A24B71" w:rsidP="00A24B71">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proofErr w:type="spellStart"/>
      <w:r w:rsidRPr="00A24B71">
        <w:rPr>
          <w:rFonts w:ascii="Times New Roman" w:hAnsi="Times New Roman" w:cs="Times New Roman"/>
          <w:sz w:val="24"/>
          <w:szCs w:val="24"/>
        </w:rPr>
        <w:t>Krauss</w:t>
      </w:r>
      <w:proofErr w:type="spellEnd"/>
      <w:r w:rsidRPr="00A24B71">
        <w:rPr>
          <w:rFonts w:ascii="Times New Roman" w:hAnsi="Times New Roman" w:cs="Times New Roman"/>
          <w:sz w:val="24"/>
          <w:szCs w:val="24"/>
        </w:rPr>
        <w:t xml:space="preserve">, Do, and </w:t>
      </w:r>
      <w:proofErr w:type="spellStart"/>
      <w:r w:rsidRPr="00A24B71">
        <w:rPr>
          <w:rFonts w:ascii="Times New Roman" w:hAnsi="Times New Roman" w:cs="Times New Roman"/>
          <w:sz w:val="24"/>
          <w:szCs w:val="24"/>
        </w:rPr>
        <w:t>Huck</w:t>
      </w:r>
      <w:proofErr w:type="spellEnd"/>
      <w:r w:rsidRPr="00A24B71">
        <w:rPr>
          <w:rFonts w:ascii="Times New Roman" w:hAnsi="Times New Roman" w:cs="Times New Roman"/>
          <w:sz w:val="24"/>
          <w:szCs w:val="24"/>
        </w:rPr>
        <w:t xml:space="preserve"> (2017) applied deep </w:t>
      </w:r>
      <w:proofErr w:type="spellStart"/>
      <w:r w:rsidRPr="00A24B71">
        <w:rPr>
          <w:rFonts w:ascii="Times New Roman" w:hAnsi="Times New Roman" w:cs="Times New Roman"/>
          <w:sz w:val="24"/>
          <w:szCs w:val="24"/>
        </w:rPr>
        <w:t>neural</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networks</w:t>
      </w:r>
      <w:proofErr w:type="spellEnd"/>
      <w:r w:rsidRPr="00A24B71">
        <w:rPr>
          <w:rFonts w:ascii="Times New Roman" w:hAnsi="Times New Roman" w:cs="Times New Roman"/>
          <w:sz w:val="24"/>
          <w:szCs w:val="24"/>
        </w:rPr>
        <w:t>, gradient-</w:t>
      </w:r>
      <w:proofErr w:type="spellStart"/>
      <w:r w:rsidRPr="00A24B71">
        <w:rPr>
          <w:rFonts w:ascii="Times New Roman" w:hAnsi="Times New Roman" w:cs="Times New Roman"/>
          <w:sz w:val="24"/>
          <w:szCs w:val="24"/>
        </w:rPr>
        <w:t>boosted</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trees</w:t>
      </w:r>
      <w:proofErr w:type="spellEnd"/>
      <w:r w:rsidRPr="00A24B71">
        <w:rPr>
          <w:rFonts w:ascii="Times New Roman" w:hAnsi="Times New Roman" w:cs="Times New Roman"/>
          <w:sz w:val="24"/>
          <w:szCs w:val="24"/>
        </w:rPr>
        <w:t xml:space="preserve">, and random </w:t>
      </w:r>
      <w:proofErr w:type="spellStart"/>
      <w:r w:rsidRPr="00A24B71">
        <w:rPr>
          <w:rFonts w:ascii="Times New Roman" w:hAnsi="Times New Roman" w:cs="Times New Roman"/>
          <w:sz w:val="24"/>
          <w:szCs w:val="24"/>
        </w:rPr>
        <w:t>forests</w:t>
      </w:r>
      <w:proofErr w:type="spellEnd"/>
      <w:r w:rsidRPr="00A24B71">
        <w:rPr>
          <w:rFonts w:ascii="Times New Roman" w:hAnsi="Times New Roman" w:cs="Times New Roman"/>
          <w:sz w:val="24"/>
          <w:szCs w:val="24"/>
        </w:rPr>
        <w:t xml:space="preserve"> to </w:t>
      </w:r>
      <w:proofErr w:type="spellStart"/>
      <w:r w:rsidRPr="00A24B71">
        <w:rPr>
          <w:rFonts w:ascii="Times New Roman" w:hAnsi="Times New Roman" w:cs="Times New Roman"/>
          <w:sz w:val="24"/>
          <w:szCs w:val="24"/>
        </w:rPr>
        <w:t>predict</w:t>
      </w:r>
      <w:proofErr w:type="spellEnd"/>
      <w:r w:rsidRPr="00A24B71">
        <w:rPr>
          <w:rFonts w:ascii="Times New Roman" w:hAnsi="Times New Roman" w:cs="Times New Roman"/>
          <w:sz w:val="24"/>
          <w:szCs w:val="24"/>
        </w:rPr>
        <w:t xml:space="preserve"> stock market returns on the S&amp;P 500. Their results </w:t>
      </w:r>
      <w:proofErr w:type="spellStart"/>
      <w:r w:rsidRPr="00A24B71">
        <w:rPr>
          <w:rFonts w:ascii="Times New Roman" w:hAnsi="Times New Roman" w:cs="Times New Roman"/>
          <w:sz w:val="24"/>
          <w:szCs w:val="24"/>
        </w:rPr>
        <w:t>demonstrated</w:t>
      </w:r>
      <w:proofErr w:type="spellEnd"/>
      <w:r w:rsidRPr="00A24B71">
        <w:rPr>
          <w:rFonts w:ascii="Times New Roman" w:hAnsi="Times New Roman" w:cs="Times New Roman"/>
          <w:sz w:val="24"/>
          <w:szCs w:val="24"/>
        </w:rPr>
        <w:t xml:space="preserve"> that </w:t>
      </w:r>
      <w:proofErr w:type="spellStart"/>
      <w:r w:rsidRPr="00A24B71">
        <w:rPr>
          <w:rFonts w:ascii="Times New Roman" w:hAnsi="Times New Roman" w:cs="Times New Roman"/>
          <w:sz w:val="24"/>
          <w:szCs w:val="24"/>
        </w:rPr>
        <w:t>ensemble</w:t>
      </w:r>
      <w:proofErr w:type="spellEnd"/>
      <w:r w:rsidRPr="00A24B71">
        <w:rPr>
          <w:rFonts w:ascii="Times New Roman" w:hAnsi="Times New Roman" w:cs="Times New Roman"/>
          <w:sz w:val="24"/>
          <w:szCs w:val="24"/>
        </w:rPr>
        <w:t xml:space="preserve"> AI models can </w:t>
      </w:r>
      <w:proofErr w:type="spellStart"/>
      <w:r w:rsidRPr="00A24B71">
        <w:rPr>
          <w:rFonts w:ascii="Times New Roman" w:hAnsi="Times New Roman" w:cs="Times New Roman"/>
          <w:sz w:val="24"/>
          <w:szCs w:val="24"/>
        </w:rPr>
        <w:t>outperform</w:t>
      </w:r>
      <w:proofErr w:type="spellEnd"/>
      <w:r w:rsidRPr="00A24B71">
        <w:rPr>
          <w:rFonts w:ascii="Times New Roman" w:hAnsi="Times New Roman" w:cs="Times New Roman"/>
          <w:sz w:val="24"/>
          <w:szCs w:val="24"/>
        </w:rPr>
        <w:t xml:space="preserve"> traditional linear models, </w:t>
      </w:r>
      <w:proofErr w:type="spellStart"/>
      <w:r w:rsidRPr="00A24B71">
        <w:rPr>
          <w:rFonts w:ascii="Times New Roman" w:hAnsi="Times New Roman" w:cs="Times New Roman"/>
          <w:sz w:val="24"/>
          <w:szCs w:val="24"/>
        </w:rPr>
        <w:t>capturing</w:t>
      </w:r>
      <w:proofErr w:type="spellEnd"/>
      <w:r w:rsidRPr="00A24B71">
        <w:rPr>
          <w:rFonts w:ascii="Times New Roman" w:hAnsi="Times New Roman" w:cs="Times New Roman"/>
          <w:sz w:val="24"/>
          <w:szCs w:val="24"/>
        </w:rPr>
        <w:t xml:space="preserve"> non-linear patterns in financial </w:t>
      </w:r>
      <w:proofErr w:type="gramStart"/>
      <w:r w:rsidRPr="00A24B71">
        <w:rPr>
          <w:rFonts w:ascii="Times New Roman" w:hAnsi="Times New Roman" w:cs="Times New Roman"/>
          <w:sz w:val="24"/>
          <w:szCs w:val="24"/>
        </w:rPr>
        <w:t>data</w:t>
      </w:r>
      <w:proofErr w:type="gramEnd"/>
      <w:r w:rsidRPr="00A24B71">
        <w:rPr>
          <w:rFonts w:ascii="Times New Roman" w:hAnsi="Times New Roman" w:cs="Times New Roman"/>
          <w:sz w:val="24"/>
          <w:szCs w:val="24"/>
        </w:rPr>
        <w:t>.</w:t>
      </w:r>
    </w:p>
    <w:p w14:paraId="296F9FD9" w14:textId="7A4AB0BA" w:rsidR="00A24B71" w:rsidRDefault="00A24B71" w:rsidP="00A24B71">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r w:rsidRPr="00A24B71">
        <w:rPr>
          <w:rFonts w:ascii="Times New Roman" w:hAnsi="Times New Roman" w:cs="Times New Roman"/>
          <w:sz w:val="24"/>
          <w:szCs w:val="24"/>
        </w:rPr>
        <w:t xml:space="preserve">Fischer and </w:t>
      </w:r>
      <w:proofErr w:type="spellStart"/>
      <w:r w:rsidRPr="00A24B71">
        <w:rPr>
          <w:rFonts w:ascii="Times New Roman" w:hAnsi="Times New Roman" w:cs="Times New Roman"/>
          <w:sz w:val="24"/>
          <w:szCs w:val="24"/>
        </w:rPr>
        <w:t>Krauss</w:t>
      </w:r>
      <w:proofErr w:type="spellEnd"/>
      <w:r w:rsidRPr="00A24B71">
        <w:rPr>
          <w:rFonts w:ascii="Times New Roman" w:hAnsi="Times New Roman" w:cs="Times New Roman"/>
          <w:sz w:val="24"/>
          <w:szCs w:val="24"/>
        </w:rPr>
        <w:t xml:space="preserve"> (2018) employed Long Short-Term Memory (LSTM) </w:t>
      </w:r>
      <w:proofErr w:type="spellStart"/>
      <w:r w:rsidRPr="00A24B71">
        <w:rPr>
          <w:rFonts w:ascii="Times New Roman" w:hAnsi="Times New Roman" w:cs="Times New Roman"/>
          <w:sz w:val="24"/>
          <w:szCs w:val="24"/>
        </w:rPr>
        <w:t>networks</w:t>
      </w:r>
      <w:proofErr w:type="spellEnd"/>
      <w:r w:rsidRPr="00A24B71">
        <w:rPr>
          <w:rFonts w:ascii="Times New Roman" w:hAnsi="Times New Roman" w:cs="Times New Roman"/>
          <w:sz w:val="24"/>
          <w:szCs w:val="24"/>
        </w:rPr>
        <w:t xml:space="preserve"> to </w:t>
      </w:r>
      <w:proofErr w:type="spellStart"/>
      <w:r w:rsidRPr="00A24B71">
        <w:rPr>
          <w:rFonts w:ascii="Times New Roman" w:hAnsi="Times New Roman" w:cs="Times New Roman"/>
          <w:sz w:val="24"/>
          <w:szCs w:val="24"/>
        </w:rPr>
        <w:t>forecast</w:t>
      </w:r>
      <w:proofErr w:type="spellEnd"/>
      <w:r w:rsidRPr="00A24B71">
        <w:rPr>
          <w:rFonts w:ascii="Times New Roman" w:hAnsi="Times New Roman" w:cs="Times New Roman"/>
          <w:sz w:val="24"/>
          <w:szCs w:val="24"/>
        </w:rPr>
        <w:t xml:space="preserve"> daily stock returns. LSTM </w:t>
      </w:r>
      <w:proofErr w:type="spellStart"/>
      <w:r w:rsidRPr="00A24B71">
        <w:rPr>
          <w:rFonts w:ascii="Times New Roman" w:hAnsi="Times New Roman" w:cs="Times New Roman"/>
          <w:sz w:val="24"/>
          <w:szCs w:val="24"/>
        </w:rPr>
        <w:t>networks</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designed</w:t>
      </w:r>
      <w:proofErr w:type="spellEnd"/>
      <w:r w:rsidRPr="00A24B71">
        <w:rPr>
          <w:rFonts w:ascii="Times New Roman" w:hAnsi="Times New Roman" w:cs="Times New Roman"/>
          <w:sz w:val="24"/>
          <w:szCs w:val="24"/>
        </w:rPr>
        <w:t xml:space="preserve"> to </w:t>
      </w:r>
      <w:proofErr w:type="spellStart"/>
      <w:r w:rsidRPr="00A24B71">
        <w:rPr>
          <w:rFonts w:ascii="Times New Roman" w:hAnsi="Times New Roman" w:cs="Times New Roman"/>
          <w:sz w:val="24"/>
          <w:szCs w:val="24"/>
        </w:rPr>
        <w:t>handle</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sequential</w:t>
      </w:r>
      <w:proofErr w:type="spellEnd"/>
      <w:r w:rsidRPr="00A24B71">
        <w:rPr>
          <w:rFonts w:ascii="Times New Roman" w:hAnsi="Times New Roman" w:cs="Times New Roman"/>
          <w:sz w:val="24"/>
          <w:szCs w:val="24"/>
        </w:rPr>
        <w:t xml:space="preserve"> </w:t>
      </w:r>
      <w:proofErr w:type="gramStart"/>
      <w:r w:rsidRPr="00A24B71">
        <w:rPr>
          <w:rFonts w:ascii="Times New Roman" w:hAnsi="Times New Roman" w:cs="Times New Roman"/>
          <w:sz w:val="24"/>
          <w:szCs w:val="24"/>
        </w:rPr>
        <w:t>data</w:t>
      </w:r>
      <w:proofErr w:type="gram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showed</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superior</w:t>
      </w:r>
      <w:proofErr w:type="spellEnd"/>
      <w:r w:rsidRPr="00A24B71">
        <w:rPr>
          <w:rFonts w:ascii="Times New Roman" w:hAnsi="Times New Roman" w:cs="Times New Roman"/>
          <w:sz w:val="24"/>
          <w:szCs w:val="24"/>
        </w:rPr>
        <w:t xml:space="preserve"> performance over </w:t>
      </w:r>
      <w:proofErr w:type="spellStart"/>
      <w:r w:rsidRPr="00A24B71">
        <w:rPr>
          <w:rFonts w:ascii="Times New Roman" w:hAnsi="Times New Roman" w:cs="Times New Roman"/>
          <w:sz w:val="24"/>
          <w:szCs w:val="24"/>
        </w:rPr>
        <w:t>conventional</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machine</w:t>
      </w:r>
      <w:proofErr w:type="spellEnd"/>
      <w:r w:rsidRPr="00A24B71">
        <w:rPr>
          <w:rFonts w:ascii="Times New Roman" w:hAnsi="Times New Roman" w:cs="Times New Roman"/>
          <w:sz w:val="24"/>
          <w:szCs w:val="24"/>
        </w:rPr>
        <w:t xml:space="preserve"> learning models, particularly in </w:t>
      </w:r>
      <w:proofErr w:type="spellStart"/>
      <w:r w:rsidRPr="00A24B71">
        <w:rPr>
          <w:rFonts w:ascii="Times New Roman" w:hAnsi="Times New Roman" w:cs="Times New Roman"/>
          <w:sz w:val="24"/>
          <w:szCs w:val="24"/>
        </w:rPr>
        <w:t>capturing</w:t>
      </w:r>
      <w:proofErr w:type="spellEnd"/>
      <w:r w:rsidRPr="00A24B71">
        <w:rPr>
          <w:rFonts w:ascii="Times New Roman" w:hAnsi="Times New Roman" w:cs="Times New Roman"/>
          <w:sz w:val="24"/>
          <w:szCs w:val="24"/>
        </w:rPr>
        <w:t xml:space="preserve"> temporal </w:t>
      </w:r>
      <w:proofErr w:type="spellStart"/>
      <w:r w:rsidRPr="00A24B71">
        <w:rPr>
          <w:rFonts w:ascii="Times New Roman" w:hAnsi="Times New Roman" w:cs="Times New Roman"/>
          <w:sz w:val="24"/>
          <w:szCs w:val="24"/>
        </w:rPr>
        <w:t>dependencies</w:t>
      </w:r>
      <w:proofErr w:type="spellEnd"/>
      <w:r w:rsidRPr="00A24B71">
        <w:rPr>
          <w:rFonts w:ascii="Times New Roman" w:hAnsi="Times New Roman" w:cs="Times New Roman"/>
          <w:sz w:val="24"/>
          <w:szCs w:val="24"/>
        </w:rPr>
        <w:t>.</w:t>
      </w:r>
    </w:p>
    <w:p w14:paraId="1CF395E3" w14:textId="552CD971" w:rsidR="00A24B71" w:rsidRDefault="00A24B71" w:rsidP="00A24B71">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r w:rsidRPr="00A24B71">
        <w:rPr>
          <w:rFonts w:ascii="Times New Roman" w:hAnsi="Times New Roman" w:cs="Times New Roman"/>
          <w:sz w:val="24"/>
          <w:szCs w:val="24"/>
        </w:rPr>
        <w:t xml:space="preserve">Moody, </w:t>
      </w:r>
      <w:proofErr w:type="spellStart"/>
      <w:r w:rsidRPr="00A24B71">
        <w:rPr>
          <w:rFonts w:ascii="Times New Roman" w:hAnsi="Times New Roman" w:cs="Times New Roman"/>
          <w:sz w:val="24"/>
          <w:szCs w:val="24"/>
        </w:rPr>
        <w:t>Wu</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Liao</w:t>
      </w:r>
      <w:proofErr w:type="spellEnd"/>
      <w:r w:rsidRPr="00A24B71">
        <w:rPr>
          <w:rFonts w:ascii="Times New Roman" w:hAnsi="Times New Roman" w:cs="Times New Roman"/>
          <w:sz w:val="24"/>
          <w:szCs w:val="24"/>
        </w:rPr>
        <w:t xml:space="preserve">, and </w:t>
      </w:r>
      <w:proofErr w:type="spellStart"/>
      <w:r w:rsidRPr="00A24B71">
        <w:rPr>
          <w:rFonts w:ascii="Times New Roman" w:hAnsi="Times New Roman" w:cs="Times New Roman"/>
          <w:sz w:val="24"/>
          <w:szCs w:val="24"/>
        </w:rPr>
        <w:t>Saffell</w:t>
      </w:r>
      <w:proofErr w:type="spellEnd"/>
      <w:r w:rsidRPr="00A24B71">
        <w:rPr>
          <w:rFonts w:ascii="Times New Roman" w:hAnsi="Times New Roman" w:cs="Times New Roman"/>
          <w:sz w:val="24"/>
          <w:szCs w:val="24"/>
        </w:rPr>
        <w:t xml:space="preserve"> (1998) </w:t>
      </w:r>
      <w:proofErr w:type="spellStart"/>
      <w:r w:rsidRPr="00A24B71">
        <w:rPr>
          <w:rFonts w:ascii="Times New Roman" w:hAnsi="Times New Roman" w:cs="Times New Roman"/>
          <w:sz w:val="24"/>
          <w:szCs w:val="24"/>
        </w:rPr>
        <w:t>demonstrated</w:t>
      </w:r>
      <w:proofErr w:type="spellEnd"/>
      <w:r w:rsidRPr="00A24B71">
        <w:rPr>
          <w:rFonts w:ascii="Times New Roman" w:hAnsi="Times New Roman" w:cs="Times New Roman"/>
          <w:sz w:val="24"/>
          <w:szCs w:val="24"/>
        </w:rPr>
        <w:t xml:space="preserve"> the </w:t>
      </w:r>
      <w:proofErr w:type="spellStart"/>
      <w:r w:rsidRPr="00A24B71">
        <w:rPr>
          <w:rFonts w:ascii="Times New Roman" w:hAnsi="Times New Roman" w:cs="Times New Roman"/>
          <w:sz w:val="24"/>
          <w:szCs w:val="24"/>
        </w:rPr>
        <w:t>application</w:t>
      </w:r>
      <w:proofErr w:type="spellEnd"/>
      <w:r w:rsidRPr="00A24B71">
        <w:rPr>
          <w:rFonts w:ascii="Times New Roman" w:hAnsi="Times New Roman" w:cs="Times New Roman"/>
          <w:sz w:val="24"/>
          <w:szCs w:val="24"/>
        </w:rPr>
        <w:t xml:space="preserve"> of </w:t>
      </w:r>
      <w:proofErr w:type="spellStart"/>
      <w:r w:rsidRPr="00A24B71">
        <w:rPr>
          <w:rFonts w:ascii="Times New Roman" w:hAnsi="Times New Roman" w:cs="Times New Roman"/>
          <w:sz w:val="24"/>
          <w:szCs w:val="24"/>
        </w:rPr>
        <w:t>reinforcement</w:t>
      </w:r>
      <w:proofErr w:type="spellEnd"/>
      <w:r w:rsidRPr="00A24B71">
        <w:rPr>
          <w:rFonts w:ascii="Times New Roman" w:hAnsi="Times New Roman" w:cs="Times New Roman"/>
          <w:sz w:val="24"/>
          <w:szCs w:val="24"/>
        </w:rPr>
        <w:t xml:space="preserve"> learning for </w:t>
      </w:r>
      <w:proofErr w:type="spellStart"/>
      <w:r w:rsidRPr="00A24B71">
        <w:rPr>
          <w:rFonts w:ascii="Times New Roman" w:hAnsi="Times New Roman" w:cs="Times New Roman"/>
          <w:sz w:val="24"/>
          <w:szCs w:val="24"/>
        </w:rPr>
        <w:t>adaptive</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portfolio</w:t>
      </w:r>
      <w:proofErr w:type="spellEnd"/>
      <w:r w:rsidRPr="00A24B71">
        <w:rPr>
          <w:rFonts w:ascii="Times New Roman" w:hAnsi="Times New Roman" w:cs="Times New Roman"/>
          <w:sz w:val="24"/>
          <w:szCs w:val="24"/>
        </w:rPr>
        <w:t xml:space="preserve"> management. Their approach </w:t>
      </w:r>
      <w:proofErr w:type="spellStart"/>
      <w:r w:rsidRPr="00A24B71">
        <w:rPr>
          <w:rFonts w:ascii="Times New Roman" w:hAnsi="Times New Roman" w:cs="Times New Roman"/>
          <w:sz w:val="24"/>
          <w:szCs w:val="24"/>
        </w:rPr>
        <w:t>learns</w:t>
      </w:r>
      <w:proofErr w:type="spellEnd"/>
      <w:r w:rsidRPr="00A24B71">
        <w:rPr>
          <w:rFonts w:ascii="Times New Roman" w:hAnsi="Times New Roman" w:cs="Times New Roman"/>
          <w:sz w:val="24"/>
          <w:szCs w:val="24"/>
        </w:rPr>
        <w:t xml:space="preserve"> from market </w:t>
      </w:r>
      <w:proofErr w:type="spellStart"/>
      <w:r w:rsidRPr="00A24B71">
        <w:rPr>
          <w:rFonts w:ascii="Times New Roman" w:hAnsi="Times New Roman" w:cs="Times New Roman"/>
          <w:sz w:val="24"/>
          <w:szCs w:val="24"/>
        </w:rPr>
        <w:t>feedback</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enabling</w:t>
      </w:r>
      <w:proofErr w:type="spellEnd"/>
      <w:r w:rsidRPr="00A24B71">
        <w:rPr>
          <w:rFonts w:ascii="Times New Roman" w:hAnsi="Times New Roman" w:cs="Times New Roman"/>
          <w:sz w:val="24"/>
          <w:szCs w:val="24"/>
        </w:rPr>
        <w:t xml:space="preserve"> dynamic </w:t>
      </w:r>
      <w:proofErr w:type="spellStart"/>
      <w:r w:rsidRPr="00A24B71">
        <w:rPr>
          <w:rFonts w:ascii="Times New Roman" w:hAnsi="Times New Roman" w:cs="Times New Roman"/>
          <w:sz w:val="24"/>
          <w:szCs w:val="24"/>
        </w:rPr>
        <w:t>decision</w:t>
      </w:r>
      <w:proofErr w:type="spellEnd"/>
      <w:r w:rsidRPr="00A24B71">
        <w:rPr>
          <w:rFonts w:ascii="Times New Roman" w:hAnsi="Times New Roman" w:cs="Times New Roman"/>
          <w:sz w:val="24"/>
          <w:szCs w:val="24"/>
        </w:rPr>
        <w:t xml:space="preserve">-making in changing financial </w:t>
      </w:r>
      <w:proofErr w:type="spellStart"/>
      <w:r w:rsidRPr="00A24B71">
        <w:rPr>
          <w:rFonts w:ascii="Times New Roman" w:hAnsi="Times New Roman" w:cs="Times New Roman"/>
          <w:sz w:val="24"/>
          <w:szCs w:val="24"/>
        </w:rPr>
        <w:t>environments</w:t>
      </w:r>
      <w:proofErr w:type="spellEnd"/>
      <w:r w:rsidRPr="00A24B71">
        <w:rPr>
          <w:rFonts w:ascii="Times New Roman" w:hAnsi="Times New Roman" w:cs="Times New Roman"/>
          <w:sz w:val="24"/>
          <w:szCs w:val="24"/>
        </w:rPr>
        <w:t>.</w:t>
      </w:r>
    </w:p>
    <w:p w14:paraId="26AFAF82" w14:textId="1E95D889" w:rsidR="00A24B71" w:rsidRDefault="00A24B71" w:rsidP="00A24B71">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r w:rsidRPr="00A24B71">
        <w:rPr>
          <w:rFonts w:ascii="Times New Roman" w:hAnsi="Times New Roman" w:cs="Times New Roman"/>
          <w:sz w:val="24"/>
          <w:szCs w:val="24"/>
        </w:rPr>
        <w:t xml:space="preserve">Zhang, </w:t>
      </w:r>
      <w:proofErr w:type="spellStart"/>
      <w:r w:rsidRPr="00A24B71">
        <w:rPr>
          <w:rFonts w:ascii="Times New Roman" w:hAnsi="Times New Roman" w:cs="Times New Roman"/>
          <w:sz w:val="24"/>
          <w:szCs w:val="24"/>
        </w:rPr>
        <w:t>Eddy</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Patuwo</w:t>
      </w:r>
      <w:proofErr w:type="spellEnd"/>
      <w:r w:rsidRPr="00A24B71">
        <w:rPr>
          <w:rFonts w:ascii="Times New Roman" w:hAnsi="Times New Roman" w:cs="Times New Roman"/>
          <w:sz w:val="24"/>
          <w:szCs w:val="24"/>
        </w:rPr>
        <w:t xml:space="preserve">, and Hu (1998) </w:t>
      </w:r>
      <w:proofErr w:type="spellStart"/>
      <w:r w:rsidRPr="00A24B71">
        <w:rPr>
          <w:rFonts w:ascii="Times New Roman" w:hAnsi="Times New Roman" w:cs="Times New Roman"/>
          <w:sz w:val="24"/>
          <w:szCs w:val="24"/>
        </w:rPr>
        <w:t>explored</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hybrid</w:t>
      </w:r>
      <w:proofErr w:type="spellEnd"/>
      <w:r w:rsidRPr="00A24B71">
        <w:rPr>
          <w:rFonts w:ascii="Times New Roman" w:hAnsi="Times New Roman" w:cs="Times New Roman"/>
          <w:sz w:val="24"/>
          <w:szCs w:val="24"/>
        </w:rPr>
        <w:t xml:space="preserve"> AI models combining </w:t>
      </w:r>
      <w:proofErr w:type="spellStart"/>
      <w:r w:rsidRPr="00A24B71">
        <w:rPr>
          <w:rFonts w:ascii="Times New Roman" w:hAnsi="Times New Roman" w:cs="Times New Roman"/>
          <w:sz w:val="24"/>
          <w:szCs w:val="24"/>
        </w:rPr>
        <w:t>neural</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networks</w:t>
      </w:r>
      <w:proofErr w:type="spellEnd"/>
      <w:r w:rsidRPr="00A24B71">
        <w:rPr>
          <w:rFonts w:ascii="Times New Roman" w:hAnsi="Times New Roman" w:cs="Times New Roman"/>
          <w:sz w:val="24"/>
          <w:szCs w:val="24"/>
        </w:rPr>
        <w:t xml:space="preserve"> and </w:t>
      </w:r>
      <w:proofErr w:type="spellStart"/>
      <w:r w:rsidRPr="00A24B71">
        <w:rPr>
          <w:rFonts w:ascii="Times New Roman" w:hAnsi="Times New Roman" w:cs="Times New Roman"/>
          <w:sz w:val="24"/>
          <w:szCs w:val="24"/>
        </w:rPr>
        <w:t>fuzzy</w:t>
      </w:r>
      <w:proofErr w:type="spellEnd"/>
      <w:r w:rsidRPr="00A24B71">
        <w:rPr>
          <w:rFonts w:ascii="Times New Roman" w:hAnsi="Times New Roman" w:cs="Times New Roman"/>
          <w:sz w:val="24"/>
          <w:szCs w:val="24"/>
        </w:rPr>
        <w:t xml:space="preserve"> logic for </w:t>
      </w:r>
      <w:proofErr w:type="spellStart"/>
      <w:r w:rsidRPr="00A24B71">
        <w:rPr>
          <w:rFonts w:ascii="Times New Roman" w:hAnsi="Times New Roman" w:cs="Times New Roman"/>
          <w:sz w:val="24"/>
          <w:szCs w:val="24"/>
        </w:rPr>
        <w:t>predicting</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foreign</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exchange</w:t>
      </w:r>
      <w:proofErr w:type="spellEnd"/>
      <w:r w:rsidRPr="00A24B71">
        <w:rPr>
          <w:rFonts w:ascii="Times New Roman" w:hAnsi="Times New Roman" w:cs="Times New Roman"/>
          <w:sz w:val="24"/>
          <w:szCs w:val="24"/>
        </w:rPr>
        <w:t xml:space="preserve"> rates. </w:t>
      </w:r>
      <w:proofErr w:type="spellStart"/>
      <w:r w:rsidRPr="00A24B71">
        <w:rPr>
          <w:rFonts w:ascii="Times New Roman" w:hAnsi="Times New Roman" w:cs="Times New Roman"/>
          <w:sz w:val="24"/>
          <w:szCs w:val="24"/>
        </w:rPr>
        <w:t>Hybrid</w:t>
      </w:r>
      <w:proofErr w:type="spellEnd"/>
      <w:r w:rsidRPr="00A24B71">
        <w:rPr>
          <w:rFonts w:ascii="Times New Roman" w:hAnsi="Times New Roman" w:cs="Times New Roman"/>
          <w:sz w:val="24"/>
          <w:szCs w:val="24"/>
        </w:rPr>
        <w:t xml:space="preserve"> systems </w:t>
      </w:r>
      <w:proofErr w:type="spellStart"/>
      <w:r w:rsidRPr="00A24B71">
        <w:rPr>
          <w:rFonts w:ascii="Times New Roman" w:hAnsi="Times New Roman" w:cs="Times New Roman"/>
          <w:sz w:val="24"/>
          <w:szCs w:val="24"/>
        </w:rPr>
        <w:t>leverage</w:t>
      </w:r>
      <w:proofErr w:type="spellEnd"/>
      <w:r w:rsidRPr="00A24B71">
        <w:rPr>
          <w:rFonts w:ascii="Times New Roman" w:hAnsi="Times New Roman" w:cs="Times New Roman"/>
          <w:sz w:val="24"/>
          <w:szCs w:val="24"/>
        </w:rPr>
        <w:t xml:space="preserve"> the </w:t>
      </w:r>
      <w:proofErr w:type="spellStart"/>
      <w:r w:rsidRPr="00A24B71">
        <w:rPr>
          <w:rFonts w:ascii="Times New Roman" w:hAnsi="Times New Roman" w:cs="Times New Roman"/>
          <w:sz w:val="24"/>
          <w:szCs w:val="24"/>
        </w:rPr>
        <w:t>strengths</w:t>
      </w:r>
      <w:proofErr w:type="spellEnd"/>
      <w:r w:rsidRPr="00A24B71">
        <w:rPr>
          <w:rFonts w:ascii="Times New Roman" w:hAnsi="Times New Roman" w:cs="Times New Roman"/>
          <w:sz w:val="24"/>
          <w:szCs w:val="24"/>
        </w:rPr>
        <w:t xml:space="preserve"> of multiple AI </w:t>
      </w:r>
      <w:proofErr w:type="spellStart"/>
      <w:r w:rsidRPr="00A24B71">
        <w:rPr>
          <w:rFonts w:ascii="Times New Roman" w:hAnsi="Times New Roman" w:cs="Times New Roman"/>
          <w:sz w:val="24"/>
          <w:szCs w:val="24"/>
        </w:rPr>
        <w:t>techniques</w:t>
      </w:r>
      <w:proofErr w:type="spellEnd"/>
      <w:r w:rsidRPr="00A24B71">
        <w:rPr>
          <w:rFonts w:ascii="Times New Roman" w:hAnsi="Times New Roman" w:cs="Times New Roman"/>
          <w:sz w:val="24"/>
          <w:szCs w:val="24"/>
        </w:rPr>
        <w:t xml:space="preserve"> to </w:t>
      </w:r>
      <w:proofErr w:type="spellStart"/>
      <w:r w:rsidRPr="00A24B71">
        <w:rPr>
          <w:rFonts w:ascii="Times New Roman" w:hAnsi="Times New Roman" w:cs="Times New Roman"/>
          <w:sz w:val="24"/>
          <w:szCs w:val="24"/>
        </w:rPr>
        <w:t>improve</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forecast</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reliability</w:t>
      </w:r>
      <w:proofErr w:type="spellEnd"/>
      <w:r w:rsidRPr="00A24B71">
        <w:rPr>
          <w:rFonts w:ascii="Times New Roman" w:hAnsi="Times New Roman" w:cs="Times New Roman"/>
          <w:sz w:val="24"/>
          <w:szCs w:val="24"/>
        </w:rPr>
        <w:t>.</w:t>
      </w:r>
    </w:p>
    <w:p w14:paraId="61D17D9C" w14:textId="0339F21C" w:rsidR="00A24B71" w:rsidRDefault="00A24B71" w:rsidP="00A24B71">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proofErr w:type="spellStart"/>
      <w:r w:rsidRPr="00A24B71">
        <w:rPr>
          <w:rFonts w:ascii="Times New Roman" w:hAnsi="Times New Roman" w:cs="Times New Roman"/>
          <w:sz w:val="24"/>
          <w:szCs w:val="24"/>
        </w:rPr>
        <w:t>Bellotti</w:t>
      </w:r>
      <w:proofErr w:type="spellEnd"/>
      <w:r w:rsidRPr="00A24B71">
        <w:rPr>
          <w:rFonts w:ascii="Times New Roman" w:hAnsi="Times New Roman" w:cs="Times New Roman"/>
          <w:sz w:val="24"/>
          <w:szCs w:val="24"/>
        </w:rPr>
        <w:t xml:space="preserve"> and </w:t>
      </w:r>
      <w:proofErr w:type="spellStart"/>
      <w:r w:rsidRPr="00A24B71">
        <w:rPr>
          <w:rFonts w:ascii="Times New Roman" w:hAnsi="Times New Roman" w:cs="Times New Roman"/>
          <w:sz w:val="24"/>
          <w:szCs w:val="24"/>
        </w:rPr>
        <w:t>Crook</w:t>
      </w:r>
      <w:proofErr w:type="spellEnd"/>
      <w:r w:rsidRPr="00A24B71">
        <w:rPr>
          <w:rFonts w:ascii="Times New Roman" w:hAnsi="Times New Roman" w:cs="Times New Roman"/>
          <w:sz w:val="24"/>
          <w:szCs w:val="24"/>
        </w:rPr>
        <w:t xml:space="preserve"> (2009) applied </w:t>
      </w:r>
      <w:proofErr w:type="spellStart"/>
      <w:r w:rsidRPr="00A24B71">
        <w:rPr>
          <w:rFonts w:ascii="Times New Roman" w:hAnsi="Times New Roman" w:cs="Times New Roman"/>
          <w:sz w:val="24"/>
          <w:szCs w:val="24"/>
        </w:rPr>
        <w:t>machine</w:t>
      </w:r>
      <w:proofErr w:type="spellEnd"/>
      <w:r w:rsidRPr="00A24B71">
        <w:rPr>
          <w:rFonts w:ascii="Times New Roman" w:hAnsi="Times New Roman" w:cs="Times New Roman"/>
          <w:sz w:val="24"/>
          <w:szCs w:val="24"/>
        </w:rPr>
        <w:t xml:space="preserve"> learning models, including support vector </w:t>
      </w:r>
      <w:proofErr w:type="spellStart"/>
      <w:r w:rsidRPr="00A24B71">
        <w:rPr>
          <w:rFonts w:ascii="Times New Roman" w:hAnsi="Times New Roman" w:cs="Times New Roman"/>
          <w:sz w:val="24"/>
          <w:szCs w:val="24"/>
        </w:rPr>
        <w:t>machines</w:t>
      </w:r>
      <w:proofErr w:type="spellEnd"/>
      <w:r w:rsidRPr="00A24B71">
        <w:rPr>
          <w:rFonts w:ascii="Times New Roman" w:hAnsi="Times New Roman" w:cs="Times New Roman"/>
          <w:sz w:val="24"/>
          <w:szCs w:val="24"/>
        </w:rPr>
        <w:t xml:space="preserve"> and </w:t>
      </w:r>
      <w:proofErr w:type="spellStart"/>
      <w:r w:rsidRPr="00A24B71">
        <w:rPr>
          <w:rFonts w:ascii="Times New Roman" w:hAnsi="Times New Roman" w:cs="Times New Roman"/>
          <w:sz w:val="24"/>
          <w:szCs w:val="24"/>
        </w:rPr>
        <w:t>neural</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networks</w:t>
      </w:r>
      <w:proofErr w:type="spellEnd"/>
      <w:r w:rsidRPr="00A24B71">
        <w:rPr>
          <w:rFonts w:ascii="Times New Roman" w:hAnsi="Times New Roman" w:cs="Times New Roman"/>
          <w:sz w:val="24"/>
          <w:szCs w:val="24"/>
        </w:rPr>
        <w:t xml:space="preserve">, for </w:t>
      </w:r>
      <w:proofErr w:type="spellStart"/>
      <w:r w:rsidRPr="00A24B71">
        <w:rPr>
          <w:rFonts w:ascii="Times New Roman" w:hAnsi="Times New Roman" w:cs="Times New Roman"/>
          <w:sz w:val="24"/>
          <w:szCs w:val="24"/>
        </w:rPr>
        <w:t>credit</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scoring</w:t>
      </w:r>
      <w:proofErr w:type="spellEnd"/>
      <w:r w:rsidRPr="00A24B71">
        <w:rPr>
          <w:rFonts w:ascii="Times New Roman" w:hAnsi="Times New Roman" w:cs="Times New Roman"/>
          <w:sz w:val="24"/>
          <w:szCs w:val="24"/>
        </w:rPr>
        <w:t xml:space="preserve">. These models </w:t>
      </w:r>
      <w:proofErr w:type="spellStart"/>
      <w:r w:rsidRPr="00A24B71">
        <w:rPr>
          <w:rFonts w:ascii="Times New Roman" w:hAnsi="Times New Roman" w:cs="Times New Roman"/>
          <w:sz w:val="24"/>
          <w:szCs w:val="24"/>
        </w:rPr>
        <w:t>enhance</w:t>
      </w:r>
      <w:proofErr w:type="spellEnd"/>
      <w:r w:rsidRPr="00A24B71">
        <w:rPr>
          <w:rFonts w:ascii="Times New Roman" w:hAnsi="Times New Roman" w:cs="Times New Roman"/>
          <w:sz w:val="24"/>
          <w:szCs w:val="24"/>
        </w:rPr>
        <w:t xml:space="preserve"> the accuracy of </w:t>
      </w:r>
      <w:proofErr w:type="spellStart"/>
      <w:r w:rsidRPr="00A24B71">
        <w:rPr>
          <w:rFonts w:ascii="Times New Roman" w:hAnsi="Times New Roman" w:cs="Times New Roman"/>
          <w:sz w:val="24"/>
          <w:szCs w:val="24"/>
        </w:rPr>
        <w:t>predicting</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loan</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defaults</w:t>
      </w:r>
      <w:proofErr w:type="spellEnd"/>
      <w:r w:rsidRPr="00A24B71">
        <w:rPr>
          <w:rFonts w:ascii="Times New Roman" w:hAnsi="Times New Roman" w:cs="Times New Roman"/>
          <w:sz w:val="24"/>
          <w:szCs w:val="24"/>
        </w:rPr>
        <w:t xml:space="preserve">, which is critical for risk management in </w:t>
      </w:r>
      <w:proofErr w:type="spellStart"/>
      <w:r w:rsidRPr="00A24B71">
        <w:rPr>
          <w:rFonts w:ascii="Times New Roman" w:hAnsi="Times New Roman" w:cs="Times New Roman"/>
          <w:sz w:val="24"/>
          <w:szCs w:val="24"/>
        </w:rPr>
        <w:t>banking</w:t>
      </w:r>
      <w:proofErr w:type="spellEnd"/>
      <w:r w:rsidRPr="00A24B71">
        <w:rPr>
          <w:rFonts w:ascii="Times New Roman" w:hAnsi="Times New Roman" w:cs="Times New Roman"/>
          <w:sz w:val="24"/>
          <w:szCs w:val="24"/>
        </w:rPr>
        <w:t>.</w:t>
      </w:r>
    </w:p>
    <w:p w14:paraId="6BE6D3B8" w14:textId="1F3F3415" w:rsidR="00A24B71" w:rsidRDefault="00A24B71" w:rsidP="00A24B71">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proofErr w:type="spellStart"/>
      <w:r w:rsidRPr="00A24B71">
        <w:rPr>
          <w:rFonts w:ascii="Times New Roman" w:hAnsi="Times New Roman" w:cs="Times New Roman"/>
          <w:sz w:val="24"/>
          <w:szCs w:val="24"/>
        </w:rPr>
        <w:t>Tetlock</w:t>
      </w:r>
      <w:proofErr w:type="spellEnd"/>
      <w:r w:rsidRPr="00A24B71">
        <w:rPr>
          <w:rFonts w:ascii="Times New Roman" w:hAnsi="Times New Roman" w:cs="Times New Roman"/>
          <w:sz w:val="24"/>
          <w:szCs w:val="24"/>
        </w:rPr>
        <w:t xml:space="preserve"> (2007) </w:t>
      </w:r>
      <w:proofErr w:type="spellStart"/>
      <w:r w:rsidRPr="00A24B71">
        <w:rPr>
          <w:rFonts w:ascii="Times New Roman" w:hAnsi="Times New Roman" w:cs="Times New Roman"/>
          <w:sz w:val="24"/>
          <w:szCs w:val="24"/>
        </w:rPr>
        <w:t>highlighted</w:t>
      </w:r>
      <w:proofErr w:type="spellEnd"/>
      <w:r w:rsidRPr="00A24B71">
        <w:rPr>
          <w:rFonts w:ascii="Times New Roman" w:hAnsi="Times New Roman" w:cs="Times New Roman"/>
          <w:sz w:val="24"/>
          <w:szCs w:val="24"/>
        </w:rPr>
        <w:t xml:space="preserve"> the use of </w:t>
      </w:r>
      <w:proofErr w:type="spellStart"/>
      <w:r w:rsidRPr="00A24B71">
        <w:rPr>
          <w:rFonts w:ascii="Times New Roman" w:hAnsi="Times New Roman" w:cs="Times New Roman"/>
          <w:sz w:val="24"/>
          <w:szCs w:val="24"/>
        </w:rPr>
        <w:t>natural</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language</w:t>
      </w:r>
      <w:proofErr w:type="spellEnd"/>
      <w:r w:rsidRPr="00A24B71">
        <w:rPr>
          <w:rFonts w:ascii="Times New Roman" w:hAnsi="Times New Roman" w:cs="Times New Roman"/>
          <w:sz w:val="24"/>
          <w:szCs w:val="24"/>
        </w:rPr>
        <w:t xml:space="preserve"> processing (NLP) for analyzing </w:t>
      </w:r>
      <w:proofErr w:type="spellStart"/>
      <w:r w:rsidRPr="00A24B71">
        <w:rPr>
          <w:rFonts w:ascii="Times New Roman" w:hAnsi="Times New Roman" w:cs="Times New Roman"/>
          <w:sz w:val="24"/>
          <w:szCs w:val="24"/>
        </w:rPr>
        <w:t>media</w:t>
      </w:r>
      <w:proofErr w:type="spellEnd"/>
      <w:r w:rsidRPr="00A24B71">
        <w:rPr>
          <w:rFonts w:ascii="Times New Roman" w:hAnsi="Times New Roman" w:cs="Times New Roman"/>
          <w:sz w:val="24"/>
          <w:szCs w:val="24"/>
        </w:rPr>
        <w:t xml:space="preserve"> sentiment and its impact on stock returns. AI-</w:t>
      </w:r>
      <w:proofErr w:type="spellStart"/>
      <w:r w:rsidRPr="00A24B71">
        <w:rPr>
          <w:rFonts w:ascii="Times New Roman" w:hAnsi="Times New Roman" w:cs="Times New Roman"/>
          <w:sz w:val="24"/>
          <w:szCs w:val="24"/>
        </w:rPr>
        <w:t>driven</w:t>
      </w:r>
      <w:proofErr w:type="spellEnd"/>
      <w:r w:rsidRPr="00A24B71">
        <w:rPr>
          <w:rFonts w:ascii="Times New Roman" w:hAnsi="Times New Roman" w:cs="Times New Roman"/>
          <w:sz w:val="24"/>
          <w:szCs w:val="24"/>
        </w:rPr>
        <w:t xml:space="preserve"> sentiment analysis </w:t>
      </w:r>
      <w:proofErr w:type="spellStart"/>
      <w:r w:rsidRPr="00A24B71">
        <w:rPr>
          <w:rFonts w:ascii="Times New Roman" w:hAnsi="Times New Roman" w:cs="Times New Roman"/>
          <w:sz w:val="24"/>
          <w:szCs w:val="24"/>
        </w:rPr>
        <w:t>enables</w:t>
      </w:r>
      <w:proofErr w:type="spellEnd"/>
      <w:r w:rsidRPr="00A24B71">
        <w:rPr>
          <w:rFonts w:ascii="Times New Roman" w:hAnsi="Times New Roman" w:cs="Times New Roman"/>
          <w:sz w:val="24"/>
          <w:szCs w:val="24"/>
        </w:rPr>
        <w:t xml:space="preserve"> investors to </w:t>
      </w:r>
      <w:proofErr w:type="spellStart"/>
      <w:r w:rsidRPr="00A24B71">
        <w:rPr>
          <w:rFonts w:ascii="Times New Roman" w:hAnsi="Times New Roman" w:cs="Times New Roman"/>
          <w:sz w:val="24"/>
          <w:szCs w:val="24"/>
        </w:rPr>
        <w:t>incorporate</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qualitative</w:t>
      </w:r>
      <w:proofErr w:type="spellEnd"/>
      <w:r w:rsidRPr="00A24B71">
        <w:rPr>
          <w:rFonts w:ascii="Times New Roman" w:hAnsi="Times New Roman" w:cs="Times New Roman"/>
          <w:sz w:val="24"/>
          <w:szCs w:val="24"/>
        </w:rPr>
        <w:t xml:space="preserve"> </w:t>
      </w:r>
      <w:proofErr w:type="gramStart"/>
      <w:r w:rsidRPr="00A24B71">
        <w:rPr>
          <w:rFonts w:ascii="Times New Roman" w:hAnsi="Times New Roman" w:cs="Times New Roman"/>
          <w:sz w:val="24"/>
          <w:szCs w:val="24"/>
        </w:rPr>
        <w:t>data</w:t>
      </w:r>
      <w:proofErr w:type="gramEnd"/>
      <w:r w:rsidRPr="00A24B71">
        <w:rPr>
          <w:rFonts w:ascii="Times New Roman" w:hAnsi="Times New Roman" w:cs="Times New Roman"/>
          <w:sz w:val="24"/>
          <w:szCs w:val="24"/>
        </w:rPr>
        <w:t xml:space="preserve"> into </w:t>
      </w:r>
      <w:proofErr w:type="spellStart"/>
      <w:r w:rsidRPr="00A24B71">
        <w:rPr>
          <w:rFonts w:ascii="Times New Roman" w:hAnsi="Times New Roman" w:cs="Times New Roman"/>
          <w:sz w:val="24"/>
          <w:szCs w:val="24"/>
        </w:rPr>
        <w:t>quantitative</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forecasts</w:t>
      </w:r>
      <w:proofErr w:type="spellEnd"/>
      <w:r w:rsidRPr="00A24B71">
        <w:rPr>
          <w:rFonts w:ascii="Times New Roman" w:hAnsi="Times New Roman" w:cs="Times New Roman"/>
          <w:sz w:val="24"/>
          <w:szCs w:val="24"/>
        </w:rPr>
        <w:t>.</w:t>
      </w:r>
    </w:p>
    <w:p w14:paraId="367678BD" w14:textId="5FD7B1AA" w:rsidR="00A24B71" w:rsidRDefault="00A24B71" w:rsidP="00A24B71">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proofErr w:type="spellStart"/>
      <w:r w:rsidRPr="00A24B71">
        <w:rPr>
          <w:rFonts w:ascii="Times New Roman" w:hAnsi="Times New Roman" w:cs="Times New Roman"/>
          <w:sz w:val="24"/>
          <w:szCs w:val="24"/>
        </w:rPr>
        <w:t>Krauss</w:t>
      </w:r>
      <w:proofErr w:type="spellEnd"/>
      <w:r w:rsidRPr="00A24B71">
        <w:rPr>
          <w:rFonts w:ascii="Times New Roman" w:hAnsi="Times New Roman" w:cs="Times New Roman"/>
          <w:sz w:val="24"/>
          <w:szCs w:val="24"/>
        </w:rPr>
        <w:t xml:space="preserve">, Do, and </w:t>
      </w:r>
      <w:proofErr w:type="spellStart"/>
      <w:r w:rsidRPr="00A24B71">
        <w:rPr>
          <w:rFonts w:ascii="Times New Roman" w:hAnsi="Times New Roman" w:cs="Times New Roman"/>
          <w:sz w:val="24"/>
          <w:szCs w:val="24"/>
        </w:rPr>
        <w:t>Huck</w:t>
      </w:r>
      <w:proofErr w:type="spellEnd"/>
      <w:r w:rsidRPr="00A24B71">
        <w:rPr>
          <w:rFonts w:ascii="Times New Roman" w:hAnsi="Times New Roman" w:cs="Times New Roman"/>
          <w:sz w:val="24"/>
          <w:szCs w:val="24"/>
        </w:rPr>
        <w:t xml:space="preserve"> (2017) also </w:t>
      </w:r>
      <w:proofErr w:type="spellStart"/>
      <w:r w:rsidRPr="00A24B71">
        <w:rPr>
          <w:rFonts w:ascii="Times New Roman" w:hAnsi="Times New Roman" w:cs="Times New Roman"/>
          <w:sz w:val="24"/>
          <w:szCs w:val="24"/>
        </w:rPr>
        <w:t>emphasized</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ensemble</w:t>
      </w:r>
      <w:proofErr w:type="spellEnd"/>
      <w:r w:rsidRPr="00A24B71">
        <w:rPr>
          <w:rFonts w:ascii="Times New Roman" w:hAnsi="Times New Roman" w:cs="Times New Roman"/>
          <w:sz w:val="24"/>
          <w:szCs w:val="24"/>
        </w:rPr>
        <w:t xml:space="preserve"> learning, combining multiple AI models to </w:t>
      </w:r>
      <w:proofErr w:type="spellStart"/>
      <w:r w:rsidRPr="00A24B71">
        <w:rPr>
          <w:rFonts w:ascii="Times New Roman" w:hAnsi="Times New Roman" w:cs="Times New Roman"/>
          <w:sz w:val="24"/>
          <w:szCs w:val="24"/>
        </w:rPr>
        <w:t>reduce</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overfitting</w:t>
      </w:r>
      <w:proofErr w:type="spellEnd"/>
      <w:r w:rsidRPr="00A24B71">
        <w:rPr>
          <w:rFonts w:ascii="Times New Roman" w:hAnsi="Times New Roman" w:cs="Times New Roman"/>
          <w:sz w:val="24"/>
          <w:szCs w:val="24"/>
        </w:rPr>
        <w:t xml:space="preserve"> and increase predictive performance, showing </w:t>
      </w:r>
      <w:proofErr w:type="spellStart"/>
      <w:r w:rsidRPr="00A24B71">
        <w:rPr>
          <w:rFonts w:ascii="Times New Roman" w:hAnsi="Times New Roman" w:cs="Times New Roman"/>
          <w:sz w:val="24"/>
          <w:szCs w:val="24"/>
        </w:rPr>
        <w:t>robustness</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across</w:t>
      </w:r>
      <w:proofErr w:type="spellEnd"/>
      <w:r w:rsidRPr="00A24B71">
        <w:rPr>
          <w:rFonts w:ascii="Times New Roman" w:hAnsi="Times New Roman" w:cs="Times New Roman"/>
          <w:sz w:val="24"/>
          <w:szCs w:val="24"/>
        </w:rPr>
        <w:t xml:space="preserve"> various financial </w:t>
      </w:r>
      <w:proofErr w:type="spellStart"/>
      <w:r w:rsidRPr="00A24B71">
        <w:rPr>
          <w:rFonts w:ascii="Times New Roman" w:hAnsi="Times New Roman" w:cs="Times New Roman"/>
          <w:sz w:val="24"/>
          <w:szCs w:val="24"/>
        </w:rPr>
        <w:t>instruments</w:t>
      </w:r>
      <w:proofErr w:type="spellEnd"/>
      <w:r w:rsidRPr="00A24B71">
        <w:rPr>
          <w:rFonts w:ascii="Times New Roman" w:hAnsi="Times New Roman" w:cs="Times New Roman"/>
          <w:sz w:val="24"/>
          <w:szCs w:val="24"/>
        </w:rPr>
        <w:t>.</w:t>
      </w:r>
    </w:p>
    <w:p w14:paraId="07383448" w14:textId="471F2587" w:rsidR="00A24B71" w:rsidRDefault="00A24B71" w:rsidP="00A24B71">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proofErr w:type="spellStart"/>
      <w:r w:rsidRPr="00A24B71">
        <w:rPr>
          <w:rFonts w:ascii="Times New Roman" w:hAnsi="Times New Roman" w:cs="Times New Roman"/>
          <w:sz w:val="24"/>
          <w:szCs w:val="24"/>
        </w:rPr>
        <w:lastRenderedPageBreak/>
        <w:t>Patel</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Shah</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Thakkar</w:t>
      </w:r>
      <w:proofErr w:type="spellEnd"/>
      <w:r w:rsidRPr="00A24B71">
        <w:rPr>
          <w:rFonts w:ascii="Times New Roman" w:hAnsi="Times New Roman" w:cs="Times New Roman"/>
          <w:sz w:val="24"/>
          <w:szCs w:val="24"/>
        </w:rPr>
        <w:t xml:space="preserve">, and </w:t>
      </w:r>
      <w:proofErr w:type="spellStart"/>
      <w:r w:rsidRPr="00A24B71">
        <w:rPr>
          <w:rFonts w:ascii="Times New Roman" w:hAnsi="Times New Roman" w:cs="Times New Roman"/>
          <w:sz w:val="24"/>
          <w:szCs w:val="24"/>
        </w:rPr>
        <w:t>Kotecha</w:t>
      </w:r>
      <w:proofErr w:type="spellEnd"/>
      <w:r w:rsidRPr="00A24B71">
        <w:rPr>
          <w:rFonts w:ascii="Times New Roman" w:hAnsi="Times New Roman" w:cs="Times New Roman"/>
          <w:sz w:val="24"/>
          <w:szCs w:val="24"/>
        </w:rPr>
        <w:t xml:space="preserve"> (2015) applied </w:t>
      </w:r>
      <w:proofErr w:type="spellStart"/>
      <w:r w:rsidRPr="00A24B71">
        <w:rPr>
          <w:rFonts w:ascii="Times New Roman" w:hAnsi="Times New Roman" w:cs="Times New Roman"/>
          <w:sz w:val="24"/>
          <w:szCs w:val="24"/>
        </w:rPr>
        <w:t>machine</w:t>
      </w:r>
      <w:proofErr w:type="spellEnd"/>
      <w:r w:rsidRPr="00A24B71">
        <w:rPr>
          <w:rFonts w:ascii="Times New Roman" w:hAnsi="Times New Roman" w:cs="Times New Roman"/>
          <w:sz w:val="24"/>
          <w:szCs w:val="24"/>
        </w:rPr>
        <w:t xml:space="preserve"> learning models to </w:t>
      </w:r>
      <w:proofErr w:type="spellStart"/>
      <w:r w:rsidRPr="00A24B71">
        <w:rPr>
          <w:rFonts w:ascii="Times New Roman" w:hAnsi="Times New Roman" w:cs="Times New Roman"/>
          <w:sz w:val="24"/>
          <w:szCs w:val="24"/>
        </w:rPr>
        <w:t>predict</w:t>
      </w:r>
      <w:proofErr w:type="spellEnd"/>
      <w:r w:rsidRPr="00A24B71">
        <w:rPr>
          <w:rFonts w:ascii="Times New Roman" w:hAnsi="Times New Roman" w:cs="Times New Roman"/>
          <w:sz w:val="24"/>
          <w:szCs w:val="24"/>
        </w:rPr>
        <w:t xml:space="preserve"> stock market volatility. Accurate volatility </w:t>
      </w:r>
      <w:proofErr w:type="spellStart"/>
      <w:r w:rsidRPr="00A24B71">
        <w:rPr>
          <w:rFonts w:ascii="Times New Roman" w:hAnsi="Times New Roman" w:cs="Times New Roman"/>
          <w:sz w:val="24"/>
          <w:szCs w:val="24"/>
        </w:rPr>
        <w:t>forecasts</w:t>
      </w:r>
      <w:proofErr w:type="spellEnd"/>
      <w:r w:rsidRPr="00A24B71">
        <w:rPr>
          <w:rFonts w:ascii="Times New Roman" w:hAnsi="Times New Roman" w:cs="Times New Roman"/>
          <w:sz w:val="24"/>
          <w:szCs w:val="24"/>
        </w:rPr>
        <w:t xml:space="preserve"> are essential for </w:t>
      </w:r>
      <w:proofErr w:type="spellStart"/>
      <w:r w:rsidRPr="00A24B71">
        <w:rPr>
          <w:rFonts w:ascii="Times New Roman" w:hAnsi="Times New Roman" w:cs="Times New Roman"/>
          <w:sz w:val="24"/>
          <w:szCs w:val="24"/>
        </w:rPr>
        <w:t>options</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pricing</w:t>
      </w:r>
      <w:proofErr w:type="spellEnd"/>
      <w:r w:rsidRPr="00A24B71">
        <w:rPr>
          <w:rFonts w:ascii="Times New Roman" w:hAnsi="Times New Roman" w:cs="Times New Roman"/>
          <w:sz w:val="24"/>
          <w:szCs w:val="24"/>
        </w:rPr>
        <w:t xml:space="preserve">, risk </w:t>
      </w:r>
      <w:proofErr w:type="spellStart"/>
      <w:r w:rsidRPr="00A24B71">
        <w:rPr>
          <w:rFonts w:ascii="Times New Roman" w:hAnsi="Times New Roman" w:cs="Times New Roman"/>
          <w:sz w:val="24"/>
          <w:szCs w:val="24"/>
        </w:rPr>
        <w:t>hedging</w:t>
      </w:r>
      <w:proofErr w:type="spellEnd"/>
      <w:r w:rsidRPr="00A24B71">
        <w:rPr>
          <w:rFonts w:ascii="Times New Roman" w:hAnsi="Times New Roman" w:cs="Times New Roman"/>
          <w:sz w:val="24"/>
          <w:szCs w:val="24"/>
        </w:rPr>
        <w:t xml:space="preserve">, and </w:t>
      </w:r>
      <w:proofErr w:type="spellStart"/>
      <w:r w:rsidRPr="00A24B71">
        <w:rPr>
          <w:rFonts w:ascii="Times New Roman" w:hAnsi="Times New Roman" w:cs="Times New Roman"/>
          <w:sz w:val="24"/>
          <w:szCs w:val="24"/>
        </w:rPr>
        <w:t>portfolio</w:t>
      </w:r>
      <w:proofErr w:type="spellEnd"/>
      <w:r w:rsidRPr="00A24B71">
        <w:rPr>
          <w:rFonts w:ascii="Times New Roman" w:hAnsi="Times New Roman" w:cs="Times New Roman"/>
          <w:sz w:val="24"/>
          <w:szCs w:val="24"/>
        </w:rPr>
        <w:t xml:space="preserve"> optimization.</w:t>
      </w:r>
    </w:p>
    <w:p w14:paraId="76455536" w14:textId="2F3A3804" w:rsidR="00A24B71" w:rsidRDefault="00A24B71" w:rsidP="00A24B71">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pPr>
      <w:proofErr w:type="spellStart"/>
      <w:r w:rsidRPr="00A24B71">
        <w:rPr>
          <w:rFonts w:ascii="Times New Roman" w:hAnsi="Times New Roman" w:cs="Times New Roman"/>
          <w:sz w:val="24"/>
          <w:szCs w:val="24"/>
        </w:rPr>
        <w:t>McNally</w:t>
      </w:r>
      <w:proofErr w:type="spellEnd"/>
      <w:r w:rsidRPr="00A24B71">
        <w:rPr>
          <w:rFonts w:ascii="Times New Roman" w:hAnsi="Times New Roman" w:cs="Times New Roman"/>
          <w:sz w:val="24"/>
          <w:szCs w:val="24"/>
        </w:rPr>
        <w:t xml:space="preserve">, Roche, and </w:t>
      </w:r>
      <w:proofErr w:type="spellStart"/>
      <w:r w:rsidRPr="00A24B71">
        <w:rPr>
          <w:rFonts w:ascii="Times New Roman" w:hAnsi="Times New Roman" w:cs="Times New Roman"/>
          <w:sz w:val="24"/>
          <w:szCs w:val="24"/>
        </w:rPr>
        <w:t>Caton</w:t>
      </w:r>
      <w:proofErr w:type="spellEnd"/>
      <w:r w:rsidRPr="00A24B71">
        <w:rPr>
          <w:rFonts w:ascii="Times New Roman" w:hAnsi="Times New Roman" w:cs="Times New Roman"/>
          <w:sz w:val="24"/>
          <w:szCs w:val="24"/>
        </w:rPr>
        <w:t xml:space="preserve"> (2018) used LSTM models to </w:t>
      </w:r>
      <w:proofErr w:type="spellStart"/>
      <w:r w:rsidRPr="00A24B71">
        <w:rPr>
          <w:rFonts w:ascii="Times New Roman" w:hAnsi="Times New Roman" w:cs="Times New Roman"/>
          <w:sz w:val="24"/>
          <w:szCs w:val="24"/>
        </w:rPr>
        <w:t>predict</w:t>
      </w:r>
      <w:proofErr w:type="spellEnd"/>
      <w:r w:rsidRPr="00A24B71">
        <w:rPr>
          <w:rFonts w:ascii="Times New Roman" w:hAnsi="Times New Roman" w:cs="Times New Roman"/>
          <w:sz w:val="24"/>
          <w:szCs w:val="24"/>
        </w:rPr>
        <w:t xml:space="preserve"> Bitcoin prices. Their study shows that AI models are also </w:t>
      </w:r>
      <w:proofErr w:type="spellStart"/>
      <w:r w:rsidRPr="00A24B71">
        <w:rPr>
          <w:rFonts w:ascii="Times New Roman" w:hAnsi="Times New Roman" w:cs="Times New Roman"/>
          <w:sz w:val="24"/>
          <w:szCs w:val="24"/>
        </w:rPr>
        <w:t>applicable</w:t>
      </w:r>
      <w:proofErr w:type="spellEnd"/>
      <w:r w:rsidRPr="00A24B71">
        <w:rPr>
          <w:rFonts w:ascii="Times New Roman" w:hAnsi="Times New Roman" w:cs="Times New Roman"/>
          <w:sz w:val="24"/>
          <w:szCs w:val="24"/>
        </w:rPr>
        <w:t xml:space="preserve"> in </w:t>
      </w:r>
      <w:proofErr w:type="spellStart"/>
      <w:r w:rsidRPr="00A24B71">
        <w:rPr>
          <w:rFonts w:ascii="Times New Roman" w:hAnsi="Times New Roman" w:cs="Times New Roman"/>
          <w:sz w:val="24"/>
          <w:szCs w:val="24"/>
        </w:rPr>
        <w:t>emerging</w:t>
      </w:r>
      <w:proofErr w:type="spellEnd"/>
      <w:r w:rsidRPr="00A24B71">
        <w:rPr>
          <w:rFonts w:ascii="Times New Roman" w:hAnsi="Times New Roman" w:cs="Times New Roman"/>
          <w:sz w:val="24"/>
          <w:szCs w:val="24"/>
        </w:rPr>
        <w:t xml:space="preserve"> financial markets with high volatility and limited historical </w:t>
      </w:r>
      <w:proofErr w:type="gramStart"/>
      <w:r w:rsidRPr="00A24B71">
        <w:rPr>
          <w:rFonts w:ascii="Times New Roman" w:hAnsi="Times New Roman" w:cs="Times New Roman"/>
          <w:sz w:val="24"/>
          <w:szCs w:val="24"/>
        </w:rPr>
        <w:t>data</w:t>
      </w:r>
      <w:proofErr w:type="gramEnd"/>
      <w:r w:rsidRPr="00A24B71">
        <w:rPr>
          <w:rFonts w:ascii="Times New Roman" w:hAnsi="Times New Roman" w:cs="Times New Roman"/>
          <w:sz w:val="24"/>
          <w:szCs w:val="24"/>
        </w:rPr>
        <w:t>.</w:t>
      </w:r>
    </w:p>
    <w:p w14:paraId="3446CE41" w14:textId="396FB469" w:rsidR="00BC70A3" w:rsidRPr="00BC70A3" w:rsidRDefault="00A24B71" w:rsidP="00BC70A3">
      <w:pPr>
        <w:pStyle w:val="ListeParagraf"/>
        <w:autoSpaceDE w:val="0"/>
        <w:autoSpaceDN w:val="0"/>
        <w:adjustRightInd w:val="0"/>
        <w:spacing w:after="0" w:afterAutospacing="0" w:line="360" w:lineRule="auto"/>
        <w:ind w:left="0" w:firstLine="709"/>
        <w:rPr>
          <w:rFonts w:ascii="Times New Roman" w:hAnsi="Times New Roman" w:cs="Times New Roman"/>
          <w:sz w:val="24"/>
          <w:szCs w:val="24"/>
        </w:rPr>
        <w:sectPr w:rsidR="00BC70A3" w:rsidRPr="00BC70A3" w:rsidSect="00612BD9">
          <w:footerReference w:type="default" r:id="rId11"/>
          <w:pgSz w:w="11906" w:h="16838"/>
          <w:pgMar w:top="1702" w:right="991" w:bottom="1701" w:left="1701" w:header="708" w:footer="708" w:gutter="0"/>
          <w:cols w:space="708"/>
          <w:docGrid w:linePitch="360"/>
        </w:sectPr>
      </w:pPr>
      <w:proofErr w:type="spellStart"/>
      <w:r w:rsidRPr="00A24B71">
        <w:rPr>
          <w:rFonts w:ascii="Times New Roman" w:hAnsi="Times New Roman" w:cs="Times New Roman"/>
          <w:sz w:val="24"/>
          <w:szCs w:val="24"/>
        </w:rPr>
        <w:t>Guidotti</w:t>
      </w:r>
      <w:proofErr w:type="spellEnd"/>
      <w:r w:rsidRPr="00A24B71">
        <w:rPr>
          <w:rFonts w:ascii="Times New Roman" w:hAnsi="Times New Roman" w:cs="Times New Roman"/>
          <w:sz w:val="24"/>
          <w:szCs w:val="24"/>
        </w:rPr>
        <w:t xml:space="preserve"> et al. (2018) </w:t>
      </w:r>
      <w:proofErr w:type="spellStart"/>
      <w:r w:rsidRPr="00A24B71">
        <w:rPr>
          <w:rFonts w:ascii="Times New Roman" w:hAnsi="Times New Roman" w:cs="Times New Roman"/>
          <w:sz w:val="24"/>
          <w:szCs w:val="24"/>
        </w:rPr>
        <w:t>emphasized</w:t>
      </w:r>
      <w:proofErr w:type="spellEnd"/>
      <w:r w:rsidRPr="00A24B71">
        <w:rPr>
          <w:rFonts w:ascii="Times New Roman" w:hAnsi="Times New Roman" w:cs="Times New Roman"/>
          <w:sz w:val="24"/>
          <w:szCs w:val="24"/>
        </w:rPr>
        <w:t xml:space="preserve"> the importance of </w:t>
      </w:r>
      <w:proofErr w:type="spellStart"/>
      <w:r w:rsidRPr="00A24B71">
        <w:rPr>
          <w:rFonts w:ascii="Times New Roman" w:hAnsi="Times New Roman" w:cs="Times New Roman"/>
          <w:sz w:val="24"/>
          <w:szCs w:val="24"/>
        </w:rPr>
        <w:t>explainable</w:t>
      </w:r>
      <w:proofErr w:type="spellEnd"/>
      <w:r w:rsidRPr="00A24B71">
        <w:rPr>
          <w:rFonts w:ascii="Times New Roman" w:hAnsi="Times New Roman" w:cs="Times New Roman"/>
          <w:sz w:val="24"/>
          <w:szCs w:val="24"/>
        </w:rPr>
        <w:t xml:space="preserve"> AI in finance. While AI models provide high predictive </w:t>
      </w:r>
      <w:proofErr w:type="spellStart"/>
      <w:r w:rsidRPr="00A24B71">
        <w:rPr>
          <w:rFonts w:ascii="Times New Roman" w:hAnsi="Times New Roman" w:cs="Times New Roman"/>
          <w:sz w:val="24"/>
          <w:szCs w:val="24"/>
        </w:rPr>
        <w:t>power</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interpretability</w:t>
      </w:r>
      <w:proofErr w:type="spellEnd"/>
      <w:r w:rsidRPr="00A24B71">
        <w:rPr>
          <w:rFonts w:ascii="Times New Roman" w:hAnsi="Times New Roman" w:cs="Times New Roman"/>
          <w:sz w:val="24"/>
          <w:szCs w:val="24"/>
        </w:rPr>
        <w:t xml:space="preserve"> is crucial for </w:t>
      </w:r>
      <w:proofErr w:type="spellStart"/>
      <w:r w:rsidRPr="00A24B71">
        <w:rPr>
          <w:rFonts w:ascii="Times New Roman" w:hAnsi="Times New Roman" w:cs="Times New Roman"/>
          <w:sz w:val="24"/>
          <w:szCs w:val="24"/>
        </w:rPr>
        <w:t>regulatory</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compliance</w:t>
      </w:r>
      <w:proofErr w:type="spellEnd"/>
      <w:r w:rsidRPr="00A24B71">
        <w:rPr>
          <w:rFonts w:ascii="Times New Roman" w:hAnsi="Times New Roman" w:cs="Times New Roman"/>
          <w:sz w:val="24"/>
          <w:szCs w:val="24"/>
        </w:rPr>
        <w:t xml:space="preserve"> and </w:t>
      </w:r>
      <w:proofErr w:type="spellStart"/>
      <w:r w:rsidRPr="00A24B71">
        <w:rPr>
          <w:rFonts w:ascii="Times New Roman" w:hAnsi="Times New Roman" w:cs="Times New Roman"/>
          <w:sz w:val="24"/>
          <w:szCs w:val="24"/>
        </w:rPr>
        <w:t>stakeholder</w:t>
      </w:r>
      <w:proofErr w:type="spellEnd"/>
      <w:r w:rsidRPr="00A24B71">
        <w:rPr>
          <w:rFonts w:ascii="Times New Roman" w:hAnsi="Times New Roman" w:cs="Times New Roman"/>
          <w:sz w:val="24"/>
          <w:szCs w:val="24"/>
        </w:rPr>
        <w:t xml:space="preserve"> </w:t>
      </w:r>
      <w:proofErr w:type="spellStart"/>
      <w:r w:rsidRPr="00A24B71">
        <w:rPr>
          <w:rFonts w:ascii="Times New Roman" w:hAnsi="Times New Roman" w:cs="Times New Roman"/>
          <w:sz w:val="24"/>
          <w:szCs w:val="24"/>
        </w:rPr>
        <w:t>trust</w:t>
      </w:r>
      <w:proofErr w:type="spellEnd"/>
      <w:r w:rsidRPr="00A24B71">
        <w:rPr>
          <w:rFonts w:ascii="Times New Roman" w:hAnsi="Times New Roman" w:cs="Times New Roman"/>
          <w:sz w:val="24"/>
          <w:szCs w:val="24"/>
        </w:rPr>
        <w:t>.</w:t>
      </w:r>
    </w:p>
    <w:p w14:paraId="6ED4F734" w14:textId="245B0A04" w:rsidR="004A772D" w:rsidRDefault="0095548C" w:rsidP="00CC7087">
      <w:pPr>
        <w:pStyle w:val="CHAPTER"/>
      </w:pPr>
      <w:r>
        <w:lastRenderedPageBreak/>
        <w:t>CHAPTER 3</w:t>
      </w:r>
    </w:p>
    <w:p w14:paraId="36B1EA4D" w14:textId="546689C0" w:rsidR="003F2501" w:rsidRPr="00D90217" w:rsidRDefault="003F2501" w:rsidP="003F2501">
      <w:pPr>
        <w:spacing w:after="0" w:afterAutospacing="0"/>
        <w:rPr>
          <w:rFonts w:ascii="Times New Roman" w:hAnsi="Times New Roman" w:cs="Times New Roman"/>
          <w:b/>
          <w:bCs/>
          <w:i/>
          <w:iCs/>
          <w:color w:val="EE0000"/>
          <w:sz w:val="20"/>
          <w:szCs w:val="20"/>
        </w:rPr>
      </w:pPr>
      <w:r w:rsidRPr="00D90217">
        <w:rPr>
          <w:rFonts w:ascii="Times New Roman" w:hAnsi="Times New Roman" w:cs="Times New Roman"/>
          <w:b/>
          <w:bCs/>
          <w:i/>
          <w:iCs/>
          <w:color w:val="EE0000"/>
          <w:sz w:val="20"/>
          <w:szCs w:val="20"/>
        </w:rPr>
        <w:t xml:space="preserve">(In this </w:t>
      </w:r>
      <w:proofErr w:type="spellStart"/>
      <w:r w:rsidRPr="00D90217">
        <w:rPr>
          <w:rFonts w:ascii="Times New Roman" w:hAnsi="Times New Roman" w:cs="Times New Roman"/>
          <w:b/>
          <w:bCs/>
          <w:i/>
          <w:iCs/>
          <w:color w:val="EE0000"/>
          <w:sz w:val="20"/>
          <w:szCs w:val="20"/>
        </w:rPr>
        <w:t>section</w:t>
      </w:r>
      <w:proofErr w:type="spellEnd"/>
      <w:r w:rsidRPr="00D90217">
        <w:rPr>
          <w:rFonts w:ascii="Times New Roman" w:hAnsi="Times New Roman" w:cs="Times New Roman"/>
          <w:b/>
          <w:bCs/>
          <w:i/>
          <w:iCs/>
          <w:color w:val="EE0000"/>
          <w:sz w:val="20"/>
          <w:szCs w:val="20"/>
        </w:rPr>
        <w:t xml:space="preserve">, </w:t>
      </w:r>
      <w:proofErr w:type="spellStart"/>
      <w:r w:rsidRPr="00D90217">
        <w:rPr>
          <w:rFonts w:ascii="Times New Roman" w:hAnsi="Times New Roman" w:cs="Times New Roman"/>
          <w:b/>
          <w:bCs/>
          <w:i/>
          <w:iCs/>
          <w:color w:val="EE0000"/>
          <w:sz w:val="20"/>
          <w:szCs w:val="20"/>
        </w:rPr>
        <w:t>students</w:t>
      </w:r>
      <w:proofErr w:type="spellEnd"/>
      <w:r w:rsidRPr="00D90217">
        <w:rPr>
          <w:rFonts w:ascii="Times New Roman" w:hAnsi="Times New Roman" w:cs="Times New Roman"/>
          <w:b/>
          <w:bCs/>
          <w:i/>
          <w:iCs/>
          <w:color w:val="EE0000"/>
          <w:sz w:val="20"/>
          <w:szCs w:val="20"/>
        </w:rPr>
        <w:t xml:space="preserve"> must provide a detailed explanation of the overall </w:t>
      </w:r>
      <w:proofErr w:type="spellStart"/>
      <w:r w:rsidRPr="00D90217">
        <w:rPr>
          <w:rFonts w:ascii="Times New Roman" w:hAnsi="Times New Roman" w:cs="Times New Roman"/>
          <w:b/>
          <w:bCs/>
          <w:i/>
          <w:iCs/>
          <w:color w:val="EE0000"/>
          <w:sz w:val="20"/>
          <w:szCs w:val="20"/>
        </w:rPr>
        <w:t>design</w:t>
      </w:r>
      <w:proofErr w:type="spellEnd"/>
      <w:r w:rsidRPr="00D90217">
        <w:rPr>
          <w:rFonts w:ascii="Times New Roman" w:hAnsi="Times New Roman" w:cs="Times New Roman"/>
          <w:b/>
          <w:bCs/>
          <w:i/>
          <w:iCs/>
          <w:color w:val="EE0000"/>
          <w:sz w:val="20"/>
          <w:szCs w:val="20"/>
        </w:rPr>
        <w:t xml:space="preserve"> and </w:t>
      </w:r>
      <w:proofErr w:type="spellStart"/>
      <w:r w:rsidRPr="00D90217">
        <w:rPr>
          <w:rFonts w:ascii="Times New Roman" w:hAnsi="Times New Roman" w:cs="Times New Roman"/>
          <w:b/>
          <w:bCs/>
          <w:i/>
          <w:iCs/>
          <w:color w:val="EE0000"/>
          <w:sz w:val="20"/>
          <w:szCs w:val="20"/>
        </w:rPr>
        <w:t>architecture</w:t>
      </w:r>
      <w:proofErr w:type="spellEnd"/>
      <w:r w:rsidRPr="00D90217">
        <w:rPr>
          <w:rFonts w:ascii="Times New Roman" w:hAnsi="Times New Roman" w:cs="Times New Roman"/>
          <w:b/>
          <w:bCs/>
          <w:i/>
          <w:iCs/>
          <w:color w:val="EE0000"/>
          <w:sz w:val="20"/>
          <w:szCs w:val="20"/>
        </w:rPr>
        <w:t xml:space="preserve"> of the </w:t>
      </w:r>
      <w:proofErr w:type="spellStart"/>
      <w:r w:rsidRPr="00D90217">
        <w:rPr>
          <w:rFonts w:ascii="Times New Roman" w:hAnsi="Times New Roman" w:cs="Times New Roman"/>
          <w:b/>
          <w:bCs/>
          <w:i/>
          <w:iCs/>
          <w:color w:val="EE0000"/>
          <w:sz w:val="20"/>
          <w:szCs w:val="20"/>
        </w:rPr>
        <w:t>developed</w:t>
      </w:r>
      <w:proofErr w:type="spellEnd"/>
      <w:r w:rsidRPr="00D90217">
        <w:rPr>
          <w:rFonts w:ascii="Times New Roman" w:hAnsi="Times New Roman" w:cs="Times New Roman"/>
          <w:b/>
          <w:bCs/>
          <w:i/>
          <w:iCs/>
          <w:color w:val="EE0000"/>
          <w:sz w:val="20"/>
          <w:szCs w:val="20"/>
        </w:rPr>
        <w:t xml:space="preserve"> system or </w:t>
      </w:r>
      <w:proofErr w:type="spellStart"/>
      <w:r w:rsidRPr="00D90217">
        <w:rPr>
          <w:rFonts w:ascii="Times New Roman" w:hAnsi="Times New Roman" w:cs="Times New Roman"/>
          <w:b/>
          <w:bCs/>
          <w:i/>
          <w:iCs/>
          <w:color w:val="EE0000"/>
          <w:sz w:val="20"/>
          <w:szCs w:val="20"/>
        </w:rPr>
        <w:t>proposed</w:t>
      </w:r>
      <w:proofErr w:type="spellEnd"/>
      <w:r w:rsidRPr="00D90217">
        <w:rPr>
          <w:rFonts w:ascii="Times New Roman" w:hAnsi="Times New Roman" w:cs="Times New Roman"/>
          <w:b/>
          <w:bCs/>
          <w:i/>
          <w:iCs/>
          <w:color w:val="EE0000"/>
          <w:sz w:val="20"/>
          <w:szCs w:val="20"/>
        </w:rPr>
        <w:t xml:space="preserve"> model. The purpose of this </w:t>
      </w:r>
      <w:proofErr w:type="spellStart"/>
      <w:r w:rsidRPr="00D90217">
        <w:rPr>
          <w:rFonts w:ascii="Times New Roman" w:hAnsi="Times New Roman" w:cs="Times New Roman"/>
          <w:b/>
          <w:bCs/>
          <w:i/>
          <w:iCs/>
          <w:color w:val="EE0000"/>
          <w:sz w:val="20"/>
          <w:szCs w:val="20"/>
        </w:rPr>
        <w:t>chapter</w:t>
      </w:r>
      <w:proofErr w:type="spellEnd"/>
      <w:r w:rsidRPr="00D90217">
        <w:rPr>
          <w:rFonts w:ascii="Times New Roman" w:hAnsi="Times New Roman" w:cs="Times New Roman"/>
          <w:b/>
          <w:bCs/>
          <w:i/>
          <w:iCs/>
          <w:color w:val="EE0000"/>
          <w:sz w:val="20"/>
          <w:szCs w:val="20"/>
        </w:rPr>
        <w:t xml:space="preserve"> is to </w:t>
      </w:r>
      <w:proofErr w:type="spellStart"/>
      <w:r w:rsidRPr="00D90217">
        <w:rPr>
          <w:rFonts w:ascii="Times New Roman" w:hAnsi="Times New Roman" w:cs="Times New Roman"/>
          <w:b/>
          <w:bCs/>
          <w:i/>
          <w:iCs/>
          <w:color w:val="EE0000"/>
          <w:sz w:val="20"/>
          <w:szCs w:val="20"/>
        </w:rPr>
        <w:t>describe</w:t>
      </w:r>
      <w:proofErr w:type="spellEnd"/>
      <w:r w:rsidRPr="00D90217">
        <w:rPr>
          <w:rFonts w:ascii="Times New Roman" w:hAnsi="Times New Roman" w:cs="Times New Roman"/>
          <w:b/>
          <w:bCs/>
          <w:i/>
          <w:iCs/>
          <w:color w:val="EE0000"/>
          <w:sz w:val="20"/>
          <w:szCs w:val="20"/>
        </w:rPr>
        <w:t xml:space="preserve"> how the system </w:t>
      </w:r>
      <w:proofErr w:type="spellStart"/>
      <w:r w:rsidRPr="00D90217">
        <w:rPr>
          <w:rFonts w:ascii="Times New Roman" w:hAnsi="Times New Roman" w:cs="Times New Roman"/>
          <w:b/>
          <w:bCs/>
          <w:i/>
          <w:iCs/>
          <w:color w:val="EE0000"/>
          <w:sz w:val="20"/>
          <w:szCs w:val="20"/>
        </w:rPr>
        <w:t>works</w:t>
      </w:r>
      <w:proofErr w:type="spellEnd"/>
      <w:r w:rsidRPr="00D90217">
        <w:rPr>
          <w:rFonts w:ascii="Times New Roman" w:hAnsi="Times New Roman" w:cs="Times New Roman"/>
          <w:b/>
          <w:bCs/>
          <w:i/>
          <w:iCs/>
          <w:color w:val="EE0000"/>
          <w:sz w:val="20"/>
          <w:szCs w:val="20"/>
        </w:rPr>
        <w:t xml:space="preserve">, how its components interact, and </w:t>
      </w:r>
      <w:proofErr w:type="spellStart"/>
      <w:r w:rsidRPr="00D90217">
        <w:rPr>
          <w:rFonts w:ascii="Times New Roman" w:hAnsi="Times New Roman" w:cs="Times New Roman"/>
          <w:b/>
          <w:bCs/>
          <w:i/>
          <w:iCs/>
          <w:color w:val="EE0000"/>
          <w:sz w:val="20"/>
          <w:szCs w:val="20"/>
        </w:rPr>
        <w:t>why</w:t>
      </w:r>
      <w:proofErr w:type="spellEnd"/>
      <w:r w:rsidRPr="00D90217">
        <w:rPr>
          <w:rFonts w:ascii="Times New Roman" w:hAnsi="Times New Roman" w:cs="Times New Roman"/>
          <w:b/>
          <w:bCs/>
          <w:i/>
          <w:iCs/>
          <w:color w:val="EE0000"/>
          <w:sz w:val="20"/>
          <w:szCs w:val="20"/>
        </w:rPr>
        <w:t xml:space="preserve"> certain </w:t>
      </w:r>
      <w:proofErr w:type="spellStart"/>
      <w:r w:rsidRPr="00D90217">
        <w:rPr>
          <w:rFonts w:ascii="Times New Roman" w:hAnsi="Times New Roman" w:cs="Times New Roman"/>
          <w:b/>
          <w:bCs/>
          <w:i/>
          <w:iCs/>
          <w:color w:val="EE0000"/>
          <w:sz w:val="20"/>
          <w:szCs w:val="20"/>
        </w:rPr>
        <w:t>design</w:t>
      </w:r>
      <w:proofErr w:type="spellEnd"/>
      <w:r w:rsidRPr="00D90217">
        <w:rPr>
          <w:rFonts w:ascii="Times New Roman" w:hAnsi="Times New Roman" w:cs="Times New Roman"/>
          <w:b/>
          <w:bCs/>
          <w:i/>
          <w:iCs/>
          <w:color w:val="EE0000"/>
          <w:sz w:val="20"/>
          <w:szCs w:val="20"/>
        </w:rPr>
        <w:t xml:space="preserve"> </w:t>
      </w:r>
      <w:proofErr w:type="spellStart"/>
      <w:r w:rsidRPr="00D90217">
        <w:rPr>
          <w:rFonts w:ascii="Times New Roman" w:hAnsi="Times New Roman" w:cs="Times New Roman"/>
          <w:b/>
          <w:bCs/>
          <w:i/>
          <w:iCs/>
          <w:color w:val="EE0000"/>
          <w:sz w:val="20"/>
          <w:szCs w:val="20"/>
        </w:rPr>
        <w:t>choices</w:t>
      </w:r>
      <w:proofErr w:type="spellEnd"/>
      <w:r w:rsidRPr="00D90217">
        <w:rPr>
          <w:rFonts w:ascii="Times New Roman" w:hAnsi="Times New Roman" w:cs="Times New Roman"/>
          <w:b/>
          <w:bCs/>
          <w:i/>
          <w:iCs/>
          <w:color w:val="EE0000"/>
          <w:sz w:val="20"/>
          <w:szCs w:val="20"/>
        </w:rPr>
        <w:t xml:space="preserve"> </w:t>
      </w:r>
      <w:proofErr w:type="spellStart"/>
      <w:r w:rsidRPr="00D90217">
        <w:rPr>
          <w:rFonts w:ascii="Times New Roman" w:hAnsi="Times New Roman" w:cs="Times New Roman"/>
          <w:b/>
          <w:bCs/>
          <w:i/>
          <w:iCs/>
          <w:color w:val="EE0000"/>
          <w:sz w:val="20"/>
          <w:szCs w:val="20"/>
        </w:rPr>
        <w:t>were</w:t>
      </w:r>
      <w:proofErr w:type="spellEnd"/>
      <w:r w:rsidRPr="00D90217">
        <w:rPr>
          <w:rFonts w:ascii="Times New Roman" w:hAnsi="Times New Roman" w:cs="Times New Roman"/>
          <w:b/>
          <w:bCs/>
          <w:i/>
          <w:iCs/>
          <w:color w:val="EE0000"/>
          <w:sz w:val="20"/>
          <w:szCs w:val="20"/>
        </w:rPr>
        <w:t xml:space="preserve"> </w:t>
      </w:r>
      <w:proofErr w:type="spellStart"/>
      <w:r w:rsidRPr="00D90217">
        <w:rPr>
          <w:rFonts w:ascii="Times New Roman" w:hAnsi="Times New Roman" w:cs="Times New Roman"/>
          <w:b/>
          <w:bCs/>
          <w:i/>
          <w:iCs/>
          <w:color w:val="EE0000"/>
          <w:sz w:val="20"/>
          <w:szCs w:val="20"/>
        </w:rPr>
        <w:t>made</w:t>
      </w:r>
      <w:proofErr w:type="spellEnd"/>
      <w:r w:rsidRPr="00D90217">
        <w:rPr>
          <w:rFonts w:ascii="Times New Roman" w:hAnsi="Times New Roman" w:cs="Times New Roman"/>
          <w:b/>
          <w:bCs/>
          <w:i/>
          <w:iCs/>
          <w:color w:val="EE0000"/>
          <w:sz w:val="20"/>
          <w:szCs w:val="20"/>
        </w:rPr>
        <w:t>.)</w:t>
      </w:r>
    </w:p>
    <w:p w14:paraId="0F2EC59B" w14:textId="1E8D59A3" w:rsidR="004A772D" w:rsidRPr="00846ACF" w:rsidRDefault="0095548C" w:rsidP="00CC7087">
      <w:pPr>
        <w:pStyle w:val="Balk1"/>
      </w:pPr>
      <w:r>
        <w:t>SYSTEM DESIGN AND ARCHITECTURE</w:t>
      </w:r>
    </w:p>
    <w:p w14:paraId="02FB8253" w14:textId="541C3321" w:rsidR="004A772D" w:rsidRPr="002F2B9E" w:rsidRDefault="004A772D" w:rsidP="00CC7087">
      <w:pPr>
        <w:pStyle w:val="ListeParagraf"/>
        <w:tabs>
          <w:tab w:val="left" w:pos="709"/>
        </w:tabs>
        <w:spacing w:after="0" w:afterAutospacing="0" w:line="360" w:lineRule="auto"/>
        <w:ind w:left="0"/>
        <w:rPr>
          <w:rFonts w:ascii="Times New Roman" w:hAnsi="Times New Roman" w:cs="Times New Roman"/>
          <w:sz w:val="24"/>
          <w:szCs w:val="24"/>
        </w:rPr>
      </w:pPr>
      <w:r>
        <w:rPr>
          <w:rFonts w:ascii="Times New Roman" w:hAnsi="Times New Roman" w:cs="Times New Roman"/>
          <w:sz w:val="24"/>
          <w:szCs w:val="24"/>
        </w:rPr>
        <w:tab/>
      </w:r>
      <w:r w:rsidR="00135E52" w:rsidRPr="00135E52">
        <w:rPr>
          <w:rFonts w:ascii="Times New Roman" w:hAnsi="Times New Roman" w:cs="Times New Roman"/>
          <w:sz w:val="24"/>
          <w:szCs w:val="24"/>
        </w:rPr>
        <w:t xml:space="preserve">In this </w:t>
      </w:r>
      <w:proofErr w:type="spellStart"/>
      <w:r w:rsidR="00135E52" w:rsidRPr="00135E52">
        <w:rPr>
          <w:rFonts w:ascii="Times New Roman" w:hAnsi="Times New Roman" w:cs="Times New Roman"/>
          <w:sz w:val="24"/>
          <w:szCs w:val="24"/>
        </w:rPr>
        <w:t>section</w:t>
      </w:r>
      <w:proofErr w:type="spellEnd"/>
      <w:r w:rsidR="00135E52" w:rsidRPr="00135E52">
        <w:rPr>
          <w:rFonts w:ascii="Times New Roman" w:hAnsi="Times New Roman" w:cs="Times New Roman"/>
          <w:sz w:val="24"/>
          <w:szCs w:val="24"/>
        </w:rPr>
        <w:t xml:space="preserve"> of the study, it is described how the system is </w:t>
      </w:r>
      <w:proofErr w:type="spellStart"/>
      <w:r w:rsidR="00135E52" w:rsidRPr="00135E52">
        <w:rPr>
          <w:rFonts w:ascii="Times New Roman" w:hAnsi="Times New Roman" w:cs="Times New Roman"/>
          <w:sz w:val="24"/>
          <w:szCs w:val="24"/>
        </w:rPr>
        <w:t>designed</w:t>
      </w:r>
      <w:proofErr w:type="spellEnd"/>
      <w:r w:rsidR="00135E52" w:rsidRPr="00135E52">
        <w:rPr>
          <w:rFonts w:ascii="Times New Roman" w:hAnsi="Times New Roman" w:cs="Times New Roman"/>
          <w:sz w:val="24"/>
          <w:szCs w:val="24"/>
        </w:rPr>
        <w:t xml:space="preserve">, which </w:t>
      </w:r>
      <w:proofErr w:type="spellStart"/>
      <w:r w:rsidR="00135E52" w:rsidRPr="00135E52">
        <w:rPr>
          <w:rFonts w:ascii="Times New Roman" w:hAnsi="Times New Roman" w:cs="Times New Roman"/>
          <w:sz w:val="24"/>
          <w:szCs w:val="24"/>
        </w:rPr>
        <w:t>architecture</w:t>
      </w:r>
      <w:proofErr w:type="spellEnd"/>
      <w:r w:rsidR="00135E52" w:rsidRPr="00135E52">
        <w:rPr>
          <w:rFonts w:ascii="Times New Roman" w:hAnsi="Times New Roman" w:cs="Times New Roman"/>
          <w:sz w:val="24"/>
          <w:szCs w:val="24"/>
        </w:rPr>
        <w:t xml:space="preserve"> is used, and what </w:t>
      </w:r>
      <w:proofErr w:type="spellStart"/>
      <w:r w:rsidR="00135E52" w:rsidRPr="00135E52">
        <w:rPr>
          <w:rFonts w:ascii="Times New Roman" w:hAnsi="Times New Roman" w:cs="Times New Roman"/>
          <w:sz w:val="24"/>
          <w:szCs w:val="24"/>
        </w:rPr>
        <w:t>factors</w:t>
      </w:r>
      <w:proofErr w:type="spellEnd"/>
      <w:r w:rsidR="00135E52" w:rsidRPr="00135E52">
        <w:rPr>
          <w:rFonts w:ascii="Times New Roman" w:hAnsi="Times New Roman" w:cs="Times New Roman"/>
          <w:sz w:val="24"/>
          <w:szCs w:val="24"/>
        </w:rPr>
        <w:t xml:space="preserve"> </w:t>
      </w:r>
      <w:proofErr w:type="spellStart"/>
      <w:r w:rsidR="00135E52" w:rsidRPr="00135E52">
        <w:rPr>
          <w:rFonts w:ascii="Times New Roman" w:hAnsi="Times New Roman" w:cs="Times New Roman"/>
          <w:sz w:val="24"/>
          <w:szCs w:val="24"/>
        </w:rPr>
        <w:t>were</w:t>
      </w:r>
      <w:proofErr w:type="spellEnd"/>
      <w:r w:rsidR="00135E52" w:rsidRPr="00135E52">
        <w:rPr>
          <w:rFonts w:ascii="Times New Roman" w:hAnsi="Times New Roman" w:cs="Times New Roman"/>
          <w:sz w:val="24"/>
          <w:szCs w:val="24"/>
        </w:rPr>
        <w:t xml:space="preserve"> considered while developing the </w:t>
      </w:r>
      <w:proofErr w:type="spellStart"/>
      <w:r w:rsidR="00135E52" w:rsidRPr="00135E52">
        <w:rPr>
          <w:rFonts w:ascii="Times New Roman" w:hAnsi="Times New Roman" w:cs="Times New Roman"/>
          <w:sz w:val="24"/>
          <w:szCs w:val="24"/>
        </w:rPr>
        <w:t>architecture</w:t>
      </w:r>
      <w:proofErr w:type="spellEnd"/>
      <w:r w:rsidR="00135E52" w:rsidRPr="00135E52">
        <w:rPr>
          <w:rFonts w:ascii="Times New Roman" w:hAnsi="Times New Roman" w:cs="Times New Roman"/>
          <w:sz w:val="24"/>
          <w:szCs w:val="24"/>
        </w:rPr>
        <w:t>.</w:t>
      </w:r>
    </w:p>
    <w:p w14:paraId="31452E2D" w14:textId="4F498FBD" w:rsidR="004A772D" w:rsidRPr="00CC7087" w:rsidRDefault="005A7C54" w:rsidP="00CC7087">
      <w:pPr>
        <w:pStyle w:val="Balk2"/>
      </w:pPr>
      <w:r w:rsidRPr="00CC7087">
        <w:t xml:space="preserve">Overall System </w:t>
      </w:r>
      <w:proofErr w:type="spellStart"/>
      <w:r w:rsidRPr="00CC7087">
        <w:t>Overview</w:t>
      </w:r>
      <w:proofErr w:type="spellEnd"/>
    </w:p>
    <w:p w14:paraId="3C093397" w14:textId="09771062" w:rsidR="00CE38F0" w:rsidRPr="00CC7087" w:rsidRDefault="00BB2836" w:rsidP="00CC7087">
      <w:pPr>
        <w:pStyle w:val="ListeParagraf"/>
        <w:spacing w:after="0" w:afterAutospacing="0" w:line="360" w:lineRule="auto"/>
        <w:ind w:left="0" w:firstLine="709"/>
        <w:rPr>
          <w:rFonts w:ascii="Times New Roman" w:hAnsi="Times New Roman" w:cs="Times New Roman"/>
          <w:sz w:val="24"/>
          <w:szCs w:val="24"/>
        </w:rPr>
      </w:pPr>
      <w:r w:rsidRPr="00BB2836">
        <w:rPr>
          <w:rFonts w:ascii="Times New Roman" w:hAnsi="Times New Roman" w:cs="Times New Roman"/>
          <w:sz w:val="24"/>
          <w:szCs w:val="24"/>
        </w:rPr>
        <w:t xml:space="preserve">The </w:t>
      </w:r>
      <w:proofErr w:type="spellStart"/>
      <w:r w:rsidRPr="00BB2836">
        <w:rPr>
          <w:rFonts w:ascii="Times New Roman" w:hAnsi="Times New Roman" w:cs="Times New Roman"/>
          <w:sz w:val="24"/>
          <w:szCs w:val="24"/>
        </w:rPr>
        <w:t>proposed</w:t>
      </w:r>
      <w:proofErr w:type="spellEnd"/>
      <w:r w:rsidRPr="00BB2836">
        <w:rPr>
          <w:rFonts w:ascii="Times New Roman" w:hAnsi="Times New Roman" w:cs="Times New Roman"/>
          <w:sz w:val="24"/>
          <w:szCs w:val="24"/>
        </w:rPr>
        <w:t xml:space="preserve"> system </w:t>
      </w:r>
      <w:proofErr w:type="spellStart"/>
      <w:r w:rsidRPr="00BB2836">
        <w:rPr>
          <w:rFonts w:ascii="Times New Roman" w:hAnsi="Times New Roman" w:cs="Times New Roman"/>
          <w:sz w:val="24"/>
          <w:szCs w:val="24"/>
        </w:rPr>
        <w:t>comprises</w:t>
      </w:r>
      <w:proofErr w:type="spellEnd"/>
      <w:r w:rsidRPr="00BB2836">
        <w:rPr>
          <w:rFonts w:ascii="Times New Roman" w:hAnsi="Times New Roman" w:cs="Times New Roman"/>
          <w:sz w:val="24"/>
          <w:szCs w:val="24"/>
        </w:rPr>
        <w:t xml:space="preserve"> </w:t>
      </w:r>
      <w:proofErr w:type="spellStart"/>
      <w:r w:rsidRPr="00BB2836">
        <w:rPr>
          <w:rFonts w:ascii="Times New Roman" w:hAnsi="Times New Roman" w:cs="Times New Roman"/>
          <w:sz w:val="24"/>
          <w:szCs w:val="24"/>
        </w:rPr>
        <w:t>several</w:t>
      </w:r>
      <w:proofErr w:type="spellEnd"/>
      <w:r w:rsidRPr="00BB2836">
        <w:rPr>
          <w:rFonts w:ascii="Times New Roman" w:hAnsi="Times New Roman" w:cs="Times New Roman"/>
          <w:sz w:val="24"/>
          <w:szCs w:val="24"/>
        </w:rPr>
        <w:t xml:space="preserve"> interconnected </w:t>
      </w:r>
      <w:proofErr w:type="spellStart"/>
      <w:r w:rsidRPr="00BB2836">
        <w:rPr>
          <w:rFonts w:ascii="Times New Roman" w:hAnsi="Times New Roman" w:cs="Times New Roman"/>
          <w:sz w:val="24"/>
          <w:szCs w:val="24"/>
        </w:rPr>
        <w:t>modules</w:t>
      </w:r>
      <w:proofErr w:type="spellEnd"/>
      <w:r w:rsidRPr="00BB2836">
        <w:rPr>
          <w:rFonts w:ascii="Times New Roman" w:hAnsi="Times New Roman" w:cs="Times New Roman"/>
          <w:sz w:val="24"/>
          <w:szCs w:val="24"/>
        </w:rPr>
        <w:t xml:space="preserve">, including </w:t>
      </w:r>
      <w:proofErr w:type="gramStart"/>
      <w:r w:rsidRPr="00BB2836">
        <w:rPr>
          <w:rFonts w:ascii="Times New Roman" w:hAnsi="Times New Roman" w:cs="Times New Roman"/>
          <w:sz w:val="24"/>
          <w:szCs w:val="24"/>
        </w:rPr>
        <w:t>data</w:t>
      </w:r>
      <w:proofErr w:type="gramEnd"/>
      <w:r w:rsidRPr="00BB2836">
        <w:rPr>
          <w:rFonts w:ascii="Times New Roman" w:hAnsi="Times New Roman" w:cs="Times New Roman"/>
          <w:sz w:val="24"/>
          <w:szCs w:val="24"/>
        </w:rPr>
        <w:t xml:space="preserve"> </w:t>
      </w:r>
      <w:proofErr w:type="spellStart"/>
      <w:r w:rsidRPr="00BB2836">
        <w:rPr>
          <w:rFonts w:ascii="Times New Roman" w:hAnsi="Times New Roman" w:cs="Times New Roman"/>
          <w:sz w:val="24"/>
          <w:szCs w:val="24"/>
        </w:rPr>
        <w:t>ingestion</w:t>
      </w:r>
      <w:proofErr w:type="spellEnd"/>
      <w:r w:rsidRPr="00BB2836">
        <w:rPr>
          <w:rFonts w:ascii="Times New Roman" w:hAnsi="Times New Roman" w:cs="Times New Roman"/>
          <w:sz w:val="24"/>
          <w:szCs w:val="24"/>
        </w:rPr>
        <w:t xml:space="preserve">, </w:t>
      </w:r>
      <w:proofErr w:type="spellStart"/>
      <w:r w:rsidRPr="00BB2836">
        <w:rPr>
          <w:rFonts w:ascii="Times New Roman" w:hAnsi="Times New Roman" w:cs="Times New Roman"/>
          <w:sz w:val="24"/>
          <w:szCs w:val="24"/>
        </w:rPr>
        <w:t>preprocessing</w:t>
      </w:r>
      <w:proofErr w:type="spellEnd"/>
      <w:r w:rsidRPr="00BB2836">
        <w:rPr>
          <w:rFonts w:ascii="Times New Roman" w:hAnsi="Times New Roman" w:cs="Times New Roman"/>
          <w:sz w:val="24"/>
          <w:szCs w:val="24"/>
        </w:rPr>
        <w:t xml:space="preserve">, model </w:t>
      </w:r>
      <w:proofErr w:type="spellStart"/>
      <w:r w:rsidRPr="00BB2836">
        <w:rPr>
          <w:rFonts w:ascii="Times New Roman" w:hAnsi="Times New Roman" w:cs="Times New Roman"/>
          <w:sz w:val="24"/>
          <w:szCs w:val="24"/>
        </w:rPr>
        <w:t>training</w:t>
      </w:r>
      <w:proofErr w:type="spellEnd"/>
      <w:r w:rsidRPr="00BB2836">
        <w:rPr>
          <w:rFonts w:ascii="Times New Roman" w:hAnsi="Times New Roman" w:cs="Times New Roman"/>
          <w:sz w:val="24"/>
          <w:szCs w:val="24"/>
        </w:rPr>
        <w:t xml:space="preserve">, </w:t>
      </w:r>
      <w:proofErr w:type="spellStart"/>
      <w:r w:rsidRPr="00BB2836">
        <w:rPr>
          <w:rFonts w:ascii="Times New Roman" w:hAnsi="Times New Roman" w:cs="Times New Roman"/>
          <w:sz w:val="24"/>
          <w:szCs w:val="24"/>
        </w:rPr>
        <w:t>prediction</w:t>
      </w:r>
      <w:proofErr w:type="spellEnd"/>
      <w:r w:rsidRPr="00BB2836">
        <w:rPr>
          <w:rFonts w:ascii="Times New Roman" w:hAnsi="Times New Roman" w:cs="Times New Roman"/>
          <w:sz w:val="24"/>
          <w:szCs w:val="24"/>
        </w:rPr>
        <w:t xml:space="preserve"> </w:t>
      </w:r>
      <w:proofErr w:type="spellStart"/>
      <w:r w:rsidRPr="00BB2836">
        <w:rPr>
          <w:rFonts w:ascii="Times New Roman" w:hAnsi="Times New Roman" w:cs="Times New Roman"/>
          <w:sz w:val="24"/>
          <w:szCs w:val="24"/>
        </w:rPr>
        <w:t>services</w:t>
      </w:r>
      <w:proofErr w:type="spellEnd"/>
      <w:r w:rsidRPr="00BB2836">
        <w:rPr>
          <w:rFonts w:ascii="Times New Roman" w:hAnsi="Times New Roman" w:cs="Times New Roman"/>
          <w:sz w:val="24"/>
          <w:szCs w:val="24"/>
        </w:rPr>
        <w:t xml:space="preserve">, and a </w:t>
      </w:r>
      <w:proofErr w:type="spellStart"/>
      <w:r w:rsidRPr="00BB2836">
        <w:rPr>
          <w:rFonts w:ascii="Times New Roman" w:hAnsi="Times New Roman" w:cs="Times New Roman"/>
          <w:sz w:val="24"/>
          <w:szCs w:val="24"/>
        </w:rPr>
        <w:t>visualization</w:t>
      </w:r>
      <w:proofErr w:type="spellEnd"/>
      <w:r w:rsidRPr="00BB2836">
        <w:rPr>
          <w:rFonts w:ascii="Times New Roman" w:hAnsi="Times New Roman" w:cs="Times New Roman"/>
          <w:sz w:val="24"/>
          <w:szCs w:val="24"/>
        </w:rPr>
        <w:t xml:space="preserve"> </w:t>
      </w:r>
      <w:proofErr w:type="spellStart"/>
      <w:r w:rsidRPr="00BB2836">
        <w:rPr>
          <w:rFonts w:ascii="Times New Roman" w:hAnsi="Times New Roman" w:cs="Times New Roman"/>
          <w:sz w:val="24"/>
          <w:szCs w:val="24"/>
        </w:rPr>
        <w:t>dashboard</w:t>
      </w:r>
      <w:proofErr w:type="spellEnd"/>
      <w:r w:rsidRPr="00BB2836">
        <w:rPr>
          <w:rFonts w:ascii="Times New Roman" w:hAnsi="Times New Roman" w:cs="Times New Roman"/>
          <w:sz w:val="24"/>
          <w:szCs w:val="24"/>
        </w:rPr>
        <w:t xml:space="preserve">. Its modular </w:t>
      </w:r>
      <w:proofErr w:type="spellStart"/>
      <w:r w:rsidRPr="00BB2836">
        <w:rPr>
          <w:rFonts w:ascii="Times New Roman" w:hAnsi="Times New Roman" w:cs="Times New Roman"/>
          <w:sz w:val="24"/>
          <w:szCs w:val="24"/>
        </w:rPr>
        <w:t>design</w:t>
      </w:r>
      <w:proofErr w:type="spellEnd"/>
      <w:r w:rsidRPr="00BB2836">
        <w:rPr>
          <w:rFonts w:ascii="Times New Roman" w:hAnsi="Times New Roman" w:cs="Times New Roman"/>
          <w:sz w:val="24"/>
          <w:szCs w:val="24"/>
        </w:rPr>
        <w:t xml:space="preserve"> </w:t>
      </w:r>
      <w:proofErr w:type="spellStart"/>
      <w:r w:rsidRPr="00BB2836">
        <w:rPr>
          <w:rFonts w:ascii="Times New Roman" w:hAnsi="Times New Roman" w:cs="Times New Roman"/>
          <w:sz w:val="24"/>
          <w:szCs w:val="24"/>
        </w:rPr>
        <w:t>supports</w:t>
      </w:r>
      <w:proofErr w:type="spellEnd"/>
      <w:r w:rsidRPr="00BB2836">
        <w:rPr>
          <w:rFonts w:ascii="Times New Roman" w:hAnsi="Times New Roman" w:cs="Times New Roman"/>
          <w:sz w:val="24"/>
          <w:szCs w:val="24"/>
        </w:rPr>
        <w:t xml:space="preserve"> </w:t>
      </w:r>
      <w:proofErr w:type="spellStart"/>
      <w:r w:rsidRPr="00BB2836">
        <w:rPr>
          <w:rFonts w:ascii="Times New Roman" w:hAnsi="Times New Roman" w:cs="Times New Roman"/>
          <w:sz w:val="24"/>
          <w:szCs w:val="24"/>
        </w:rPr>
        <w:t>scalability</w:t>
      </w:r>
      <w:proofErr w:type="spellEnd"/>
      <w:r w:rsidRPr="00BB2836">
        <w:rPr>
          <w:rFonts w:ascii="Times New Roman" w:hAnsi="Times New Roman" w:cs="Times New Roman"/>
          <w:sz w:val="24"/>
          <w:szCs w:val="24"/>
        </w:rPr>
        <w:t xml:space="preserve"> and </w:t>
      </w:r>
      <w:proofErr w:type="spellStart"/>
      <w:r w:rsidRPr="00BB2836">
        <w:rPr>
          <w:rFonts w:ascii="Times New Roman" w:hAnsi="Times New Roman" w:cs="Times New Roman"/>
          <w:sz w:val="24"/>
          <w:szCs w:val="24"/>
        </w:rPr>
        <w:t>easy</w:t>
      </w:r>
      <w:proofErr w:type="spellEnd"/>
      <w:r w:rsidRPr="00BB2836">
        <w:rPr>
          <w:rFonts w:ascii="Times New Roman" w:hAnsi="Times New Roman" w:cs="Times New Roman"/>
          <w:sz w:val="24"/>
          <w:szCs w:val="24"/>
        </w:rPr>
        <w:t xml:space="preserve"> </w:t>
      </w:r>
      <w:proofErr w:type="spellStart"/>
      <w:r w:rsidRPr="00BB2836">
        <w:rPr>
          <w:rFonts w:ascii="Times New Roman" w:hAnsi="Times New Roman" w:cs="Times New Roman"/>
          <w:sz w:val="24"/>
          <w:szCs w:val="24"/>
        </w:rPr>
        <w:t>maintenance</w:t>
      </w:r>
      <w:proofErr w:type="spellEnd"/>
      <w:r w:rsidRPr="00BB2836">
        <w:rPr>
          <w:rFonts w:ascii="Times New Roman" w:hAnsi="Times New Roman" w:cs="Times New Roman"/>
          <w:sz w:val="24"/>
          <w:szCs w:val="24"/>
        </w:rPr>
        <w:t xml:space="preserve"> (</w:t>
      </w:r>
      <w:proofErr w:type="spellStart"/>
      <w:r w:rsidRPr="00BB2836">
        <w:rPr>
          <w:rFonts w:ascii="Times New Roman" w:hAnsi="Times New Roman" w:cs="Times New Roman"/>
          <w:sz w:val="24"/>
          <w:szCs w:val="24"/>
        </w:rPr>
        <w:t>Brownlee</w:t>
      </w:r>
      <w:proofErr w:type="spellEnd"/>
      <w:r w:rsidRPr="00BB2836">
        <w:rPr>
          <w:rFonts w:ascii="Times New Roman" w:hAnsi="Times New Roman" w:cs="Times New Roman"/>
          <w:sz w:val="24"/>
          <w:szCs w:val="24"/>
        </w:rPr>
        <w:t xml:space="preserve">, 2018). The </w:t>
      </w:r>
      <w:proofErr w:type="spellStart"/>
      <w:r w:rsidRPr="00BB2836">
        <w:rPr>
          <w:rFonts w:ascii="Times New Roman" w:hAnsi="Times New Roman" w:cs="Times New Roman"/>
          <w:sz w:val="24"/>
          <w:szCs w:val="24"/>
        </w:rPr>
        <w:t>architecture</w:t>
      </w:r>
      <w:proofErr w:type="spellEnd"/>
      <w:r w:rsidRPr="00BB2836">
        <w:rPr>
          <w:rFonts w:ascii="Times New Roman" w:hAnsi="Times New Roman" w:cs="Times New Roman"/>
          <w:sz w:val="24"/>
          <w:szCs w:val="24"/>
        </w:rPr>
        <w:t xml:space="preserve"> follows a </w:t>
      </w:r>
      <w:proofErr w:type="spellStart"/>
      <w:r w:rsidRPr="00BB2836">
        <w:rPr>
          <w:rFonts w:ascii="Times New Roman" w:hAnsi="Times New Roman" w:cs="Times New Roman"/>
          <w:sz w:val="24"/>
          <w:szCs w:val="24"/>
        </w:rPr>
        <w:t>layered</w:t>
      </w:r>
      <w:proofErr w:type="spellEnd"/>
      <w:r w:rsidRPr="00BB2836">
        <w:rPr>
          <w:rFonts w:ascii="Times New Roman" w:hAnsi="Times New Roman" w:cs="Times New Roman"/>
          <w:sz w:val="24"/>
          <w:szCs w:val="24"/>
        </w:rPr>
        <w:t xml:space="preserve"> approach, </w:t>
      </w:r>
      <w:proofErr w:type="spellStart"/>
      <w:r w:rsidRPr="00BB2836">
        <w:rPr>
          <w:rFonts w:ascii="Times New Roman" w:hAnsi="Times New Roman" w:cs="Times New Roman"/>
          <w:sz w:val="24"/>
          <w:szCs w:val="24"/>
        </w:rPr>
        <w:t>separating</w:t>
      </w:r>
      <w:proofErr w:type="spellEnd"/>
      <w:r w:rsidRPr="00BB2836">
        <w:rPr>
          <w:rFonts w:ascii="Times New Roman" w:hAnsi="Times New Roman" w:cs="Times New Roman"/>
          <w:sz w:val="24"/>
          <w:szCs w:val="24"/>
        </w:rPr>
        <w:t xml:space="preserve"> </w:t>
      </w:r>
      <w:proofErr w:type="gramStart"/>
      <w:r w:rsidRPr="00BB2836">
        <w:rPr>
          <w:rFonts w:ascii="Times New Roman" w:hAnsi="Times New Roman" w:cs="Times New Roman"/>
          <w:sz w:val="24"/>
          <w:szCs w:val="24"/>
        </w:rPr>
        <w:t>data</w:t>
      </w:r>
      <w:proofErr w:type="gramEnd"/>
      <w:r w:rsidRPr="00BB2836">
        <w:rPr>
          <w:rFonts w:ascii="Times New Roman" w:hAnsi="Times New Roman" w:cs="Times New Roman"/>
          <w:sz w:val="24"/>
          <w:szCs w:val="24"/>
        </w:rPr>
        <w:t xml:space="preserve"> </w:t>
      </w:r>
      <w:proofErr w:type="spellStart"/>
      <w:r w:rsidRPr="00BB2836">
        <w:rPr>
          <w:rFonts w:ascii="Times New Roman" w:hAnsi="Times New Roman" w:cs="Times New Roman"/>
          <w:sz w:val="24"/>
          <w:szCs w:val="24"/>
        </w:rPr>
        <w:t>handling</w:t>
      </w:r>
      <w:proofErr w:type="spellEnd"/>
      <w:r w:rsidRPr="00BB2836">
        <w:rPr>
          <w:rFonts w:ascii="Times New Roman" w:hAnsi="Times New Roman" w:cs="Times New Roman"/>
          <w:sz w:val="24"/>
          <w:szCs w:val="24"/>
        </w:rPr>
        <w:t xml:space="preserve"> from model </w:t>
      </w:r>
      <w:proofErr w:type="spellStart"/>
      <w:r w:rsidRPr="00BB2836">
        <w:rPr>
          <w:rFonts w:ascii="Times New Roman" w:hAnsi="Times New Roman" w:cs="Times New Roman"/>
          <w:sz w:val="24"/>
          <w:szCs w:val="24"/>
        </w:rPr>
        <w:t>inference</w:t>
      </w:r>
      <w:proofErr w:type="spellEnd"/>
      <w:r w:rsidRPr="00BB2836">
        <w:rPr>
          <w:rFonts w:ascii="Times New Roman" w:hAnsi="Times New Roman" w:cs="Times New Roman"/>
          <w:sz w:val="24"/>
          <w:szCs w:val="24"/>
        </w:rPr>
        <w:t xml:space="preserve"> to </w:t>
      </w:r>
      <w:proofErr w:type="spellStart"/>
      <w:r w:rsidRPr="00BB2836">
        <w:rPr>
          <w:rFonts w:ascii="Times New Roman" w:hAnsi="Times New Roman" w:cs="Times New Roman"/>
          <w:sz w:val="24"/>
          <w:szCs w:val="24"/>
        </w:rPr>
        <w:t>ensure</w:t>
      </w:r>
      <w:proofErr w:type="spellEnd"/>
      <w:r w:rsidRPr="00BB2836">
        <w:rPr>
          <w:rFonts w:ascii="Times New Roman" w:hAnsi="Times New Roman" w:cs="Times New Roman"/>
          <w:sz w:val="24"/>
          <w:szCs w:val="24"/>
        </w:rPr>
        <w:t xml:space="preserve"> </w:t>
      </w:r>
      <w:proofErr w:type="spellStart"/>
      <w:r w:rsidRPr="00BB2836">
        <w:rPr>
          <w:rFonts w:ascii="Times New Roman" w:hAnsi="Times New Roman" w:cs="Times New Roman"/>
          <w:sz w:val="24"/>
          <w:szCs w:val="24"/>
        </w:rPr>
        <w:t>clean</w:t>
      </w:r>
      <w:proofErr w:type="spellEnd"/>
      <w:r w:rsidRPr="00BB2836">
        <w:rPr>
          <w:rFonts w:ascii="Times New Roman" w:hAnsi="Times New Roman" w:cs="Times New Roman"/>
          <w:sz w:val="24"/>
          <w:szCs w:val="24"/>
        </w:rPr>
        <w:t xml:space="preserve"> </w:t>
      </w:r>
      <w:proofErr w:type="spellStart"/>
      <w:r w:rsidRPr="00BB2836">
        <w:rPr>
          <w:rFonts w:ascii="Times New Roman" w:hAnsi="Times New Roman" w:cs="Times New Roman"/>
          <w:sz w:val="24"/>
          <w:szCs w:val="24"/>
        </w:rPr>
        <w:t>design</w:t>
      </w:r>
      <w:proofErr w:type="spellEnd"/>
      <w:r w:rsidRPr="00BB2836">
        <w:rPr>
          <w:rFonts w:ascii="Times New Roman" w:hAnsi="Times New Roman" w:cs="Times New Roman"/>
          <w:sz w:val="24"/>
          <w:szCs w:val="24"/>
        </w:rPr>
        <w:t xml:space="preserve"> and system flexibility.</w:t>
      </w:r>
    </w:p>
    <w:p w14:paraId="2826D754" w14:textId="5F3B55A9" w:rsidR="00BB2836" w:rsidRPr="00CC7087" w:rsidRDefault="00BB2836" w:rsidP="00CC7087">
      <w:pPr>
        <w:pStyle w:val="Balk2"/>
      </w:pPr>
      <w:r w:rsidRPr="00CC7087">
        <w:t>Data Collection and Preprocessing</w:t>
      </w:r>
    </w:p>
    <w:p w14:paraId="558FD3FA" w14:textId="16CB67E4" w:rsidR="00B24823" w:rsidRPr="00B24823" w:rsidRDefault="00B24823" w:rsidP="00B24823">
      <w:pPr>
        <w:pStyle w:val="ListeParagraf"/>
        <w:spacing w:after="0" w:afterAutospacing="0" w:line="360" w:lineRule="auto"/>
        <w:ind w:left="0" w:firstLine="709"/>
        <w:rPr>
          <w:rFonts w:ascii="Times New Roman" w:hAnsi="Times New Roman" w:cs="Times New Roman"/>
          <w:sz w:val="24"/>
          <w:szCs w:val="24"/>
        </w:rPr>
      </w:pPr>
      <w:r w:rsidRPr="00B24823">
        <w:rPr>
          <w:rFonts w:ascii="Times New Roman" w:hAnsi="Times New Roman" w:cs="Times New Roman"/>
          <w:sz w:val="24"/>
          <w:szCs w:val="24"/>
        </w:rPr>
        <w:t xml:space="preserve">The financial </w:t>
      </w:r>
      <w:proofErr w:type="gramStart"/>
      <w:r w:rsidRPr="00B24823">
        <w:rPr>
          <w:rFonts w:ascii="Times New Roman" w:hAnsi="Times New Roman" w:cs="Times New Roman"/>
          <w:sz w:val="24"/>
          <w:szCs w:val="24"/>
        </w:rPr>
        <w:t>data</w:t>
      </w:r>
      <w:proofErr w:type="gramEnd"/>
      <w:r w:rsidRPr="00B24823">
        <w:rPr>
          <w:rFonts w:ascii="Times New Roman" w:hAnsi="Times New Roman" w:cs="Times New Roman"/>
          <w:sz w:val="24"/>
          <w:szCs w:val="24"/>
        </w:rPr>
        <w:t xml:space="preserve"> used in this </w:t>
      </w:r>
      <w:proofErr w:type="spellStart"/>
      <w:r w:rsidRPr="00B24823">
        <w:rPr>
          <w:rFonts w:ascii="Times New Roman" w:hAnsi="Times New Roman" w:cs="Times New Roman"/>
          <w:sz w:val="24"/>
          <w:szCs w:val="24"/>
        </w:rPr>
        <w:t>project</w:t>
      </w:r>
      <w:proofErr w:type="spell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include</w:t>
      </w:r>
      <w:proofErr w:type="spellEnd"/>
      <w:r w:rsidRPr="00B24823">
        <w:rPr>
          <w:rFonts w:ascii="Times New Roman" w:hAnsi="Times New Roman" w:cs="Times New Roman"/>
          <w:sz w:val="24"/>
          <w:szCs w:val="24"/>
        </w:rPr>
        <w:t xml:space="preserve"> historical prices, </w:t>
      </w:r>
      <w:proofErr w:type="spellStart"/>
      <w:r w:rsidRPr="00B24823">
        <w:rPr>
          <w:rFonts w:ascii="Times New Roman" w:hAnsi="Times New Roman" w:cs="Times New Roman"/>
          <w:sz w:val="24"/>
          <w:szCs w:val="24"/>
        </w:rPr>
        <w:t>currency</w:t>
      </w:r>
      <w:proofErr w:type="spell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exchange</w:t>
      </w:r>
      <w:proofErr w:type="spellEnd"/>
      <w:r w:rsidRPr="00B24823">
        <w:rPr>
          <w:rFonts w:ascii="Times New Roman" w:hAnsi="Times New Roman" w:cs="Times New Roman"/>
          <w:sz w:val="24"/>
          <w:szCs w:val="24"/>
        </w:rPr>
        <w:t xml:space="preserve"> rates, and financial </w:t>
      </w:r>
      <w:proofErr w:type="spellStart"/>
      <w:r w:rsidRPr="00B24823">
        <w:rPr>
          <w:rFonts w:ascii="Times New Roman" w:hAnsi="Times New Roman" w:cs="Times New Roman"/>
          <w:sz w:val="24"/>
          <w:szCs w:val="24"/>
        </w:rPr>
        <w:t>indices</w:t>
      </w:r>
      <w:proofErr w:type="spellEnd"/>
      <w:r w:rsidRPr="00B24823">
        <w:rPr>
          <w:rFonts w:ascii="Times New Roman" w:hAnsi="Times New Roman" w:cs="Times New Roman"/>
          <w:sz w:val="24"/>
          <w:szCs w:val="24"/>
        </w:rPr>
        <w:t xml:space="preserve">. </w:t>
      </w:r>
      <w:proofErr w:type="gramStart"/>
      <w:r w:rsidRPr="00B24823">
        <w:rPr>
          <w:rFonts w:ascii="Times New Roman" w:hAnsi="Times New Roman" w:cs="Times New Roman"/>
          <w:sz w:val="24"/>
          <w:szCs w:val="24"/>
        </w:rPr>
        <w:t>Data</w:t>
      </w:r>
      <w:proofErr w:type="gram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were</w:t>
      </w:r>
      <w:proofErr w:type="spell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collected</w:t>
      </w:r>
      <w:proofErr w:type="spellEnd"/>
      <w:r w:rsidRPr="00B24823">
        <w:rPr>
          <w:rFonts w:ascii="Times New Roman" w:hAnsi="Times New Roman" w:cs="Times New Roman"/>
          <w:sz w:val="24"/>
          <w:szCs w:val="24"/>
        </w:rPr>
        <w:t xml:space="preserve"> from </w:t>
      </w:r>
      <w:proofErr w:type="spellStart"/>
      <w:r w:rsidRPr="00B24823">
        <w:rPr>
          <w:rFonts w:ascii="Times New Roman" w:hAnsi="Times New Roman" w:cs="Times New Roman"/>
          <w:sz w:val="24"/>
          <w:szCs w:val="24"/>
        </w:rPr>
        <w:t>trusted</w:t>
      </w:r>
      <w:proofErr w:type="spellEnd"/>
      <w:r w:rsidRPr="00B24823">
        <w:rPr>
          <w:rFonts w:ascii="Times New Roman" w:hAnsi="Times New Roman" w:cs="Times New Roman"/>
          <w:sz w:val="24"/>
          <w:szCs w:val="24"/>
        </w:rPr>
        <w:t xml:space="preserve"> financial </w:t>
      </w:r>
      <w:proofErr w:type="spellStart"/>
      <w:r w:rsidRPr="00B24823">
        <w:rPr>
          <w:rFonts w:ascii="Times New Roman" w:hAnsi="Times New Roman" w:cs="Times New Roman"/>
          <w:sz w:val="24"/>
          <w:szCs w:val="24"/>
        </w:rPr>
        <w:t>APIs</w:t>
      </w:r>
      <w:proofErr w:type="spellEnd"/>
      <w:r w:rsidRPr="00B24823">
        <w:rPr>
          <w:rFonts w:ascii="Times New Roman" w:hAnsi="Times New Roman" w:cs="Times New Roman"/>
          <w:sz w:val="24"/>
          <w:szCs w:val="24"/>
        </w:rPr>
        <w:t xml:space="preserve"> such as Alpha </w:t>
      </w:r>
      <w:proofErr w:type="spellStart"/>
      <w:r w:rsidRPr="00B24823">
        <w:rPr>
          <w:rFonts w:ascii="Times New Roman" w:hAnsi="Times New Roman" w:cs="Times New Roman"/>
          <w:sz w:val="24"/>
          <w:szCs w:val="24"/>
        </w:rPr>
        <w:t>Vantage</w:t>
      </w:r>
      <w:proofErr w:type="spellEnd"/>
      <w:r w:rsidRPr="00B24823">
        <w:rPr>
          <w:rFonts w:ascii="Times New Roman" w:hAnsi="Times New Roman" w:cs="Times New Roman"/>
          <w:sz w:val="24"/>
          <w:szCs w:val="24"/>
        </w:rPr>
        <w:t xml:space="preserve"> and Yahoo Finance. </w:t>
      </w:r>
      <w:proofErr w:type="gramStart"/>
      <w:r w:rsidRPr="00B24823">
        <w:rPr>
          <w:rFonts w:ascii="Times New Roman" w:hAnsi="Times New Roman" w:cs="Times New Roman"/>
          <w:sz w:val="24"/>
          <w:szCs w:val="24"/>
        </w:rPr>
        <w:t>Data</w:t>
      </w:r>
      <w:proofErr w:type="gram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preprocessing</w:t>
      </w:r>
      <w:proofErr w:type="spell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involved</w:t>
      </w:r>
      <w:proofErr w:type="spell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removing</w:t>
      </w:r>
      <w:proofErr w:type="spell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inconsistencies</w:t>
      </w:r>
      <w:proofErr w:type="spell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filling</w:t>
      </w:r>
      <w:proofErr w:type="spell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missing</w:t>
      </w:r>
      <w:proofErr w:type="spellEnd"/>
      <w:r w:rsidRPr="00B24823">
        <w:rPr>
          <w:rFonts w:ascii="Times New Roman" w:hAnsi="Times New Roman" w:cs="Times New Roman"/>
          <w:sz w:val="24"/>
          <w:szCs w:val="24"/>
        </w:rPr>
        <w:t xml:space="preserve"> values, </w:t>
      </w:r>
      <w:proofErr w:type="spellStart"/>
      <w:r w:rsidRPr="00B24823">
        <w:rPr>
          <w:rFonts w:ascii="Times New Roman" w:hAnsi="Times New Roman" w:cs="Times New Roman"/>
          <w:sz w:val="24"/>
          <w:szCs w:val="24"/>
        </w:rPr>
        <w:t>normalizing</w:t>
      </w:r>
      <w:proofErr w:type="spellEnd"/>
      <w:r w:rsidRPr="00B24823">
        <w:rPr>
          <w:rFonts w:ascii="Times New Roman" w:hAnsi="Times New Roman" w:cs="Times New Roman"/>
          <w:sz w:val="24"/>
          <w:szCs w:val="24"/>
        </w:rPr>
        <w:t xml:space="preserve"> features, and </w:t>
      </w:r>
      <w:proofErr w:type="spellStart"/>
      <w:r w:rsidRPr="00B24823">
        <w:rPr>
          <w:rFonts w:ascii="Times New Roman" w:hAnsi="Times New Roman" w:cs="Times New Roman"/>
          <w:sz w:val="24"/>
          <w:szCs w:val="24"/>
        </w:rPr>
        <w:t>creating</w:t>
      </w:r>
      <w:proofErr w:type="spell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engineered</w:t>
      </w:r>
      <w:proofErr w:type="spellEnd"/>
      <w:r w:rsidRPr="00B24823">
        <w:rPr>
          <w:rFonts w:ascii="Times New Roman" w:hAnsi="Times New Roman" w:cs="Times New Roman"/>
          <w:sz w:val="24"/>
          <w:szCs w:val="24"/>
        </w:rPr>
        <w:t xml:space="preserve"> indicators such as moving averages and volatility </w:t>
      </w:r>
      <w:proofErr w:type="spellStart"/>
      <w:r w:rsidRPr="00B24823">
        <w:rPr>
          <w:rFonts w:ascii="Times New Roman" w:hAnsi="Times New Roman" w:cs="Times New Roman"/>
          <w:sz w:val="24"/>
          <w:szCs w:val="24"/>
        </w:rPr>
        <w:t>indexes</w:t>
      </w:r>
      <w:proofErr w:type="spellEnd"/>
      <w:r w:rsidRPr="00B24823">
        <w:rPr>
          <w:rFonts w:ascii="Times New Roman" w:hAnsi="Times New Roman" w:cs="Times New Roman"/>
          <w:sz w:val="24"/>
          <w:szCs w:val="24"/>
        </w:rPr>
        <w:t xml:space="preserve"> (Zhang, </w:t>
      </w:r>
      <w:proofErr w:type="spellStart"/>
      <w:r w:rsidRPr="00B24823">
        <w:rPr>
          <w:rFonts w:ascii="Times New Roman" w:hAnsi="Times New Roman" w:cs="Times New Roman"/>
          <w:sz w:val="24"/>
          <w:szCs w:val="24"/>
        </w:rPr>
        <w:t>Aggarwal</w:t>
      </w:r>
      <w:proofErr w:type="spellEnd"/>
      <w:r w:rsidRPr="00B24823">
        <w:rPr>
          <w:rFonts w:ascii="Times New Roman" w:hAnsi="Times New Roman" w:cs="Times New Roman"/>
          <w:sz w:val="24"/>
          <w:szCs w:val="24"/>
        </w:rPr>
        <w:t xml:space="preserve">, &amp; </w:t>
      </w:r>
      <w:proofErr w:type="spellStart"/>
      <w:r w:rsidRPr="00B24823">
        <w:rPr>
          <w:rFonts w:ascii="Times New Roman" w:hAnsi="Times New Roman" w:cs="Times New Roman"/>
          <w:sz w:val="24"/>
          <w:szCs w:val="24"/>
        </w:rPr>
        <w:t>Qi</w:t>
      </w:r>
      <w:proofErr w:type="spellEnd"/>
      <w:r w:rsidRPr="00B24823">
        <w:rPr>
          <w:rFonts w:ascii="Times New Roman" w:hAnsi="Times New Roman" w:cs="Times New Roman"/>
          <w:sz w:val="24"/>
          <w:szCs w:val="24"/>
        </w:rPr>
        <w:t>, 2019).</w:t>
      </w:r>
    </w:p>
    <w:p w14:paraId="7646B008" w14:textId="69957EF4" w:rsidR="004B3802" w:rsidRPr="003F2501" w:rsidRDefault="00B24823" w:rsidP="003F2501">
      <w:pPr>
        <w:pStyle w:val="ListeParagraf"/>
        <w:spacing w:after="0" w:afterAutospacing="0" w:line="360" w:lineRule="auto"/>
        <w:ind w:left="0" w:firstLine="709"/>
        <w:rPr>
          <w:rFonts w:ascii="Times New Roman" w:hAnsi="Times New Roman" w:cs="Times New Roman"/>
          <w:sz w:val="24"/>
          <w:szCs w:val="24"/>
        </w:rPr>
      </w:pPr>
      <w:proofErr w:type="spellStart"/>
      <w:r w:rsidRPr="00B24823">
        <w:rPr>
          <w:rFonts w:ascii="Times New Roman" w:hAnsi="Times New Roman" w:cs="Times New Roman"/>
          <w:sz w:val="24"/>
          <w:szCs w:val="24"/>
        </w:rPr>
        <w:t>Proper</w:t>
      </w:r>
      <w:proofErr w:type="spell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preprocessing</w:t>
      </w:r>
      <w:proofErr w:type="spell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ensures</w:t>
      </w:r>
      <w:proofErr w:type="spell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improved</w:t>
      </w:r>
      <w:proofErr w:type="spellEnd"/>
      <w:r w:rsidRPr="00B24823">
        <w:rPr>
          <w:rFonts w:ascii="Times New Roman" w:hAnsi="Times New Roman" w:cs="Times New Roman"/>
          <w:sz w:val="24"/>
          <w:szCs w:val="24"/>
        </w:rPr>
        <w:t xml:space="preserve"> model </w:t>
      </w:r>
      <w:proofErr w:type="spellStart"/>
      <w:r w:rsidRPr="00B24823">
        <w:rPr>
          <w:rFonts w:ascii="Times New Roman" w:hAnsi="Times New Roman" w:cs="Times New Roman"/>
          <w:sz w:val="24"/>
          <w:szCs w:val="24"/>
        </w:rPr>
        <w:t>convergence</w:t>
      </w:r>
      <w:proofErr w:type="spellEnd"/>
      <w:r w:rsidRPr="00B24823">
        <w:rPr>
          <w:rFonts w:ascii="Times New Roman" w:hAnsi="Times New Roman" w:cs="Times New Roman"/>
          <w:sz w:val="24"/>
          <w:szCs w:val="24"/>
        </w:rPr>
        <w:t xml:space="preserve"> and stability. Techniques like Min-Max </w:t>
      </w:r>
      <w:proofErr w:type="spellStart"/>
      <w:r w:rsidRPr="00B24823">
        <w:rPr>
          <w:rFonts w:ascii="Times New Roman" w:hAnsi="Times New Roman" w:cs="Times New Roman"/>
          <w:sz w:val="24"/>
          <w:szCs w:val="24"/>
        </w:rPr>
        <w:t>scaling</w:t>
      </w:r>
      <w:proofErr w:type="spellEnd"/>
      <w:r w:rsidRPr="00B24823">
        <w:rPr>
          <w:rFonts w:ascii="Times New Roman" w:hAnsi="Times New Roman" w:cs="Times New Roman"/>
          <w:sz w:val="24"/>
          <w:szCs w:val="24"/>
        </w:rPr>
        <w:t xml:space="preserve"> and </w:t>
      </w:r>
      <w:proofErr w:type="spellStart"/>
      <w:r w:rsidRPr="00B24823">
        <w:rPr>
          <w:rFonts w:ascii="Times New Roman" w:hAnsi="Times New Roman" w:cs="Times New Roman"/>
          <w:sz w:val="24"/>
          <w:szCs w:val="24"/>
        </w:rPr>
        <w:t>outlier</w:t>
      </w:r>
      <w:proofErr w:type="spell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filtering</w:t>
      </w:r>
      <w:proofErr w:type="spellEnd"/>
      <w:r w:rsidRPr="00B24823">
        <w:rPr>
          <w:rFonts w:ascii="Times New Roman" w:hAnsi="Times New Roman" w:cs="Times New Roman"/>
          <w:sz w:val="24"/>
          <w:szCs w:val="24"/>
        </w:rPr>
        <w:t xml:space="preserve"> </w:t>
      </w:r>
      <w:proofErr w:type="spellStart"/>
      <w:r w:rsidRPr="00B24823">
        <w:rPr>
          <w:rFonts w:ascii="Times New Roman" w:hAnsi="Times New Roman" w:cs="Times New Roman"/>
          <w:sz w:val="24"/>
          <w:szCs w:val="24"/>
        </w:rPr>
        <w:t>were</w:t>
      </w:r>
      <w:proofErr w:type="spellEnd"/>
      <w:r w:rsidRPr="00B24823">
        <w:rPr>
          <w:rFonts w:ascii="Times New Roman" w:hAnsi="Times New Roman" w:cs="Times New Roman"/>
          <w:sz w:val="24"/>
          <w:szCs w:val="24"/>
        </w:rPr>
        <w:t xml:space="preserve"> applied to </w:t>
      </w:r>
      <w:proofErr w:type="spellStart"/>
      <w:r w:rsidRPr="00B24823">
        <w:rPr>
          <w:rFonts w:ascii="Times New Roman" w:hAnsi="Times New Roman" w:cs="Times New Roman"/>
          <w:sz w:val="24"/>
          <w:szCs w:val="24"/>
        </w:rPr>
        <w:t>enhance</w:t>
      </w:r>
      <w:proofErr w:type="spellEnd"/>
      <w:r w:rsidRPr="00B24823">
        <w:rPr>
          <w:rFonts w:ascii="Times New Roman" w:hAnsi="Times New Roman" w:cs="Times New Roman"/>
          <w:sz w:val="24"/>
          <w:szCs w:val="24"/>
        </w:rPr>
        <w:t xml:space="preserve"> performance in time series learning </w:t>
      </w:r>
      <w:proofErr w:type="spellStart"/>
      <w:r w:rsidRPr="00B24823">
        <w:rPr>
          <w:rFonts w:ascii="Times New Roman" w:hAnsi="Times New Roman" w:cs="Times New Roman"/>
          <w:sz w:val="24"/>
          <w:szCs w:val="24"/>
        </w:rPr>
        <w:t>tasks</w:t>
      </w:r>
      <w:proofErr w:type="spellEnd"/>
      <w:r w:rsidRPr="00B24823">
        <w:rPr>
          <w:rFonts w:ascii="Times New Roman" w:hAnsi="Times New Roman" w:cs="Times New Roman"/>
          <w:sz w:val="24"/>
          <w:szCs w:val="24"/>
        </w:rPr>
        <w:t>.</w:t>
      </w:r>
    </w:p>
    <w:p w14:paraId="66B7AC4D" w14:textId="5718FF12" w:rsidR="004B3802" w:rsidRPr="003F2501" w:rsidRDefault="00CE38F0" w:rsidP="003F2501">
      <w:pPr>
        <w:pStyle w:val="Balk2"/>
      </w:pPr>
      <w:r w:rsidRPr="00CC7087">
        <w:t>Model Architecture</w:t>
      </w:r>
    </w:p>
    <w:p w14:paraId="28087149" w14:textId="211C74A0" w:rsidR="00077FB8" w:rsidRPr="00BC70A3" w:rsidRDefault="00077FB8" w:rsidP="00BC70A3">
      <w:pPr>
        <w:pStyle w:val="ListeParagraf"/>
        <w:spacing w:after="0" w:afterAutospacing="0" w:line="360" w:lineRule="auto"/>
        <w:ind w:left="0" w:firstLine="709"/>
        <w:rPr>
          <w:rFonts w:ascii="Times New Roman" w:hAnsi="Times New Roman" w:cs="Times New Roman"/>
          <w:sz w:val="24"/>
          <w:szCs w:val="24"/>
        </w:rPr>
      </w:pPr>
      <w:r w:rsidRPr="00077FB8">
        <w:rPr>
          <w:rFonts w:ascii="Times New Roman" w:hAnsi="Times New Roman" w:cs="Times New Roman"/>
          <w:sz w:val="24"/>
          <w:szCs w:val="24"/>
        </w:rPr>
        <w:t xml:space="preserve">The model </w:t>
      </w:r>
      <w:proofErr w:type="spellStart"/>
      <w:r w:rsidRPr="00077FB8">
        <w:rPr>
          <w:rFonts w:ascii="Times New Roman" w:hAnsi="Times New Roman" w:cs="Times New Roman"/>
          <w:sz w:val="24"/>
          <w:szCs w:val="24"/>
        </w:rPr>
        <w:t>architecture</w:t>
      </w:r>
      <w:proofErr w:type="spellEnd"/>
      <w:r w:rsidRPr="00077FB8">
        <w:rPr>
          <w:rFonts w:ascii="Times New Roman" w:hAnsi="Times New Roman" w:cs="Times New Roman"/>
          <w:sz w:val="24"/>
          <w:szCs w:val="24"/>
        </w:rPr>
        <w:t xml:space="preserve"> </w:t>
      </w:r>
      <w:proofErr w:type="spellStart"/>
      <w:r w:rsidRPr="00077FB8">
        <w:rPr>
          <w:rFonts w:ascii="Times New Roman" w:hAnsi="Times New Roman" w:cs="Times New Roman"/>
          <w:sz w:val="24"/>
          <w:szCs w:val="24"/>
        </w:rPr>
        <w:t>integrates</w:t>
      </w:r>
      <w:proofErr w:type="spellEnd"/>
      <w:r w:rsidRPr="00077FB8">
        <w:rPr>
          <w:rFonts w:ascii="Times New Roman" w:hAnsi="Times New Roman" w:cs="Times New Roman"/>
          <w:sz w:val="24"/>
          <w:szCs w:val="24"/>
        </w:rPr>
        <w:t xml:space="preserve"> Long Short-Term Memory (LSTM) and Transformer </w:t>
      </w:r>
      <w:proofErr w:type="spellStart"/>
      <w:r w:rsidRPr="00077FB8">
        <w:rPr>
          <w:rFonts w:ascii="Times New Roman" w:hAnsi="Times New Roman" w:cs="Times New Roman"/>
          <w:sz w:val="24"/>
          <w:szCs w:val="24"/>
        </w:rPr>
        <w:t>networks</w:t>
      </w:r>
      <w:proofErr w:type="spellEnd"/>
      <w:r w:rsidRPr="00077FB8">
        <w:rPr>
          <w:rFonts w:ascii="Times New Roman" w:hAnsi="Times New Roman" w:cs="Times New Roman"/>
          <w:sz w:val="24"/>
          <w:szCs w:val="24"/>
        </w:rPr>
        <w:t xml:space="preserve">. </w:t>
      </w:r>
      <w:proofErr w:type="spellStart"/>
      <w:r w:rsidRPr="00077FB8">
        <w:rPr>
          <w:rFonts w:ascii="Times New Roman" w:hAnsi="Times New Roman" w:cs="Times New Roman"/>
          <w:sz w:val="24"/>
          <w:szCs w:val="24"/>
        </w:rPr>
        <w:t>LSTMs</w:t>
      </w:r>
      <w:proofErr w:type="spellEnd"/>
      <w:r w:rsidRPr="00077FB8">
        <w:rPr>
          <w:rFonts w:ascii="Times New Roman" w:hAnsi="Times New Roman" w:cs="Times New Roman"/>
          <w:sz w:val="24"/>
          <w:szCs w:val="24"/>
        </w:rPr>
        <w:t xml:space="preserve"> are effective in learning long-term </w:t>
      </w:r>
      <w:proofErr w:type="spellStart"/>
      <w:r w:rsidRPr="00077FB8">
        <w:rPr>
          <w:rFonts w:ascii="Times New Roman" w:hAnsi="Times New Roman" w:cs="Times New Roman"/>
          <w:sz w:val="24"/>
          <w:szCs w:val="24"/>
        </w:rPr>
        <w:t>dependencies</w:t>
      </w:r>
      <w:proofErr w:type="spellEnd"/>
      <w:r w:rsidRPr="00077FB8">
        <w:rPr>
          <w:rFonts w:ascii="Times New Roman" w:hAnsi="Times New Roman" w:cs="Times New Roman"/>
          <w:sz w:val="24"/>
          <w:szCs w:val="24"/>
        </w:rPr>
        <w:t xml:space="preserve"> within </w:t>
      </w:r>
      <w:proofErr w:type="spellStart"/>
      <w:r w:rsidRPr="00077FB8">
        <w:rPr>
          <w:rFonts w:ascii="Times New Roman" w:hAnsi="Times New Roman" w:cs="Times New Roman"/>
          <w:sz w:val="24"/>
          <w:szCs w:val="24"/>
        </w:rPr>
        <w:t>sequential</w:t>
      </w:r>
      <w:proofErr w:type="spellEnd"/>
      <w:r w:rsidRPr="00077FB8">
        <w:rPr>
          <w:rFonts w:ascii="Times New Roman" w:hAnsi="Times New Roman" w:cs="Times New Roman"/>
          <w:sz w:val="24"/>
          <w:szCs w:val="24"/>
        </w:rPr>
        <w:t xml:space="preserve"> financial </w:t>
      </w:r>
      <w:proofErr w:type="gramStart"/>
      <w:r w:rsidRPr="00077FB8">
        <w:rPr>
          <w:rFonts w:ascii="Times New Roman" w:hAnsi="Times New Roman" w:cs="Times New Roman"/>
          <w:sz w:val="24"/>
          <w:szCs w:val="24"/>
        </w:rPr>
        <w:t>data</w:t>
      </w:r>
      <w:proofErr w:type="gramEnd"/>
      <w:r w:rsidRPr="00077FB8">
        <w:rPr>
          <w:rFonts w:ascii="Times New Roman" w:hAnsi="Times New Roman" w:cs="Times New Roman"/>
          <w:sz w:val="24"/>
          <w:szCs w:val="24"/>
        </w:rPr>
        <w:t xml:space="preserve"> (</w:t>
      </w:r>
      <w:proofErr w:type="spellStart"/>
      <w:r w:rsidRPr="00077FB8">
        <w:rPr>
          <w:rFonts w:ascii="Times New Roman" w:hAnsi="Times New Roman" w:cs="Times New Roman"/>
          <w:sz w:val="24"/>
          <w:szCs w:val="24"/>
        </w:rPr>
        <w:t>Hochreiter</w:t>
      </w:r>
      <w:proofErr w:type="spellEnd"/>
      <w:r w:rsidRPr="00077FB8">
        <w:rPr>
          <w:rFonts w:ascii="Times New Roman" w:hAnsi="Times New Roman" w:cs="Times New Roman"/>
          <w:sz w:val="24"/>
          <w:szCs w:val="24"/>
        </w:rPr>
        <w:t xml:space="preserve"> &amp; </w:t>
      </w:r>
      <w:proofErr w:type="spellStart"/>
      <w:r w:rsidRPr="00077FB8">
        <w:rPr>
          <w:rFonts w:ascii="Times New Roman" w:hAnsi="Times New Roman" w:cs="Times New Roman"/>
          <w:sz w:val="24"/>
          <w:szCs w:val="24"/>
        </w:rPr>
        <w:t>Schmidhuber</w:t>
      </w:r>
      <w:proofErr w:type="spellEnd"/>
      <w:r w:rsidRPr="00077FB8">
        <w:rPr>
          <w:rFonts w:ascii="Times New Roman" w:hAnsi="Times New Roman" w:cs="Times New Roman"/>
          <w:sz w:val="24"/>
          <w:szCs w:val="24"/>
        </w:rPr>
        <w:t xml:space="preserve">, 1997), while Transformer models </w:t>
      </w:r>
      <w:proofErr w:type="spellStart"/>
      <w:r w:rsidRPr="00077FB8">
        <w:rPr>
          <w:rFonts w:ascii="Times New Roman" w:hAnsi="Times New Roman" w:cs="Times New Roman"/>
          <w:sz w:val="24"/>
          <w:szCs w:val="24"/>
        </w:rPr>
        <w:t>handle</w:t>
      </w:r>
      <w:proofErr w:type="spellEnd"/>
      <w:r w:rsidRPr="00077FB8">
        <w:rPr>
          <w:rFonts w:ascii="Times New Roman" w:hAnsi="Times New Roman" w:cs="Times New Roman"/>
          <w:sz w:val="24"/>
          <w:szCs w:val="24"/>
        </w:rPr>
        <w:t xml:space="preserve"> temporal </w:t>
      </w:r>
      <w:proofErr w:type="spellStart"/>
      <w:r w:rsidRPr="00077FB8">
        <w:rPr>
          <w:rFonts w:ascii="Times New Roman" w:hAnsi="Times New Roman" w:cs="Times New Roman"/>
          <w:sz w:val="24"/>
          <w:szCs w:val="24"/>
        </w:rPr>
        <w:t>dependencies</w:t>
      </w:r>
      <w:proofErr w:type="spellEnd"/>
      <w:r w:rsidRPr="00077FB8">
        <w:rPr>
          <w:rFonts w:ascii="Times New Roman" w:hAnsi="Times New Roman" w:cs="Times New Roman"/>
          <w:sz w:val="24"/>
          <w:szCs w:val="24"/>
        </w:rPr>
        <w:t xml:space="preserve"> </w:t>
      </w:r>
      <w:proofErr w:type="spellStart"/>
      <w:r w:rsidRPr="00077FB8">
        <w:rPr>
          <w:rFonts w:ascii="Times New Roman" w:hAnsi="Times New Roman" w:cs="Times New Roman"/>
          <w:sz w:val="24"/>
          <w:szCs w:val="24"/>
        </w:rPr>
        <w:t>efficiently</w:t>
      </w:r>
      <w:proofErr w:type="spellEnd"/>
      <w:r w:rsidRPr="00077FB8">
        <w:rPr>
          <w:rFonts w:ascii="Times New Roman" w:hAnsi="Times New Roman" w:cs="Times New Roman"/>
          <w:sz w:val="24"/>
          <w:szCs w:val="24"/>
        </w:rPr>
        <w:t xml:space="preserve"> through </w:t>
      </w:r>
      <w:proofErr w:type="spellStart"/>
      <w:r w:rsidRPr="00077FB8">
        <w:rPr>
          <w:rFonts w:ascii="Times New Roman" w:hAnsi="Times New Roman" w:cs="Times New Roman"/>
          <w:sz w:val="24"/>
          <w:szCs w:val="24"/>
        </w:rPr>
        <w:t>attention</w:t>
      </w:r>
      <w:proofErr w:type="spellEnd"/>
      <w:r w:rsidRPr="00077FB8">
        <w:rPr>
          <w:rFonts w:ascii="Times New Roman" w:hAnsi="Times New Roman" w:cs="Times New Roman"/>
          <w:sz w:val="24"/>
          <w:szCs w:val="24"/>
        </w:rPr>
        <w:t xml:space="preserve"> mechanisms (</w:t>
      </w:r>
      <w:proofErr w:type="spellStart"/>
      <w:r w:rsidRPr="00077FB8">
        <w:rPr>
          <w:rFonts w:ascii="Times New Roman" w:hAnsi="Times New Roman" w:cs="Times New Roman"/>
          <w:sz w:val="24"/>
          <w:szCs w:val="24"/>
        </w:rPr>
        <w:t>Vaswani</w:t>
      </w:r>
      <w:proofErr w:type="spellEnd"/>
      <w:r w:rsidRPr="00077FB8">
        <w:rPr>
          <w:rFonts w:ascii="Times New Roman" w:hAnsi="Times New Roman" w:cs="Times New Roman"/>
          <w:sz w:val="24"/>
          <w:szCs w:val="24"/>
        </w:rPr>
        <w:t xml:space="preserve"> et al., 2017). Both </w:t>
      </w:r>
      <w:proofErr w:type="spellStart"/>
      <w:r w:rsidRPr="00077FB8">
        <w:rPr>
          <w:rFonts w:ascii="Times New Roman" w:hAnsi="Times New Roman" w:cs="Times New Roman"/>
          <w:sz w:val="24"/>
          <w:szCs w:val="24"/>
        </w:rPr>
        <w:t>architectures</w:t>
      </w:r>
      <w:proofErr w:type="spellEnd"/>
      <w:r w:rsidRPr="00077FB8">
        <w:rPr>
          <w:rFonts w:ascii="Times New Roman" w:hAnsi="Times New Roman" w:cs="Times New Roman"/>
          <w:sz w:val="24"/>
          <w:szCs w:val="24"/>
        </w:rPr>
        <w:t xml:space="preserve"> </w:t>
      </w:r>
      <w:proofErr w:type="spellStart"/>
      <w:r w:rsidRPr="00077FB8">
        <w:rPr>
          <w:rFonts w:ascii="Times New Roman" w:hAnsi="Times New Roman" w:cs="Times New Roman"/>
          <w:sz w:val="24"/>
          <w:szCs w:val="24"/>
        </w:rPr>
        <w:t>were</w:t>
      </w:r>
      <w:proofErr w:type="spellEnd"/>
      <w:r w:rsidRPr="00077FB8">
        <w:rPr>
          <w:rFonts w:ascii="Times New Roman" w:hAnsi="Times New Roman" w:cs="Times New Roman"/>
          <w:sz w:val="24"/>
          <w:szCs w:val="24"/>
        </w:rPr>
        <w:t xml:space="preserve"> </w:t>
      </w:r>
      <w:proofErr w:type="spellStart"/>
      <w:r w:rsidRPr="00077FB8">
        <w:rPr>
          <w:rFonts w:ascii="Times New Roman" w:hAnsi="Times New Roman" w:cs="Times New Roman"/>
          <w:sz w:val="24"/>
          <w:szCs w:val="24"/>
        </w:rPr>
        <w:t>tested</w:t>
      </w:r>
      <w:proofErr w:type="spellEnd"/>
      <w:r w:rsidRPr="00077FB8">
        <w:rPr>
          <w:rFonts w:ascii="Times New Roman" w:hAnsi="Times New Roman" w:cs="Times New Roman"/>
          <w:sz w:val="24"/>
          <w:szCs w:val="24"/>
        </w:rPr>
        <w:t xml:space="preserve"> and fine-</w:t>
      </w:r>
      <w:proofErr w:type="spellStart"/>
      <w:r w:rsidRPr="00077FB8">
        <w:rPr>
          <w:rFonts w:ascii="Times New Roman" w:hAnsi="Times New Roman" w:cs="Times New Roman"/>
          <w:sz w:val="24"/>
          <w:szCs w:val="24"/>
        </w:rPr>
        <w:t>tuned</w:t>
      </w:r>
      <w:proofErr w:type="spellEnd"/>
      <w:r w:rsidRPr="00077FB8">
        <w:rPr>
          <w:rFonts w:ascii="Times New Roman" w:hAnsi="Times New Roman" w:cs="Times New Roman"/>
          <w:sz w:val="24"/>
          <w:szCs w:val="24"/>
        </w:rPr>
        <w:t xml:space="preserve"> to identify the </w:t>
      </w:r>
      <w:proofErr w:type="spellStart"/>
      <w:r w:rsidRPr="00077FB8">
        <w:rPr>
          <w:rFonts w:ascii="Times New Roman" w:hAnsi="Times New Roman" w:cs="Times New Roman"/>
          <w:sz w:val="24"/>
          <w:szCs w:val="24"/>
        </w:rPr>
        <w:t>best-performing</w:t>
      </w:r>
      <w:proofErr w:type="spellEnd"/>
      <w:r w:rsidRPr="00077FB8">
        <w:rPr>
          <w:rFonts w:ascii="Times New Roman" w:hAnsi="Times New Roman" w:cs="Times New Roman"/>
          <w:sz w:val="24"/>
          <w:szCs w:val="24"/>
        </w:rPr>
        <w:t xml:space="preserve"> configuration.</w:t>
      </w:r>
    </w:p>
    <w:p w14:paraId="0DE5E3D0" w14:textId="66EEC9DF" w:rsidR="00CE38F0" w:rsidRDefault="00077FB8" w:rsidP="00077FB8">
      <w:pPr>
        <w:pStyle w:val="ListeParagraf"/>
        <w:spacing w:after="0" w:afterAutospacing="0" w:line="360" w:lineRule="auto"/>
        <w:ind w:left="0" w:firstLine="709"/>
        <w:rPr>
          <w:rFonts w:ascii="Times New Roman" w:hAnsi="Times New Roman" w:cs="Times New Roman"/>
          <w:sz w:val="24"/>
          <w:szCs w:val="24"/>
        </w:rPr>
      </w:pPr>
      <w:r w:rsidRPr="00077FB8">
        <w:rPr>
          <w:rFonts w:ascii="Times New Roman" w:hAnsi="Times New Roman" w:cs="Times New Roman"/>
          <w:sz w:val="24"/>
          <w:szCs w:val="24"/>
        </w:rPr>
        <w:lastRenderedPageBreak/>
        <w:t xml:space="preserve">The </w:t>
      </w:r>
      <w:proofErr w:type="spellStart"/>
      <w:r w:rsidRPr="00077FB8">
        <w:rPr>
          <w:rFonts w:ascii="Times New Roman" w:hAnsi="Times New Roman" w:cs="Times New Roman"/>
          <w:sz w:val="24"/>
          <w:szCs w:val="24"/>
        </w:rPr>
        <w:t>hybrid</w:t>
      </w:r>
      <w:proofErr w:type="spellEnd"/>
      <w:r w:rsidRPr="00077FB8">
        <w:rPr>
          <w:rFonts w:ascii="Times New Roman" w:hAnsi="Times New Roman" w:cs="Times New Roman"/>
          <w:sz w:val="24"/>
          <w:szCs w:val="24"/>
        </w:rPr>
        <w:t xml:space="preserve"> </w:t>
      </w:r>
      <w:proofErr w:type="spellStart"/>
      <w:r w:rsidRPr="00077FB8">
        <w:rPr>
          <w:rFonts w:ascii="Times New Roman" w:hAnsi="Times New Roman" w:cs="Times New Roman"/>
          <w:sz w:val="24"/>
          <w:szCs w:val="24"/>
        </w:rPr>
        <w:t>design</w:t>
      </w:r>
      <w:proofErr w:type="spellEnd"/>
      <w:r w:rsidRPr="00077FB8">
        <w:rPr>
          <w:rFonts w:ascii="Times New Roman" w:hAnsi="Times New Roman" w:cs="Times New Roman"/>
          <w:sz w:val="24"/>
          <w:szCs w:val="24"/>
        </w:rPr>
        <w:t xml:space="preserve"> </w:t>
      </w:r>
      <w:proofErr w:type="spellStart"/>
      <w:r w:rsidRPr="00077FB8">
        <w:rPr>
          <w:rFonts w:ascii="Times New Roman" w:hAnsi="Times New Roman" w:cs="Times New Roman"/>
          <w:sz w:val="24"/>
          <w:szCs w:val="24"/>
        </w:rPr>
        <w:t>aims</w:t>
      </w:r>
      <w:proofErr w:type="spellEnd"/>
      <w:r w:rsidRPr="00077FB8">
        <w:rPr>
          <w:rFonts w:ascii="Times New Roman" w:hAnsi="Times New Roman" w:cs="Times New Roman"/>
          <w:sz w:val="24"/>
          <w:szCs w:val="24"/>
        </w:rPr>
        <w:t xml:space="preserve"> to </w:t>
      </w:r>
      <w:proofErr w:type="spellStart"/>
      <w:r w:rsidRPr="00077FB8">
        <w:rPr>
          <w:rFonts w:ascii="Times New Roman" w:hAnsi="Times New Roman" w:cs="Times New Roman"/>
          <w:sz w:val="24"/>
          <w:szCs w:val="24"/>
        </w:rPr>
        <w:t>combine</w:t>
      </w:r>
      <w:proofErr w:type="spellEnd"/>
      <w:r w:rsidRPr="00077FB8">
        <w:rPr>
          <w:rFonts w:ascii="Times New Roman" w:hAnsi="Times New Roman" w:cs="Times New Roman"/>
          <w:sz w:val="24"/>
          <w:szCs w:val="24"/>
        </w:rPr>
        <w:t xml:space="preserve"> the temporal strength of </w:t>
      </w:r>
      <w:proofErr w:type="spellStart"/>
      <w:r w:rsidRPr="00077FB8">
        <w:rPr>
          <w:rFonts w:ascii="Times New Roman" w:hAnsi="Times New Roman" w:cs="Times New Roman"/>
          <w:sz w:val="24"/>
          <w:szCs w:val="24"/>
        </w:rPr>
        <w:t>LSTMs</w:t>
      </w:r>
      <w:proofErr w:type="spellEnd"/>
      <w:r w:rsidRPr="00077FB8">
        <w:rPr>
          <w:rFonts w:ascii="Times New Roman" w:hAnsi="Times New Roman" w:cs="Times New Roman"/>
          <w:sz w:val="24"/>
          <w:szCs w:val="24"/>
        </w:rPr>
        <w:t xml:space="preserve"> with the global context understanding of </w:t>
      </w:r>
      <w:proofErr w:type="spellStart"/>
      <w:r w:rsidRPr="00077FB8">
        <w:rPr>
          <w:rFonts w:ascii="Times New Roman" w:hAnsi="Times New Roman" w:cs="Times New Roman"/>
          <w:sz w:val="24"/>
          <w:szCs w:val="24"/>
        </w:rPr>
        <w:t>Transformers</w:t>
      </w:r>
      <w:proofErr w:type="spellEnd"/>
      <w:r w:rsidRPr="00077FB8">
        <w:rPr>
          <w:rFonts w:ascii="Times New Roman" w:hAnsi="Times New Roman" w:cs="Times New Roman"/>
          <w:sz w:val="24"/>
          <w:szCs w:val="24"/>
        </w:rPr>
        <w:t xml:space="preserve"> to </w:t>
      </w:r>
      <w:proofErr w:type="spellStart"/>
      <w:r w:rsidRPr="00077FB8">
        <w:rPr>
          <w:rFonts w:ascii="Times New Roman" w:hAnsi="Times New Roman" w:cs="Times New Roman"/>
          <w:sz w:val="24"/>
          <w:szCs w:val="24"/>
        </w:rPr>
        <w:t>achieve</w:t>
      </w:r>
      <w:proofErr w:type="spellEnd"/>
      <w:r w:rsidRPr="00077FB8">
        <w:rPr>
          <w:rFonts w:ascii="Times New Roman" w:hAnsi="Times New Roman" w:cs="Times New Roman"/>
          <w:sz w:val="24"/>
          <w:szCs w:val="24"/>
        </w:rPr>
        <w:t xml:space="preserve"> robust </w:t>
      </w:r>
      <w:proofErr w:type="spellStart"/>
      <w:r w:rsidRPr="00077FB8">
        <w:rPr>
          <w:rFonts w:ascii="Times New Roman" w:hAnsi="Times New Roman" w:cs="Times New Roman"/>
          <w:sz w:val="24"/>
          <w:szCs w:val="24"/>
        </w:rPr>
        <w:t>forecasting</w:t>
      </w:r>
      <w:proofErr w:type="spellEnd"/>
      <w:r w:rsidRPr="00077FB8">
        <w:rPr>
          <w:rFonts w:ascii="Times New Roman" w:hAnsi="Times New Roman" w:cs="Times New Roman"/>
          <w:sz w:val="24"/>
          <w:szCs w:val="24"/>
        </w:rPr>
        <w:t xml:space="preserve"> results (Li et al., 2021).</w:t>
      </w:r>
    </w:p>
    <w:p w14:paraId="242C58F4" w14:textId="1DE35B42" w:rsidR="00084566" w:rsidRDefault="00084566" w:rsidP="00084566">
      <w:pPr>
        <w:pStyle w:val="ListeParagraf"/>
        <w:spacing w:after="0" w:afterAutospacing="0" w:line="360" w:lineRule="auto"/>
        <w:ind w:left="0"/>
        <w:rPr>
          <w:rFonts w:ascii="Times New Roman" w:hAnsi="Times New Roman" w:cs="Times New Roman"/>
          <w:sz w:val="24"/>
          <w:szCs w:val="24"/>
        </w:rPr>
      </w:pPr>
      <w:r>
        <w:rPr>
          <w:noProof/>
        </w:rPr>
        <w:drawing>
          <wp:inline distT="0" distB="0" distL="0" distR="0" wp14:anchorId="3122F84B" wp14:editId="0FDFBF14">
            <wp:extent cx="5816288" cy="3045124"/>
            <wp:effectExtent l="0" t="0" r="0" b="3175"/>
            <wp:docPr id="1557107547" name="Resim 1" descr="Finansal Hizmetler için Aracı Yapay Zeka Sistemleri Oluşturma | Bijit Ghosh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sal Hizmetler için Aracı Yapay Zeka Sistemleri Oluşturma | Bijit Ghosh  | 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3982" cy="3059623"/>
                    </a:xfrm>
                    <a:prstGeom prst="rect">
                      <a:avLst/>
                    </a:prstGeom>
                    <a:noFill/>
                    <a:ln>
                      <a:noFill/>
                    </a:ln>
                  </pic:spPr>
                </pic:pic>
              </a:graphicData>
            </a:graphic>
          </wp:inline>
        </w:drawing>
      </w:r>
    </w:p>
    <w:p w14:paraId="468AC4DD" w14:textId="369E4BFC" w:rsidR="00B31F98" w:rsidRPr="00CC7087" w:rsidRDefault="00890697" w:rsidP="00CC7087">
      <w:pPr>
        <w:pStyle w:val="ListeParagraf"/>
        <w:ind w:left="1134" w:hanging="425"/>
        <w:jc w:val="left"/>
        <w:rPr>
          <w:rFonts w:ascii="Times New Roman" w:hAnsi="Times New Roman" w:cs="Times New Roman"/>
          <w:bCs/>
          <w:color w:val="000000"/>
          <w:sz w:val="24"/>
          <w:szCs w:val="24"/>
        </w:rPr>
      </w:pPr>
      <w:proofErr w:type="spellStart"/>
      <w:r>
        <w:rPr>
          <w:rFonts w:ascii="Times New Roman" w:hAnsi="Times New Roman" w:cs="Times New Roman"/>
          <w:b/>
          <w:color w:val="000000"/>
          <w:sz w:val="24"/>
          <w:szCs w:val="24"/>
        </w:rPr>
        <w:t>Figure</w:t>
      </w:r>
      <w:proofErr w:type="spellEnd"/>
      <w:r w:rsidR="00BC70A3" w:rsidRPr="0017092B">
        <w:rPr>
          <w:rFonts w:ascii="Times New Roman" w:hAnsi="Times New Roman" w:cs="Times New Roman"/>
          <w:b/>
          <w:color w:val="000000"/>
          <w:sz w:val="24"/>
          <w:szCs w:val="24"/>
        </w:rPr>
        <w:t xml:space="preserve"> 1.</w:t>
      </w:r>
      <w:r w:rsidR="00BC70A3" w:rsidRPr="0017092B">
        <w:rPr>
          <w:rFonts w:ascii="Times New Roman" w:hAnsi="Times New Roman" w:cs="Times New Roman"/>
          <w:b/>
          <w:color w:val="FF0000"/>
          <w:sz w:val="24"/>
          <w:szCs w:val="24"/>
        </w:rPr>
        <w:t xml:space="preserve"> </w:t>
      </w:r>
      <w:r w:rsidR="00084566">
        <w:rPr>
          <w:rFonts w:ascii="Times New Roman" w:hAnsi="Times New Roman" w:cs="Times New Roman"/>
          <w:bCs/>
          <w:color w:val="000000"/>
          <w:sz w:val="24"/>
          <w:szCs w:val="24"/>
        </w:rPr>
        <w:t>Model Architecture</w:t>
      </w:r>
    </w:p>
    <w:p w14:paraId="04088913" w14:textId="5DD37753" w:rsidR="00990195" w:rsidRPr="00CC7087" w:rsidRDefault="00077FB8" w:rsidP="00CC7087">
      <w:pPr>
        <w:pStyle w:val="Balk2"/>
      </w:pPr>
      <w:r>
        <w:t xml:space="preserve">System Components and Data </w:t>
      </w:r>
      <w:proofErr w:type="spellStart"/>
      <w:r>
        <w:t>Flow</w:t>
      </w:r>
      <w:proofErr w:type="spellEnd"/>
    </w:p>
    <w:p w14:paraId="3895E14D" w14:textId="0374D10F" w:rsidR="00434978" w:rsidRPr="00434978" w:rsidRDefault="00434978" w:rsidP="00434978">
      <w:pPr>
        <w:spacing w:after="0" w:afterAutospacing="0" w:line="360" w:lineRule="auto"/>
        <w:ind w:firstLine="709"/>
        <w:rPr>
          <w:rFonts w:ascii="Times New Roman" w:hAnsi="Times New Roman" w:cs="Times New Roman"/>
          <w:sz w:val="24"/>
          <w:szCs w:val="24"/>
        </w:rPr>
      </w:pPr>
      <w:r w:rsidRPr="00434978">
        <w:rPr>
          <w:rFonts w:ascii="Times New Roman" w:hAnsi="Times New Roman" w:cs="Times New Roman"/>
          <w:sz w:val="24"/>
          <w:szCs w:val="24"/>
        </w:rPr>
        <w:t xml:space="preserve">The system follows a </w:t>
      </w:r>
      <w:proofErr w:type="gramStart"/>
      <w:r w:rsidRPr="00434978">
        <w:rPr>
          <w:rFonts w:ascii="Times New Roman" w:hAnsi="Times New Roman" w:cs="Times New Roman"/>
          <w:sz w:val="24"/>
          <w:szCs w:val="24"/>
        </w:rPr>
        <w:t>data</w:t>
      </w:r>
      <w:proofErr w:type="gramEnd"/>
      <w:r w:rsidRPr="00434978">
        <w:rPr>
          <w:rFonts w:ascii="Times New Roman" w:hAnsi="Times New Roman" w:cs="Times New Roman"/>
          <w:sz w:val="24"/>
          <w:szCs w:val="24"/>
        </w:rPr>
        <w:t>-</w:t>
      </w:r>
      <w:proofErr w:type="spellStart"/>
      <w:r w:rsidRPr="00434978">
        <w:rPr>
          <w:rFonts w:ascii="Times New Roman" w:hAnsi="Times New Roman" w:cs="Times New Roman"/>
          <w:sz w:val="24"/>
          <w:szCs w:val="24"/>
        </w:rPr>
        <w:t>driven</w:t>
      </w:r>
      <w:proofErr w:type="spellEnd"/>
      <w:r w:rsidRPr="00434978">
        <w:rPr>
          <w:rFonts w:ascii="Times New Roman" w:hAnsi="Times New Roman" w:cs="Times New Roman"/>
          <w:sz w:val="24"/>
          <w:szCs w:val="24"/>
        </w:rPr>
        <w:t xml:space="preserve"> </w:t>
      </w:r>
      <w:proofErr w:type="spellStart"/>
      <w:r w:rsidRPr="00434978">
        <w:rPr>
          <w:rFonts w:ascii="Times New Roman" w:hAnsi="Times New Roman" w:cs="Times New Roman"/>
          <w:sz w:val="24"/>
          <w:szCs w:val="24"/>
        </w:rPr>
        <w:t>pipeline</w:t>
      </w:r>
      <w:proofErr w:type="spellEnd"/>
      <w:r w:rsidRPr="00434978">
        <w:rPr>
          <w:rFonts w:ascii="Times New Roman" w:hAnsi="Times New Roman" w:cs="Times New Roman"/>
          <w:sz w:val="24"/>
          <w:szCs w:val="24"/>
        </w:rPr>
        <w:t xml:space="preserve"> </w:t>
      </w:r>
      <w:proofErr w:type="spellStart"/>
      <w:r w:rsidRPr="00434978">
        <w:rPr>
          <w:rFonts w:ascii="Times New Roman" w:hAnsi="Times New Roman" w:cs="Times New Roman"/>
          <w:sz w:val="24"/>
          <w:szCs w:val="24"/>
        </w:rPr>
        <w:t>consisting</w:t>
      </w:r>
      <w:proofErr w:type="spellEnd"/>
      <w:r w:rsidRPr="00434978">
        <w:rPr>
          <w:rFonts w:ascii="Times New Roman" w:hAnsi="Times New Roman" w:cs="Times New Roman"/>
          <w:sz w:val="24"/>
          <w:szCs w:val="24"/>
        </w:rPr>
        <w:t xml:space="preserve"> of:</w:t>
      </w:r>
    </w:p>
    <w:p w14:paraId="68F105E9" w14:textId="77777777" w:rsidR="00434978" w:rsidRPr="00434978" w:rsidRDefault="00434978" w:rsidP="007D055E">
      <w:pPr>
        <w:pStyle w:val="ListeParagraf"/>
        <w:numPr>
          <w:ilvl w:val="0"/>
          <w:numId w:val="49"/>
        </w:numPr>
        <w:tabs>
          <w:tab w:val="num" w:pos="709"/>
        </w:tabs>
        <w:spacing w:after="0" w:afterAutospacing="0" w:line="360" w:lineRule="auto"/>
        <w:ind w:left="1134"/>
        <w:rPr>
          <w:rFonts w:ascii="Times New Roman" w:hAnsi="Times New Roman" w:cs="Times New Roman"/>
          <w:sz w:val="24"/>
          <w:szCs w:val="24"/>
        </w:rPr>
      </w:pPr>
      <w:r w:rsidRPr="00434978">
        <w:rPr>
          <w:rFonts w:ascii="Times New Roman" w:hAnsi="Times New Roman" w:cs="Times New Roman"/>
          <w:b/>
          <w:bCs/>
          <w:sz w:val="24"/>
          <w:szCs w:val="24"/>
        </w:rPr>
        <w:t xml:space="preserve">Data </w:t>
      </w:r>
      <w:proofErr w:type="spellStart"/>
      <w:r w:rsidRPr="00434978">
        <w:rPr>
          <w:rFonts w:ascii="Times New Roman" w:hAnsi="Times New Roman" w:cs="Times New Roman"/>
          <w:b/>
          <w:bCs/>
          <w:sz w:val="24"/>
          <w:szCs w:val="24"/>
        </w:rPr>
        <w:t>Layer</w:t>
      </w:r>
      <w:proofErr w:type="spellEnd"/>
      <w:r w:rsidRPr="00434978">
        <w:rPr>
          <w:rFonts w:ascii="Times New Roman" w:hAnsi="Times New Roman" w:cs="Times New Roman"/>
          <w:b/>
          <w:bCs/>
          <w:sz w:val="24"/>
          <w:szCs w:val="24"/>
        </w:rPr>
        <w:t>:</w:t>
      </w:r>
      <w:r w:rsidRPr="00434978">
        <w:rPr>
          <w:rFonts w:ascii="Times New Roman" w:hAnsi="Times New Roman" w:cs="Times New Roman"/>
          <w:sz w:val="24"/>
          <w:szCs w:val="24"/>
        </w:rPr>
        <w:t xml:space="preserve"> </w:t>
      </w:r>
      <w:proofErr w:type="spellStart"/>
      <w:r w:rsidRPr="00434978">
        <w:rPr>
          <w:rFonts w:ascii="Times New Roman" w:hAnsi="Times New Roman" w:cs="Times New Roman"/>
          <w:sz w:val="24"/>
          <w:szCs w:val="24"/>
        </w:rPr>
        <w:t>Handles</w:t>
      </w:r>
      <w:proofErr w:type="spellEnd"/>
      <w:r w:rsidRPr="00434978">
        <w:rPr>
          <w:rFonts w:ascii="Times New Roman" w:hAnsi="Times New Roman" w:cs="Times New Roman"/>
          <w:sz w:val="24"/>
          <w:szCs w:val="24"/>
        </w:rPr>
        <w:t xml:space="preserve"> </w:t>
      </w:r>
      <w:proofErr w:type="spellStart"/>
      <w:r w:rsidRPr="00434978">
        <w:rPr>
          <w:rFonts w:ascii="Times New Roman" w:hAnsi="Times New Roman" w:cs="Times New Roman"/>
          <w:sz w:val="24"/>
          <w:szCs w:val="24"/>
        </w:rPr>
        <w:t>ingestion</w:t>
      </w:r>
      <w:proofErr w:type="spellEnd"/>
      <w:r w:rsidRPr="00434978">
        <w:rPr>
          <w:rFonts w:ascii="Times New Roman" w:hAnsi="Times New Roman" w:cs="Times New Roman"/>
          <w:sz w:val="24"/>
          <w:szCs w:val="24"/>
        </w:rPr>
        <w:t xml:space="preserve">, </w:t>
      </w:r>
      <w:proofErr w:type="spellStart"/>
      <w:r w:rsidRPr="00434978">
        <w:rPr>
          <w:rFonts w:ascii="Times New Roman" w:hAnsi="Times New Roman" w:cs="Times New Roman"/>
          <w:sz w:val="24"/>
          <w:szCs w:val="24"/>
        </w:rPr>
        <w:t>preprocessing</w:t>
      </w:r>
      <w:proofErr w:type="spellEnd"/>
      <w:r w:rsidRPr="00434978">
        <w:rPr>
          <w:rFonts w:ascii="Times New Roman" w:hAnsi="Times New Roman" w:cs="Times New Roman"/>
          <w:sz w:val="24"/>
          <w:szCs w:val="24"/>
        </w:rPr>
        <w:t>, and transformation.</w:t>
      </w:r>
    </w:p>
    <w:p w14:paraId="017CABAB" w14:textId="77777777" w:rsidR="00434978" w:rsidRPr="00434978" w:rsidRDefault="00434978" w:rsidP="007D055E">
      <w:pPr>
        <w:pStyle w:val="ListeParagraf"/>
        <w:numPr>
          <w:ilvl w:val="0"/>
          <w:numId w:val="49"/>
        </w:numPr>
        <w:tabs>
          <w:tab w:val="num" w:pos="709"/>
        </w:tabs>
        <w:spacing w:after="0" w:afterAutospacing="0" w:line="360" w:lineRule="auto"/>
        <w:ind w:left="1134"/>
        <w:rPr>
          <w:rFonts w:ascii="Times New Roman" w:hAnsi="Times New Roman" w:cs="Times New Roman"/>
          <w:sz w:val="24"/>
          <w:szCs w:val="24"/>
        </w:rPr>
      </w:pPr>
      <w:r w:rsidRPr="00434978">
        <w:rPr>
          <w:rFonts w:ascii="Times New Roman" w:hAnsi="Times New Roman" w:cs="Times New Roman"/>
          <w:b/>
          <w:bCs/>
          <w:sz w:val="24"/>
          <w:szCs w:val="24"/>
        </w:rPr>
        <w:t xml:space="preserve">Model </w:t>
      </w:r>
      <w:proofErr w:type="spellStart"/>
      <w:r w:rsidRPr="00434978">
        <w:rPr>
          <w:rFonts w:ascii="Times New Roman" w:hAnsi="Times New Roman" w:cs="Times New Roman"/>
          <w:b/>
          <w:bCs/>
          <w:sz w:val="24"/>
          <w:szCs w:val="24"/>
        </w:rPr>
        <w:t>Layer</w:t>
      </w:r>
      <w:proofErr w:type="spellEnd"/>
      <w:r w:rsidRPr="00434978">
        <w:rPr>
          <w:rFonts w:ascii="Times New Roman" w:hAnsi="Times New Roman" w:cs="Times New Roman"/>
          <w:b/>
          <w:bCs/>
          <w:sz w:val="24"/>
          <w:szCs w:val="24"/>
        </w:rPr>
        <w:t>:</w:t>
      </w:r>
      <w:r w:rsidRPr="00434978">
        <w:rPr>
          <w:rFonts w:ascii="Times New Roman" w:hAnsi="Times New Roman" w:cs="Times New Roman"/>
          <w:sz w:val="24"/>
          <w:szCs w:val="24"/>
        </w:rPr>
        <w:t xml:space="preserve"> </w:t>
      </w:r>
      <w:proofErr w:type="spellStart"/>
      <w:r w:rsidRPr="00434978">
        <w:rPr>
          <w:rFonts w:ascii="Times New Roman" w:hAnsi="Times New Roman" w:cs="Times New Roman"/>
          <w:sz w:val="24"/>
          <w:szCs w:val="24"/>
        </w:rPr>
        <w:t>Responsible</w:t>
      </w:r>
      <w:proofErr w:type="spellEnd"/>
      <w:r w:rsidRPr="00434978">
        <w:rPr>
          <w:rFonts w:ascii="Times New Roman" w:hAnsi="Times New Roman" w:cs="Times New Roman"/>
          <w:sz w:val="24"/>
          <w:szCs w:val="24"/>
        </w:rPr>
        <w:t xml:space="preserve"> for model </w:t>
      </w:r>
      <w:proofErr w:type="spellStart"/>
      <w:r w:rsidRPr="00434978">
        <w:rPr>
          <w:rFonts w:ascii="Times New Roman" w:hAnsi="Times New Roman" w:cs="Times New Roman"/>
          <w:sz w:val="24"/>
          <w:szCs w:val="24"/>
        </w:rPr>
        <w:t>training</w:t>
      </w:r>
      <w:proofErr w:type="spellEnd"/>
      <w:r w:rsidRPr="00434978">
        <w:rPr>
          <w:rFonts w:ascii="Times New Roman" w:hAnsi="Times New Roman" w:cs="Times New Roman"/>
          <w:sz w:val="24"/>
          <w:szCs w:val="24"/>
        </w:rPr>
        <w:t xml:space="preserve">, </w:t>
      </w:r>
      <w:proofErr w:type="spellStart"/>
      <w:r w:rsidRPr="00434978">
        <w:rPr>
          <w:rFonts w:ascii="Times New Roman" w:hAnsi="Times New Roman" w:cs="Times New Roman"/>
          <w:sz w:val="24"/>
          <w:szCs w:val="24"/>
        </w:rPr>
        <w:t>validation</w:t>
      </w:r>
      <w:proofErr w:type="spellEnd"/>
      <w:r w:rsidRPr="00434978">
        <w:rPr>
          <w:rFonts w:ascii="Times New Roman" w:hAnsi="Times New Roman" w:cs="Times New Roman"/>
          <w:sz w:val="24"/>
          <w:szCs w:val="24"/>
        </w:rPr>
        <w:t xml:space="preserve">, and </w:t>
      </w:r>
      <w:proofErr w:type="spellStart"/>
      <w:r w:rsidRPr="00434978">
        <w:rPr>
          <w:rFonts w:ascii="Times New Roman" w:hAnsi="Times New Roman" w:cs="Times New Roman"/>
          <w:sz w:val="24"/>
          <w:szCs w:val="24"/>
        </w:rPr>
        <w:t>prediction</w:t>
      </w:r>
      <w:proofErr w:type="spellEnd"/>
      <w:r w:rsidRPr="00434978">
        <w:rPr>
          <w:rFonts w:ascii="Times New Roman" w:hAnsi="Times New Roman" w:cs="Times New Roman"/>
          <w:sz w:val="24"/>
          <w:szCs w:val="24"/>
        </w:rPr>
        <w:t>.</w:t>
      </w:r>
    </w:p>
    <w:p w14:paraId="26D26171" w14:textId="77777777" w:rsidR="00434978" w:rsidRPr="00434978" w:rsidRDefault="00434978" w:rsidP="007D055E">
      <w:pPr>
        <w:pStyle w:val="ListeParagraf"/>
        <w:numPr>
          <w:ilvl w:val="0"/>
          <w:numId w:val="49"/>
        </w:numPr>
        <w:tabs>
          <w:tab w:val="num" w:pos="709"/>
        </w:tabs>
        <w:spacing w:after="0" w:afterAutospacing="0" w:line="360" w:lineRule="auto"/>
        <w:ind w:left="1134"/>
        <w:rPr>
          <w:rFonts w:ascii="Times New Roman" w:hAnsi="Times New Roman" w:cs="Times New Roman"/>
          <w:sz w:val="24"/>
          <w:szCs w:val="24"/>
        </w:rPr>
      </w:pPr>
      <w:r w:rsidRPr="00434978">
        <w:rPr>
          <w:rFonts w:ascii="Times New Roman" w:hAnsi="Times New Roman" w:cs="Times New Roman"/>
          <w:b/>
          <w:bCs/>
          <w:sz w:val="24"/>
          <w:szCs w:val="24"/>
        </w:rPr>
        <w:t xml:space="preserve">API </w:t>
      </w:r>
      <w:proofErr w:type="spellStart"/>
      <w:r w:rsidRPr="00434978">
        <w:rPr>
          <w:rFonts w:ascii="Times New Roman" w:hAnsi="Times New Roman" w:cs="Times New Roman"/>
          <w:b/>
          <w:bCs/>
          <w:sz w:val="24"/>
          <w:szCs w:val="24"/>
        </w:rPr>
        <w:t>Layer</w:t>
      </w:r>
      <w:proofErr w:type="spellEnd"/>
      <w:r w:rsidRPr="00434978">
        <w:rPr>
          <w:rFonts w:ascii="Times New Roman" w:hAnsi="Times New Roman" w:cs="Times New Roman"/>
          <w:b/>
          <w:bCs/>
          <w:sz w:val="24"/>
          <w:szCs w:val="24"/>
        </w:rPr>
        <w:t>:</w:t>
      </w:r>
      <w:r w:rsidRPr="00434978">
        <w:rPr>
          <w:rFonts w:ascii="Times New Roman" w:hAnsi="Times New Roman" w:cs="Times New Roman"/>
          <w:sz w:val="24"/>
          <w:szCs w:val="24"/>
        </w:rPr>
        <w:t xml:space="preserve"> Provides </w:t>
      </w:r>
      <w:proofErr w:type="spellStart"/>
      <w:r w:rsidRPr="00434978">
        <w:rPr>
          <w:rFonts w:ascii="Times New Roman" w:hAnsi="Times New Roman" w:cs="Times New Roman"/>
          <w:sz w:val="24"/>
          <w:szCs w:val="24"/>
        </w:rPr>
        <w:t>endpoints</w:t>
      </w:r>
      <w:proofErr w:type="spellEnd"/>
      <w:r w:rsidRPr="00434978">
        <w:rPr>
          <w:rFonts w:ascii="Times New Roman" w:hAnsi="Times New Roman" w:cs="Times New Roman"/>
          <w:sz w:val="24"/>
          <w:szCs w:val="24"/>
        </w:rPr>
        <w:t xml:space="preserve"> for real-time </w:t>
      </w:r>
      <w:proofErr w:type="spellStart"/>
      <w:r w:rsidRPr="00434978">
        <w:rPr>
          <w:rFonts w:ascii="Times New Roman" w:hAnsi="Times New Roman" w:cs="Times New Roman"/>
          <w:sz w:val="24"/>
          <w:szCs w:val="24"/>
        </w:rPr>
        <w:t>forecasting</w:t>
      </w:r>
      <w:proofErr w:type="spellEnd"/>
      <w:r w:rsidRPr="00434978">
        <w:rPr>
          <w:rFonts w:ascii="Times New Roman" w:hAnsi="Times New Roman" w:cs="Times New Roman"/>
          <w:sz w:val="24"/>
          <w:szCs w:val="24"/>
        </w:rPr>
        <w:t xml:space="preserve"> </w:t>
      </w:r>
      <w:proofErr w:type="spellStart"/>
      <w:r w:rsidRPr="00434978">
        <w:rPr>
          <w:rFonts w:ascii="Times New Roman" w:hAnsi="Times New Roman" w:cs="Times New Roman"/>
          <w:sz w:val="24"/>
          <w:szCs w:val="24"/>
        </w:rPr>
        <w:t>queries</w:t>
      </w:r>
      <w:proofErr w:type="spellEnd"/>
      <w:r w:rsidRPr="00434978">
        <w:rPr>
          <w:rFonts w:ascii="Times New Roman" w:hAnsi="Times New Roman" w:cs="Times New Roman"/>
          <w:sz w:val="24"/>
          <w:szCs w:val="24"/>
        </w:rPr>
        <w:t>.</w:t>
      </w:r>
    </w:p>
    <w:p w14:paraId="6FF0E6DE" w14:textId="77777777" w:rsidR="00434978" w:rsidRDefault="00434978" w:rsidP="007D055E">
      <w:pPr>
        <w:pStyle w:val="ListeParagraf"/>
        <w:numPr>
          <w:ilvl w:val="0"/>
          <w:numId w:val="49"/>
        </w:numPr>
        <w:tabs>
          <w:tab w:val="num" w:pos="709"/>
        </w:tabs>
        <w:spacing w:after="0" w:afterAutospacing="0" w:line="360" w:lineRule="auto"/>
        <w:ind w:left="1134"/>
        <w:rPr>
          <w:rFonts w:ascii="Times New Roman" w:hAnsi="Times New Roman" w:cs="Times New Roman"/>
          <w:sz w:val="24"/>
          <w:szCs w:val="24"/>
        </w:rPr>
      </w:pPr>
      <w:r w:rsidRPr="00434978">
        <w:rPr>
          <w:rFonts w:ascii="Times New Roman" w:hAnsi="Times New Roman" w:cs="Times New Roman"/>
          <w:b/>
          <w:bCs/>
          <w:sz w:val="24"/>
          <w:szCs w:val="24"/>
        </w:rPr>
        <w:t xml:space="preserve">Presentation </w:t>
      </w:r>
      <w:proofErr w:type="spellStart"/>
      <w:r w:rsidRPr="00434978">
        <w:rPr>
          <w:rFonts w:ascii="Times New Roman" w:hAnsi="Times New Roman" w:cs="Times New Roman"/>
          <w:b/>
          <w:bCs/>
          <w:sz w:val="24"/>
          <w:szCs w:val="24"/>
        </w:rPr>
        <w:t>Layer</w:t>
      </w:r>
      <w:proofErr w:type="spellEnd"/>
      <w:r w:rsidRPr="00434978">
        <w:rPr>
          <w:rFonts w:ascii="Times New Roman" w:hAnsi="Times New Roman" w:cs="Times New Roman"/>
          <w:b/>
          <w:bCs/>
          <w:sz w:val="24"/>
          <w:szCs w:val="24"/>
        </w:rPr>
        <w:t>:</w:t>
      </w:r>
      <w:r w:rsidRPr="00434978">
        <w:rPr>
          <w:rFonts w:ascii="Times New Roman" w:hAnsi="Times New Roman" w:cs="Times New Roman"/>
          <w:sz w:val="24"/>
          <w:szCs w:val="24"/>
        </w:rPr>
        <w:t xml:space="preserve"> Displays analytical results and performance indicators </w:t>
      </w:r>
      <w:proofErr w:type="spellStart"/>
      <w:r w:rsidRPr="00434978">
        <w:rPr>
          <w:rFonts w:ascii="Times New Roman" w:hAnsi="Times New Roman" w:cs="Times New Roman"/>
          <w:sz w:val="24"/>
          <w:szCs w:val="24"/>
        </w:rPr>
        <w:t>via</w:t>
      </w:r>
      <w:proofErr w:type="spellEnd"/>
      <w:r w:rsidRPr="00434978">
        <w:rPr>
          <w:rFonts w:ascii="Times New Roman" w:hAnsi="Times New Roman" w:cs="Times New Roman"/>
          <w:sz w:val="24"/>
          <w:szCs w:val="24"/>
        </w:rPr>
        <w:t xml:space="preserve"> a web </w:t>
      </w:r>
      <w:proofErr w:type="spellStart"/>
      <w:r w:rsidRPr="00434978">
        <w:rPr>
          <w:rFonts w:ascii="Times New Roman" w:hAnsi="Times New Roman" w:cs="Times New Roman"/>
          <w:sz w:val="24"/>
          <w:szCs w:val="24"/>
        </w:rPr>
        <w:t>dashboard</w:t>
      </w:r>
      <w:proofErr w:type="spellEnd"/>
      <w:r w:rsidRPr="00434978">
        <w:rPr>
          <w:rFonts w:ascii="Times New Roman" w:hAnsi="Times New Roman" w:cs="Times New Roman"/>
          <w:sz w:val="24"/>
          <w:szCs w:val="24"/>
        </w:rPr>
        <w:t xml:space="preserve"> (</w:t>
      </w:r>
      <w:proofErr w:type="spellStart"/>
      <w:r w:rsidRPr="00434978">
        <w:rPr>
          <w:rFonts w:ascii="Times New Roman" w:hAnsi="Times New Roman" w:cs="Times New Roman"/>
          <w:sz w:val="24"/>
          <w:szCs w:val="24"/>
        </w:rPr>
        <w:t>Goodfellow</w:t>
      </w:r>
      <w:proofErr w:type="spellEnd"/>
      <w:r w:rsidRPr="00434978">
        <w:rPr>
          <w:rFonts w:ascii="Times New Roman" w:hAnsi="Times New Roman" w:cs="Times New Roman"/>
          <w:sz w:val="24"/>
          <w:szCs w:val="24"/>
        </w:rPr>
        <w:t xml:space="preserve"> et al., 2016).</w:t>
      </w:r>
    </w:p>
    <w:p w14:paraId="158344A2" w14:textId="0E1A899E" w:rsidR="00186BC1" w:rsidRDefault="00186BC1" w:rsidP="00186BC1">
      <w:pPr>
        <w:spacing w:after="0" w:afterAutospacing="0" w:line="360" w:lineRule="auto"/>
        <w:rPr>
          <w:rFonts w:ascii="Times New Roman" w:hAnsi="Times New Roman" w:cs="Times New Roman"/>
          <w:sz w:val="24"/>
          <w:szCs w:val="24"/>
        </w:rPr>
      </w:pPr>
      <w:r>
        <w:rPr>
          <w:noProof/>
        </w:rPr>
        <w:lastRenderedPageBreak/>
        <w:drawing>
          <wp:inline distT="0" distB="0" distL="0" distR="0" wp14:anchorId="708AD135" wp14:editId="00934AAD">
            <wp:extent cx="5762445" cy="4835862"/>
            <wp:effectExtent l="0" t="0" r="0" b="3175"/>
            <wp:docPr id="654372799" name="Resim 2" descr="Application Architecture Guide - Chapter 9 - Layers and Tiers - Guidance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ication Architecture Guide - Chapter 9 - Layers and Tiers - Guidance  Sha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6865" cy="4847963"/>
                    </a:xfrm>
                    <a:prstGeom prst="rect">
                      <a:avLst/>
                    </a:prstGeom>
                    <a:noFill/>
                    <a:ln>
                      <a:noFill/>
                    </a:ln>
                  </pic:spPr>
                </pic:pic>
              </a:graphicData>
            </a:graphic>
          </wp:inline>
        </w:drawing>
      </w:r>
    </w:p>
    <w:p w14:paraId="5BBD10CA" w14:textId="1E62F699" w:rsidR="00186BC1" w:rsidRDefault="00A804FF" w:rsidP="00186BC1">
      <w:pPr>
        <w:pStyle w:val="ListeParagraf"/>
        <w:ind w:left="1134" w:hanging="425"/>
        <w:jc w:val="left"/>
        <w:rPr>
          <w:rFonts w:ascii="Times New Roman" w:hAnsi="Times New Roman" w:cs="Times New Roman"/>
          <w:bCs/>
          <w:color w:val="000000"/>
          <w:sz w:val="24"/>
          <w:szCs w:val="24"/>
        </w:rPr>
      </w:pPr>
      <w:proofErr w:type="spellStart"/>
      <w:r>
        <w:rPr>
          <w:rFonts w:ascii="Times New Roman" w:hAnsi="Times New Roman" w:cs="Times New Roman"/>
          <w:b/>
          <w:color w:val="000000"/>
          <w:sz w:val="24"/>
          <w:szCs w:val="24"/>
        </w:rPr>
        <w:t>Figure</w:t>
      </w:r>
      <w:proofErr w:type="spellEnd"/>
      <w:r w:rsidR="00186BC1" w:rsidRPr="0017092B">
        <w:rPr>
          <w:rFonts w:ascii="Times New Roman" w:hAnsi="Times New Roman" w:cs="Times New Roman"/>
          <w:b/>
          <w:color w:val="000000"/>
          <w:sz w:val="24"/>
          <w:szCs w:val="24"/>
        </w:rPr>
        <w:t xml:space="preserve"> </w:t>
      </w:r>
      <w:r w:rsidR="00186BC1">
        <w:rPr>
          <w:rFonts w:ascii="Times New Roman" w:hAnsi="Times New Roman" w:cs="Times New Roman"/>
          <w:b/>
          <w:color w:val="000000"/>
          <w:sz w:val="24"/>
          <w:szCs w:val="24"/>
        </w:rPr>
        <w:t>2</w:t>
      </w:r>
      <w:r w:rsidR="00186BC1" w:rsidRPr="0017092B">
        <w:rPr>
          <w:rFonts w:ascii="Times New Roman" w:hAnsi="Times New Roman" w:cs="Times New Roman"/>
          <w:b/>
          <w:color w:val="000000"/>
          <w:sz w:val="24"/>
          <w:szCs w:val="24"/>
        </w:rPr>
        <w:t>.</w:t>
      </w:r>
      <w:r w:rsidR="00186BC1" w:rsidRPr="0017092B">
        <w:rPr>
          <w:rFonts w:ascii="Times New Roman" w:hAnsi="Times New Roman" w:cs="Times New Roman"/>
          <w:b/>
          <w:color w:val="FF0000"/>
          <w:sz w:val="24"/>
          <w:szCs w:val="24"/>
        </w:rPr>
        <w:t xml:space="preserve"> </w:t>
      </w:r>
      <w:r w:rsidR="00FD0126">
        <w:rPr>
          <w:rFonts w:ascii="Times New Roman" w:hAnsi="Times New Roman" w:cs="Times New Roman"/>
          <w:bCs/>
          <w:color w:val="000000"/>
          <w:sz w:val="24"/>
          <w:szCs w:val="24"/>
        </w:rPr>
        <w:t>System Components</w:t>
      </w:r>
    </w:p>
    <w:p w14:paraId="5EBEF485" w14:textId="77777777" w:rsidR="00186BC1" w:rsidRPr="00186BC1" w:rsidRDefault="00186BC1" w:rsidP="00186BC1">
      <w:pPr>
        <w:pStyle w:val="ListeParagraf"/>
        <w:ind w:left="1134" w:hanging="425"/>
        <w:jc w:val="left"/>
        <w:rPr>
          <w:rFonts w:ascii="Times New Roman" w:hAnsi="Times New Roman" w:cs="Times New Roman"/>
          <w:bCs/>
          <w:color w:val="000000"/>
          <w:sz w:val="24"/>
          <w:szCs w:val="24"/>
        </w:rPr>
      </w:pPr>
    </w:p>
    <w:p w14:paraId="6761D45D" w14:textId="77777777" w:rsidR="00186BC1" w:rsidRDefault="00434978" w:rsidP="00094982">
      <w:pPr>
        <w:pStyle w:val="ListeParagraf"/>
        <w:spacing w:after="0" w:afterAutospacing="0" w:line="360" w:lineRule="auto"/>
        <w:ind w:left="0" w:firstLine="709"/>
        <w:rPr>
          <w:rFonts w:ascii="Times New Roman" w:hAnsi="Times New Roman" w:cs="Times New Roman"/>
          <w:sz w:val="24"/>
          <w:szCs w:val="24"/>
        </w:rPr>
        <w:sectPr w:rsidR="00186BC1" w:rsidSect="00612BD9">
          <w:pgSz w:w="11906" w:h="16838"/>
          <w:pgMar w:top="1702" w:right="991" w:bottom="1701" w:left="1701" w:header="708" w:footer="708" w:gutter="0"/>
          <w:cols w:space="708"/>
          <w:docGrid w:linePitch="360"/>
        </w:sectPr>
      </w:pPr>
      <w:proofErr w:type="gramStart"/>
      <w:r w:rsidRPr="00434978">
        <w:rPr>
          <w:rFonts w:ascii="Times New Roman" w:hAnsi="Times New Roman" w:cs="Times New Roman"/>
          <w:sz w:val="24"/>
          <w:szCs w:val="24"/>
        </w:rPr>
        <w:t>Data</w:t>
      </w:r>
      <w:proofErr w:type="gramEnd"/>
      <w:r w:rsidRPr="00434978">
        <w:rPr>
          <w:rFonts w:ascii="Times New Roman" w:hAnsi="Times New Roman" w:cs="Times New Roman"/>
          <w:sz w:val="24"/>
          <w:szCs w:val="24"/>
        </w:rPr>
        <w:t xml:space="preserve"> </w:t>
      </w:r>
      <w:proofErr w:type="spellStart"/>
      <w:r w:rsidRPr="00434978">
        <w:rPr>
          <w:rFonts w:ascii="Times New Roman" w:hAnsi="Times New Roman" w:cs="Times New Roman"/>
          <w:sz w:val="24"/>
          <w:szCs w:val="24"/>
        </w:rPr>
        <w:t>flows</w:t>
      </w:r>
      <w:proofErr w:type="spellEnd"/>
      <w:r w:rsidRPr="00434978">
        <w:rPr>
          <w:rFonts w:ascii="Times New Roman" w:hAnsi="Times New Roman" w:cs="Times New Roman"/>
          <w:sz w:val="24"/>
          <w:szCs w:val="24"/>
        </w:rPr>
        <w:t xml:space="preserve"> from the </w:t>
      </w:r>
      <w:proofErr w:type="spellStart"/>
      <w:r w:rsidRPr="00434978">
        <w:rPr>
          <w:rFonts w:ascii="Times New Roman" w:hAnsi="Times New Roman" w:cs="Times New Roman"/>
          <w:sz w:val="24"/>
          <w:szCs w:val="24"/>
        </w:rPr>
        <w:t>acquisition</w:t>
      </w:r>
      <w:proofErr w:type="spellEnd"/>
      <w:r w:rsidRPr="00434978">
        <w:rPr>
          <w:rFonts w:ascii="Times New Roman" w:hAnsi="Times New Roman" w:cs="Times New Roman"/>
          <w:sz w:val="24"/>
          <w:szCs w:val="24"/>
        </w:rPr>
        <w:t xml:space="preserve"> </w:t>
      </w:r>
      <w:proofErr w:type="spellStart"/>
      <w:r w:rsidRPr="00434978">
        <w:rPr>
          <w:rFonts w:ascii="Times New Roman" w:hAnsi="Times New Roman" w:cs="Times New Roman"/>
          <w:sz w:val="24"/>
          <w:szCs w:val="24"/>
        </w:rPr>
        <w:t>layer</w:t>
      </w:r>
      <w:proofErr w:type="spellEnd"/>
      <w:r w:rsidRPr="00434978">
        <w:rPr>
          <w:rFonts w:ascii="Times New Roman" w:hAnsi="Times New Roman" w:cs="Times New Roman"/>
          <w:sz w:val="24"/>
          <w:szCs w:val="24"/>
        </w:rPr>
        <w:t xml:space="preserve"> to the </w:t>
      </w:r>
      <w:proofErr w:type="spellStart"/>
      <w:r w:rsidRPr="00434978">
        <w:rPr>
          <w:rFonts w:ascii="Times New Roman" w:hAnsi="Times New Roman" w:cs="Times New Roman"/>
          <w:sz w:val="24"/>
          <w:szCs w:val="24"/>
        </w:rPr>
        <w:t>visualization</w:t>
      </w:r>
      <w:proofErr w:type="spellEnd"/>
      <w:r w:rsidRPr="00434978">
        <w:rPr>
          <w:rFonts w:ascii="Times New Roman" w:hAnsi="Times New Roman" w:cs="Times New Roman"/>
          <w:sz w:val="24"/>
          <w:szCs w:val="24"/>
        </w:rPr>
        <w:t xml:space="preserve"> </w:t>
      </w:r>
      <w:proofErr w:type="spellStart"/>
      <w:r w:rsidRPr="00434978">
        <w:rPr>
          <w:rFonts w:ascii="Times New Roman" w:hAnsi="Times New Roman" w:cs="Times New Roman"/>
          <w:sz w:val="24"/>
          <w:szCs w:val="24"/>
        </w:rPr>
        <w:t>interface</w:t>
      </w:r>
      <w:proofErr w:type="spellEnd"/>
      <w:r w:rsidRPr="00434978">
        <w:rPr>
          <w:rFonts w:ascii="Times New Roman" w:hAnsi="Times New Roman" w:cs="Times New Roman"/>
          <w:sz w:val="24"/>
          <w:szCs w:val="24"/>
        </w:rPr>
        <w:t xml:space="preserve"> through an </w:t>
      </w:r>
      <w:proofErr w:type="spellStart"/>
      <w:r w:rsidRPr="00434978">
        <w:rPr>
          <w:rFonts w:ascii="Times New Roman" w:hAnsi="Times New Roman" w:cs="Times New Roman"/>
          <w:sz w:val="24"/>
          <w:szCs w:val="24"/>
        </w:rPr>
        <w:t>orchestrated</w:t>
      </w:r>
      <w:proofErr w:type="spellEnd"/>
      <w:r w:rsidRPr="00434978">
        <w:rPr>
          <w:rFonts w:ascii="Times New Roman" w:hAnsi="Times New Roman" w:cs="Times New Roman"/>
          <w:sz w:val="24"/>
          <w:szCs w:val="24"/>
        </w:rPr>
        <w:t xml:space="preserve"> </w:t>
      </w:r>
      <w:proofErr w:type="spellStart"/>
      <w:r w:rsidRPr="00434978">
        <w:rPr>
          <w:rFonts w:ascii="Times New Roman" w:hAnsi="Times New Roman" w:cs="Times New Roman"/>
          <w:sz w:val="24"/>
          <w:szCs w:val="24"/>
        </w:rPr>
        <w:t>pipeline</w:t>
      </w:r>
      <w:proofErr w:type="spellEnd"/>
      <w:r w:rsidRPr="00434978">
        <w:rPr>
          <w:rFonts w:ascii="Times New Roman" w:hAnsi="Times New Roman" w:cs="Times New Roman"/>
          <w:sz w:val="24"/>
          <w:szCs w:val="24"/>
        </w:rPr>
        <w:t xml:space="preserve"> </w:t>
      </w:r>
      <w:proofErr w:type="spellStart"/>
      <w:r w:rsidRPr="00434978">
        <w:rPr>
          <w:rFonts w:ascii="Times New Roman" w:hAnsi="Times New Roman" w:cs="Times New Roman"/>
          <w:sz w:val="24"/>
          <w:szCs w:val="24"/>
        </w:rPr>
        <w:t>managed</w:t>
      </w:r>
      <w:proofErr w:type="spellEnd"/>
      <w:r w:rsidRPr="00434978">
        <w:rPr>
          <w:rFonts w:ascii="Times New Roman" w:hAnsi="Times New Roman" w:cs="Times New Roman"/>
          <w:sz w:val="24"/>
          <w:szCs w:val="24"/>
        </w:rPr>
        <w:t xml:space="preserve"> by Python </w:t>
      </w:r>
      <w:proofErr w:type="spellStart"/>
      <w:r w:rsidRPr="00434978">
        <w:rPr>
          <w:rFonts w:ascii="Times New Roman" w:hAnsi="Times New Roman" w:cs="Times New Roman"/>
          <w:sz w:val="24"/>
          <w:szCs w:val="24"/>
        </w:rPr>
        <w:t>scripts</w:t>
      </w:r>
      <w:proofErr w:type="spellEnd"/>
      <w:r w:rsidRPr="00434978">
        <w:rPr>
          <w:rFonts w:ascii="Times New Roman" w:hAnsi="Times New Roman" w:cs="Times New Roman"/>
          <w:sz w:val="24"/>
          <w:szCs w:val="24"/>
        </w:rPr>
        <w:t xml:space="preserve"> and API </w:t>
      </w:r>
      <w:proofErr w:type="spellStart"/>
      <w:r w:rsidRPr="00434978">
        <w:rPr>
          <w:rFonts w:ascii="Times New Roman" w:hAnsi="Times New Roman" w:cs="Times New Roman"/>
          <w:sz w:val="24"/>
          <w:szCs w:val="24"/>
        </w:rPr>
        <w:t>calls</w:t>
      </w:r>
      <w:proofErr w:type="spellEnd"/>
      <w:r w:rsidRPr="00434978">
        <w:rPr>
          <w:rFonts w:ascii="Times New Roman" w:hAnsi="Times New Roman" w:cs="Times New Roman"/>
          <w:sz w:val="24"/>
          <w:szCs w:val="24"/>
        </w:rPr>
        <w:t xml:space="preserve">. This </w:t>
      </w:r>
      <w:proofErr w:type="spellStart"/>
      <w:r w:rsidRPr="00434978">
        <w:rPr>
          <w:rFonts w:ascii="Times New Roman" w:hAnsi="Times New Roman" w:cs="Times New Roman"/>
          <w:sz w:val="24"/>
          <w:szCs w:val="24"/>
        </w:rPr>
        <w:t>ensures</w:t>
      </w:r>
      <w:proofErr w:type="spellEnd"/>
      <w:r w:rsidRPr="00434978">
        <w:rPr>
          <w:rFonts w:ascii="Times New Roman" w:hAnsi="Times New Roman" w:cs="Times New Roman"/>
          <w:sz w:val="24"/>
          <w:szCs w:val="24"/>
        </w:rPr>
        <w:t xml:space="preserve"> real-time </w:t>
      </w:r>
      <w:proofErr w:type="spellStart"/>
      <w:r w:rsidRPr="00434978">
        <w:rPr>
          <w:rFonts w:ascii="Times New Roman" w:hAnsi="Times New Roman" w:cs="Times New Roman"/>
          <w:sz w:val="24"/>
          <w:szCs w:val="24"/>
        </w:rPr>
        <w:t>updates</w:t>
      </w:r>
      <w:proofErr w:type="spellEnd"/>
      <w:r w:rsidRPr="00434978">
        <w:rPr>
          <w:rFonts w:ascii="Times New Roman" w:hAnsi="Times New Roman" w:cs="Times New Roman"/>
          <w:sz w:val="24"/>
          <w:szCs w:val="24"/>
        </w:rPr>
        <w:t xml:space="preserve"> and system </w:t>
      </w:r>
      <w:proofErr w:type="spellStart"/>
      <w:r w:rsidRPr="00434978">
        <w:rPr>
          <w:rFonts w:ascii="Times New Roman" w:hAnsi="Times New Roman" w:cs="Times New Roman"/>
          <w:sz w:val="24"/>
          <w:szCs w:val="24"/>
        </w:rPr>
        <w:t>reliability</w:t>
      </w:r>
      <w:proofErr w:type="spellEnd"/>
      <w:r w:rsidRPr="00434978">
        <w:rPr>
          <w:rFonts w:ascii="Times New Roman" w:hAnsi="Times New Roman" w:cs="Times New Roman"/>
          <w:sz w:val="24"/>
          <w:szCs w:val="24"/>
        </w:rPr>
        <w:t>.</w:t>
      </w:r>
    </w:p>
    <w:p w14:paraId="711D85D1" w14:textId="3DDF9F83" w:rsidR="002D744A" w:rsidRDefault="002D744A" w:rsidP="00CC7087">
      <w:pPr>
        <w:pStyle w:val="CHAPTER"/>
      </w:pPr>
      <w:r>
        <w:lastRenderedPageBreak/>
        <w:t>CHAPTER 4</w:t>
      </w:r>
    </w:p>
    <w:p w14:paraId="53F60C73" w14:textId="2503A9C6" w:rsidR="00BA26F7" w:rsidRPr="00692EAD" w:rsidRDefault="00BA26F7" w:rsidP="00692EAD">
      <w:pPr>
        <w:pStyle w:val="ListeParagraf"/>
        <w:tabs>
          <w:tab w:val="left" w:pos="709"/>
        </w:tabs>
        <w:spacing w:after="0" w:afterAutospacing="0" w:line="360" w:lineRule="auto"/>
        <w:ind w:left="0"/>
        <w:rPr>
          <w:rFonts w:ascii="Times New Roman" w:hAnsi="Times New Roman" w:cs="Times New Roman"/>
          <w:b/>
          <w:bCs/>
          <w:i/>
          <w:iCs/>
          <w:color w:val="EE0000"/>
          <w:sz w:val="20"/>
          <w:szCs w:val="20"/>
        </w:rPr>
      </w:pPr>
      <w:r w:rsidRPr="00A606C6">
        <w:rPr>
          <w:rFonts w:ascii="Times New Roman" w:hAnsi="Times New Roman" w:cs="Times New Roman"/>
          <w:b/>
          <w:bCs/>
          <w:i/>
          <w:iCs/>
          <w:color w:val="EE0000"/>
          <w:sz w:val="20"/>
          <w:szCs w:val="20"/>
        </w:rPr>
        <w:t>(</w:t>
      </w:r>
      <w:r w:rsidRPr="00BA26F7">
        <w:rPr>
          <w:rFonts w:ascii="Times New Roman" w:hAnsi="Times New Roman" w:cs="Times New Roman"/>
          <w:b/>
          <w:bCs/>
          <w:i/>
          <w:iCs/>
          <w:color w:val="EE0000"/>
          <w:sz w:val="20"/>
          <w:szCs w:val="20"/>
        </w:rPr>
        <w:t xml:space="preserve">In this </w:t>
      </w:r>
      <w:proofErr w:type="spellStart"/>
      <w:r w:rsidRPr="00BA26F7">
        <w:rPr>
          <w:rFonts w:ascii="Times New Roman" w:hAnsi="Times New Roman" w:cs="Times New Roman"/>
          <w:b/>
          <w:bCs/>
          <w:i/>
          <w:iCs/>
          <w:color w:val="EE0000"/>
          <w:sz w:val="20"/>
          <w:szCs w:val="20"/>
        </w:rPr>
        <w:t>section</w:t>
      </w:r>
      <w:proofErr w:type="spellEnd"/>
      <w:r w:rsidRPr="00BA26F7">
        <w:rPr>
          <w:rFonts w:ascii="Times New Roman" w:hAnsi="Times New Roman" w:cs="Times New Roman"/>
          <w:b/>
          <w:bCs/>
          <w:i/>
          <w:iCs/>
          <w:color w:val="EE0000"/>
          <w:sz w:val="20"/>
          <w:szCs w:val="20"/>
        </w:rPr>
        <w:t xml:space="preserve">, </w:t>
      </w:r>
      <w:proofErr w:type="spellStart"/>
      <w:r w:rsidRPr="00BA26F7">
        <w:rPr>
          <w:rFonts w:ascii="Times New Roman" w:hAnsi="Times New Roman" w:cs="Times New Roman"/>
          <w:b/>
          <w:bCs/>
          <w:i/>
          <w:iCs/>
          <w:color w:val="EE0000"/>
          <w:sz w:val="20"/>
          <w:szCs w:val="20"/>
        </w:rPr>
        <w:t>students</w:t>
      </w:r>
      <w:proofErr w:type="spellEnd"/>
      <w:r w:rsidRPr="00BA26F7">
        <w:rPr>
          <w:rFonts w:ascii="Times New Roman" w:hAnsi="Times New Roman" w:cs="Times New Roman"/>
          <w:b/>
          <w:bCs/>
          <w:i/>
          <w:iCs/>
          <w:color w:val="EE0000"/>
          <w:sz w:val="20"/>
          <w:szCs w:val="20"/>
        </w:rPr>
        <w:t xml:space="preserve"> must </w:t>
      </w:r>
      <w:proofErr w:type="spellStart"/>
      <w:r w:rsidRPr="00BA26F7">
        <w:rPr>
          <w:rFonts w:ascii="Times New Roman" w:hAnsi="Times New Roman" w:cs="Times New Roman"/>
          <w:b/>
          <w:bCs/>
          <w:i/>
          <w:iCs/>
          <w:color w:val="EE0000"/>
          <w:sz w:val="20"/>
          <w:szCs w:val="20"/>
        </w:rPr>
        <w:t>describe</w:t>
      </w:r>
      <w:proofErr w:type="spellEnd"/>
      <w:r w:rsidRPr="00BA26F7">
        <w:rPr>
          <w:rFonts w:ascii="Times New Roman" w:hAnsi="Times New Roman" w:cs="Times New Roman"/>
          <w:b/>
          <w:bCs/>
          <w:i/>
          <w:iCs/>
          <w:color w:val="EE0000"/>
          <w:sz w:val="20"/>
          <w:szCs w:val="20"/>
        </w:rPr>
        <w:t xml:space="preserve"> technical </w:t>
      </w:r>
      <w:proofErr w:type="spellStart"/>
      <w:r w:rsidRPr="00BA26F7">
        <w:rPr>
          <w:rFonts w:ascii="Times New Roman" w:hAnsi="Times New Roman" w:cs="Times New Roman"/>
          <w:b/>
          <w:bCs/>
          <w:i/>
          <w:iCs/>
          <w:color w:val="EE0000"/>
          <w:sz w:val="20"/>
          <w:szCs w:val="20"/>
        </w:rPr>
        <w:t>construction</w:t>
      </w:r>
      <w:proofErr w:type="spellEnd"/>
      <w:r w:rsidRPr="00BA26F7">
        <w:rPr>
          <w:rFonts w:ascii="Times New Roman" w:hAnsi="Times New Roman" w:cs="Times New Roman"/>
          <w:b/>
          <w:bCs/>
          <w:i/>
          <w:iCs/>
          <w:color w:val="EE0000"/>
          <w:sz w:val="20"/>
          <w:szCs w:val="20"/>
        </w:rPr>
        <w:t xml:space="preserve"> process and the </w:t>
      </w:r>
      <w:proofErr w:type="spellStart"/>
      <w:r w:rsidRPr="00BA26F7">
        <w:rPr>
          <w:rFonts w:ascii="Times New Roman" w:hAnsi="Times New Roman" w:cs="Times New Roman"/>
          <w:b/>
          <w:bCs/>
          <w:i/>
          <w:iCs/>
          <w:color w:val="EE0000"/>
          <w:sz w:val="20"/>
          <w:szCs w:val="20"/>
        </w:rPr>
        <w:t>theoretical</w:t>
      </w:r>
      <w:proofErr w:type="spellEnd"/>
      <w:r w:rsidRPr="00BA26F7">
        <w:rPr>
          <w:rFonts w:ascii="Times New Roman" w:hAnsi="Times New Roman" w:cs="Times New Roman"/>
          <w:b/>
          <w:bCs/>
          <w:i/>
          <w:iCs/>
          <w:color w:val="EE0000"/>
          <w:sz w:val="20"/>
          <w:szCs w:val="20"/>
        </w:rPr>
        <w:t xml:space="preserve"> approach </w:t>
      </w:r>
      <w:proofErr w:type="spellStart"/>
      <w:r w:rsidRPr="00BA26F7">
        <w:rPr>
          <w:rFonts w:ascii="Times New Roman" w:hAnsi="Times New Roman" w:cs="Times New Roman"/>
          <w:b/>
          <w:bCs/>
          <w:i/>
          <w:iCs/>
          <w:color w:val="EE0000"/>
          <w:sz w:val="20"/>
          <w:szCs w:val="20"/>
        </w:rPr>
        <w:t>beh</w:t>
      </w:r>
      <w:r>
        <w:rPr>
          <w:rFonts w:ascii="Times New Roman" w:hAnsi="Times New Roman" w:cs="Times New Roman"/>
          <w:b/>
          <w:bCs/>
          <w:i/>
          <w:iCs/>
          <w:color w:val="EE0000"/>
          <w:sz w:val="20"/>
          <w:szCs w:val="20"/>
        </w:rPr>
        <w:t>ind</w:t>
      </w:r>
      <w:proofErr w:type="spellEnd"/>
      <w:r>
        <w:rPr>
          <w:rFonts w:ascii="Times New Roman" w:hAnsi="Times New Roman" w:cs="Times New Roman"/>
          <w:b/>
          <w:bCs/>
          <w:i/>
          <w:iCs/>
          <w:color w:val="EE0000"/>
          <w:sz w:val="20"/>
          <w:szCs w:val="20"/>
        </w:rPr>
        <w:t xml:space="preserve"> the work</w:t>
      </w:r>
      <w:r w:rsidRPr="00BA26F7">
        <w:rPr>
          <w:rFonts w:ascii="Times New Roman" w:hAnsi="Times New Roman" w:cs="Times New Roman"/>
          <w:b/>
          <w:bCs/>
          <w:i/>
          <w:iCs/>
          <w:color w:val="EE0000"/>
          <w:sz w:val="20"/>
          <w:szCs w:val="20"/>
        </w:rPr>
        <w:t>.</w:t>
      </w:r>
      <w:r>
        <w:rPr>
          <w:rFonts w:ascii="Times New Roman" w:hAnsi="Times New Roman" w:cs="Times New Roman"/>
          <w:b/>
          <w:bCs/>
          <w:i/>
          <w:iCs/>
          <w:color w:val="EE0000"/>
          <w:sz w:val="20"/>
          <w:szCs w:val="20"/>
        </w:rPr>
        <w:t xml:space="preserve"> </w:t>
      </w:r>
      <w:proofErr w:type="spellStart"/>
      <w:r w:rsidRPr="00BA26F7">
        <w:rPr>
          <w:rFonts w:ascii="Times New Roman" w:hAnsi="Times New Roman" w:cs="Times New Roman"/>
          <w:b/>
          <w:bCs/>
          <w:i/>
          <w:iCs/>
          <w:color w:val="EE0000"/>
          <w:sz w:val="20"/>
          <w:szCs w:val="20"/>
        </w:rPr>
        <w:t>Describe</w:t>
      </w:r>
      <w:proofErr w:type="spellEnd"/>
      <w:r w:rsidRPr="00BA26F7">
        <w:rPr>
          <w:rFonts w:ascii="Times New Roman" w:hAnsi="Times New Roman" w:cs="Times New Roman"/>
          <w:b/>
          <w:bCs/>
          <w:i/>
          <w:iCs/>
          <w:color w:val="EE0000"/>
          <w:sz w:val="20"/>
          <w:szCs w:val="20"/>
        </w:rPr>
        <w:t xml:space="preserve"> the </w:t>
      </w:r>
      <w:proofErr w:type="spellStart"/>
      <w:r w:rsidRPr="00BA26F7">
        <w:rPr>
          <w:rFonts w:ascii="Times New Roman" w:hAnsi="Times New Roman" w:cs="Times New Roman"/>
          <w:b/>
          <w:bCs/>
          <w:i/>
          <w:iCs/>
          <w:color w:val="EE0000"/>
          <w:sz w:val="20"/>
          <w:szCs w:val="20"/>
        </w:rPr>
        <w:t>development</w:t>
      </w:r>
      <w:proofErr w:type="spellEnd"/>
      <w:r w:rsidRPr="00BA26F7">
        <w:rPr>
          <w:rFonts w:ascii="Times New Roman" w:hAnsi="Times New Roman" w:cs="Times New Roman"/>
          <w:b/>
          <w:bCs/>
          <w:i/>
          <w:iCs/>
          <w:color w:val="EE0000"/>
          <w:sz w:val="20"/>
          <w:szCs w:val="20"/>
        </w:rPr>
        <w:t xml:space="preserve"> </w:t>
      </w:r>
      <w:proofErr w:type="spellStart"/>
      <w:r w:rsidRPr="00BA26F7">
        <w:rPr>
          <w:rFonts w:ascii="Times New Roman" w:hAnsi="Times New Roman" w:cs="Times New Roman"/>
          <w:b/>
          <w:bCs/>
          <w:i/>
          <w:iCs/>
          <w:color w:val="EE0000"/>
          <w:sz w:val="20"/>
          <w:szCs w:val="20"/>
        </w:rPr>
        <w:t>environment</w:t>
      </w:r>
      <w:proofErr w:type="spellEnd"/>
      <w:r w:rsidRPr="00BA26F7">
        <w:rPr>
          <w:rFonts w:ascii="Times New Roman" w:hAnsi="Times New Roman" w:cs="Times New Roman"/>
          <w:b/>
          <w:bCs/>
          <w:i/>
          <w:iCs/>
          <w:color w:val="EE0000"/>
          <w:sz w:val="20"/>
          <w:szCs w:val="20"/>
        </w:rPr>
        <w:t xml:space="preserve">, </w:t>
      </w:r>
      <w:proofErr w:type="spellStart"/>
      <w:r w:rsidRPr="00BA26F7">
        <w:rPr>
          <w:rFonts w:ascii="Times New Roman" w:hAnsi="Times New Roman" w:cs="Times New Roman"/>
          <w:b/>
          <w:bCs/>
          <w:i/>
          <w:iCs/>
          <w:color w:val="EE0000"/>
          <w:sz w:val="20"/>
          <w:szCs w:val="20"/>
        </w:rPr>
        <w:t>languages</w:t>
      </w:r>
      <w:proofErr w:type="spellEnd"/>
      <w:r w:rsidRPr="00BA26F7">
        <w:rPr>
          <w:rFonts w:ascii="Times New Roman" w:hAnsi="Times New Roman" w:cs="Times New Roman"/>
          <w:b/>
          <w:bCs/>
          <w:i/>
          <w:iCs/>
          <w:color w:val="EE0000"/>
          <w:sz w:val="20"/>
          <w:szCs w:val="20"/>
        </w:rPr>
        <w:t xml:space="preserve">, and tools used (e.g., Python, </w:t>
      </w:r>
      <w:proofErr w:type="spellStart"/>
      <w:r w:rsidRPr="00BA26F7">
        <w:rPr>
          <w:rFonts w:ascii="Times New Roman" w:hAnsi="Times New Roman" w:cs="Times New Roman"/>
          <w:b/>
          <w:bCs/>
          <w:i/>
          <w:iCs/>
          <w:color w:val="EE0000"/>
          <w:sz w:val="20"/>
          <w:szCs w:val="20"/>
        </w:rPr>
        <w:t>Flask</w:t>
      </w:r>
      <w:proofErr w:type="spellEnd"/>
      <w:r w:rsidRPr="00BA26F7">
        <w:rPr>
          <w:rFonts w:ascii="Times New Roman" w:hAnsi="Times New Roman" w:cs="Times New Roman"/>
          <w:b/>
          <w:bCs/>
          <w:i/>
          <w:iCs/>
          <w:color w:val="EE0000"/>
          <w:sz w:val="20"/>
          <w:szCs w:val="20"/>
        </w:rPr>
        <w:t xml:space="preserve">, </w:t>
      </w:r>
      <w:proofErr w:type="spellStart"/>
      <w:r w:rsidRPr="00BA26F7">
        <w:rPr>
          <w:rFonts w:ascii="Times New Roman" w:hAnsi="Times New Roman" w:cs="Times New Roman"/>
          <w:b/>
          <w:bCs/>
          <w:i/>
          <w:iCs/>
          <w:color w:val="EE0000"/>
          <w:sz w:val="20"/>
          <w:szCs w:val="20"/>
        </w:rPr>
        <w:t>TensorFlow</w:t>
      </w:r>
      <w:proofErr w:type="spellEnd"/>
      <w:r w:rsidRPr="00BA26F7">
        <w:rPr>
          <w:rFonts w:ascii="Times New Roman" w:hAnsi="Times New Roman" w:cs="Times New Roman"/>
          <w:b/>
          <w:bCs/>
          <w:i/>
          <w:iCs/>
          <w:color w:val="EE0000"/>
          <w:sz w:val="20"/>
          <w:szCs w:val="20"/>
        </w:rPr>
        <w:t>, SQL, C#).</w:t>
      </w:r>
      <w:r>
        <w:rPr>
          <w:rFonts w:ascii="Times New Roman" w:hAnsi="Times New Roman" w:cs="Times New Roman"/>
          <w:b/>
          <w:bCs/>
          <w:i/>
          <w:iCs/>
          <w:color w:val="EE0000"/>
          <w:sz w:val="20"/>
          <w:szCs w:val="20"/>
        </w:rPr>
        <w:t xml:space="preserve"> </w:t>
      </w:r>
      <w:r w:rsidRPr="00BA26F7">
        <w:rPr>
          <w:rFonts w:ascii="Times New Roman" w:hAnsi="Times New Roman" w:cs="Times New Roman"/>
          <w:b/>
          <w:bCs/>
          <w:i/>
          <w:iCs/>
          <w:color w:val="EE0000"/>
          <w:sz w:val="20"/>
          <w:szCs w:val="20"/>
        </w:rPr>
        <w:t xml:space="preserve">Provide details about </w:t>
      </w:r>
      <w:proofErr w:type="gramStart"/>
      <w:r w:rsidRPr="00BA26F7">
        <w:rPr>
          <w:rFonts w:ascii="Times New Roman" w:hAnsi="Times New Roman" w:cs="Times New Roman"/>
          <w:b/>
          <w:bCs/>
          <w:i/>
          <w:iCs/>
          <w:color w:val="EE0000"/>
          <w:sz w:val="20"/>
          <w:szCs w:val="20"/>
        </w:rPr>
        <w:t>data</w:t>
      </w:r>
      <w:proofErr w:type="gramEnd"/>
      <w:r w:rsidRPr="00BA26F7">
        <w:rPr>
          <w:rFonts w:ascii="Times New Roman" w:hAnsi="Times New Roman" w:cs="Times New Roman"/>
          <w:b/>
          <w:bCs/>
          <w:i/>
          <w:iCs/>
          <w:color w:val="EE0000"/>
          <w:sz w:val="20"/>
          <w:szCs w:val="20"/>
        </w:rPr>
        <w:t xml:space="preserve"> </w:t>
      </w:r>
      <w:proofErr w:type="spellStart"/>
      <w:r w:rsidRPr="00BA26F7">
        <w:rPr>
          <w:rFonts w:ascii="Times New Roman" w:hAnsi="Times New Roman" w:cs="Times New Roman"/>
          <w:b/>
          <w:bCs/>
          <w:i/>
          <w:iCs/>
          <w:color w:val="EE0000"/>
          <w:sz w:val="20"/>
          <w:szCs w:val="20"/>
        </w:rPr>
        <w:t>collection</w:t>
      </w:r>
      <w:proofErr w:type="spellEnd"/>
      <w:r w:rsidRPr="00BA26F7">
        <w:rPr>
          <w:rFonts w:ascii="Times New Roman" w:hAnsi="Times New Roman" w:cs="Times New Roman"/>
          <w:b/>
          <w:bCs/>
          <w:i/>
          <w:iCs/>
          <w:color w:val="EE0000"/>
          <w:sz w:val="20"/>
          <w:szCs w:val="20"/>
        </w:rPr>
        <w:t xml:space="preserve">, </w:t>
      </w:r>
      <w:proofErr w:type="gramStart"/>
      <w:r w:rsidRPr="00BA26F7">
        <w:rPr>
          <w:rFonts w:ascii="Times New Roman" w:hAnsi="Times New Roman" w:cs="Times New Roman"/>
          <w:b/>
          <w:bCs/>
          <w:i/>
          <w:iCs/>
          <w:color w:val="EE0000"/>
          <w:sz w:val="20"/>
          <w:szCs w:val="20"/>
        </w:rPr>
        <w:t>data</w:t>
      </w:r>
      <w:proofErr w:type="gramEnd"/>
      <w:r w:rsidRPr="00BA26F7">
        <w:rPr>
          <w:rFonts w:ascii="Times New Roman" w:hAnsi="Times New Roman" w:cs="Times New Roman"/>
          <w:b/>
          <w:bCs/>
          <w:i/>
          <w:iCs/>
          <w:color w:val="EE0000"/>
          <w:sz w:val="20"/>
          <w:szCs w:val="20"/>
        </w:rPr>
        <w:t xml:space="preserve"> </w:t>
      </w:r>
      <w:proofErr w:type="spellStart"/>
      <w:r w:rsidRPr="00BA26F7">
        <w:rPr>
          <w:rFonts w:ascii="Times New Roman" w:hAnsi="Times New Roman" w:cs="Times New Roman"/>
          <w:b/>
          <w:bCs/>
          <w:i/>
          <w:iCs/>
          <w:color w:val="EE0000"/>
          <w:sz w:val="20"/>
          <w:szCs w:val="20"/>
        </w:rPr>
        <w:t>preprocessing</w:t>
      </w:r>
      <w:proofErr w:type="spellEnd"/>
      <w:r w:rsidRPr="00BA26F7">
        <w:rPr>
          <w:rFonts w:ascii="Times New Roman" w:hAnsi="Times New Roman" w:cs="Times New Roman"/>
          <w:b/>
          <w:bCs/>
          <w:i/>
          <w:iCs/>
          <w:color w:val="EE0000"/>
          <w:sz w:val="20"/>
          <w:szCs w:val="20"/>
        </w:rPr>
        <w:t xml:space="preserve">, model or system </w:t>
      </w:r>
      <w:proofErr w:type="spellStart"/>
      <w:r w:rsidRPr="00BA26F7">
        <w:rPr>
          <w:rFonts w:ascii="Times New Roman" w:hAnsi="Times New Roman" w:cs="Times New Roman"/>
          <w:b/>
          <w:bCs/>
          <w:i/>
          <w:iCs/>
          <w:color w:val="EE0000"/>
          <w:sz w:val="20"/>
          <w:szCs w:val="20"/>
        </w:rPr>
        <w:t>implementation</w:t>
      </w:r>
      <w:proofErr w:type="spellEnd"/>
      <w:r w:rsidRPr="00BA26F7">
        <w:rPr>
          <w:rFonts w:ascii="Times New Roman" w:hAnsi="Times New Roman" w:cs="Times New Roman"/>
          <w:b/>
          <w:bCs/>
          <w:i/>
          <w:iCs/>
          <w:color w:val="EE0000"/>
          <w:sz w:val="20"/>
          <w:szCs w:val="20"/>
        </w:rPr>
        <w:t xml:space="preserve">, and </w:t>
      </w:r>
      <w:proofErr w:type="spellStart"/>
      <w:r w:rsidRPr="00BA26F7">
        <w:rPr>
          <w:rFonts w:ascii="Times New Roman" w:hAnsi="Times New Roman" w:cs="Times New Roman"/>
          <w:b/>
          <w:bCs/>
          <w:i/>
          <w:iCs/>
          <w:color w:val="EE0000"/>
          <w:sz w:val="20"/>
          <w:szCs w:val="20"/>
        </w:rPr>
        <w:t>integration</w:t>
      </w:r>
      <w:proofErr w:type="spellEnd"/>
      <w:r w:rsidRPr="00BA26F7">
        <w:rPr>
          <w:rFonts w:ascii="Times New Roman" w:hAnsi="Times New Roman" w:cs="Times New Roman"/>
          <w:b/>
          <w:bCs/>
          <w:i/>
          <w:iCs/>
          <w:color w:val="EE0000"/>
          <w:sz w:val="20"/>
          <w:szCs w:val="20"/>
        </w:rPr>
        <w:t xml:space="preserve"> of components.</w:t>
      </w:r>
      <w:r>
        <w:rPr>
          <w:rFonts w:ascii="Times New Roman" w:hAnsi="Times New Roman" w:cs="Times New Roman"/>
          <w:b/>
          <w:bCs/>
          <w:i/>
          <w:iCs/>
          <w:color w:val="EE0000"/>
          <w:sz w:val="20"/>
          <w:szCs w:val="20"/>
        </w:rPr>
        <w:t xml:space="preserve"> </w:t>
      </w:r>
      <w:r w:rsidRPr="002F00CE">
        <w:rPr>
          <w:rFonts w:ascii="Times New Roman" w:hAnsi="Times New Roman" w:cs="Times New Roman"/>
          <w:b/>
          <w:bCs/>
          <w:i/>
          <w:iCs/>
          <w:color w:val="EE0000"/>
          <w:sz w:val="20"/>
          <w:szCs w:val="20"/>
        </w:rPr>
        <w:t xml:space="preserve">Do not </w:t>
      </w:r>
      <w:proofErr w:type="spellStart"/>
      <w:r w:rsidRPr="002F00CE">
        <w:rPr>
          <w:rFonts w:ascii="Times New Roman" w:hAnsi="Times New Roman" w:cs="Times New Roman"/>
          <w:b/>
          <w:bCs/>
          <w:i/>
          <w:iCs/>
          <w:color w:val="EE0000"/>
          <w:sz w:val="20"/>
          <w:szCs w:val="20"/>
        </w:rPr>
        <w:t>include</w:t>
      </w:r>
      <w:proofErr w:type="spellEnd"/>
      <w:r w:rsidRPr="002F00CE">
        <w:rPr>
          <w:rFonts w:ascii="Times New Roman" w:hAnsi="Times New Roman" w:cs="Times New Roman"/>
          <w:b/>
          <w:bCs/>
          <w:i/>
          <w:iCs/>
          <w:color w:val="EE0000"/>
          <w:sz w:val="20"/>
          <w:szCs w:val="20"/>
        </w:rPr>
        <w:t xml:space="preserve"> </w:t>
      </w:r>
      <w:proofErr w:type="spellStart"/>
      <w:r w:rsidRPr="002F00CE">
        <w:rPr>
          <w:rFonts w:ascii="Times New Roman" w:hAnsi="Times New Roman" w:cs="Times New Roman"/>
          <w:b/>
          <w:bCs/>
          <w:i/>
          <w:iCs/>
          <w:color w:val="EE0000"/>
          <w:sz w:val="20"/>
          <w:szCs w:val="20"/>
        </w:rPr>
        <w:t>screenshots</w:t>
      </w:r>
      <w:proofErr w:type="spellEnd"/>
      <w:r w:rsidRPr="002F00CE">
        <w:rPr>
          <w:rFonts w:ascii="Times New Roman" w:hAnsi="Times New Roman" w:cs="Times New Roman"/>
          <w:b/>
          <w:bCs/>
          <w:i/>
          <w:iCs/>
          <w:color w:val="EE0000"/>
          <w:sz w:val="20"/>
          <w:szCs w:val="20"/>
        </w:rPr>
        <w:t xml:space="preserve"> of </w:t>
      </w:r>
      <w:proofErr w:type="spellStart"/>
      <w:r w:rsidRPr="002F00CE">
        <w:rPr>
          <w:rFonts w:ascii="Times New Roman" w:hAnsi="Times New Roman" w:cs="Times New Roman"/>
          <w:b/>
          <w:bCs/>
          <w:i/>
          <w:iCs/>
          <w:color w:val="EE0000"/>
          <w:sz w:val="20"/>
          <w:szCs w:val="20"/>
        </w:rPr>
        <w:t>scripts</w:t>
      </w:r>
      <w:proofErr w:type="spellEnd"/>
      <w:r w:rsidRPr="002F00CE">
        <w:rPr>
          <w:rFonts w:ascii="Times New Roman" w:hAnsi="Times New Roman" w:cs="Times New Roman"/>
          <w:b/>
          <w:bCs/>
          <w:i/>
          <w:iCs/>
          <w:color w:val="EE0000"/>
          <w:sz w:val="20"/>
          <w:szCs w:val="20"/>
        </w:rPr>
        <w:t xml:space="preserve"> or </w:t>
      </w:r>
      <w:proofErr w:type="spellStart"/>
      <w:r w:rsidRPr="002F00CE">
        <w:rPr>
          <w:rFonts w:ascii="Times New Roman" w:hAnsi="Times New Roman" w:cs="Times New Roman"/>
          <w:b/>
          <w:bCs/>
          <w:i/>
          <w:iCs/>
          <w:color w:val="EE0000"/>
          <w:sz w:val="20"/>
          <w:szCs w:val="20"/>
        </w:rPr>
        <w:t>code</w:t>
      </w:r>
      <w:proofErr w:type="spellEnd"/>
      <w:r w:rsidRPr="002F00CE">
        <w:rPr>
          <w:rFonts w:ascii="Times New Roman" w:hAnsi="Times New Roman" w:cs="Times New Roman"/>
          <w:b/>
          <w:bCs/>
          <w:i/>
          <w:iCs/>
          <w:color w:val="EE0000"/>
          <w:sz w:val="20"/>
          <w:szCs w:val="20"/>
        </w:rPr>
        <w:t xml:space="preserve"> </w:t>
      </w:r>
      <w:proofErr w:type="spellStart"/>
      <w:r w:rsidRPr="002F00CE">
        <w:rPr>
          <w:rFonts w:ascii="Times New Roman" w:hAnsi="Times New Roman" w:cs="Times New Roman"/>
          <w:b/>
          <w:bCs/>
          <w:i/>
          <w:iCs/>
          <w:color w:val="EE0000"/>
          <w:sz w:val="20"/>
          <w:szCs w:val="20"/>
        </w:rPr>
        <w:t>snippets</w:t>
      </w:r>
      <w:proofErr w:type="spellEnd"/>
      <w:r w:rsidRPr="002F00CE">
        <w:rPr>
          <w:rFonts w:ascii="Times New Roman" w:hAnsi="Times New Roman" w:cs="Times New Roman"/>
          <w:b/>
          <w:bCs/>
          <w:i/>
          <w:iCs/>
          <w:color w:val="EE0000"/>
          <w:sz w:val="20"/>
          <w:szCs w:val="20"/>
        </w:rPr>
        <w:t xml:space="preserve"> in this </w:t>
      </w:r>
      <w:proofErr w:type="spellStart"/>
      <w:r w:rsidRPr="002F00CE">
        <w:rPr>
          <w:rFonts w:ascii="Times New Roman" w:hAnsi="Times New Roman" w:cs="Times New Roman"/>
          <w:b/>
          <w:bCs/>
          <w:i/>
          <w:iCs/>
          <w:color w:val="EE0000"/>
          <w:sz w:val="20"/>
          <w:szCs w:val="20"/>
        </w:rPr>
        <w:t>section</w:t>
      </w:r>
      <w:proofErr w:type="spellEnd"/>
      <w:r w:rsidRPr="002F00CE">
        <w:rPr>
          <w:rFonts w:ascii="Times New Roman" w:hAnsi="Times New Roman" w:cs="Times New Roman"/>
          <w:b/>
          <w:bCs/>
          <w:i/>
          <w:iCs/>
          <w:color w:val="EE0000"/>
          <w:sz w:val="20"/>
          <w:szCs w:val="20"/>
        </w:rPr>
        <w:t xml:space="preserve">. Such </w:t>
      </w:r>
      <w:proofErr w:type="spellStart"/>
      <w:r w:rsidRPr="002F00CE">
        <w:rPr>
          <w:rFonts w:ascii="Times New Roman" w:hAnsi="Times New Roman" w:cs="Times New Roman"/>
          <w:b/>
          <w:bCs/>
          <w:i/>
          <w:iCs/>
          <w:color w:val="EE0000"/>
          <w:sz w:val="20"/>
          <w:szCs w:val="20"/>
        </w:rPr>
        <w:t>content</w:t>
      </w:r>
      <w:proofErr w:type="spellEnd"/>
      <w:r w:rsidRPr="002F00CE">
        <w:rPr>
          <w:rFonts w:ascii="Times New Roman" w:hAnsi="Times New Roman" w:cs="Times New Roman"/>
          <w:b/>
          <w:bCs/>
          <w:i/>
          <w:iCs/>
          <w:color w:val="EE0000"/>
          <w:sz w:val="20"/>
          <w:szCs w:val="20"/>
        </w:rPr>
        <w:t xml:space="preserve"> must be placed in the </w:t>
      </w:r>
      <w:proofErr w:type="spellStart"/>
      <w:r w:rsidRPr="002F00CE">
        <w:rPr>
          <w:rFonts w:ascii="Times New Roman" w:hAnsi="Times New Roman" w:cs="Times New Roman"/>
          <w:b/>
          <w:bCs/>
          <w:i/>
          <w:iCs/>
          <w:color w:val="EE0000"/>
          <w:sz w:val="20"/>
          <w:szCs w:val="20"/>
        </w:rPr>
        <w:t>Appendices</w:t>
      </w:r>
      <w:proofErr w:type="spellEnd"/>
      <w:r w:rsidRPr="002F00CE">
        <w:rPr>
          <w:rFonts w:ascii="Times New Roman" w:hAnsi="Times New Roman" w:cs="Times New Roman"/>
          <w:b/>
          <w:bCs/>
          <w:i/>
          <w:iCs/>
          <w:color w:val="EE0000"/>
          <w:sz w:val="20"/>
          <w:szCs w:val="20"/>
        </w:rPr>
        <w:t xml:space="preserve"> </w:t>
      </w:r>
      <w:proofErr w:type="spellStart"/>
      <w:r w:rsidRPr="002F00CE">
        <w:rPr>
          <w:rFonts w:ascii="Times New Roman" w:hAnsi="Times New Roman" w:cs="Times New Roman"/>
          <w:b/>
          <w:bCs/>
          <w:i/>
          <w:iCs/>
          <w:color w:val="EE0000"/>
          <w:sz w:val="20"/>
          <w:szCs w:val="20"/>
        </w:rPr>
        <w:t>section</w:t>
      </w:r>
      <w:proofErr w:type="spellEnd"/>
      <w:r w:rsidRPr="002F00CE">
        <w:rPr>
          <w:rFonts w:ascii="Times New Roman" w:hAnsi="Times New Roman" w:cs="Times New Roman"/>
          <w:b/>
          <w:bCs/>
          <w:i/>
          <w:iCs/>
          <w:color w:val="EE0000"/>
          <w:sz w:val="20"/>
          <w:szCs w:val="20"/>
        </w:rPr>
        <w:t xml:space="preserve"> (e.g., “APP-</w:t>
      </w:r>
      <w:r>
        <w:rPr>
          <w:rFonts w:ascii="Times New Roman" w:hAnsi="Times New Roman" w:cs="Times New Roman"/>
          <w:b/>
          <w:bCs/>
          <w:i/>
          <w:iCs/>
          <w:color w:val="EE0000"/>
          <w:sz w:val="20"/>
          <w:szCs w:val="20"/>
        </w:rPr>
        <w:t>2</w:t>
      </w:r>
      <w:r w:rsidRPr="002F00CE">
        <w:rPr>
          <w:rFonts w:ascii="Times New Roman" w:hAnsi="Times New Roman" w:cs="Times New Roman"/>
          <w:b/>
          <w:bCs/>
          <w:i/>
          <w:iCs/>
          <w:color w:val="EE0000"/>
          <w:sz w:val="20"/>
          <w:szCs w:val="20"/>
        </w:rPr>
        <w:t xml:space="preserve">. Data Preprocessing </w:t>
      </w:r>
      <w:proofErr w:type="spellStart"/>
      <w:r w:rsidRPr="002F00CE">
        <w:rPr>
          <w:rFonts w:ascii="Times New Roman" w:hAnsi="Times New Roman" w:cs="Times New Roman"/>
          <w:b/>
          <w:bCs/>
          <w:i/>
          <w:iCs/>
          <w:color w:val="EE0000"/>
          <w:sz w:val="20"/>
          <w:szCs w:val="20"/>
        </w:rPr>
        <w:t>Scripts</w:t>
      </w:r>
      <w:proofErr w:type="spellEnd"/>
      <w:r w:rsidRPr="002F00CE">
        <w:rPr>
          <w:rFonts w:ascii="Times New Roman" w:hAnsi="Times New Roman" w:cs="Times New Roman"/>
          <w:b/>
          <w:bCs/>
          <w:i/>
          <w:iCs/>
          <w:color w:val="EE0000"/>
          <w:sz w:val="20"/>
          <w:szCs w:val="20"/>
        </w:rPr>
        <w:t>”).</w:t>
      </w:r>
      <w:r w:rsidRPr="00A606C6">
        <w:rPr>
          <w:rFonts w:ascii="Times New Roman" w:hAnsi="Times New Roman" w:cs="Times New Roman"/>
          <w:b/>
          <w:bCs/>
          <w:i/>
          <w:iCs/>
          <w:color w:val="EE0000"/>
          <w:sz w:val="20"/>
          <w:szCs w:val="20"/>
        </w:rPr>
        <w:t>)</w:t>
      </w:r>
    </w:p>
    <w:p w14:paraId="60B0E908" w14:textId="54707053" w:rsidR="002D744A" w:rsidRPr="00846ACF" w:rsidRDefault="00B52679" w:rsidP="00CC7087">
      <w:pPr>
        <w:pStyle w:val="Balk1"/>
      </w:pPr>
      <w:r>
        <w:t>MATERIALS</w:t>
      </w:r>
      <w:r w:rsidR="002D744A">
        <w:t xml:space="preserve"> AND METHODOLOGY</w:t>
      </w:r>
    </w:p>
    <w:p w14:paraId="2DB65D4A" w14:textId="724137ED" w:rsidR="002D744A" w:rsidRPr="00CC7087" w:rsidRDefault="00D741BA" w:rsidP="00CC7087">
      <w:pPr>
        <w:pStyle w:val="Balk2"/>
      </w:pPr>
      <w:r w:rsidRPr="00CC7087">
        <w:t>Development Environment</w:t>
      </w:r>
    </w:p>
    <w:p w14:paraId="5A3322AE" w14:textId="164C3482" w:rsidR="00A95000" w:rsidRPr="00B40F7E" w:rsidRDefault="00A95000" w:rsidP="00B40F7E">
      <w:pPr>
        <w:pStyle w:val="ListeParagraf"/>
        <w:spacing w:after="0" w:afterAutospacing="0" w:line="360" w:lineRule="auto"/>
        <w:ind w:left="0" w:firstLine="709"/>
        <w:rPr>
          <w:rFonts w:ascii="Times New Roman" w:hAnsi="Times New Roman" w:cs="Times New Roman"/>
          <w:sz w:val="24"/>
          <w:szCs w:val="24"/>
        </w:rPr>
      </w:pPr>
      <w:r w:rsidRPr="00A95000">
        <w:rPr>
          <w:rFonts w:ascii="Times New Roman" w:hAnsi="Times New Roman" w:cs="Times New Roman"/>
          <w:sz w:val="24"/>
          <w:szCs w:val="24"/>
        </w:rPr>
        <w:t xml:space="preserve">The </w:t>
      </w:r>
      <w:proofErr w:type="spellStart"/>
      <w:r w:rsidRPr="00A95000">
        <w:rPr>
          <w:rFonts w:ascii="Times New Roman" w:hAnsi="Times New Roman" w:cs="Times New Roman"/>
          <w:sz w:val="24"/>
          <w:szCs w:val="24"/>
        </w:rPr>
        <w:t>project</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was</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developed</w:t>
      </w:r>
      <w:proofErr w:type="spellEnd"/>
      <w:r w:rsidRPr="00A95000">
        <w:rPr>
          <w:rFonts w:ascii="Times New Roman" w:hAnsi="Times New Roman" w:cs="Times New Roman"/>
          <w:sz w:val="24"/>
          <w:szCs w:val="24"/>
        </w:rPr>
        <w:t xml:space="preserve"> in Python, </w:t>
      </w:r>
      <w:proofErr w:type="spellStart"/>
      <w:r w:rsidRPr="00A95000">
        <w:rPr>
          <w:rFonts w:ascii="Times New Roman" w:hAnsi="Times New Roman" w:cs="Times New Roman"/>
          <w:sz w:val="24"/>
          <w:szCs w:val="24"/>
        </w:rPr>
        <w:t>utilizing</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frameworks</w:t>
      </w:r>
      <w:proofErr w:type="spellEnd"/>
      <w:r w:rsidRPr="00A95000">
        <w:rPr>
          <w:rFonts w:ascii="Times New Roman" w:hAnsi="Times New Roman" w:cs="Times New Roman"/>
          <w:sz w:val="24"/>
          <w:szCs w:val="24"/>
        </w:rPr>
        <w:t xml:space="preserve"> such as </w:t>
      </w:r>
      <w:proofErr w:type="spellStart"/>
      <w:r w:rsidRPr="00A95000">
        <w:rPr>
          <w:rFonts w:ascii="Times New Roman" w:hAnsi="Times New Roman" w:cs="Times New Roman"/>
          <w:sz w:val="24"/>
          <w:szCs w:val="24"/>
        </w:rPr>
        <w:t>TensorFlow</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PyTorch</w:t>
      </w:r>
      <w:proofErr w:type="spellEnd"/>
      <w:r w:rsidRPr="00A95000">
        <w:rPr>
          <w:rFonts w:ascii="Times New Roman" w:hAnsi="Times New Roman" w:cs="Times New Roman"/>
          <w:sz w:val="24"/>
          <w:szCs w:val="24"/>
        </w:rPr>
        <w:t xml:space="preserve">, and </w:t>
      </w:r>
      <w:proofErr w:type="spellStart"/>
      <w:r w:rsidRPr="00A95000">
        <w:rPr>
          <w:rFonts w:ascii="Times New Roman" w:hAnsi="Times New Roman" w:cs="Times New Roman"/>
          <w:sz w:val="24"/>
          <w:szCs w:val="24"/>
        </w:rPr>
        <w:t>scikit-learn</w:t>
      </w:r>
      <w:proofErr w:type="spellEnd"/>
      <w:r w:rsidRPr="00A95000">
        <w:rPr>
          <w:rFonts w:ascii="Times New Roman" w:hAnsi="Times New Roman" w:cs="Times New Roman"/>
          <w:sz w:val="24"/>
          <w:szCs w:val="24"/>
        </w:rPr>
        <w:t xml:space="preserve"> for deep learning model </w:t>
      </w:r>
      <w:proofErr w:type="spellStart"/>
      <w:r w:rsidRPr="00A95000">
        <w:rPr>
          <w:rFonts w:ascii="Times New Roman" w:hAnsi="Times New Roman" w:cs="Times New Roman"/>
          <w:sz w:val="24"/>
          <w:szCs w:val="24"/>
        </w:rPr>
        <w:t>implementation</w:t>
      </w:r>
      <w:proofErr w:type="spellEnd"/>
      <w:r w:rsidRPr="00A95000">
        <w:rPr>
          <w:rFonts w:ascii="Times New Roman" w:hAnsi="Times New Roman" w:cs="Times New Roman"/>
          <w:sz w:val="24"/>
          <w:szCs w:val="24"/>
        </w:rPr>
        <w:t xml:space="preserve"> (Abadi et al., 2016). </w:t>
      </w:r>
      <w:proofErr w:type="gramStart"/>
      <w:r w:rsidRPr="00A95000">
        <w:rPr>
          <w:rFonts w:ascii="Times New Roman" w:hAnsi="Times New Roman" w:cs="Times New Roman"/>
          <w:sz w:val="24"/>
          <w:szCs w:val="24"/>
        </w:rPr>
        <w:t>Data</w:t>
      </w:r>
      <w:proofErr w:type="gram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preprocessing</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relied</w:t>
      </w:r>
      <w:proofErr w:type="spellEnd"/>
      <w:r w:rsidRPr="00A95000">
        <w:rPr>
          <w:rFonts w:ascii="Times New Roman" w:hAnsi="Times New Roman" w:cs="Times New Roman"/>
          <w:sz w:val="24"/>
          <w:szCs w:val="24"/>
        </w:rPr>
        <w:t xml:space="preserve"> on </w:t>
      </w:r>
      <w:proofErr w:type="spellStart"/>
      <w:r w:rsidRPr="00A95000">
        <w:rPr>
          <w:rFonts w:ascii="Times New Roman" w:hAnsi="Times New Roman" w:cs="Times New Roman"/>
          <w:sz w:val="24"/>
          <w:szCs w:val="24"/>
        </w:rPr>
        <w:t>Pandas</w:t>
      </w:r>
      <w:proofErr w:type="spellEnd"/>
      <w:r w:rsidRPr="00A95000">
        <w:rPr>
          <w:rFonts w:ascii="Times New Roman" w:hAnsi="Times New Roman" w:cs="Times New Roman"/>
          <w:sz w:val="24"/>
          <w:szCs w:val="24"/>
        </w:rPr>
        <w:t xml:space="preserve"> and </w:t>
      </w:r>
      <w:proofErr w:type="spellStart"/>
      <w:r w:rsidRPr="00A95000">
        <w:rPr>
          <w:rFonts w:ascii="Times New Roman" w:hAnsi="Times New Roman" w:cs="Times New Roman"/>
          <w:sz w:val="24"/>
          <w:szCs w:val="24"/>
        </w:rPr>
        <w:t>NumPy</w:t>
      </w:r>
      <w:proofErr w:type="spellEnd"/>
      <w:r w:rsidRPr="00A95000">
        <w:rPr>
          <w:rFonts w:ascii="Times New Roman" w:hAnsi="Times New Roman" w:cs="Times New Roman"/>
          <w:sz w:val="24"/>
          <w:szCs w:val="24"/>
        </w:rPr>
        <w:t xml:space="preserve">, while the </w:t>
      </w:r>
      <w:proofErr w:type="spellStart"/>
      <w:r w:rsidRPr="00A95000">
        <w:rPr>
          <w:rFonts w:ascii="Times New Roman" w:hAnsi="Times New Roman" w:cs="Times New Roman"/>
          <w:sz w:val="24"/>
          <w:szCs w:val="24"/>
        </w:rPr>
        <w:t>RESTful</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backend</w:t>
      </w:r>
      <w:proofErr w:type="spellEnd"/>
      <w:r w:rsidRPr="00A95000">
        <w:rPr>
          <w:rFonts w:ascii="Times New Roman" w:hAnsi="Times New Roman" w:cs="Times New Roman"/>
          <w:sz w:val="24"/>
          <w:szCs w:val="24"/>
        </w:rPr>
        <w:t xml:space="preserve"> API </w:t>
      </w:r>
      <w:proofErr w:type="spellStart"/>
      <w:r w:rsidRPr="00A95000">
        <w:rPr>
          <w:rFonts w:ascii="Times New Roman" w:hAnsi="Times New Roman" w:cs="Times New Roman"/>
          <w:sz w:val="24"/>
          <w:szCs w:val="24"/>
        </w:rPr>
        <w:t>was</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developed</w:t>
      </w:r>
      <w:proofErr w:type="spellEnd"/>
      <w:r w:rsidRPr="00A95000">
        <w:rPr>
          <w:rFonts w:ascii="Times New Roman" w:hAnsi="Times New Roman" w:cs="Times New Roman"/>
          <w:sz w:val="24"/>
          <w:szCs w:val="24"/>
        </w:rPr>
        <w:t xml:space="preserve"> using </w:t>
      </w:r>
      <w:proofErr w:type="spellStart"/>
      <w:r w:rsidRPr="00A95000">
        <w:rPr>
          <w:rFonts w:ascii="Times New Roman" w:hAnsi="Times New Roman" w:cs="Times New Roman"/>
          <w:sz w:val="24"/>
          <w:szCs w:val="24"/>
        </w:rPr>
        <w:t>FastAPI</w:t>
      </w:r>
      <w:proofErr w:type="spellEnd"/>
      <w:r w:rsidRPr="00A95000">
        <w:rPr>
          <w:rFonts w:ascii="Times New Roman" w:hAnsi="Times New Roman" w:cs="Times New Roman"/>
          <w:sz w:val="24"/>
          <w:szCs w:val="24"/>
        </w:rPr>
        <w:t xml:space="preserve">. The user </w:t>
      </w:r>
      <w:proofErr w:type="spellStart"/>
      <w:r w:rsidRPr="00A95000">
        <w:rPr>
          <w:rFonts w:ascii="Times New Roman" w:hAnsi="Times New Roman" w:cs="Times New Roman"/>
          <w:sz w:val="24"/>
          <w:szCs w:val="24"/>
        </w:rPr>
        <w:t>interface</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was</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designed</w:t>
      </w:r>
      <w:proofErr w:type="spellEnd"/>
      <w:r w:rsidRPr="00A95000">
        <w:rPr>
          <w:rFonts w:ascii="Times New Roman" w:hAnsi="Times New Roman" w:cs="Times New Roman"/>
          <w:sz w:val="24"/>
          <w:szCs w:val="24"/>
        </w:rPr>
        <w:t xml:space="preserve"> using React.js and </w:t>
      </w:r>
      <w:proofErr w:type="spellStart"/>
      <w:r w:rsidRPr="00A95000">
        <w:rPr>
          <w:rFonts w:ascii="Times New Roman" w:hAnsi="Times New Roman" w:cs="Times New Roman"/>
          <w:sz w:val="24"/>
          <w:szCs w:val="24"/>
        </w:rPr>
        <w:t>Plotly</w:t>
      </w:r>
      <w:proofErr w:type="spellEnd"/>
      <w:r w:rsidRPr="00A95000">
        <w:rPr>
          <w:rFonts w:ascii="Times New Roman" w:hAnsi="Times New Roman" w:cs="Times New Roman"/>
          <w:sz w:val="24"/>
          <w:szCs w:val="24"/>
        </w:rPr>
        <w:t xml:space="preserve"> for </w:t>
      </w:r>
      <w:proofErr w:type="spellStart"/>
      <w:r w:rsidRPr="00A95000">
        <w:rPr>
          <w:rFonts w:ascii="Times New Roman" w:hAnsi="Times New Roman" w:cs="Times New Roman"/>
          <w:sz w:val="24"/>
          <w:szCs w:val="24"/>
        </w:rPr>
        <w:t>interactive</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visualization</w:t>
      </w:r>
      <w:proofErr w:type="spellEnd"/>
      <w:r w:rsidRPr="00A95000">
        <w:rPr>
          <w:rFonts w:ascii="Times New Roman" w:hAnsi="Times New Roman" w:cs="Times New Roman"/>
          <w:sz w:val="24"/>
          <w:szCs w:val="24"/>
        </w:rPr>
        <w:t>.</w:t>
      </w:r>
    </w:p>
    <w:p w14:paraId="314C14DE" w14:textId="5B245332" w:rsidR="00A95000" w:rsidRPr="00924D9E" w:rsidRDefault="00A95000" w:rsidP="00924D9E">
      <w:pPr>
        <w:pStyle w:val="ListeParagraf"/>
        <w:spacing w:after="0" w:afterAutospacing="0" w:line="360" w:lineRule="auto"/>
        <w:ind w:left="0" w:firstLine="709"/>
        <w:rPr>
          <w:rFonts w:ascii="Times New Roman" w:hAnsi="Times New Roman" w:cs="Times New Roman"/>
          <w:sz w:val="24"/>
          <w:szCs w:val="24"/>
        </w:rPr>
      </w:pPr>
      <w:proofErr w:type="spellStart"/>
      <w:r w:rsidRPr="00A95000">
        <w:rPr>
          <w:rFonts w:ascii="Times New Roman" w:hAnsi="Times New Roman" w:cs="Times New Roman"/>
          <w:sz w:val="24"/>
          <w:szCs w:val="24"/>
        </w:rPr>
        <w:t>Version</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control</w:t>
      </w:r>
      <w:proofErr w:type="spellEnd"/>
      <w:r w:rsidRPr="00A95000">
        <w:rPr>
          <w:rFonts w:ascii="Times New Roman" w:hAnsi="Times New Roman" w:cs="Times New Roman"/>
          <w:sz w:val="24"/>
          <w:szCs w:val="24"/>
        </w:rPr>
        <w:t xml:space="preserve"> and </w:t>
      </w:r>
      <w:proofErr w:type="spellStart"/>
      <w:r w:rsidRPr="00A95000">
        <w:rPr>
          <w:rFonts w:ascii="Times New Roman" w:hAnsi="Times New Roman" w:cs="Times New Roman"/>
          <w:sz w:val="24"/>
          <w:szCs w:val="24"/>
        </w:rPr>
        <w:t>collaboration</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were</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managed</w:t>
      </w:r>
      <w:proofErr w:type="spellEnd"/>
      <w:r w:rsidRPr="00A95000">
        <w:rPr>
          <w:rFonts w:ascii="Times New Roman" w:hAnsi="Times New Roman" w:cs="Times New Roman"/>
          <w:sz w:val="24"/>
          <w:szCs w:val="24"/>
        </w:rPr>
        <w:t xml:space="preserve"> through </w:t>
      </w:r>
      <w:proofErr w:type="spellStart"/>
      <w:r w:rsidRPr="00A95000">
        <w:rPr>
          <w:rFonts w:ascii="Times New Roman" w:hAnsi="Times New Roman" w:cs="Times New Roman"/>
          <w:sz w:val="24"/>
          <w:szCs w:val="24"/>
        </w:rPr>
        <w:t>GitHub</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ensuring</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code</w:t>
      </w:r>
      <w:proofErr w:type="spellEnd"/>
      <w:r w:rsidRPr="00A95000">
        <w:rPr>
          <w:rFonts w:ascii="Times New Roman" w:hAnsi="Times New Roman" w:cs="Times New Roman"/>
          <w:sz w:val="24"/>
          <w:szCs w:val="24"/>
        </w:rPr>
        <w:t xml:space="preserve"> </w:t>
      </w:r>
      <w:proofErr w:type="spellStart"/>
      <w:r w:rsidRPr="00A95000">
        <w:rPr>
          <w:rFonts w:ascii="Times New Roman" w:hAnsi="Times New Roman" w:cs="Times New Roman"/>
          <w:sz w:val="24"/>
          <w:szCs w:val="24"/>
        </w:rPr>
        <w:t>integrity</w:t>
      </w:r>
      <w:proofErr w:type="spellEnd"/>
      <w:r w:rsidRPr="00A95000">
        <w:rPr>
          <w:rFonts w:ascii="Times New Roman" w:hAnsi="Times New Roman" w:cs="Times New Roman"/>
          <w:sz w:val="24"/>
          <w:szCs w:val="24"/>
        </w:rPr>
        <w:t xml:space="preserve"> </w:t>
      </w:r>
      <w:r w:rsidRPr="00BA26F7">
        <w:rPr>
          <w:rFonts w:ascii="Times New Roman" w:hAnsi="Times New Roman" w:cs="Times New Roman"/>
          <w:sz w:val="24"/>
          <w:szCs w:val="24"/>
        </w:rPr>
        <w:t xml:space="preserve">and </w:t>
      </w:r>
      <w:proofErr w:type="spellStart"/>
      <w:r w:rsidRPr="00BA26F7">
        <w:rPr>
          <w:rFonts w:ascii="Times New Roman" w:hAnsi="Times New Roman" w:cs="Times New Roman"/>
          <w:sz w:val="24"/>
          <w:szCs w:val="24"/>
        </w:rPr>
        <w:t>version</w:t>
      </w:r>
      <w:proofErr w:type="spellEnd"/>
      <w:r w:rsidRPr="00BA26F7">
        <w:rPr>
          <w:rFonts w:ascii="Times New Roman" w:hAnsi="Times New Roman" w:cs="Times New Roman"/>
          <w:sz w:val="24"/>
          <w:szCs w:val="24"/>
        </w:rPr>
        <w:t xml:space="preserve"> </w:t>
      </w:r>
      <w:proofErr w:type="spellStart"/>
      <w:r w:rsidRPr="00BA26F7">
        <w:rPr>
          <w:rFonts w:ascii="Times New Roman" w:hAnsi="Times New Roman" w:cs="Times New Roman"/>
          <w:sz w:val="24"/>
          <w:szCs w:val="24"/>
        </w:rPr>
        <w:t>traceability</w:t>
      </w:r>
      <w:proofErr w:type="spellEnd"/>
      <w:r w:rsidRPr="00BA26F7">
        <w:rPr>
          <w:rFonts w:ascii="Times New Roman" w:hAnsi="Times New Roman" w:cs="Times New Roman"/>
          <w:sz w:val="24"/>
          <w:szCs w:val="24"/>
        </w:rPr>
        <w:t>.</w:t>
      </w:r>
      <w:r w:rsidR="00BA26F7" w:rsidRPr="00BA26F7">
        <w:rPr>
          <w:rFonts w:ascii="Times New Roman" w:hAnsi="Times New Roman" w:cs="Times New Roman"/>
          <w:sz w:val="24"/>
          <w:szCs w:val="24"/>
        </w:rPr>
        <w:t xml:space="preserve"> The </w:t>
      </w:r>
      <w:proofErr w:type="spellStart"/>
      <w:r w:rsidR="00BA26F7" w:rsidRPr="00BA26F7">
        <w:rPr>
          <w:rFonts w:ascii="Times New Roman" w:hAnsi="Times New Roman" w:cs="Times New Roman"/>
          <w:sz w:val="24"/>
          <w:szCs w:val="24"/>
        </w:rPr>
        <w:t>experiments</w:t>
      </w:r>
      <w:proofErr w:type="spellEnd"/>
      <w:r w:rsidR="00BA26F7" w:rsidRPr="00BA26F7">
        <w:rPr>
          <w:rFonts w:ascii="Times New Roman" w:hAnsi="Times New Roman" w:cs="Times New Roman"/>
          <w:sz w:val="24"/>
          <w:szCs w:val="24"/>
        </w:rPr>
        <w:t xml:space="preserve"> </w:t>
      </w:r>
      <w:proofErr w:type="spellStart"/>
      <w:r w:rsidR="00BA26F7" w:rsidRPr="00BA26F7">
        <w:rPr>
          <w:rFonts w:ascii="Times New Roman" w:hAnsi="Times New Roman" w:cs="Times New Roman"/>
          <w:sz w:val="24"/>
          <w:szCs w:val="24"/>
        </w:rPr>
        <w:t>were</w:t>
      </w:r>
      <w:proofErr w:type="spellEnd"/>
      <w:r w:rsidR="00BA26F7" w:rsidRPr="00BA26F7">
        <w:rPr>
          <w:rFonts w:ascii="Times New Roman" w:hAnsi="Times New Roman" w:cs="Times New Roman"/>
          <w:sz w:val="24"/>
          <w:szCs w:val="24"/>
        </w:rPr>
        <w:t xml:space="preserve"> conducted on a </w:t>
      </w:r>
      <w:proofErr w:type="spellStart"/>
      <w:r w:rsidR="00BA26F7" w:rsidRPr="00BA26F7">
        <w:rPr>
          <w:rFonts w:ascii="Times New Roman" w:hAnsi="Times New Roman" w:cs="Times New Roman"/>
          <w:sz w:val="24"/>
          <w:szCs w:val="24"/>
        </w:rPr>
        <w:t>workstation</w:t>
      </w:r>
      <w:proofErr w:type="spellEnd"/>
      <w:r w:rsidR="00BA26F7" w:rsidRPr="00BA26F7">
        <w:rPr>
          <w:rFonts w:ascii="Times New Roman" w:hAnsi="Times New Roman" w:cs="Times New Roman"/>
          <w:sz w:val="24"/>
          <w:szCs w:val="24"/>
        </w:rPr>
        <w:t xml:space="preserve"> </w:t>
      </w:r>
      <w:proofErr w:type="spellStart"/>
      <w:r w:rsidR="00BA26F7" w:rsidRPr="00BA26F7">
        <w:rPr>
          <w:rFonts w:ascii="Times New Roman" w:hAnsi="Times New Roman" w:cs="Times New Roman"/>
          <w:sz w:val="24"/>
          <w:szCs w:val="24"/>
        </w:rPr>
        <w:t>equipped</w:t>
      </w:r>
      <w:proofErr w:type="spellEnd"/>
      <w:r w:rsidR="00BA26F7" w:rsidRPr="00BA26F7">
        <w:rPr>
          <w:rFonts w:ascii="Times New Roman" w:hAnsi="Times New Roman" w:cs="Times New Roman"/>
          <w:sz w:val="24"/>
          <w:szCs w:val="24"/>
        </w:rPr>
        <w:t xml:space="preserve"> with an Intel i7 </w:t>
      </w:r>
      <w:proofErr w:type="spellStart"/>
      <w:r w:rsidR="00BA26F7" w:rsidRPr="00BA26F7">
        <w:rPr>
          <w:rFonts w:ascii="Times New Roman" w:hAnsi="Times New Roman" w:cs="Times New Roman"/>
          <w:sz w:val="24"/>
          <w:szCs w:val="24"/>
        </w:rPr>
        <w:t>processor</w:t>
      </w:r>
      <w:proofErr w:type="spellEnd"/>
      <w:r w:rsidR="00BA26F7" w:rsidRPr="00BA26F7">
        <w:rPr>
          <w:rFonts w:ascii="Times New Roman" w:hAnsi="Times New Roman" w:cs="Times New Roman"/>
          <w:sz w:val="24"/>
          <w:szCs w:val="24"/>
        </w:rPr>
        <w:t xml:space="preserve">, 16 GB RAM, and an NVIDIA RTX GPU to </w:t>
      </w:r>
      <w:proofErr w:type="spellStart"/>
      <w:r w:rsidR="00BA26F7" w:rsidRPr="00BA26F7">
        <w:rPr>
          <w:rFonts w:ascii="Times New Roman" w:hAnsi="Times New Roman" w:cs="Times New Roman"/>
          <w:sz w:val="24"/>
          <w:szCs w:val="24"/>
        </w:rPr>
        <w:t>accelerate</w:t>
      </w:r>
      <w:proofErr w:type="spellEnd"/>
      <w:r w:rsidR="00BA26F7" w:rsidRPr="00BA26F7">
        <w:rPr>
          <w:rFonts w:ascii="Times New Roman" w:hAnsi="Times New Roman" w:cs="Times New Roman"/>
          <w:sz w:val="24"/>
          <w:szCs w:val="24"/>
        </w:rPr>
        <w:t xml:space="preserve"> deep learning </w:t>
      </w:r>
      <w:proofErr w:type="spellStart"/>
      <w:r w:rsidR="00BA26F7" w:rsidRPr="00BA26F7">
        <w:rPr>
          <w:rFonts w:ascii="Times New Roman" w:hAnsi="Times New Roman" w:cs="Times New Roman"/>
          <w:sz w:val="24"/>
          <w:szCs w:val="24"/>
        </w:rPr>
        <w:t>computations</w:t>
      </w:r>
      <w:proofErr w:type="spellEnd"/>
      <w:r w:rsidR="00BA26F7" w:rsidRPr="00BA26F7">
        <w:rPr>
          <w:rFonts w:ascii="Times New Roman" w:hAnsi="Times New Roman" w:cs="Times New Roman"/>
          <w:sz w:val="24"/>
          <w:szCs w:val="24"/>
        </w:rPr>
        <w:t>.</w:t>
      </w:r>
    </w:p>
    <w:p w14:paraId="4EC94CC2" w14:textId="5CCDBE10" w:rsidR="00A95000" w:rsidRPr="00CC7087" w:rsidRDefault="00BA26F7" w:rsidP="00CC7087">
      <w:pPr>
        <w:pStyle w:val="Balk2"/>
      </w:pPr>
      <w:r>
        <w:t>Data Collection and Preparation</w:t>
      </w:r>
    </w:p>
    <w:p w14:paraId="33BFA83D" w14:textId="77777777" w:rsidR="00065BDB" w:rsidRDefault="00065BDB" w:rsidP="00A95000">
      <w:pPr>
        <w:pStyle w:val="ListeParagraf"/>
        <w:spacing w:after="0" w:afterAutospacing="0" w:line="360" w:lineRule="auto"/>
        <w:ind w:left="0" w:firstLine="709"/>
        <w:rPr>
          <w:rFonts w:ascii="Times New Roman" w:hAnsi="Times New Roman" w:cs="Times New Roman"/>
          <w:sz w:val="24"/>
          <w:szCs w:val="24"/>
        </w:rPr>
      </w:pPr>
      <w:r w:rsidRPr="00065BDB">
        <w:rPr>
          <w:rFonts w:ascii="Times New Roman" w:hAnsi="Times New Roman" w:cs="Times New Roman"/>
          <w:sz w:val="24"/>
          <w:szCs w:val="24"/>
        </w:rPr>
        <w:t xml:space="preserve">The dataset </w:t>
      </w:r>
      <w:proofErr w:type="spellStart"/>
      <w:r w:rsidRPr="00065BDB">
        <w:rPr>
          <w:rFonts w:ascii="Times New Roman" w:hAnsi="Times New Roman" w:cs="Times New Roman"/>
          <w:sz w:val="24"/>
          <w:szCs w:val="24"/>
        </w:rPr>
        <w:t>was</w:t>
      </w:r>
      <w:proofErr w:type="spellEnd"/>
      <w:r w:rsidRPr="00065BDB">
        <w:rPr>
          <w:rFonts w:ascii="Times New Roman" w:hAnsi="Times New Roman" w:cs="Times New Roman"/>
          <w:sz w:val="24"/>
          <w:szCs w:val="24"/>
        </w:rPr>
        <w:t xml:space="preserve"> </w:t>
      </w:r>
      <w:proofErr w:type="spellStart"/>
      <w:r w:rsidRPr="00065BDB">
        <w:rPr>
          <w:rFonts w:ascii="Times New Roman" w:hAnsi="Times New Roman" w:cs="Times New Roman"/>
          <w:sz w:val="24"/>
          <w:szCs w:val="24"/>
        </w:rPr>
        <w:t>collected</w:t>
      </w:r>
      <w:proofErr w:type="spellEnd"/>
      <w:r w:rsidRPr="00065BDB">
        <w:rPr>
          <w:rFonts w:ascii="Times New Roman" w:hAnsi="Times New Roman" w:cs="Times New Roman"/>
          <w:sz w:val="24"/>
          <w:szCs w:val="24"/>
        </w:rPr>
        <w:t xml:space="preserve"> from Yahoo Finance and Central Bank of </w:t>
      </w:r>
      <w:proofErr w:type="spellStart"/>
      <w:r w:rsidRPr="00065BDB">
        <w:rPr>
          <w:rFonts w:ascii="Times New Roman" w:hAnsi="Times New Roman" w:cs="Times New Roman"/>
          <w:sz w:val="24"/>
          <w:szCs w:val="24"/>
        </w:rPr>
        <w:t>Turkey</w:t>
      </w:r>
      <w:proofErr w:type="spellEnd"/>
      <w:r w:rsidRPr="00065BDB">
        <w:rPr>
          <w:rFonts w:ascii="Times New Roman" w:hAnsi="Times New Roman" w:cs="Times New Roman"/>
          <w:sz w:val="24"/>
          <w:szCs w:val="24"/>
        </w:rPr>
        <w:t xml:space="preserve"> </w:t>
      </w:r>
      <w:proofErr w:type="spellStart"/>
      <w:r w:rsidRPr="00065BDB">
        <w:rPr>
          <w:rFonts w:ascii="Times New Roman" w:hAnsi="Times New Roman" w:cs="Times New Roman"/>
          <w:sz w:val="24"/>
          <w:szCs w:val="24"/>
        </w:rPr>
        <w:t>repositories</w:t>
      </w:r>
      <w:proofErr w:type="spellEnd"/>
      <w:r w:rsidRPr="00065BDB">
        <w:rPr>
          <w:rFonts w:ascii="Times New Roman" w:hAnsi="Times New Roman" w:cs="Times New Roman"/>
          <w:sz w:val="24"/>
          <w:szCs w:val="24"/>
        </w:rPr>
        <w:t xml:space="preserve">, </w:t>
      </w:r>
      <w:proofErr w:type="spellStart"/>
      <w:r w:rsidRPr="00065BDB">
        <w:rPr>
          <w:rFonts w:ascii="Times New Roman" w:hAnsi="Times New Roman" w:cs="Times New Roman"/>
          <w:sz w:val="24"/>
          <w:szCs w:val="24"/>
        </w:rPr>
        <w:t>covering</w:t>
      </w:r>
      <w:proofErr w:type="spellEnd"/>
      <w:r w:rsidRPr="00065BDB">
        <w:rPr>
          <w:rFonts w:ascii="Times New Roman" w:hAnsi="Times New Roman" w:cs="Times New Roman"/>
          <w:sz w:val="24"/>
          <w:szCs w:val="24"/>
        </w:rPr>
        <w:t xml:space="preserve"> historical stock prices, interest rates, and </w:t>
      </w:r>
      <w:proofErr w:type="spellStart"/>
      <w:r w:rsidRPr="00065BDB">
        <w:rPr>
          <w:rFonts w:ascii="Times New Roman" w:hAnsi="Times New Roman" w:cs="Times New Roman"/>
          <w:sz w:val="24"/>
          <w:szCs w:val="24"/>
        </w:rPr>
        <w:t>exchange</w:t>
      </w:r>
      <w:proofErr w:type="spellEnd"/>
      <w:r w:rsidRPr="00065BDB">
        <w:rPr>
          <w:rFonts w:ascii="Times New Roman" w:hAnsi="Times New Roman" w:cs="Times New Roman"/>
          <w:sz w:val="24"/>
          <w:szCs w:val="24"/>
        </w:rPr>
        <w:t xml:space="preserve"> rates between 2015 and 2024.</w:t>
      </w:r>
    </w:p>
    <w:p w14:paraId="177CFC57" w14:textId="3440C483" w:rsidR="00065BDB" w:rsidRPr="00065BDB" w:rsidRDefault="00065BDB" w:rsidP="00A95000">
      <w:pPr>
        <w:pStyle w:val="ListeParagraf"/>
        <w:spacing w:after="0" w:afterAutospacing="0" w:line="360" w:lineRule="auto"/>
        <w:ind w:left="0" w:firstLine="709"/>
        <w:rPr>
          <w:rFonts w:ascii="Times New Roman" w:hAnsi="Times New Roman" w:cs="Times New Roman"/>
          <w:sz w:val="24"/>
          <w:szCs w:val="24"/>
        </w:rPr>
      </w:pPr>
      <w:r w:rsidRPr="00065BDB">
        <w:rPr>
          <w:rFonts w:ascii="Times New Roman" w:hAnsi="Times New Roman" w:cs="Times New Roman"/>
          <w:sz w:val="24"/>
          <w:szCs w:val="24"/>
        </w:rPr>
        <w:t xml:space="preserve">After </w:t>
      </w:r>
      <w:proofErr w:type="gramStart"/>
      <w:r w:rsidRPr="00065BDB">
        <w:rPr>
          <w:rFonts w:ascii="Times New Roman" w:hAnsi="Times New Roman" w:cs="Times New Roman"/>
          <w:sz w:val="24"/>
          <w:szCs w:val="24"/>
        </w:rPr>
        <w:t>data</w:t>
      </w:r>
      <w:proofErr w:type="gramEnd"/>
      <w:r w:rsidRPr="00065BDB">
        <w:rPr>
          <w:rFonts w:ascii="Times New Roman" w:hAnsi="Times New Roman" w:cs="Times New Roman"/>
          <w:sz w:val="24"/>
          <w:szCs w:val="24"/>
        </w:rPr>
        <w:t xml:space="preserve"> </w:t>
      </w:r>
      <w:proofErr w:type="spellStart"/>
      <w:r w:rsidRPr="00065BDB">
        <w:rPr>
          <w:rFonts w:ascii="Times New Roman" w:hAnsi="Times New Roman" w:cs="Times New Roman"/>
          <w:sz w:val="24"/>
          <w:szCs w:val="24"/>
        </w:rPr>
        <w:t>acquisition</w:t>
      </w:r>
      <w:proofErr w:type="spellEnd"/>
      <w:r w:rsidRPr="00065BDB">
        <w:rPr>
          <w:rFonts w:ascii="Times New Roman" w:hAnsi="Times New Roman" w:cs="Times New Roman"/>
          <w:sz w:val="24"/>
          <w:szCs w:val="24"/>
        </w:rPr>
        <w:t xml:space="preserve">, the dataset </w:t>
      </w:r>
      <w:proofErr w:type="spellStart"/>
      <w:r w:rsidRPr="00065BDB">
        <w:rPr>
          <w:rFonts w:ascii="Times New Roman" w:hAnsi="Times New Roman" w:cs="Times New Roman"/>
          <w:sz w:val="24"/>
          <w:szCs w:val="24"/>
        </w:rPr>
        <w:t>was</w:t>
      </w:r>
      <w:proofErr w:type="spellEnd"/>
      <w:r w:rsidRPr="00065BDB">
        <w:rPr>
          <w:rFonts w:ascii="Times New Roman" w:hAnsi="Times New Roman" w:cs="Times New Roman"/>
          <w:sz w:val="24"/>
          <w:szCs w:val="24"/>
        </w:rPr>
        <w:t xml:space="preserve"> </w:t>
      </w:r>
      <w:proofErr w:type="spellStart"/>
      <w:r w:rsidRPr="00065BDB">
        <w:rPr>
          <w:rFonts w:ascii="Times New Roman" w:hAnsi="Times New Roman" w:cs="Times New Roman"/>
          <w:sz w:val="24"/>
          <w:szCs w:val="24"/>
        </w:rPr>
        <w:t>cleaned</w:t>
      </w:r>
      <w:proofErr w:type="spellEnd"/>
      <w:r w:rsidRPr="00065BDB">
        <w:rPr>
          <w:rFonts w:ascii="Times New Roman" w:hAnsi="Times New Roman" w:cs="Times New Roman"/>
          <w:sz w:val="24"/>
          <w:szCs w:val="24"/>
        </w:rPr>
        <w:t xml:space="preserve"> by </w:t>
      </w:r>
      <w:proofErr w:type="spellStart"/>
      <w:r w:rsidRPr="00065BDB">
        <w:rPr>
          <w:rFonts w:ascii="Times New Roman" w:hAnsi="Times New Roman" w:cs="Times New Roman"/>
          <w:sz w:val="24"/>
          <w:szCs w:val="24"/>
        </w:rPr>
        <w:t>handling</w:t>
      </w:r>
      <w:proofErr w:type="spellEnd"/>
      <w:r w:rsidRPr="00065BDB">
        <w:rPr>
          <w:rFonts w:ascii="Times New Roman" w:hAnsi="Times New Roman" w:cs="Times New Roman"/>
          <w:sz w:val="24"/>
          <w:szCs w:val="24"/>
        </w:rPr>
        <w:t xml:space="preserve"> </w:t>
      </w:r>
      <w:proofErr w:type="spellStart"/>
      <w:r w:rsidRPr="00065BDB">
        <w:rPr>
          <w:rFonts w:ascii="Times New Roman" w:hAnsi="Times New Roman" w:cs="Times New Roman"/>
          <w:sz w:val="24"/>
          <w:szCs w:val="24"/>
        </w:rPr>
        <w:t>missing</w:t>
      </w:r>
      <w:proofErr w:type="spellEnd"/>
      <w:r w:rsidRPr="00065BDB">
        <w:rPr>
          <w:rFonts w:ascii="Times New Roman" w:hAnsi="Times New Roman" w:cs="Times New Roman"/>
          <w:sz w:val="24"/>
          <w:szCs w:val="24"/>
        </w:rPr>
        <w:t xml:space="preserve"> values and </w:t>
      </w:r>
      <w:proofErr w:type="spellStart"/>
      <w:r w:rsidRPr="00065BDB">
        <w:rPr>
          <w:rFonts w:ascii="Times New Roman" w:hAnsi="Times New Roman" w:cs="Times New Roman"/>
          <w:sz w:val="24"/>
          <w:szCs w:val="24"/>
        </w:rPr>
        <w:t>normalized</w:t>
      </w:r>
      <w:proofErr w:type="spellEnd"/>
      <w:r w:rsidRPr="00065BDB">
        <w:rPr>
          <w:rFonts w:ascii="Times New Roman" w:hAnsi="Times New Roman" w:cs="Times New Roman"/>
          <w:sz w:val="24"/>
          <w:szCs w:val="24"/>
        </w:rPr>
        <w:t xml:space="preserve"> using the Min-Max </w:t>
      </w:r>
      <w:proofErr w:type="spellStart"/>
      <w:r w:rsidRPr="00065BDB">
        <w:rPr>
          <w:rFonts w:ascii="Times New Roman" w:hAnsi="Times New Roman" w:cs="Times New Roman"/>
          <w:sz w:val="24"/>
          <w:szCs w:val="24"/>
        </w:rPr>
        <w:t>scaling</w:t>
      </w:r>
      <w:proofErr w:type="spellEnd"/>
      <w:r w:rsidRPr="00065BDB">
        <w:rPr>
          <w:rFonts w:ascii="Times New Roman" w:hAnsi="Times New Roman" w:cs="Times New Roman"/>
          <w:sz w:val="24"/>
          <w:szCs w:val="24"/>
        </w:rPr>
        <w:t xml:space="preserve"> method to </w:t>
      </w:r>
      <w:proofErr w:type="spellStart"/>
      <w:r w:rsidRPr="00065BDB">
        <w:rPr>
          <w:rFonts w:ascii="Times New Roman" w:hAnsi="Times New Roman" w:cs="Times New Roman"/>
          <w:sz w:val="24"/>
          <w:szCs w:val="24"/>
        </w:rPr>
        <w:t>ensure</w:t>
      </w:r>
      <w:proofErr w:type="spellEnd"/>
      <w:r w:rsidRPr="00065BDB">
        <w:rPr>
          <w:rFonts w:ascii="Times New Roman" w:hAnsi="Times New Roman" w:cs="Times New Roman"/>
          <w:sz w:val="24"/>
          <w:szCs w:val="24"/>
        </w:rPr>
        <w:t xml:space="preserve"> </w:t>
      </w:r>
      <w:proofErr w:type="spellStart"/>
      <w:r w:rsidRPr="00065BDB">
        <w:rPr>
          <w:rFonts w:ascii="Times New Roman" w:hAnsi="Times New Roman" w:cs="Times New Roman"/>
          <w:sz w:val="24"/>
          <w:szCs w:val="24"/>
        </w:rPr>
        <w:t>consistency</w:t>
      </w:r>
      <w:proofErr w:type="spellEnd"/>
      <w:r w:rsidRPr="00065BDB">
        <w:rPr>
          <w:rFonts w:ascii="Times New Roman" w:hAnsi="Times New Roman" w:cs="Times New Roman"/>
          <w:sz w:val="24"/>
          <w:szCs w:val="24"/>
        </w:rPr>
        <w:t xml:space="preserve"> </w:t>
      </w:r>
      <w:proofErr w:type="spellStart"/>
      <w:r w:rsidRPr="00065BDB">
        <w:rPr>
          <w:rFonts w:ascii="Times New Roman" w:hAnsi="Times New Roman" w:cs="Times New Roman"/>
          <w:sz w:val="24"/>
          <w:szCs w:val="24"/>
        </w:rPr>
        <w:t>across</w:t>
      </w:r>
      <w:proofErr w:type="spellEnd"/>
      <w:r w:rsidRPr="00065BDB">
        <w:rPr>
          <w:rFonts w:ascii="Times New Roman" w:hAnsi="Times New Roman" w:cs="Times New Roman"/>
          <w:sz w:val="24"/>
          <w:szCs w:val="24"/>
        </w:rPr>
        <w:t xml:space="preserve"> numerical features.</w:t>
      </w:r>
      <w:r w:rsidRPr="00065BDB">
        <w:rPr>
          <w:rFonts w:ascii="Times New Roman" w:hAnsi="Times New Roman" w:cs="Times New Roman"/>
          <w:sz w:val="24"/>
          <w:szCs w:val="24"/>
        </w:rPr>
        <w:br/>
      </w:r>
      <w:proofErr w:type="spellStart"/>
      <w:r w:rsidRPr="00065BDB">
        <w:rPr>
          <w:rFonts w:ascii="Times New Roman" w:hAnsi="Times New Roman" w:cs="Times New Roman"/>
          <w:sz w:val="24"/>
          <w:szCs w:val="24"/>
        </w:rPr>
        <w:t>Categorical</w:t>
      </w:r>
      <w:proofErr w:type="spellEnd"/>
      <w:r w:rsidRPr="00065BDB">
        <w:rPr>
          <w:rFonts w:ascii="Times New Roman" w:hAnsi="Times New Roman" w:cs="Times New Roman"/>
          <w:sz w:val="24"/>
          <w:szCs w:val="24"/>
        </w:rPr>
        <w:t xml:space="preserve"> variables, such as market </w:t>
      </w:r>
      <w:proofErr w:type="spellStart"/>
      <w:r w:rsidRPr="00065BDB">
        <w:rPr>
          <w:rFonts w:ascii="Times New Roman" w:hAnsi="Times New Roman" w:cs="Times New Roman"/>
          <w:sz w:val="24"/>
          <w:szCs w:val="24"/>
        </w:rPr>
        <w:t>sectors</w:t>
      </w:r>
      <w:proofErr w:type="spellEnd"/>
      <w:r w:rsidRPr="00065BDB">
        <w:rPr>
          <w:rFonts w:ascii="Times New Roman" w:hAnsi="Times New Roman" w:cs="Times New Roman"/>
          <w:sz w:val="24"/>
          <w:szCs w:val="24"/>
        </w:rPr>
        <w:t xml:space="preserve">, </w:t>
      </w:r>
      <w:proofErr w:type="spellStart"/>
      <w:r w:rsidRPr="00065BDB">
        <w:rPr>
          <w:rFonts w:ascii="Times New Roman" w:hAnsi="Times New Roman" w:cs="Times New Roman"/>
          <w:sz w:val="24"/>
          <w:szCs w:val="24"/>
        </w:rPr>
        <w:t>were</w:t>
      </w:r>
      <w:proofErr w:type="spellEnd"/>
      <w:r w:rsidRPr="00065BDB">
        <w:rPr>
          <w:rFonts w:ascii="Times New Roman" w:hAnsi="Times New Roman" w:cs="Times New Roman"/>
          <w:sz w:val="24"/>
          <w:szCs w:val="24"/>
        </w:rPr>
        <w:t xml:space="preserve"> </w:t>
      </w:r>
      <w:proofErr w:type="spellStart"/>
      <w:r w:rsidRPr="00065BDB">
        <w:rPr>
          <w:rFonts w:ascii="Times New Roman" w:hAnsi="Times New Roman" w:cs="Times New Roman"/>
          <w:sz w:val="24"/>
          <w:szCs w:val="24"/>
        </w:rPr>
        <w:t>encoded</w:t>
      </w:r>
      <w:proofErr w:type="spellEnd"/>
      <w:r w:rsidRPr="00065BDB">
        <w:rPr>
          <w:rFonts w:ascii="Times New Roman" w:hAnsi="Times New Roman" w:cs="Times New Roman"/>
          <w:sz w:val="24"/>
          <w:szCs w:val="24"/>
        </w:rPr>
        <w:t xml:space="preserve"> using one-hot </w:t>
      </w:r>
      <w:proofErr w:type="spellStart"/>
      <w:r w:rsidRPr="00065BDB">
        <w:rPr>
          <w:rFonts w:ascii="Times New Roman" w:hAnsi="Times New Roman" w:cs="Times New Roman"/>
          <w:sz w:val="24"/>
          <w:szCs w:val="24"/>
        </w:rPr>
        <w:t>encoding</w:t>
      </w:r>
      <w:proofErr w:type="spellEnd"/>
      <w:r w:rsidRPr="00065BDB">
        <w:rPr>
          <w:rFonts w:ascii="Times New Roman" w:hAnsi="Times New Roman" w:cs="Times New Roman"/>
          <w:sz w:val="24"/>
          <w:szCs w:val="24"/>
        </w:rPr>
        <w:t xml:space="preserve"> to make them </w:t>
      </w:r>
      <w:proofErr w:type="spellStart"/>
      <w:r w:rsidRPr="00065BDB">
        <w:rPr>
          <w:rFonts w:ascii="Times New Roman" w:hAnsi="Times New Roman" w:cs="Times New Roman"/>
          <w:sz w:val="24"/>
          <w:szCs w:val="24"/>
        </w:rPr>
        <w:t>compatible</w:t>
      </w:r>
      <w:proofErr w:type="spellEnd"/>
      <w:r w:rsidRPr="00065BDB">
        <w:rPr>
          <w:rFonts w:ascii="Times New Roman" w:hAnsi="Times New Roman" w:cs="Times New Roman"/>
          <w:sz w:val="24"/>
          <w:szCs w:val="24"/>
        </w:rPr>
        <w:t xml:space="preserve"> with the model </w:t>
      </w:r>
      <w:proofErr w:type="spellStart"/>
      <w:r w:rsidRPr="00065BDB">
        <w:rPr>
          <w:rFonts w:ascii="Times New Roman" w:hAnsi="Times New Roman" w:cs="Times New Roman"/>
          <w:sz w:val="24"/>
          <w:szCs w:val="24"/>
        </w:rPr>
        <w:t>input</w:t>
      </w:r>
      <w:proofErr w:type="spellEnd"/>
      <w:r w:rsidRPr="00065BDB">
        <w:rPr>
          <w:rFonts w:ascii="Times New Roman" w:hAnsi="Times New Roman" w:cs="Times New Roman"/>
          <w:sz w:val="24"/>
          <w:szCs w:val="24"/>
        </w:rPr>
        <w:t xml:space="preserve"> structure.</w:t>
      </w:r>
    </w:p>
    <w:p w14:paraId="6F69499F" w14:textId="2839E0F5" w:rsidR="002567A3" w:rsidRPr="00CC7087" w:rsidRDefault="00683B64" w:rsidP="00CC7087">
      <w:pPr>
        <w:pStyle w:val="Balk2"/>
      </w:pPr>
      <w:proofErr w:type="spellStart"/>
      <w:r>
        <w:t>Methodological</w:t>
      </w:r>
      <w:proofErr w:type="spellEnd"/>
      <w:r>
        <w:t xml:space="preserve"> Approach</w:t>
      </w:r>
    </w:p>
    <w:p w14:paraId="4AD768B3" w14:textId="3B6B895F" w:rsidR="002567A3" w:rsidRPr="002567A3" w:rsidRDefault="002567A3" w:rsidP="002567A3">
      <w:pPr>
        <w:pStyle w:val="ListeParagraf"/>
        <w:spacing w:after="0" w:afterAutospacing="0" w:line="360" w:lineRule="auto"/>
        <w:ind w:left="0" w:firstLine="709"/>
        <w:rPr>
          <w:rFonts w:ascii="Times New Roman" w:hAnsi="Times New Roman" w:cs="Times New Roman"/>
          <w:sz w:val="24"/>
          <w:szCs w:val="24"/>
        </w:rPr>
      </w:pPr>
      <w:r w:rsidRPr="00B24823">
        <w:rPr>
          <w:rFonts w:ascii="Times New Roman" w:hAnsi="Times New Roman" w:cs="Times New Roman"/>
          <w:sz w:val="24"/>
          <w:szCs w:val="24"/>
        </w:rPr>
        <w:t>The</w:t>
      </w:r>
      <w:r w:rsidRPr="002567A3">
        <w:rPr>
          <w:rFonts w:ascii="Times New Roman" w:hAnsi="Times New Roman" w:cs="Times New Roman"/>
          <w:sz w:val="24"/>
          <w:szCs w:val="24"/>
        </w:rPr>
        <w:t xml:space="preserve"> </w:t>
      </w:r>
      <w:proofErr w:type="spellStart"/>
      <w:r w:rsidRPr="002567A3">
        <w:rPr>
          <w:rFonts w:ascii="Times New Roman" w:hAnsi="Times New Roman" w:cs="Times New Roman"/>
          <w:sz w:val="24"/>
          <w:szCs w:val="24"/>
        </w:rPr>
        <w:t>FastAPI</w:t>
      </w:r>
      <w:proofErr w:type="spellEnd"/>
      <w:r w:rsidRPr="002567A3">
        <w:rPr>
          <w:rFonts w:ascii="Times New Roman" w:hAnsi="Times New Roman" w:cs="Times New Roman"/>
          <w:sz w:val="24"/>
          <w:szCs w:val="24"/>
        </w:rPr>
        <w:t xml:space="preserve">-based service </w:t>
      </w:r>
      <w:proofErr w:type="spellStart"/>
      <w:r w:rsidRPr="002567A3">
        <w:rPr>
          <w:rFonts w:ascii="Times New Roman" w:hAnsi="Times New Roman" w:cs="Times New Roman"/>
          <w:sz w:val="24"/>
          <w:szCs w:val="24"/>
        </w:rPr>
        <w:t>exposes</w:t>
      </w:r>
      <w:proofErr w:type="spellEnd"/>
      <w:r w:rsidRPr="002567A3">
        <w:rPr>
          <w:rFonts w:ascii="Times New Roman" w:hAnsi="Times New Roman" w:cs="Times New Roman"/>
          <w:sz w:val="24"/>
          <w:szCs w:val="24"/>
        </w:rPr>
        <w:t xml:space="preserve"> </w:t>
      </w:r>
      <w:proofErr w:type="spellStart"/>
      <w:r w:rsidRPr="002567A3">
        <w:rPr>
          <w:rFonts w:ascii="Times New Roman" w:hAnsi="Times New Roman" w:cs="Times New Roman"/>
          <w:sz w:val="24"/>
          <w:szCs w:val="24"/>
        </w:rPr>
        <w:t>prediction</w:t>
      </w:r>
      <w:proofErr w:type="spellEnd"/>
      <w:r w:rsidRPr="002567A3">
        <w:rPr>
          <w:rFonts w:ascii="Times New Roman" w:hAnsi="Times New Roman" w:cs="Times New Roman"/>
          <w:sz w:val="24"/>
          <w:szCs w:val="24"/>
        </w:rPr>
        <w:t xml:space="preserve"> </w:t>
      </w:r>
      <w:proofErr w:type="spellStart"/>
      <w:r w:rsidRPr="002567A3">
        <w:rPr>
          <w:rFonts w:ascii="Times New Roman" w:hAnsi="Times New Roman" w:cs="Times New Roman"/>
          <w:sz w:val="24"/>
          <w:szCs w:val="24"/>
        </w:rPr>
        <w:t>endpoints</w:t>
      </w:r>
      <w:proofErr w:type="spellEnd"/>
      <w:r w:rsidRPr="002567A3">
        <w:rPr>
          <w:rFonts w:ascii="Times New Roman" w:hAnsi="Times New Roman" w:cs="Times New Roman"/>
          <w:sz w:val="24"/>
          <w:szCs w:val="24"/>
        </w:rPr>
        <w:t xml:space="preserve"> that allow </w:t>
      </w:r>
      <w:proofErr w:type="spellStart"/>
      <w:r w:rsidRPr="002567A3">
        <w:rPr>
          <w:rFonts w:ascii="Times New Roman" w:hAnsi="Times New Roman" w:cs="Times New Roman"/>
          <w:sz w:val="24"/>
          <w:szCs w:val="24"/>
        </w:rPr>
        <w:t>clients</w:t>
      </w:r>
      <w:proofErr w:type="spellEnd"/>
      <w:r w:rsidRPr="002567A3">
        <w:rPr>
          <w:rFonts w:ascii="Times New Roman" w:hAnsi="Times New Roman" w:cs="Times New Roman"/>
          <w:sz w:val="24"/>
          <w:szCs w:val="24"/>
        </w:rPr>
        <w:t xml:space="preserve"> to </w:t>
      </w:r>
      <w:proofErr w:type="spellStart"/>
      <w:r w:rsidRPr="002567A3">
        <w:rPr>
          <w:rFonts w:ascii="Times New Roman" w:hAnsi="Times New Roman" w:cs="Times New Roman"/>
          <w:sz w:val="24"/>
          <w:szCs w:val="24"/>
        </w:rPr>
        <w:t>input</w:t>
      </w:r>
      <w:proofErr w:type="spellEnd"/>
      <w:r w:rsidRPr="002567A3">
        <w:rPr>
          <w:rFonts w:ascii="Times New Roman" w:hAnsi="Times New Roman" w:cs="Times New Roman"/>
          <w:sz w:val="24"/>
          <w:szCs w:val="24"/>
        </w:rPr>
        <w:t xml:space="preserve"> financial symbols or datasets and </w:t>
      </w:r>
      <w:proofErr w:type="spellStart"/>
      <w:r w:rsidRPr="002567A3">
        <w:rPr>
          <w:rFonts w:ascii="Times New Roman" w:hAnsi="Times New Roman" w:cs="Times New Roman"/>
          <w:sz w:val="24"/>
          <w:szCs w:val="24"/>
        </w:rPr>
        <w:t>receive</w:t>
      </w:r>
      <w:proofErr w:type="spellEnd"/>
      <w:r w:rsidRPr="002567A3">
        <w:rPr>
          <w:rFonts w:ascii="Times New Roman" w:hAnsi="Times New Roman" w:cs="Times New Roman"/>
          <w:sz w:val="24"/>
          <w:szCs w:val="24"/>
        </w:rPr>
        <w:t xml:space="preserve"> predicted values in real time. The React.js </w:t>
      </w:r>
      <w:proofErr w:type="spellStart"/>
      <w:r w:rsidRPr="002567A3">
        <w:rPr>
          <w:rFonts w:ascii="Times New Roman" w:hAnsi="Times New Roman" w:cs="Times New Roman"/>
          <w:sz w:val="24"/>
          <w:szCs w:val="24"/>
        </w:rPr>
        <w:t>dashboard</w:t>
      </w:r>
      <w:proofErr w:type="spellEnd"/>
      <w:r w:rsidRPr="002567A3">
        <w:rPr>
          <w:rFonts w:ascii="Times New Roman" w:hAnsi="Times New Roman" w:cs="Times New Roman"/>
          <w:sz w:val="24"/>
          <w:szCs w:val="24"/>
        </w:rPr>
        <w:t xml:space="preserve"> </w:t>
      </w:r>
      <w:proofErr w:type="spellStart"/>
      <w:r w:rsidRPr="002567A3">
        <w:rPr>
          <w:rFonts w:ascii="Times New Roman" w:hAnsi="Times New Roman" w:cs="Times New Roman"/>
          <w:sz w:val="24"/>
          <w:szCs w:val="24"/>
        </w:rPr>
        <w:t>presents</w:t>
      </w:r>
      <w:proofErr w:type="spellEnd"/>
      <w:r w:rsidRPr="002567A3">
        <w:rPr>
          <w:rFonts w:ascii="Times New Roman" w:hAnsi="Times New Roman" w:cs="Times New Roman"/>
          <w:sz w:val="24"/>
          <w:szCs w:val="24"/>
        </w:rPr>
        <w:t>:</w:t>
      </w:r>
    </w:p>
    <w:p w14:paraId="44D87FE1" w14:textId="77777777" w:rsidR="002567A3" w:rsidRPr="002567A3" w:rsidRDefault="002567A3" w:rsidP="007D055E">
      <w:pPr>
        <w:pStyle w:val="ListeParagraf"/>
        <w:numPr>
          <w:ilvl w:val="0"/>
          <w:numId w:val="49"/>
        </w:numPr>
        <w:spacing w:after="0" w:afterAutospacing="0" w:line="360" w:lineRule="auto"/>
        <w:ind w:left="1134"/>
        <w:rPr>
          <w:rFonts w:ascii="Times New Roman" w:hAnsi="Times New Roman" w:cs="Times New Roman"/>
          <w:sz w:val="24"/>
          <w:szCs w:val="24"/>
        </w:rPr>
      </w:pPr>
      <w:r w:rsidRPr="002567A3">
        <w:rPr>
          <w:rFonts w:ascii="Times New Roman" w:hAnsi="Times New Roman" w:cs="Times New Roman"/>
          <w:sz w:val="24"/>
          <w:szCs w:val="24"/>
        </w:rPr>
        <w:t xml:space="preserve">Historical vs. predicted </w:t>
      </w:r>
      <w:proofErr w:type="gramStart"/>
      <w:r w:rsidRPr="002567A3">
        <w:rPr>
          <w:rFonts w:ascii="Times New Roman" w:hAnsi="Times New Roman" w:cs="Times New Roman"/>
          <w:sz w:val="24"/>
          <w:szCs w:val="24"/>
        </w:rPr>
        <w:t>data</w:t>
      </w:r>
      <w:proofErr w:type="gramEnd"/>
      <w:r w:rsidRPr="002567A3">
        <w:rPr>
          <w:rFonts w:ascii="Times New Roman" w:hAnsi="Times New Roman" w:cs="Times New Roman"/>
          <w:sz w:val="24"/>
          <w:szCs w:val="24"/>
        </w:rPr>
        <w:t xml:space="preserve"> </w:t>
      </w:r>
      <w:proofErr w:type="spellStart"/>
      <w:r w:rsidRPr="002567A3">
        <w:rPr>
          <w:rFonts w:ascii="Times New Roman" w:hAnsi="Times New Roman" w:cs="Times New Roman"/>
          <w:sz w:val="24"/>
          <w:szCs w:val="24"/>
        </w:rPr>
        <w:t>comparisons</w:t>
      </w:r>
      <w:proofErr w:type="spellEnd"/>
      <w:r w:rsidRPr="002567A3">
        <w:rPr>
          <w:rFonts w:ascii="Times New Roman" w:hAnsi="Times New Roman" w:cs="Times New Roman"/>
          <w:sz w:val="24"/>
          <w:szCs w:val="24"/>
        </w:rPr>
        <w:t>.</w:t>
      </w:r>
    </w:p>
    <w:p w14:paraId="40AEC74F" w14:textId="77777777" w:rsidR="002567A3" w:rsidRPr="002567A3" w:rsidRDefault="002567A3" w:rsidP="007D055E">
      <w:pPr>
        <w:pStyle w:val="ListeParagraf"/>
        <w:numPr>
          <w:ilvl w:val="0"/>
          <w:numId w:val="49"/>
        </w:numPr>
        <w:spacing w:after="0" w:afterAutospacing="0" w:line="360" w:lineRule="auto"/>
        <w:ind w:left="1134"/>
        <w:rPr>
          <w:rFonts w:ascii="Times New Roman" w:hAnsi="Times New Roman" w:cs="Times New Roman"/>
          <w:sz w:val="24"/>
          <w:szCs w:val="24"/>
        </w:rPr>
      </w:pPr>
      <w:r w:rsidRPr="002567A3">
        <w:rPr>
          <w:rFonts w:ascii="Times New Roman" w:hAnsi="Times New Roman" w:cs="Times New Roman"/>
          <w:sz w:val="24"/>
          <w:szCs w:val="24"/>
        </w:rPr>
        <w:lastRenderedPageBreak/>
        <w:t xml:space="preserve">Model performance </w:t>
      </w:r>
      <w:proofErr w:type="spellStart"/>
      <w:r w:rsidRPr="002567A3">
        <w:rPr>
          <w:rFonts w:ascii="Times New Roman" w:hAnsi="Times New Roman" w:cs="Times New Roman"/>
          <w:sz w:val="24"/>
          <w:szCs w:val="24"/>
        </w:rPr>
        <w:t>metrics</w:t>
      </w:r>
      <w:proofErr w:type="spellEnd"/>
      <w:r w:rsidRPr="002567A3">
        <w:rPr>
          <w:rFonts w:ascii="Times New Roman" w:hAnsi="Times New Roman" w:cs="Times New Roman"/>
          <w:sz w:val="24"/>
          <w:szCs w:val="24"/>
        </w:rPr>
        <w:t>.</w:t>
      </w:r>
    </w:p>
    <w:p w14:paraId="0C21031C" w14:textId="77777777" w:rsidR="002567A3" w:rsidRPr="002567A3" w:rsidRDefault="002567A3" w:rsidP="007D055E">
      <w:pPr>
        <w:pStyle w:val="ListeParagraf"/>
        <w:numPr>
          <w:ilvl w:val="0"/>
          <w:numId w:val="49"/>
        </w:numPr>
        <w:spacing w:after="0" w:afterAutospacing="0" w:line="360" w:lineRule="auto"/>
        <w:ind w:left="1134"/>
        <w:rPr>
          <w:rFonts w:ascii="Times New Roman" w:hAnsi="Times New Roman" w:cs="Times New Roman"/>
          <w:sz w:val="24"/>
          <w:szCs w:val="24"/>
        </w:rPr>
      </w:pPr>
      <w:r w:rsidRPr="002567A3">
        <w:rPr>
          <w:rFonts w:ascii="Times New Roman" w:hAnsi="Times New Roman" w:cs="Times New Roman"/>
          <w:sz w:val="24"/>
          <w:szCs w:val="24"/>
        </w:rPr>
        <w:t xml:space="preserve">Interactive charts for trend </w:t>
      </w:r>
      <w:proofErr w:type="spellStart"/>
      <w:r w:rsidRPr="002567A3">
        <w:rPr>
          <w:rFonts w:ascii="Times New Roman" w:hAnsi="Times New Roman" w:cs="Times New Roman"/>
          <w:sz w:val="24"/>
          <w:szCs w:val="24"/>
        </w:rPr>
        <w:t>exploration</w:t>
      </w:r>
      <w:proofErr w:type="spellEnd"/>
      <w:r w:rsidRPr="002567A3">
        <w:rPr>
          <w:rFonts w:ascii="Times New Roman" w:hAnsi="Times New Roman" w:cs="Times New Roman"/>
          <w:sz w:val="24"/>
          <w:szCs w:val="24"/>
        </w:rPr>
        <w:t xml:space="preserve"> (</w:t>
      </w:r>
      <w:proofErr w:type="spellStart"/>
      <w:r w:rsidRPr="002567A3">
        <w:rPr>
          <w:rFonts w:ascii="Times New Roman" w:hAnsi="Times New Roman" w:cs="Times New Roman"/>
          <w:sz w:val="24"/>
          <w:szCs w:val="24"/>
        </w:rPr>
        <w:t>Brownlee</w:t>
      </w:r>
      <w:proofErr w:type="spellEnd"/>
      <w:r w:rsidRPr="002567A3">
        <w:rPr>
          <w:rFonts w:ascii="Times New Roman" w:hAnsi="Times New Roman" w:cs="Times New Roman"/>
          <w:sz w:val="24"/>
          <w:szCs w:val="24"/>
        </w:rPr>
        <w:t>, 2018).</w:t>
      </w:r>
    </w:p>
    <w:p w14:paraId="41861335" w14:textId="4F9BBBE8" w:rsidR="00924D9E" w:rsidRDefault="002567A3" w:rsidP="00924D9E">
      <w:pPr>
        <w:pStyle w:val="ListeParagraf"/>
        <w:spacing w:after="0" w:afterAutospacing="0" w:line="360" w:lineRule="auto"/>
        <w:ind w:left="0" w:firstLine="709"/>
        <w:rPr>
          <w:rFonts w:ascii="Times New Roman" w:hAnsi="Times New Roman" w:cs="Times New Roman"/>
          <w:sz w:val="24"/>
          <w:szCs w:val="24"/>
        </w:rPr>
      </w:pPr>
      <w:r w:rsidRPr="002567A3">
        <w:rPr>
          <w:rFonts w:ascii="Times New Roman" w:hAnsi="Times New Roman" w:cs="Times New Roman"/>
          <w:sz w:val="24"/>
          <w:szCs w:val="24"/>
        </w:rPr>
        <w:t xml:space="preserve">The </w:t>
      </w:r>
      <w:proofErr w:type="spellStart"/>
      <w:r w:rsidRPr="002567A3">
        <w:rPr>
          <w:rFonts w:ascii="Times New Roman" w:hAnsi="Times New Roman" w:cs="Times New Roman"/>
          <w:sz w:val="24"/>
          <w:szCs w:val="24"/>
        </w:rPr>
        <w:t>integration</w:t>
      </w:r>
      <w:proofErr w:type="spellEnd"/>
      <w:r w:rsidRPr="002567A3">
        <w:rPr>
          <w:rFonts w:ascii="Times New Roman" w:hAnsi="Times New Roman" w:cs="Times New Roman"/>
          <w:sz w:val="24"/>
          <w:szCs w:val="24"/>
        </w:rPr>
        <w:t xml:space="preserve"> between </w:t>
      </w:r>
      <w:proofErr w:type="spellStart"/>
      <w:r w:rsidRPr="002567A3">
        <w:rPr>
          <w:rFonts w:ascii="Times New Roman" w:hAnsi="Times New Roman" w:cs="Times New Roman"/>
          <w:sz w:val="24"/>
          <w:szCs w:val="24"/>
        </w:rPr>
        <w:t>backend</w:t>
      </w:r>
      <w:proofErr w:type="spellEnd"/>
      <w:r w:rsidRPr="002567A3">
        <w:rPr>
          <w:rFonts w:ascii="Times New Roman" w:hAnsi="Times New Roman" w:cs="Times New Roman"/>
          <w:sz w:val="24"/>
          <w:szCs w:val="24"/>
        </w:rPr>
        <w:t xml:space="preserve"> and </w:t>
      </w:r>
      <w:proofErr w:type="spellStart"/>
      <w:r w:rsidRPr="002567A3">
        <w:rPr>
          <w:rFonts w:ascii="Times New Roman" w:hAnsi="Times New Roman" w:cs="Times New Roman"/>
          <w:sz w:val="24"/>
          <w:szCs w:val="24"/>
        </w:rPr>
        <w:t>frontend</w:t>
      </w:r>
      <w:proofErr w:type="spellEnd"/>
      <w:r w:rsidRPr="002567A3">
        <w:rPr>
          <w:rFonts w:ascii="Times New Roman" w:hAnsi="Times New Roman" w:cs="Times New Roman"/>
          <w:sz w:val="24"/>
          <w:szCs w:val="24"/>
        </w:rPr>
        <w:t xml:space="preserve"> follows </w:t>
      </w:r>
      <w:proofErr w:type="spellStart"/>
      <w:r w:rsidRPr="002567A3">
        <w:rPr>
          <w:rFonts w:ascii="Times New Roman" w:hAnsi="Times New Roman" w:cs="Times New Roman"/>
          <w:sz w:val="24"/>
          <w:szCs w:val="24"/>
        </w:rPr>
        <w:t>RESTful</w:t>
      </w:r>
      <w:proofErr w:type="spellEnd"/>
      <w:r w:rsidRPr="002567A3">
        <w:rPr>
          <w:rFonts w:ascii="Times New Roman" w:hAnsi="Times New Roman" w:cs="Times New Roman"/>
          <w:sz w:val="24"/>
          <w:szCs w:val="24"/>
        </w:rPr>
        <w:t xml:space="preserve"> </w:t>
      </w:r>
      <w:proofErr w:type="spellStart"/>
      <w:r w:rsidRPr="002567A3">
        <w:rPr>
          <w:rFonts w:ascii="Times New Roman" w:hAnsi="Times New Roman" w:cs="Times New Roman"/>
          <w:sz w:val="24"/>
          <w:szCs w:val="24"/>
        </w:rPr>
        <w:t>principles</w:t>
      </w:r>
      <w:proofErr w:type="spellEnd"/>
      <w:r w:rsidRPr="002567A3">
        <w:rPr>
          <w:rFonts w:ascii="Times New Roman" w:hAnsi="Times New Roman" w:cs="Times New Roman"/>
          <w:sz w:val="24"/>
          <w:szCs w:val="24"/>
        </w:rPr>
        <w:t xml:space="preserve"> and </w:t>
      </w:r>
      <w:proofErr w:type="spellStart"/>
      <w:r w:rsidRPr="002567A3">
        <w:rPr>
          <w:rFonts w:ascii="Times New Roman" w:hAnsi="Times New Roman" w:cs="Times New Roman"/>
          <w:sz w:val="24"/>
          <w:szCs w:val="24"/>
        </w:rPr>
        <w:t>ensures</w:t>
      </w:r>
      <w:proofErr w:type="spellEnd"/>
      <w:r w:rsidRPr="002567A3">
        <w:rPr>
          <w:rFonts w:ascii="Times New Roman" w:hAnsi="Times New Roman" w:cs="Times New Roman"/>
          <w:sz w:val="24"/>
          <w:szCs w:val="24"/>
        </w:rPr>
        <w:t xml:space="preserve"> low </w:t>
      </w:r>
      <w:proofErr w:type="spellStart"/>
      <w:r w:rsidRPr="002567A3">
        <w:rPr>
          <w:rFonts w:ascii="Times New Roman" w:hAnsi="Times New Roman" w:cs="Times New Roman"/>
          <w:sz w:val="24"/>
          <w:szCs w:val="24"/>
        </w:rPr>
        <w:t>latency</w:t>
      </w:r>
      <w:proofErr w:type="spellEnd"/>
      <w:r w:rsidRPr="002567A3">
        <w:rPr>
          <w:rFonts w:ascii="Times New Roman" w:hAnsi="Times New Roman" w:cs="Times New Roman"/>
          <w:sz w:val="24"/>
          <w:szCs w:val="24"/>
        </w:rPr>
        <w:t xml:space="preserve"> </w:t>
      </w:r>
      <w:proofErr w:type="spellStart"/>
      <w:r w:rsidRPr="002567A3">
        <w:rPr>
          <w:rFonts w:ascii="Times New Roman" w:hAnsi="Times New Roman" w:cs="Times New Roman"/>
          <w:sz w:val="24"/>
          <w:szCs w:val="24"/>
        </w:rPr>
        <w:t>communication</w:t>
      </w:r>
      <w:proofErr w:type="spellEnd"/>
      <w:r w:rsidRPr="002567A3">
        <w:rPr>
          <w:rFonts w:ascii="Times New Roman" w:hAnsi="Times New Roman" w:cs="Times New Roman"/>
          <w:sz w:val="24"/>
          <w:szCs w:val="24"/>
        </w:rPr>
        <w:t xml:space="preserve">, improving user </w:t>
      </w:r>
      <w:proofErr w:type="spellStart"/>
      <w:r w:rsidRPr="002567A3">
        <w:rPr>
          <w:rFonts w:ascii="Times New Roman" w:hAnsi="Times New Roman" w:cs="Times New Roman"/>
          <w:sz w:val="24"/>
          <w:szCs w:val="24"/>
        </w:rPr>
        <w:t>experience</w:t>
      </w:r>
      <w:proofErr w:type="spellEnd"/>
      <w:r w:rsidRPr="002567A3">
        <w:rPr>
          <w:rFonts w:ascii="Times New Roman" w:hAnsi="Times New Roman" w:cs="Times New Roman"/>
          <w:sz w:val="24"/>
          <w:szCs w:val="24"/>
        </w:rPr>
        <w:t xml:space="preserve"> and </w:t>
      </w:r>
      <w:proofErr w:type="spellStart"/>
      <w:r w:rsidRPr="002567A3">
        <w:rPr>
          <w:rFonts w:ascii="Times New Roman" w:hAnsi="Times New Roman" w:cs="Times New Roman"/>
          <w:sz w:val="24"/>
          <w:szCs w:val="24"/>
        </w:rPr>
        <w:t>operational</w:t>
      </w:r>
      <w:proofErr w:type="spellEnd"/>
      <w:r w:rsidRPr="002567A3">
        <w:rPr>
          <w:rFonts w:ascii="Times New Roman" w:hAnsi="Times New Roman" w:cs="Times New Roman"/>
          <w:sz w:val="24"/>
          <w:szCs w:val="24"/>
        </w:rPr>
        <w:t xml:space="preserve"> </w:t>
      </w:r>
      <w:proofErr w:type="spellStart"/>
      <w:r w:rsidRPr="002567A3">
        <w:rPr>
          <w:rFonts w:ascii="Times New Roman" w:hAnsi="Times New Roman" w:cs="Times New Roman"/>
          <w:sz w:val="24"/>
          <w:szCs w:val="24"/>
        </w:rPr>
        <w:t>efficiency</w:t>
      </w:r>
      <w:proofErr w:type="spellEnd"/>
      <w:r w:rsidR="00924D9E">
        <w:rPr>
          <w:rFonts w:ascii="Times New Roman" w:hAnsi="Times New Roman" w:cs="Times New Roman"/>
          <w:sz w:val="24"/>
          <w:szCs w:val="24"/>
        </w:rPr>
        <w:t>.</w:t>
      </w:r>
    </w:p>
    <w:p w14:paraId="343CE03C" w14:textId="77777777" w:rsidR="00924D9E" w:rsidRDefault="00683B64" w:rsidP="00924D9E">
      <w:pPr>
        <w:pStyle w:val="ListeParagraf"/>
        <w:spacing w:after="0" w:afterAutospacing="0" w:line="360" w:lineRule="auto"/>
        <w:ind w:left="0" w:firstLine="709"/>
        <w:rPr>
          <w:rFonts w:ascii="Times New Roman" w:hAnsi="Times New Roman" w:cs="Times New Roman"/>
          <w:sz w:val="24"/>
          <w:szCs w:val="24"/>
        </w:rPr>
      </w:pPr>
      <w:r w:rsidRPr="00683B64">
        <w:rPr>
          <w:rFonts w:ascii="Times New Roman" w:hAnsi="Times New Roman" w:cs="Times New Roman"/>
          <w:sz w:val="24"/>
          <w:szCs w:val="24"/>
        </w:rPr>
        <w:t xml:space="preserve">The study follows a </w:t>
      </w:r>
      <w:proofErr w:type="gramStart"/>
      <w:r w:rsidRPr="00683B64">
        <w:rPr>
          <w:rFonts w:ascii="Times New Roman" w:hAnsi="Times New Roman" w:cs="Times New Roman"/>
          <w:sz w:val="24"/>
          <w:szCs w:val="24"/>
        </w:rPr>
        <w:t>data</w:t>
      </w:r>
      <w:proofErr w:type="gramEnd"/>
      <w:r w:rsidRPr="00683B64">
        <w:rPr>
          <w:rFonts w:ascii="Times New Roman" w:hAnsi="Times New Roman" w:cs="Times New Roman"/>
          <w:sz w:val="24"/>
          <w:szCs w:val="24"/>
        </w:rPr>
        <w:t>-</w:t>
      </w:r>
      <w:proofErr w:type="spellStart"/>
      <w:r w:rsidRPr="00683B64">
        <w:rPr>
          <w:rFonts w:ascii="Times New Roman" w:hAnsi="Times New Roman" w:cs="Times New Roman"/>
          <w:sz w:val="24"/>
          <w:szCs w:val="24"/>
        </w:rPr>
        <w:t>driven</w:t>
      </w:r>
      <w:proofErr w:type="spellEnd"/>
      <w:r w:rsidRPr="00683B64">
        <w:rPr>
          <w:rFonts w:ascii="Times New Roman" w:hAnsi="Times New Roman" w:cs="Times New Roman"/>
          <w:sz w:val="24"/>
          <w:szCs w:val="24"/>
        </w:rPr>
        <w:t xml:space="preserve"> </w:t>
      </w:r>
      <w:proofErr w:type="spellStart"/>
      <w:r w:rsidRPr="00683B64">
        <w:rPr>
          <w:rFonts w:ascii="Times New Roman" w:hAnsi="Times New Roman" w:cs="Times New Roman"/>
          <w:sz w:val="24"/>
          <w:szCs w:val="24"/>
        </w:rPr>
        <w:t>methodology</w:t>
      </w:r>
      <w:proofErr w:type="spellEnd"/>
      <w:r w:rsidRPr="00683B64">
        <w:rPr>
          <w:rFonts w:ascii="Times New Roman" w:hAnsi="Times New Roman" w:cs="Times New Roman"/>
          <w:sz w:val="24"/>
          <w:szCs w:val="24"/>
        </w:rPr>
        <w:t xml:space="preserve"> </w:t>
      </w:r>
      <w:proofErr w:type="spellStart"/>
      <w:r w:rsidRPr="00683B64">
        <w:rPr>
          <w:rFonts w:ascii="Times New Roman" w:hAnsi="Times New Roman" w:cs="Times New Roman"/>
          <w:sz w:val="24"/>
          <w:szCs w:val="24"/>
        </w:rPr>
        <w:t>designed</w:t>
      </w:r>
      <w:proofErr w:type="spellEnd"/>
      <w:r w:rsidRPr="00683B64">
        <w:rPr>
          <w:rFonts w:ascii="Times New Roman" w:hAnsi="Times New Roman" w:cs="Times New Roman"/>
          <w:sz w:val="24"/>
          <w:szCs w:val="24"/>
        </w:rPr>
        <w:t xml:space="preserve"> to </w:t>
      </w:r>
      <w:proofErr w:type="spellStart"/>
      <w:r w:rsidRPr="00683B64">
        <w:rPr>
          <w:rFonts w:ascii="Times New Roman" w:hAnsi="Times New Roman" w:cs="Times New Roman"/>
          <w:sz w:val="24"/>
          <w:szCs w:val="24"/>
        </w:rPr>
        <w:t>forecast</w:t>
      </w:r>
      <w:proofErr w:type="spellEnd"/>
      <w:r w:rsidRPr="00683B64">
        <w:rPr>
          <w:rFonts w:ascii="Times New Roman" w:hAnsi="Times New Roman" w:cs="Times New Roman"/>
          <w:sz w:val="24"/>
          <w:szCs w:val="24"/>
        </w:rPr>
        <w:t xml:space="preserve"> future stock prices using </w:t>
      </w:r>
      <w:proofErr w:type="spellStart"/>
      <w:r w:rsidRPr="00683B64">
        <w:rPr>
          <w:rFonts w:ascii="Times New Roman" w:hAnsi="Times New Roman" w:cs="Times New Roman"/>
          <w:sz w:val="24"/>
          <w:szCs w:val="24"/>
        </w:rPr>
        <w:t>machine</w:t>
      </w:r>
      <w:proofErr w:type="spellEnd"/>
      <w:r w:rsidRPr="00683B64">
        <w:rPr>
          <w:rFonts w:ascii="Times New Roman" w:hAnsi="Times New Roman" w:cs="Times New Roman"/>
          <w:sz w:val="24"/>
          <w:szCs w:val="24"/>
        </w:rPr>
        <w:t xml:space="preserve"> learning models. The process </w:t>
      </w:r>
      <w:proofErr w:type="spellStart"/>
      <w:r w:rsidRPr="00683B64">
        <w:rPr>
          <w:rFonts w:ascii="Times New Roman" w:hAnsi="Times New Roman" w:cs="Times New Roman"/>
          <w:sz w:val="24"/>
          <w:szCs w:val="24"/>
        </w:rPr>
        <w:t>consists</w:t>
      </w:r>
      <w:proofErr w:type="spellEnd"/>
      <w:r w:rsidRPr="00683B64">
        <w:rPr>
          <w:rFonts w:ascii="Times New Roman" w:hAnsi="Times New Roman" w:cs="Times New Roman"/>
          <w:sz w:val="24"/>
          <w:szCs w:val="24"/>
        </w:rPr>
        <w:t xml:space="preserve"> of </w:t>
      </w:r>
      <w:proofErr w:type="gramStart"/>
      <w:r w:rsidRPr="00683B64">
        <w:rPr>
          <w:rFonts w:ascii="Times New Roman" w:hAnsi="Times New Roman" w:cs="Times New Roman"/>
          <w:sz w:val="24"/>
          <w:szCs w:val="24"/>
        </w:rPr>
        <w:t>data</w:t>
      </w:r>
      <w:proofErr w:type="gramEnd"/>
      <w:r w:rsidRPr="00683B64">
        <w:rPr>
          <w:rFonts w:ascii="Times New Roman" w:hAnsi="Times New Roman" w:cs="Times New Roman"/>
          <w:sz w:val="24"/>
          <w:szCs w:val="24"/>
        </w:rPr>
        <w:t xml:space="preserve"> </w:t>
      </w:r>
      <w:proofErr w:type="spellStart"/>
      <w:r w:rsidRPr="00683B64">
        <w:rPr>
          <w:rFonts w:ascii="Times New Roman" w:hAnsi="Times New Roman" w:cs="Times New Roman"/>
          <w:sz w:val="24"/>
          <w:szCs w:val="24"/>
        </w:rPr>
        <w:t>preprocessing</w:t>
      </w:r>
      <w:proofErr w:type="spellEnd"/>
      <w:r w:rsidRPr="00683B64">
        <w:rPr>
          <w:rFonts w:ascii="Times New Roman" w:hAnsi="Times New Roman" w:cs="Times New Roman"/>
          <w:sz w:val="24"/>
          <w:szCs w:val="24"/>
        </w:rPr>
        <w:t xml:space="preserve">, model </w:t>
      </w:r>
      <w:proofErr w:type="spellStart"/>
      <w:r w:rsidRPr="00683B64">
        <w:rPr>
          <w:rFonts w:ascii="Times New Roman" w:hAnsi="Times New Roman" w:cs="Times New Roman"/>
          <w:sz w:val="24"/>
          <w:szCs w:val="24"/>
        </w:rPr>
        <w:t>training</w:t>
      </w:r>
      <w:proofErr w:type="spellEnd"/>
      <w:r w:rsidRPr="00683B64">
        <w:rPr>
          <w:rFonts w:ascii="Times New Roman" w:hAnsi="Times New Roman" w:cs="Times New Roman"/>
          <w:sz w:val="24"/>
          <w:szCs w:val="24"/>
        </w:rPr>
        <w:t xml:space="preserve">, </w:t>
      </w:r>
      <w:proofErr w:type="spellStart"/>
      <w:r w:rsidRPr="00683B64">
        <w:rPr>
          <w:rFonts w:ascii="Times New Roman" w:hAnsi="Times New Roman" w:cs="Times New Roman"/>
          <w:sz w:val="24"/>
          <w:szCs w:val="24"/>
        </w:rPr>
        <w:t>validation</w:t>
      </w:r>
      <w:proofErr w:type="spellEnd"/>
      <w:r w:rsidRPr="00683B64">
        <w:rPr>
          <w:rFonts w:ascii="Times New Roman" w:hAnsi="Times New Roman" w:cs="Times New Roman"/>
          <w:sz w:val="24"/>
          <w:szCs w:val="24"/>
        </w:rPr>
        <w:t>, and performance evaluation stages.</w:t>
      </w:r>
      <w:r w:rsidRPr="00683B64">
        <w:rPr>
          <w:rFonts w:ascii="Times New Roman" w:hAnsi="Times New Roman" w:cs="Times New Roman"/>
          <w:sz w:val="24"/>
          <w:szCs w:val="24"/>
        </w:rPr>
        <w:br/>
        <w:t>The CRISP-DM (Cross-</w:t>
      </w:r>
      <w:proofErr w:type="spellStart"/>
      <w:r w:rsidRPr="00683B64">
        <w:rPr>
          <w:rFonts w:ascii="Times New Roman" w:hAnsi="Times New Roman" w:cs="Times New Roman"/>
          <w:sz w:val="24"/>
          <w:szCs w:val="24"/>
        </w:rPr>
        <w:t>Industry</w:t>
      </w:r>
      <w:proofErr w:type="spellEnd"/>
      <w:r w:rsidRPr="00683B64">
        <w:rPr>
          <w:rFonts w:ascii="Times New Roman" w:hAnsi="Times New Roman" w:cs="Times New Roman"/>
          <w:sz w:val="24"/>
          <w:szCs w:val="24"/>
        </w:rPr>
        <w:t xml:space="preserve"> Standard Process for Data </w:t>
      </w:r>
      <w:proofErr w:type="spellStart"/>
      <w:r w:rsidRPr="00683B64">
        <w:rPr>
          <w:rFonts w:ascii="Times New Roman" w:hAnsi="Times New Roman" w:cs="Times New Roman"/>
          <w:sz w:val="24"/>
          <w:szCs w:val="24"/>
        </w:rPr>
        <w:t>Mining</w:t>
      </w:r>
      <w:proofErr w:type="spellEnd"/>
      <w:r w:rsidRPr="00683B64">
        <w:rPr>
          <w:rFonts w:ascii="Times New Roman" w:hAnsi="Times New Roman" w:cs="Times New Roman"/>
          <w:sz w:val="24"/>
          <w:szCs w:val="24"/>
        </w:rPr>
        <w:t xml:space="preserve">) framework </w:t>
      </w:r>
      <w:proofErr w:type="spellStart"/>
      <w:r w:rsidRPr="00683B64">
        <w:rPr>
          <w:rFonts w:ascii="Times New Roman" w:hAnsi="Times New Roman" w:cs="Times New Roman"/>
          <w:sz w:val="24"/>
          <w:szCs w:val="24"/>
        </w:rPr>
        <w:t>was</w:t>
      </w:r>
      <w:proofErr w:type="spellEnd"/>
      <w:r w:rsidRPr="00683B64">
        <w:rPr>
          <w:rFonts w:ascii="Times New Roman" w:hAnsi="Times New Roman" w:cs="Times New Roman"/>
          <w:sz w:val="24"/>
          <w:szCs w:val="24"/>
        </w:rPr>
        <w:t xml:space="preserve"> </w:t>
      </w:r>
      <w:proofErr w:type="spellStart"/>
      <w:r w:rsidRPr="00683B64">
        <w:rPr>
          <w:rFonts w:ascii="Times New Roman" w:hAnsi="Times New Roman" w:cs="Times New Roman"/>
          <w:sz w:val="24"/>
          <w:szCs w:val="24"/>
        </w:rPr>
        <w:t>adopted</w:t>
      </w:r>
      <w:proofErr w:type="spellEnd"/>
      <w:r w:rsidRPr="00683B64">
        <w:rPr>
          <w:rFonts w:ascii="Times New Roman" w:hAnsi="Times New Roman" w:cs="Times New Roman"/>
          <w:sz w:val="24"/>
          <w:szCs w:val="24"/>
        </w:rPr>
        <w:t xml:space="preserve"> to </w:t>
      </w:r>
      <w:proofErr w:type="spellStart"/>
      <w:r w:rsidRPr="00683B64">
        <w:rPr>
          <w:rFonts w:ascii="Times New Roman" w:hAnsi="Times New Roman" w:cs="Times New Roman"/>
          <w:sz w:val="24"/>
          <w:szCs w:val="24"/>
        </w:rPr>
        <w:t>maintain</w:t>
      </w:r>
      <w:proofErr w:type="spellEnd"/>
      <w:r w:rsidRPr="00683B64">
        <w:rPr>
          <w:rFonts w:ascii="Times New Roman" w:hAnsi="Times New Roman" w:cs="Times New Roman"/>
          <w:sz w:val="24"/>
          <w:szCs w:val="24"/>
        </w:rPr>
        <w:t xml:space="preserve"> a </w:t>
      </w:r>
      <w:proofErr w:type="spellStart"/>
      <w:r w:rsidRPr="00683B64">
        <w:rPr>
          <w:rFonts w:ascii="Times New Roman" w:hAnsi="Times New Roman" w:cs="Times New Roman"/>
          <w:sz w:val="24"/>
          <w:szCs w:val="24"/>
        </w:rPr>
        <w:t>structured</w:t>
      </w:r>
      <w:proofErr w:type="spellEnd"/>
      <w:r w:rsidRPr="00683B64">
        <w:rPr>
          <w:rFonts w:ascii="Times New Roman" w:hAnsi="Times New Roman" w:cs="Times New Roman"/>
          <w:sz w:val="24"/>
          <w:szCs w:val="24"/>
        </w:rPr>
        <w:t xml:space="preserve"> </w:t>
      </w:r>
      <w:proofErr w:type="spellStart"/>
      <w:r w:rsidRPr="00683B64">
        <w:rPr>
          <w:rFonts w:ascii="Times New Roman" w:hAnsi="Times New Roman" w:cs="Times New Roman"/>
          <w:sz w:val="24"/>
          <w:szCs w:val="24"/>
        </w:rPr>
        <w:t>development</w:t>
      </w:r>
      <w:proofErr w:type="spellEnd"/>
      <w:r w:rsidRPr="00683B64">
        <w:rPr>
          <w:rFonts w:ascii="Times New Roman" w:hAnsi="Times New Roman" w:cs="Times New Roman"/>
          <w:sz w:val="24"/>
          <w:szCs w:val="24"/>
        </w:rPr>
        <w:t xml:space="preserve"> cycle and </w:t>
      </w:r>
      <w:proofErr w:type="spellStart"/>
      <w:r w:rsidRPr="00683B64">
        <w:rPr>
          <w:rFonts w:ascii="Times New Roman" w:hAnsi="Times New Roman" w:cs="Times New Roman"/>
          <w:sz w:val="24"/>
          <w:szCs w:val="24"/>
        </w:rPr>
        <w:t>ensure</w:t>
      </w:r>
      <w:proofErr w:type="spellEnd"/>
      <w:r w:rsidRPr="00683B64">
        <w:rPr>
          <w:rFonts w:ascii="Times New Roman" w:hAnsi="Times New Roman" w:cs="Times New Roman"/>
          <w:sz w:val="24"/>
          <w:szCs w:val="24"/>
        </w:rPr>
        <w:t xml:space="preserve"> </w:t>
      </w:r>
      <w:proofErr w:type="spellStart"/>
      <w:r w:rsidRPr="00683B64">
        <w:rPr>
          <w:rFonts w:ascii="Times New Roman" w:hAnsi="Times New Roman" w:cs="Times New Roman"/>
          <w:sz w:val="24"/>
          <w:szCs w:val="24"/>
        </w:rPr>
        <w:t>reproducibility</w:t>
      </w:r>
      <w:proofErr w:type="spellEnd"/>
      <w:r w:rsidRPr="00683B64">
        <w:rPr>
          <w:rFonts w:ascii="Times New Roman" w:hAnsi="Times New Roman" w:cs="Times New Roman"/>
          <w:sz w:val="24"/>
          <w:szCs w:val="24"/>
        </w:rPr>
        <w:t xml:space="preserve"> of results.</w:t>
      </w:r>
    </w:p>
    <w:p w14:paraId="1E731E76" w14:textId="2BB7FB32" w:rsidR="00C052E3" w:rsidRPr="00CC7087" w:rsidRDefault="00C052E3" w:rsidP="00C052E3">
      <w:pPr>
        <w:pStyle w:val="Balk2"/>
      </w:pPr>
      <w:proofErr w:type="spellStart"/>
      <w:r>
        <w:t>Workflow</w:t>
      </w:r>
      <w:proofErr w:type="spellEnd"/>
      <w:r>
        <w:t xml:space="preserve"> and Data </w:t>
      </w:r>
      <w:proofErr w:type="spellStart"/>
      <w:r>
        <w:t>Pipeline</w:t>
      </w:r>
      <w:proofErr w:type="spellEnd"/>
    </w:p>
    <w:p w14:paraId="41646557" w14:textId="77777777" w:rsidR="00C052E3" w:rsidRDefault="00C052E3" w:rsidP="00C052E3">
      <w:pPr>
        <w:pStyle w:val="ListeParagraf"/>
        <w:spacing w:after="0" w:afterAutospacing="0" w:line="360" w:lineRule="auto"/>
        <w:ind w:left="0" w:firstLine="709"/>
        <w:rPr>
          <w:rFonts w:ascii="Times New Roman" w:hAnsi="Times New Roman" w:cs="Times New Roman"/>
          <w:sz w:val="24"/>
          <w:szCs w:val="24"/>
        </w:rPr>
      </w:pPr>
      <w:r w:rsidRPr="00065BDB">
        <w:rPr>
          <w:rFonts w:ascii="Times New Roman" w:hAnsi="Times New Roman" w:cs="Times New Roman"/>
          <w:sz w:val="24"/>
          <w:szCs w:val="24"/>
        </w:rPr>
        <w:t xml:space="preserve">The dataset </w:t>
      </w:r>
      <w:proofErr w:type="spellStart"/>
      <w:r w:rsidRPr="00065BDB">
        <w:rPr>
          <w:rFonts w:ascii="Times New Roman" w:hAnsi="Times New Roman" w:cs="Times New Roman"/>
          <w:sz w:val="24"/>
          <w:szCs w:val="24"/>
        </w:rPr>
        <w:t>was</w:t>
      </w:r>
      <w:proofErr w:type="spellEnd"/>
      <w:r w:rsidRPr="00065BDB">
        <w:rPr>
          <w:rFonts w:ascii="Times New Roman" w:hAnsi="Times New Roman" w:cs="Times New Roman"/>
          <w:sz w:val="24"/>
          <w:szCs w:val="24"/>
        </w:rPr>
        <w:t xml:space="preserve"> </w:t>
      </w:r>
      <w:proofErr w:type="spellStart"/>
      <w:r w:rsidRPr="00065BDB">
        <w:rPr>
          <w:rFonts w:ascii="Times New Roman" w:hAnsi="Times New Roman" w:cs="Times New Roman"/>
          <w:sz w:val="24"/>
          <w:szCs w:val="24"/>
        </w:rPr>
        <w:t>collected</w:t>
      </w:r>
      <w:proofErr w:type="spellEnd"/>
      <w:r w:rsidRPr="00065BDB">
        <w:rPr>
          <w:rFonts w:ascii="Times New Roman" w:hAnsi="Times New Roman" w:cs="Times New Roman"/>
          <w:sz w:val="24"/>
          <w:szCs w:val="24"/>
        </w:rPr>
        <w:t xml:space="preserve"> from Yahoo Finance and Central Bank of </w:t>
      </w:r>
      <w:proofErr w:type="spellStart"/>
      <w:r w:rsidRPr="00065BDB">
        <w:rPr>
          <w:rFonts w:ascii="Times New Roman" w:hAnsi="Times New Roman" w:cs="Times New Roman"/>
          <w:sz w:val="24"/>
          <w:szCs w:val="24"/>
        </w:rPr>
        <w:t>Turkey</w:t>
      </w:r>
      <w:proofErr w:type="spellEnd"/>
      <w:r w:rsidRPr="00065BDB">
        <w:rPr>
          <w:rFonts w:ascii="Times New Roman" w:hAnsi="Times New Roman" w:cs="Times New Roman"/>
          <w:sz w:val="24"/>
          <w:szCs w:val="24"/>
        </w:rPr>
        <w:t xml:space="preserve"> </w:t>
      </w:r>
      <w:proofErr w:type="spellStart"/>
      <w:r w:rsidRPr="00065BDB">
        <w:rPr>
          <w:rFonts w:ascii="Times New Roman" w:hAnsi="Times New Roman" w:cs="Times New Roman"/>
          <w:sz w:val="24"/>
          <w:szCs w:val="24"/>
        </w:rPr>
        <w:t>repositories</w:t>
      </w:r>
      <w:proofErr w:type="spellEnd"/>
      <w:r w:rsidRPr="00065BDB">
        <w:rPr>
          <w:rFonts w:ascii="Times New Roman" w:hAnsi="Times New Roman" w:cs="Times New Roman"/>
          <w:sz w:val="24"/>
          <w:szCs w:val="24"/>
        </w:rPr>
        <w:t xml:space="preserve">, </w:t>
      </w:r>
      <w:proofErr w:type="spellStart"/>
      <w:r w:rsidRPr="00065BDB">
        <w:rPr>
          <w:rFonts w:ascii="Times New Roman" w:hAnsi="Times New Roman" w:cs="Times New Roman"/>
          <w:sz w:val="24"/>
          <w:szCs w:val="24"/>
        </w:rPr>
        <w:t>covering</w:t>
      </w:r>
      <w:proofErr w:type="spellEnd"/>
      <w:r w:rsidRPr="00065BDB">
        <w:rPr>
          <w:rFonts w:ascii="Times New Roman" w:hAnsi="Times New Roman" w:cs="Times New Roman"/>
          <w:sz w:val="24"/>
          <w:szCs w:val="24"/>
        </w:rPr>
        <w:t xml:space="preserve"> historical stock prices, interest rates, and </w:t>
      </w:r>
      <w:proofErr w:type="spellStart"/>
      <w:r w:rsidRPr="00065BDB">
        <w:rPr>
          <w:rFonts w:ascii="Times New Roman" w:hAnsi="Times New Roman" w:cs="Times New Roman"/>
          <w:sz w:val="24"/>
          <w:szCs w:val="24"/>
        </w:rPr>
        <w:t>exchange</w:t>
      </w:r>
      <w:proofErr w:type="spellEnd"/>
      <w:r w:rsidRPr="00065BDB">
        <w:rPr>
          <w:rFonts w:ascii="Times New Roman" w:hAnsi="Times New Roman" w:cs="Times New Roman"/>
          <w:sz w:val="24"/>
          <w:szCs w:val="24"/>
        </w:rPr>
        <w:t xml:space="preserve"> rates between 2015 and 2024.</w:t>
      </w:r>
    </w:p>
    <w:p w14:paraId="41590393" w14:textId="77777777" w:rsidR="0050717E" w:rsidRPr="0050717E" w:rsidRDefault="0050717E" w:rsidP="0050717E">
      <w:pPr>
        <w:pStyle w:val="ListeParagraf"/>
        <w:spacing w:after="0" w:afterAutospacing="0" w:line="360" w:lineRule="auto"/>
        <w:ind w:left="0" w:firstLine="709"/>
        <w:rPr>
          <w:rFonts w:ascii="Times New Roman" w:hAnsi="Times New Roman" w:cs="Times New Roman"/>
          <w:sz w:val="24"/>
          <w:szCs w:val="24"/>
        </w:rPr>
      </w:pPr>
      <w:r w:rsidRPr="0050717E">
        <w:rPr>
          <w:rFonts w:ascii="Times New Roman" w:hAnsi="Times New Roman" w:cs="Times New Roman"/>
          <w:sz w:val="24"/>
          <w:szCs w:val="24"/>
        </w:rPr>
        <w:t xml:space="preserve">A </w:t>
      </w:r>
      <w:proofErr w:type="gramStart"/>
      <w:r w:rsidRPr="0050717E">
        <w:rPr>
          <w:rFonts w:ascii="Times New Roman" w:hAnsi="Times New Roman" w:cs="Times New Roman"/>
          <w:sz w:val="24"/>
          <w:szCs w:val="24"/>
        </w:rPr>
        <w:t>data</w:t>
      </w:r>
      <w:proofErr w:type="gramEnd"/>
      <w:r w:rsidRPr="0050717E">
        <w:rPr>
          <w:rFonts w:ascii="Times New Roman" w:hAnsi="Times New Roman" w:cs="Times New Roman"/>
          <w:sz w:val="24"/>
          <w:szCs w:val="24"/>
        </w:rPr>
        <w:t xml:space="preserve"> </w:t>
      </w:r>
      <w:proofErr w:type="spellStart"/>
      <w:r w:rsidRPr="0050717E">
        <w:rPr>
          <w:rFonts w:ascii="Times New Roman" w:hAnsi="Times New Roman" w:cs="Times New Roman"/>
          <w:sz w:val="24"/>
          <w:szCs w:val="24"/>
        </w:rPr>
        <w:t>pipeline</w:t>
      </w:r>
      <w:proofErr w:type="spellEnd"/>
      <w:r w:rsidRPr="0050717E">
        <w:rPr>
          <w:rFonts w:ascii="Times New Roman" w:hAnsi="Times New Roman" w:cs="Times New Roman"/>
          <w:sz w:val="24"/>
          <w:szCs w:val="24"/>
        </w:rPr>
        <w:t xml:space="preserve"> </w:t>
      </w:r>
      <w:proofErr w:type="spellStart"/>
      <w:r w:rsidRPr="0050717E">
        <w:rPr>
          <w:rFonts w:ascii="Times New Roman" w:hAnsi="Times New Roman" w:cs="Times New Roman"/>
          <w:sz w:val="24"/>
          <w:szCs w:val="24"/>
        </w:rPr>
        <w:t>was</w:t>
      </w:r>
      <w:proofErr w:type="spellEnd"/>
      <w:r w:rsidRPr="0050717E">
        <w:rPr>
          <w:rFonts w:ascii="Times New Roman" w:hAnsi="Times New Roman" w:cs="Times New Roman"/>
          <w:sz w:val="24"/>
          <w:szCs w:val="24"/>
        </w:rPr>
        <w:t xml:space="preserve"> </w:t>
      </w:r>
      <w:proofErr w:type="spellStart"/>
      <w:r w:rsidRPr="0050717E">
        <w:rPr>
          <w:rFonts w:ascii="Times New Roman" w:hAnsi="Times New Roman" w:cs="Times New Roman"/>
          <w:sz w:val="24"/>
          <w:szCs w:val="24"/>
        </w:rPr>
        <w:t>developed</w:t>
      </w:r>
      <w:proofErr w:type="spellEnd"/>
      <w:r w:rsidRPr="0050717E">
        <w:rPr>
          <w:rFonts w:ascii="Times New Roman" w:hAnsi="Times New Roman" w:cs="Times New Roman"/>
          <w:sz w:val="24"/>
          <w:szCs w:val="24"/>
        </w:rPr>
        <w:t xml:space="preserve"> to </w:t>
      </w:r>
      <w:proofErr w:type="spellStart"/>
      <w:r w:rsidRPr="0050717E">
        <w:rPr>
          <w:rFonts w:ascii="Times New Roman" w:hAnsi="Times New Roman" w:cs="Times New Roman"/>
          <w:sz w:val="24"/>
          <w:szCs w:val="24"/>
        </w:rPr>
        <w:t>automate</w:t>
      </w:r>
      <w:proofErr w:type="spellEnd"/>
      <w:r w:rsidRPr="0050717E">
        <w:rPr>
          <w:rFonts w:ascii="Times New Roman" w:hAnsi="Times New Roman" w:cs="Times New Roman"/>
          <w:sz w:val="24"/>
          <w:szCs w:val="24"/>
        </w:rPr>
        <w:t xml:space="preserve"> the </w:t>
      </w:r>
      <w:proofErr w:type="spellStart"/>
      <w:r w:rsidRPr="0050717E">
        <w:rPr>
          <w:rFonts w:ascii="Times New Roman" w:hAnsi="Times New Roman" w:cs="Times New Roman"/>
          <w:sz w:val="24"/>
          <w:szCs w:val="24"/>
        </w:rPr>
        <w:t>entire</w:t>
      </w:r>
      <w:proofErr w:type="spellEnd"/>
      <w:r w:rsidRPr="0050717E">
        <w:rPr>
          <w:rFonts w:ascii="Times New Roman" w:hAnsi="Times New Roman" w:cs="Times New Roman"/>
          <w:sz w:val="24"/>
          <w:szCs w:val="24"/>
        </w:rPr>
        <w:t xml:space="preserve"> </w:t>
      </w:r>
      <w:proofErr w:type="spellStart"/>
      <w:r w:rsidRPr="0050717E">
        <w:rPr>
          <w:rFonts w:ascii="Times New Roman" w:hAnsi="Times New Roman" w:cs="Times New Roman"/>
          <w:sz w:val="24"/>
          <w:szCs w:val="24"/>
        </w:rPr>
        <w:t>forecasting</w:t>
      </w:r>
      <w:proofErr w:type="spellEnd"/>
      <w:r w:rsidRPr="0050717E">
        <w:rPr>
          <w:rFonts w:ascii="Times New Roman" w:hAnsi="Times New Roman" w:cs="Times New Roman"/>
          <w:sz w:val="24"/>
          <w:szCs w:val="24"/>
        </w:rPr>
        <w:t xml:space="preserve"> </w:t>
      </w:r>
      <w:proofErr w:type="spellStart"/>
      <w:r w:rsidRPr="0050717E">
        <w:rPr>
          <w:rFonts w:ascii="Times New Roman" w:hAnsi="Times New Roman" w:cs="Times New Roman"/>
          <w:sz w:val="24"/>
          <w:szCs w:val="24"/>
        </w:rPr>
        <w:t>workflow</w:t>
      </w:r>
      <w:proofErr w:type="spellEnd"/>
      <w:r w:rsidRPr="0050717E">
        <w:rPr>
          <w:rFonts w:ascii="Times New Roman" w:hAnsi="Times New Roman" w:cs="Times New Roman"/>
          <w:sz w:val="24"/>
          <w:szCs w:val="24"/>
        </w:rPr>
        <w:t>:</w:t>
      </w:r>
    </w:p>
    <w:p w14:paraId="0EEAEC08" w14:textId="77777777" w:rsidR="0050717E" w:rsidRPr="0050717E" w:rsidRDefault="0050717E" w:rsidP="006F358B">
      <w:pPr>
        <w:pStyle w:val="ListeParagraf"/>
        <w:numPr>
          <w:ilvl w:val="0"/>
          <w:numId w:val="69"/>
        </w:numPr>
        <w:spacing w:after="0" w:afterAutospacing="0" w:line="360" w:lineRule="auto"/>
        <w:rPr>
          <w:rFonts w:ascii="Times New Roman" w:hAnsi="Times New Roman" w:cs="Times New Roman"/>
          <w:sz w:val="24"/>
          <w:szCs w:val="24"/>
        </w:rPr>
      </w:pPr>
      <w:r w:rsidRPr="0050717E">
        <w:rPr>
          <w:rFonts w:ascii="Times New Roman" w:hAnsi="Times New Roman" w:cs="Times New Roman"/>
          <w:b/>
          <w:bCs/>
          <w:sz w:val="24"/>
          <w:szCs w:val="24"/>
        </w:rPr>
        <w:t xml:space="preserve">Data </w:t>
      </w:r>
      <w:proofErr w:type="spellStart"/>
      <w:r w:rsidRPr="0050717E">
        <w:rPr>
          <w:rFonts w:ascii="Times New Roman" w:hAnsi="Times New Roman" w:cs="Times New Roman"/>
          <w:b/>
          <w:bCs/>
          <w:sz w:val="24"/>
          <w:szCs w:val="24"/>
        </w:rPr>
        <w:t>Fetching</w:t>
      </w:r>
      <w:proofErr w:type="spellEnd"/>
      <w:r w:rsidRPr="0050717E">
        <w:rPr>
          <w:rFonts w:ascii="Times New Roman" w:hAnsi="Times New Roman" w:cs="Times New Roman"/>
          <w:b/>
          <w:bCs/>
          <w:sz w:val="24"/>
          <w:szCs w:val="24"/>
        </w:rPr>
        <w:t>:</w:t>
      </w:r>
      <w:r w:rsidRPr="0050717E">
        <w:rPr>
          <w:rFonts w:ascii="Times New Roman" w:hAnsi="Times New Roman" w:cs="Times New Roman"/>
          <w:sz w:val="24"/>
          <w:szCs w:val="24"/>
        </w:rPr>
        <w:t xml:space="preserve"> Historical </w:t>
      </w:r>
      <w:proofErr w:type="gramStart"/>
      <w:r w:rsidRPr="0050717E">
        <w:rPr>
          <w:rFonts w:ascii="Times New Roman" w:hAnsi="Times New Roman" w:cs="Times New Roman"/>
          <w:sz w:val="24"/>
          <w:szCs w:val="24"/>
        </w:rPr>
        <w:t>data</w:t>
      </w:r>
      <w:proofErr w:type="gramEnd"/>
      <w:r w:rsidRPr="0050717E">
        <w:rPr>
          <w:rFonts w:ascii="Times New Roman" w:hAnsi="Times New Roman" w:cs="Times New Roman"/>
          <w:sz w:val="24"/>
          <w:szCs w:val="24"/>
        </w:rPr>
        <w:t xml:space="preserve"> is </w:t>
      </w:r>
      <w:proofErr w:type="spellStart"/>
      <w:r w:rsidRPr="0050717E">
        <w:rPr>
          <w:rFonts w:ascii="Times New Roman" w:hAnsi="Times New Roman" w:cs="Times New Roman"/>
          <w:sz w:val="24"/>
          <w:szCs w:val="24"/>
        </w:rPr>
        <w:t>automatically</w:t>
      </w:r>
      <w:proofErr w:type="spellEnd"/>
      <w:r w:rsidRPr="0050717E">
        <w:rPr>
          <w:rFonts w:ascii="Times New Roman" w:hAnsi="Times New Roman" w:cs="Times New Roman"/>
          <w:sz w:val="24"/>
          <w:szCs w:val="24"/>
        </w:rPr>
        <w:t xml:space="preserve"> </w:t>
      </w:r>
      <w:proofErr w:type="spellStart"/>
      <w:r w:rsidRPr="0050717E">
        <w:rPr>
          <w:rFonts w:ascii="Times New Roman" w:hAnsi="Times New Roman" w:cs="Times New Roman"/>
          <w:sz w:val="24"/>
          <w:szCs w:val="24"/>
        </w:rPr>
        <w:t>retrieved</w:t>
      </w:r>
      <w:proofErr w:type="spellEnd"/>
      <w:r w:rsidRPr="0050717E">
        <w:rPr>
          <w:rFonts w:ascii="Times New Roman" w:hAnsi="Times New Roman" w:cs="Times New Roman"/>
          <w:sz w:val="24"/>
          <w:szCs w:val="24"/>
        </w:rPr>
        <w:t xml:space="preserve"> from </w:t>
      </w:r>
      <w:proofErr w:type="spellStart"/>
      <w:r w:rsidRPr="0050717E">
        <w:rPr>
          <w:rFonts w:ascii="Times New Roman" w:hAnsi="Times New Roman" w:cs="Times New Roman"/>
          <w:sz w:val="24"/>
          <w:szCs w:val="24"/>
        </w:rPr>
        <w:t>APIs</w:t>
      </w:r>
      <w:proofErr w:type="spellEnd"/>
      <w:r w:rsidRPr="0050717E">
        <w:rPr>
          <w:rFonts w:ascii="Times New Roman" w:hAnsi="Times New Roman" w:cs="Times New Roman"/>
          <w:sz w:val="24"/>
          <w:szCs w:val="24"/>
        </w:rPr>
        <w:t>.</w:t>
      </w:r>
    </w:p>
    <w:p w14:paraId="656DA946" w14:textId="77777777" w:rsidR="0050717E" w:rsidRPr="0050717E" w:rsidRDefault="0050717E" w:rsidP="006F358B">
      <w:pPr>
        <w:pStyle w:val="ListeParagraf"/>
        <w:numPr>
          <w:ilvl w:val="0"/>
          <w:numId w:val="69"/>
        </w:numPr>
        <w:spacing w:after="0" w:afterAutospacing="0" w:line="360" w:lineRule="auto"/>
        <w:rPr>
          <w:rFonts w:ascii="Times New Roman" w:hAnsi="Times New Roman" w:cs="Times New Roman"/>
          <w:sz w:val="24"/>
          <w:szCs w:val="24"/>
        </w:rPr>
      </w:pPr>
      <w:r w:rsidRPr="0050717E">
        <w:rPr>
          <w:rFonts w:ascii="Times New Roman" w:hAnsi="Times New Roman" w:cs="Times New Roman"/>
          <w:b/>
          <w:bCs/>
          <w:sz w:val="24"/>
          <w:szCs w:val="24"/>
        </w:rPr>
        <w:t xml:space="preserve">Data </w:t>
      </w:r>
      <w:proofErr w:type="spellStart"/>
      <w:r w:rsidRPr="0050717E">
        <w:rPr>
          <w:rFonts w:ascii="Times New Roman" w:hAnsi="Times New Roman" w:cs="Times New Roman"/>
          <w:b/>
          <w:bCs/>
          <w:sz w:val="24"/>
          <w:szCs w:val="24"/>
        </w:rPr>
        <w:t>Cleaning</w:t>
      </w:r>
      <w:proofErr w:type="spellEnd"/>
      <w:r w:rsidRPr="0050717E">
        <w:rPr>
          <w:rFonts w:ascii="Times New Roman" w:hAnsi="Times New Roman" w:cs="Times New Roman"/>
          <w:b/>
          <w:bCs/>
          <w:sz w:val="24"/>
          <w:szCs w:val="24"/>
        </w:rPr>
        <w:t>:</w:t>
      </w:r>
      <w:r w:rsidRPr="0050717E">
        <w:rPr>
          <w:rFonts w:ascii="Times New Roman" w:hAnsi="Times New Roman" w:cs="Times New Roman"/>
          <w:sz w:val="24"/>
          <w:szCs w:val="24"/>
        </w:rPr>
        <w:t xml:space="preserve"> </w:t>
      </w:r>
      <w:proofErr w:type="spellStart"/>
      <w:r w:rsidRPr="0050717E">
        <w:rPr>
          <w:rFonts w:ascii="Times New Roman" w:hAnsi="Times New Roman" w:cs="Times New Roman"/>
          <w:sz w:val="24"/>
          <w:szCs w:val="24"/>
        </w:rPr>
        <w:t>Missing</w:t>
      </w:r>
      <w:proofErr w:type="spellEnd"/>
      <w:r w:rsidRPr="0050717E">
        <w:rPr>
          <w:rFonts w:ascii="Times New Roman" w:hAnsi="Times New Roman" w:cs="Times New Roman"/>
          <w:sz w:val="24"/>
          <w:szCs w:val="24"/>
        </w:rPr>
        <w:t xml:space="preserve"> values are </w:t>
      </w:r>
      <w:proofErr w:type="spellStart"/>
      <w:r w:rsidRPr="0050717E">
        <w:rPr>
          <w:rFonts w:ascii="Times New Roman" w:hAnsi="Times New Roman" w:cs="Times New Roman"/>
          <w:sz w:val="24"/>
          <w:szCs w:val="24"/>
        </w:rPr>
        <w:t>filled</w:t>
      </w:r>
      <w:proofErr w:type="spellEnd"/>
      <w:r w:rsidRPr="0050717E">
        <w:rPr>
          <w:rFonts w:ascii="Times New Roman" w:hAnsi="Times New Roman" w:cs="Times New Roman"/>
          <w:sz w:val="24"/>
          <w:szCs w:val="24"/>
        </w:rPr>
        <w:t xml:space="preserve"> and outliers are </w:t>
      </w:r>
      <w:proofErr w:type="spellStart"/>
      <w:r w:rsidRPr="0050717E">
        <w:rPr>
          <w:rFonts w:ascii="Times New Roman" w:hAnsi="Times New Roman" w:cs="Times New Roman"/>
          <w:sz w:val="24"/>
          <w:szCs w:val="24"/>
        </w:rPr>
        <w:t>removed</w:t>
      </w:r>
      <w:proofErr w:type="spellEnd"/>
      <w:r w:rsidRPr="0050717E">
        <w:rPr>
          <w:rFonts w:ascii="Times New Roman" w:hAnsi="Times New Roman" w:cs="Times New Roman"/>
          <w:sz w:val="24"/>
          <w:szCs w:val="24"/>
        </w:rPr>
        <w:t>.</w:t>
      </w:r>
    </w:p>
    <w:p w14:paraId="3B03CF60" w14:textId="77777777" w:rsidR="0050717E" w:rsidRPr="0050717E" w:rsidRDefault="0050717E" w:rsidP="006F358B">
      <w:pPr>
        <w:pStyle w:val="ListeParagraf"/>
        <w:numPr>
          <w:ilvl w:val="0"/>
          <w:numId w:val="69"/>
        </w:numPr>
        <w:spacing w:after="0" w:afterAutospacing="0" w:line="360" w:lineRule="auto"/>
        <w:rPr>
          <w:rFonts w:ascii="Times New Roman" w:hAnsi="Times New Roman" w:cs="Times New Roman"/>
          <w:sz w:val="24"/>
          <w:szCs w:val="24"/>
        </w:rPr>
      </w:pPr>
      <w:r w:rsidRPr="0050717E">
        <w:rPr>
          <w:rFonts w:ascii="Times New Roman" w:hAnsi="Times New Roman" w:cs="Times New Roman"/>
          <w:b/>
          <w:bCs/>
          <w:sz w:val="24"/>
          <w:szCs w:val="24"/>
        </w:rPr>
        <w:t>Feature Engineering:</w:t>
      </w:r>
      <w:r w:rsidRPr="0050717E">
        <w:rPr>
          <w:rFonts w:ascii="Times New Roman" w:hAnsi="Times New Roman" w:cs="Times New Roman"/>
          <w:sz w:val="24"/>
          <w:szCs w:val="24"/>
        </w:rPr>
        <w:t xml:space="preserve"> New features such as moving averages and volatility </w:t>
      </w:r>
      <w:proofErr w:type="spellStart"/>
      <w:r w:rsidRPr="0050717E">
        <w:rPr>
          <w:rFonts w:ascii="Times New Roman" w:hAnsi="Times New Roman" w:cs="Times New Roman"/>
          <w:sz w:val="24"/>
          <w:szCs w:val="24"/>
        </w:rPr>
        <w:t>ratios</w:t>
      </w:r>
      <w:proofErr w:type="spellEnd"/>
      <w:r w:rsidRPr="0050717E">
        <w:rPr>
          <w:rFonts w:ascii="Times New Roman" w:hAnsi="Times New Roman" w:cs="Times New Roman"/>
          <w:sz w:val="24"/>
          <w:szCs w:val="24"/>
        </w:rPr>
        <w:t xml:space="preserve"> are </w:t>
      </w:r>
      <w:proofErr w:type="spellStart"/>
      <w:r w:rsidRPr="0050717E">
        <w:rPr>
          <w:rFonts w:ascii="Times New Roman" w:hAnsi="Times New Roman" w:cs="Times New Roman"/>
          <w:sz w:val="24"/>
          <w:szCs w:val="24"/>
        </w:rPr>
        <w:t>generated</w:t>
      </w:r>
      <w:proofErr w:type="spellEnd"/>
      <w:r w:rsidRPr="0050717E">
        <w:rPr>
          <w:rFonts w:ascii="Times New Roman" w:hAnsi="Times New Roman" w:cs="Times New Roman"/>
          <w:sz w:val="24"/>
          <w:szCs w:val="24"/>
        </w:rPr>
        <w:t>.</w:t>
      </w:r>
    </w:p>
    <w:p w14:paraId="1C3773C3" w14:textId="77777777" w:rsidR="0050717E" w:rsidRPr="0050717E" w:rsidRDefault="0050717E" w:rsidP="006F358B">
      <w:pPr>
        <w:pStyle w:val="ListeParagraf"/>
        <w:numPr>
          <w:ilvl w:val="0"/>
          <w:numId w:val="69"/>
        </w:numPr>
        <w:spacing w:after="0" w:afterAutospacing="0" w:line="360" w:lineRule="auto"/>
        <w:rPr>
          <w:rFonts w:ascii="Times New Roman" w:hAnsi="Times New Roman" w:cs="Times New Roman"/>
          <w:sz w:val="24"/>
          <w:szCs w:val="24"/>
        </w:rPr>
      </w:pPr>
      <w:r w:rsidRPr="0050717E">
        <w:rPr>
          <w:rFonts w:ascii="Times New Roman" w:hAnsi="Times New Roman" w:cs="Times New Roman"/>
          <w:b/>
          <w:bCs/>
          <w:sz w:val="24"/>
          <w:szCs w:val="24"/>
        </w:rPr>
        <w:t>Model Training:</w:t>
      </w:r>
      <w:r w:rsidRPr="0050717E">
        <w:rPr>
          <w:rFonts w:ascii="Times New Roman" w:hAnsi="Times New Roman" w:cs="Times New Roman"/>
          <w:sz w:val="24"/>
          <w:szCs w:val="24"/>
        </w:rPr>
        <w:t xml:space="preserve"> The model </w:t>
      </w:r>
      <w:proofErr w:type="spellStart"/>
      <w:r w:rsidRPr="0050717E">
        <w:rPr>
          <w:rFonts w:ascii="Times New Roman" w:hAnsi="Times New Roman" w:cs="Times New Roman"/>
          <w:sz w:val="24"/>
          <w:szCs w:val="24"/>
        </w:rPr>
        <w:t>learns</w:t>
      </w:r>
      <w:proofErr w:type="spellEnd"/>
      <w:r w:rsidRPr="0050717E">
        <w:rPr>
          <w:rFonts w:ascii="Times New Roman" w:hAnsi="Times New Roman" w:cs="Times New Roman"/>
          <w:sz w:val="24"/>
          <w:szCs w:val="24"/>
        </w:rPr>
        <w:t xml:space="preserve"> from past patterns to </w:t>
      </w:r>
      <w:proofErr w:type="spellStart"/>
      <w:r w:rsidRPr="0050717E">
        <w:rPr>
          <w:rFonts w:ascii="Times New Roman" w:hAnsi="Times New Roman" w:cs="Times New Roman"/>
          <w:sz w:val="24"/>
          <w:szCs w:val="24"/>
        </w:rPr>
        <w:t>predict</w:t>
      </w:r>
      <w:proofErr w:type="spellEnd"/>
      <w:r w:rsidRPr="0050717E">
        <w:rPr>
          <w:rFonts w:ascii="Times New Roman" w:hAnsi="Times New Roman" w:cs="Times New Roman"/>
          <w:sz w:val="24"/>
          <w:szCs w:val="24"/>
        </w:rPr>
        <w:t xml:space="preserve"> future prices.</w:t>
      </w:r>
    </w:p>
    <w:p w14:paraId="6C325083" w14:textId="6FEF0DAE" w:rsidR="0050717E" w:rsidRPr="006F358B" w:rsidRDefault="0050717E" w:rsidP="006F358B">
      <w:pPr>
        <w:pStyle w:val="ListeParagraf"/>
        <w:numPr>
          <w:ilvl w:val="0"/>
          <w:numId w:val="69"/>
        </w:numPr>
        <w:spacing w:after="0" w:afterAutospacing="0" w:line="360" w:lineRule="auto"/>
        <w:rPr>
          <w:rFonts w:ascii="Times New Roman" w:hAnsi="Times New Roman" w:cs="Times New Roman"/>
          <w:sz w:val="24"/>
          <w:szCs w:val="24"/>
        </w:rPr>
      </w:pPr>
      <w:r w:rsidRPr="0050717E">
        <w:rPr>
          <w:rFonts w:ascii="Times New Roman" w:hAnsi="Times New Roman" w:cs="Times New Roman"/>
          <w:b/>
          <w:bCs/>
          <w:sz w:val="24"/>
          <w:szCs w:val="24"/>
        </w:rPr>
        <w:t>Evaluation and Visualization:</w:t>
      </w:r>
      <w:r w:rsidRPr="0050717E">
        <w:rPr>
          <w:rFonts w:ascii="Times New Roman" w:hAnsi="Times New Roman" w:cs="Times New Roman"/>
          <w:sz w:val="24"/>
          <w:szCs w:val="24"/>
        </w:rPr>
        <w:t xml:space="preserve"> Results are </w:t>
      </w:r>
      <w:proofErr w:type="spellStart"/>
      <w:r w:rsidRPr="0050717E">
        <w:rPr>
          <w:rFonts w:ascii="Times New Roman" w:hAnsi="Times New Roman" w:cs="Times New Roman"/>
          <w:sz w:val="24"/>
          <w:szCs w:val="24"/>
        </w:rPr>
        <w:t>plotted</w:t>
      </w:r>
      <w:proofErr w:type="spellEnd"/>
      <w:r w:rsidRPr="0050717E">
        <w:rPr>
          <w:rFonts w:ascii="Times New Roman" w:hAnsi="Times New Roman" w:cs="Times New Roman"/>
          <w:sz w:val="24"/>
          <w:szCs w:val="24"/>
        </w:rPr>
        <w:t xml:space="preserve"> for </w:t>
      </w:r>
      <w:proofErr w:type="spellStart"/>
      <w:r w:rsidRPr="0050717E">
        <w:rPr>
          <w:rFonts w:ascii="Times New Roman" w:hAnsi="Times New Roman" w:cs="Times New Roman"/>
          <w:sz w:val="24"/>
          <w:szCs w:val="24"/>
        </w:rPr>
        <w:t>comparison</w:t>
      </w:r>
      <w:proofErr w:type="spellEnd"/>
      <w:r w:rsidRPr="0050717E">
        <w:rPr>
          <w:rFonts w:ascii="Times New Roman" w:hAnsi="Times New Roman" w:cs="Times New Roman"/>
          <w:sz w:val="24"/>
          <w:szCs w:val="24"/>
        </w:rPr>
        <w:t xml:space="preserve"> between </w:t>
      </w:r>
      <w:proofErr w:type="spellStart"/>
      <w:r w:rsidRPr="0050717E">
        <w:rPr>
          <w:rFonts w:ascii="Times New Roman" w:hAnsi="Times New Roman" w:cs="Times New Roman"/>
          <w:sz w:val="24"/>
          <w:szCs w:val="24"/>
        </w:rPr>
        <w:t>actual</w:t>
      </w:r>
      <w:proofErr w:type="spellEnd"/>
      <w:r w:rsidRPr="0050717E">
        <w:rPr>
          <w:rFonts w:ascii="Times New Roman" w:hAnsi="Times New Roman" w:cs="Times New Roman"/>
          <w:sz w:val="24"/>
          <w:szCs w:val="24"/>
        </w:rPr>
        <w:t xml:space="preserve"> and predicted values.</w:t>
      </w:r>
    </w:p>
    <w:p w14:paraId="0598E445" w14:textId="76246E24" w:rsidR="00C052E3" w:rsidRPr="00683B64" w:rsidRDefault="00C052E3" w:rsidP="00924D9E">
      <w:pPr>
        <w:pStyle w:val="ListeParagraf"/>
        <w:spacing w:after="0" w:afterAutospacing="0" w:line="360" w:lineRule="auto"/>
        <w:ind w:left="0" w:firstLine="709"/>
        <w:rPr>
          <w:rFonts w:ascii="Times New Roman" w:hAnsi="Times New Roman" w:cs="Times New Roman"/>
          <w:sz w:val="24"/>
          <w:szCs w:val="24"/>
        </w:rPr>
        <w:sectPr w:rsidR="00C052E3" w:rsidRPr="00683B64" w:rsidSect="00612BD9">
          <w:pgSz w:w="11906" w:h="16838"/>
          <w:pgMar w:top="1701" w:right="992" w:bottom="1701" w:left="1701" w:header="709" w:footer="709" w:gutter="0"/>
          <w:cols w:space="708"/>
          <w:docGrid w:linePitch="360"/>
        </w:sectPr>
      </w:pPr>
    </w:p>
    <w:p w14:paraId="6386484A" w14:textId="35D9DCFE" w:rsidR="002567A3" w:rsidRDefault="002567A3" w:rsidP="00CC7087">
      <w:pPr>
        <w:pStyle w:val="CHAPTER"/>
      </w:pPr>
      <w:r>
        <w:lastRenderedPageBreak/>
        <w:t xml:space="preserve">CHAPTER </w:t>
      </w:r>
      <w:r w:rsidR="00CC7087">
        <w:t>5</w:t>
      </w:r>
    </w:p>
    <w:p w14:paraId="22DE52E6" w14:textId="587A84B2" w:rsidR="006E0A27" w:rsidRPr="00BA26F7" w:rsidRDefault="006E0A27" w:rsidP="006E0A27">
      <w:pPr>
        <w:pStyle w:val="ListeParagraf"/>
        <w:tabs>
          <w:tab w:val="left" w:pos="709"/>
        </w:tabs>
        <w:spacing w:after="0" w:afterAutospacing="0" w:line="360" w:lineRule="auto"/>
        <w:ind w:left="0"/>
        <w:rPr>
          <w:rFonts w:ascii="Times New Roman" w:hAnsi="Times New Roman" w:cs="Times New Roman"/>
          <w:b/>
          <w:bCs/>
          <w:i/>
          <w:iCs/>
          <w:color w:val="EE0000"/>
          <w:sz w:val="20"/>
          <w:szCs w:val="20"/>
        </w:rPr>
      </w:pPr>
      <w:r w:rsidRPr="00A606C6">
        <w:rPr>
          <w:rFonts w:ascii="Times New Roman" w:hAnsi="Times New Roman" w:cs="Times New Roman"/>
          <w:b/>
          <w:bCs/>
          <w:i/>
          <w:iCs/>
          <w:color w:val="EE0000"/>
          <w:sz w:val="20"/>
          <w:szCs w:val="20"/>
        </w:rPr>
        <w:t>(</w:t>
      </w:r>
      <w:r w:rsidR="00BA26F7" w:rsidRPr="00BA26F7">
        <w:rPr>
          <w:rFonts w:ascii="Times New Roman" w:hAnsi="Times New Roman" w:cs="Times New Roman"/>
          <w:b/>
          <w:bCs/>
          <w:i/>
          <w:iCs/>
          <w:color w:val="EE0000"/>
          <w:sz w:val="20"/>
          <w:szCs w:val="20"/>
        </w:rPr>
        <w:t xml:space="preserve">In this </w:t>
      </w:r>
      <w:proofErr w:type="spellStart"/>
      <w:r w:rsidR="00BA26F7" w:rsidRPr="00BA26F7">
        <w:rPr>
          <w:rFonts w:ascii="Times New Roman" w:hAnsi="Times New Roman" w:cs="Times New Roman"/>
          <w:b/>
          <w:bCs/>
          <w:i/>
          <w:iCs/>
          <w:color w:val="EE0000"/>
          <w:sz w:val="20"/>
          <w:szCs w:val="20"/>
        </w:rPr>
        <w:t>section</w:t>
      </w:r>
      <w:proofErr w:type="spellEnd"/>
      <w:r w:rsidR="00BA26F7" w:rsidRPr="00BA26F7">
        <w:rPr>
          <w:rFonts w:ascii="Times New Roman" w:hAnsi="Times New Roman" w:cs="Times New Roman"/>
          <w:b/>
          <w:bCs/>
          <w:i/>
          <w:iCs/>
          <w:color w:val="EE0000"/>
          <w:sz w:val="20"/>
          <w:szCs w:val="20"/>
        </w:rPr>
        <w:t xml:space="preserve">, </w:t>
      </w:r>
      <w:proofErr w:type="spellStart"/>
      <w:r w:rsidR="00BA26F7" w:rsidRPr="00BA26F7">
        <w:rPr>
          <w:rFonts w:ascii="Times New Roman" w:hAnsi="Times New Roman" w:cs="Times New Roman"/>
          <w:b/>
          <w:bCs/>
          <w:i/>
          <w:iCs/>
          <w:color w:val="EE0000"/>
          <w:sz w:val="20"/>
          <w:szCs w:val="20"/>
        </w:rPr>
        <w:t>students</w:t>
      </w:r>
      <w:proofErr w:type="spellEnd"/>
      <w:r w:rsidR="00BA26F7" w:rsidRPr="00BA26F7">
        <w:rPr>
          <w:rFonts w:ascii="Times New Roman" w:hAnsi="Times New Roman" w:cs="Times New Roman"/>
          <w:b/>
          <w:bCs/>
          <w:i/>
          <w:iCs/>
          <w:color w:val="EE0000"/>
          <w:sz w:val="20"/>
          <w:szCs w:val="20"/>
        </w:rPr>
        <w:t xml:space="preserve"> must present how the </w:t>
      </w:r>
      <w:proofErr w:type="spellStart"/>
      <w:r w:rsidR="00BA26F7" w:rsidRPr="00BA26F7">
        <w:rPr>
          <w:rFonts w:ascii="Times New Roman" w:hAnsi="Times New Roman" w:cs="Times New Roman"/>
          <w:b/>
          <w:bCs/>
          <w:i/>
          <w:iCs/>
          <w:color w:val="EE0000"/>
          <w:sz w:val="20"/>
          <w:szCs w:val="20"/>
        </w:rPr>
        <w:t>developed</w:t>
      </w:r>
      <w:proofErr w:type="spellEnd"/>
      <w:r w:rsidR="00BA26F7" w:rsidRPr="00BA26F7">
        <w:rPr>
          <w:rFonts w:ascii="Times New Roman" w:hAnsi="Times New Roman" w:cs="Times New Roman"/>
          <w:b/>
          <w:bCs/>
          <w:i/>
          <w:iCs/>
          <w:color w:val="EE0000"/>
          <w:sz w:val="20"/>
          <w:szCs w:val="20"/>
        </w:rPr>
        <w:t xml:space="preserve"> system or model </w:t>
      </w:r>
      <w:proofErr w:type="spellStart"/>
      <w:r w:rsidR="00BA26F7" w:rsidRPr="00BA26F7">
        <w:rPr>
          <w:rFonts w:ascii="Times New Roman" w:hAnsi="Times New Roman" w:cs="Times New Roman"/>
          <w:b/>
          <w:bCs/>
          <w:i/>
          <w:iCs/>
          <w:color w:val="EE0000"/>
          <w:sz w:val="20"/>
          <w:szCs w:val="20"/>
        </w:rPr>
        <w:t>was</w:t>
      </w:r>
      <w:proofErr w:type="spellEnd"/>
      <w:r w:rsidR="00BA26F7" w:rsidRPr="00BA26F7">
        <w:rPr>
          <w:rFonts w:ascii="Times New Roman" w:hAnsi="Times New Roman" w:cs="Times New Roman"/>
          <w:b/>
          <w:bCs/>
          <w:i/>
          <w:iCs/>
          <w:color w:val="EE0000"/>
          <w:sz w:val="20"/>
          <w:szCs w:val="20"/>
        </w:rPr>
        <w:t xml:space="preserve"> </w:t>
      </w:r>
      <w:proofErr w:type="spellStart"/>
      <w:r w:rsidR="00BA26F7" w:rsidRPr="00BA26F7">
        <w:rPr>
          <w:rFonts w:ascii="Times New Roman" w:hAnsi="Times New Roman" w:cs="Times New Roman"/>
          <w:b/>
          <w:bCs/>
          <w:i/>
          <w:iCs/>
          <w:color w:val="EE0000"/>
          <w:sz w:val="20"/>
          <w:szCs w:val="20"/>
        </w:rPr>
        <w:t>tested</w:t>
      </w:r>
      <w:proofErr w:type="spellEnd"/>
      <w:r w:rsidR="00BA26F7" w:rsidRPr="00BA26F7">
        <w:rPr>
          <w:rFonts w:ascii="Times New Roman" w:hAnsi="Times New Roman" w:cs="Times New Roman"/>
          <w:b/>
          <w:bCs/>
          <w:i/>
          <w:iCs/>
          <w:color w:val="EE0000"/>
          <w:sz w:val="20"/>
          <w:szCs w:val="20"/>
        </w:rPr>
        <w:t xml:space="preserve"> and what results </w:t>
      </w:r>
      <w:proofErr w:type="spellStart"/>
      <w:r w:rsidR="00BA26F7" w:rsidRPr="00BA26F7">
        <w:rPr>
          <w:rFonts w:ascii="Times New Roman" w:hAnsi="Times New Roman" w:cs="Times New Roman"/>
          <w:b/>
          <w:bCs/>
          <w:i/>
          <w:iCs/>
          <w:color w:val="EE0000"/>
          <w:sz w:val="20"/>
          <w:szCs w:val="20"/>
        </w:rPr>
        <w:t>were</w:t>
      </w:r>
      <w:proofErr w:type="spellEnd"/>
      <w:r w:rsidR="00BA26F7" w:rsidRPr="00BA26F7">
        <w:rPr>
          <w:rFonts w:ascii="Times New Roman" w:hAnsi="Times New Roman" w:cs="Times New Roman"/>
          <w:b/>
          <w:bCs/>
          <w:i/>
          <w:iCs/>
          <w:color w:val="EE0000"/>
          <w:sz w:val="20"/>
          <w:szCs w:val="20"/>
        </w:rPr>
        <w:t xml:space="preserve"> </w:t>
      </w:r>
      <w:proofErr w:type="spellStart"/>
      <w:r w:rsidR="00BA26F7" w:rsidRPr="00BA26F7">
        <w:rPr>
          <w:rFonts w:ascii="Times New Roman" w:hAnsi="Times New Roman" w:cs="Times New Roman"/>
          <w:b/>
          <w:bCs/>
          <w:i/>
          <w:iCs/>
          <w:color w:val="EE0000"/>
          <w:sz w:val="20"/>
          <w:szCs w:val="20"/>
        </w:rPr>
        <w:t>obtained</w:t>
      </w:r>
      <w:proofErr w:type="spellEnd"/>
      <w:r w:rsidR="00BA26F7" w:rsidRPr="00BA26F7">
        <w:rPr>
          <w:rFonts w:ascii="Times New Roman" w:hAnsi="Times New Roman" w:cs="Times New Roman"/>
          <w:b/>
          <w:bCs/>
          <w:i/>
          <w:iCs/>
          <w:color w:val="EE0000"/>
          <w:sz w:val="20"/>
          <w:szCs w:val="20"/>
        </w:rPr>
        <w:t xml:space="preserve">. The </w:t>
      </w:r>
      <w:proofErr w:type="spellStart"/>
      <w:r w:rsidR="00BA26F7" w:rsidRPr="00BA26F7">
        <w:rPr>
          <w:rFonts w:ascii="Times New Roman" w:hAnsi="Times New Roman" w:cs="Times New Roman"/>
          <w:b/>
          <w:bCs/>
          <w:i/>
          <w:iCs/>
          <w:color w:val="EE0000"/>
          <w:sz w:val="20"/>
          <w:szCs w:val="20"/>
        </w:rPr>
        <w:t>goal</w:t>
      </w:r>
      <w:proofErr w:type="spellEnd"/>
      <w:r w:rsidR="00BA26F7" w:rsidRPr="00BA26F7">
        <w:rPr>
          <w:rFonts w:ascii="Times New Roman" w:hAnsi="Times New Roman" w:cs="Times New Roman"/>
          <w:b/>
          <w:bCs/>
          <w:i/>
          <w:iCs/>
          <w:color w:val="EE0000"/>
          <w:sz w:val="20"/>
          <w:szCs w:val="20"/>
        </w:rPr>
        <w:t xml:space="preserve"> is to </w:t>
      </w:r>
      <w:proofErr w:type="spellStart"/>
      <w:r w:rsidR="00BA26F7" w:rsidRPr="00BA26F7">
        <w:rPr>
          <w:rFonts w:ascii="Times New Roman" w:hAnsi="Times New Roman" w:cs="Times New Roman"/>
          <w:b/>
          <w:bCs/>
          <w:i/>
          <w:iCs/>
          <w:color w:val="EE0000"/>
          <w:sz w:val="20"/>
          <w:szCs w:val="20"/>
        </w:rPr>
        <w:t>evaluate</w:t>
      </w:r>
      <w:proofErr w:type="spellEnd"/>
      <w:r w:rsidR="00BA26F7" w:rsidRPr="00BA26F7">
        <w:rPr>
          <w:rFonts w:ascii="Times New Roman" w:hAnsi="Times New Roman" w:cs="Times New Roman"/>
          <w:b/>
          <w:bCs/>
          <w:i/>
          <w:iCs/>
          <w:color w:val="EE0000"/>
          <w:sz w:val="20"/>
          <w:szCs w:val="20"/>
        </w:rPr>
        <w:t xml:space="preserve"> performance, </w:t>
      </w:r>
      <w:proofErr w:type="spellStart"/>
      <w:r w:rsidR="00BA26F7" w:rsidRPr="00BA26F7">
        <w:rPr>
          <w:rFonts w:ascii="Times New Roman" w:hAnsi="Times New Roman" w:cs="Times New Roman"/>
          <w:b/>
          <w:bCs/>
          <w:i/>
          <w:iCs/>
          <w:color w:val="EE0000"/>
          <w:sz w:val="20"/>
          <w:szCs w:val="20"/>
        </w:rPr>
        <w:t>reliability</w:t>
      </w:r>
      <w:proofErr w:type="spellEnd"/>
      <w:r w:rsidR="00BA26F7" w:rsidRPr="00BA26F7">
        <w:rPr>
          <w:rFonts w:ascii="Times New Roman" w:hAnsi="Times New Roman" w:cs="Times New Roman"/>
          <w:b/>
          <w:bCs/>
          <w:i/>
          <w:iCs/>
          <w:color w:val="EE0000"/>
          <w:sz w:val="20"/>
          <w:szCs w:val="20"/>
        </w:rPr>
        <w:t xml:space="preserve">, and accuracy based on clearly defined </w:t>
      </w:r>
      <w:proofErr w:type="spellStart"/>
      <w:r w:rsidR="00BA26F7" w:rsidRPr="00BA26F7">
        <w:rPr>
          <w:rFonts w:ascii="Times New Roman" w:hAnsi="Times New Roman" w:cs="Times New Roman"/>
          <w:b/>
          <w:bCs/>
          <w:i/>
          <w:iCs/>
          <w:color w:val="EE0000"/>
          <w:sz w:val="20"/>
          <w:szCs w:val="20"/>
        </w:rPr>
        <w:t>criteria</w:t>
      </w:r>
      <w:proofErr w:type="spellEnd"/>
      <w:r w:rsidR="00BA26F7" w:rsidRPr="00BA26F7">
        <w:rPr>
          <w:rFonts w:ascii="Times New Roman" w:hAnsi="Times New Roman" w:cs="Times New Roman"/>
          <w:b/>
          <w:bCs/>
          <w:i/>
          <w:iCs/>
          <w:color w:val="EE0000"/>
          <w:sz w:val="20"/>
          <w:szCs w:val="20"/>
        </w:rPr>
        <w:t>.</w:t>
      </w:r>
      <w:r w:rsidR="00BA26F7">
        <w:rPr>
          <w:rFonts w:ascii="Times New Roman" w:hAnsi="Times New Roman" w:cs="Times New Roman"/>
          <w:b/>
          <w:bCs/>
          <w:i/>
          <w:iCs/>
          <w:color w:val="EE0000"/>
          <w:sz w:val="20"/>
          <w:szCs w:val="20"/>
        </w:rPr>
        <w:t xml:space="preserve"> </w:t>
      </w:r>
      <w:r w:rsidR="00BA26F7" w:rsidRPr="00BA26F7">
        <w:rPr>
          <w:rFonts w:ascii="Times New Roman" w:hAnsi="Times New Roman" w:cs="Times New Roman"/>
          <w:b/>
          <w:bCs/>
          <w:i/>
          <w:iCs/>
          <w:color w:val="EE0000"/>
          <w:sz w:val="20"/>
          <w:szCs w:val="20"/>
        </w:rPr>
        <w:t xml:space="preserve">Explain the </w:t>
      </w:r>
      <w:proofErr w:type="spellStart"/>
      <w:r w:rsidR="00BA26F7" w:rsidRPr="00BA26F7">
        <w:rPr>
          <w:rFonts w:ascii="Times New Roman" w:hAnsi="Times New Roman" w:cs="Times New Roman"/>
          <w:b/>
          <w:bCs/>
          <w:i/>
          <w:iCs/>
          <w:color w:val="EE0000"/>
          <w:sz w:val="20"/>
          <w:szCs w:val="20"/>
        </w:rPr>
        <w:t>testing</w:t>
      </w:r>
      <w:proofErr w:type="spellEnd"/>
      <w:r w:rsidR="00BA26F7" w:rsidRPr="00BA26F7">
        <w:rPr>
          <w:rFonts w:ascii="Times New Roman" w:hAnsi="Times New Roman" w:cs="Times New Roman"/>
          <w:b/>
          <w:bCs/>
          <w:i/>
          <w:iCs/>
          <w:color w:val="EE0000"/>
          <w:sz w:val="20"/>
          <w:szCs w:val="20"/>
        </w:rPr>
        <w:t xml:space="preserve"> </w:t>
      </w:r>
      <w:proofErr w:type="spellStart"/>
      <w:r w:rsidR="00BA26F7" w:rsidRPr="00BA26F7">
        <w:rPr>
          <w:rFonts w:ascii="Times New Roman" w:hAnsi="Times New Roman" w:cs="Times New Roman"/>
          <w:b/>
          <w:bCs/>
          <w:i/>
          <w:iCs/>
          <w:color w:val="EE0000"/>
          <w:sz w:val="20"/>
          <w:szCs w:val="20"/>
        </w:rPr>
        <w:t>procedures</w:t>
      </w:r>
      <w:proofErr w:type="spellEnd"/>
      <w:r w:rsidR="00BA26F7" w:rsidRPr="00BA26F7">
        <w:rPr>
          <w:rFonts w:ascii="Times New Roman" w:hAnsi="Times New Roman" w:cs="Times New Roman"/>
          <w:b/>
          <w:bCs/>
          <w:i/>
          <w:iCs/>
          <w:color w:val="EE0000"/>
          <w:sz w:val="20"/>
          <w:szCs w:val="20"/>
        </w:rPr>
        <w:t xml:space="preserve">, datasets, and evaluation </w:t>
      </w:r>
      <w:proofErr w:type="spellStart"/>
      <w:r w:rsidR="00BA26F7" w:rsidRPr="00BA26F7">
        <w:rPr>
          <w:rFonts w:ascii="Times New Roman" w:hAnsi="Times New Roman" w:cs="Times New Roman"/>
          <w:b/>
          <w:bCs/>
          <w:i/>
          <w:iCs/>
          <w:color w:val="EE0000"/>
          <w:sz w:val="20"/>
          <w:szCs w:val="20"/>
        </w:rPr>
        <w:t>metrics</w:t>
      </w:r>
      <w:proofErr w:type="spellEnd"/>
      <w:r w:rsidR="00BA26F7" w:rsidRPr="00BA26F7">
        <w:rPr>
          <w:rFonts w:ascii="Times New Roman" w:hAnsi="Times New Roman" w:cs="Times New Roman"/>
          <w:b/>
          <w:bCs/>
          <w:i/>
          <w:iCs/>
          <w:color w:val="EE0000"/>
          <w:sz w:val="20"/>
          <w:szCs w:val="20"/>
        </w:rPr>
        <w:t xml:space="preserve"> used (e.g., accuracy, </w:t>
      </w:r>
      <w:proofErr w:type="spellStart"/>
      <w:r w:rsidR="00BA26F7" w:rsidRPr="00BA26F7">
        <w:rPr>
          <w:rFonts w:ascii="Times New Roman" w:hAnsi="Times New Roman" w:cs="Times New Roman"/>
          <w:b/>
          <w:bCs/>
          <w:i/>
          <w:iCs/>
          <w:color w:val="EE0000"/>
          <w:sz w:val="20"/>
          <w:szCs w:val="20"/>
        </w:rPr>
        <w:t>precision</w:t>
      </w:r>
      <w:proofErr w:type="spellEnd"/>
      <w:r w:rsidR="00BA26F7" w:rsidRPr="00BA26F7">
        <w:rPr>
          <w:rFonts w:ascii="Times New Roman" w:hAnsi="Times New Roman" w:cs="Times New Roman"/>
          <w:b/>
          <w:bCs/>
          <w:i/>
          <w:iCs/>
          <w:color w:val="EE0000"/>
          <w:sz w:val="20"/>
          <w:szCs w:val="20"/>
        </w:rPr>
        <w:t xml:space="preserve">, </w:t>
      </w:r>
      <w:proofErr w:type="spellStart"/>
      <w:r w:rsidR="00BA26F7" w:rsidRPr="00BA26F7">
        <w:rPr>
          <w:rFonts w:ascii="Times New Roman" w:hAnsi="Times New Roman" w:cs="Times New Roman"/>
          <w:b/>
          <w:bCs/>
          <w:i/>
          <w:iCs/>
          <w:color w:val="EE0000"/>
          <w:sz w:val="20"/>
          <w:szCs w:val="20"/>
        </w:rPr>
        <w:t>recall</w:t>
      </w:r>
      <w:proofErr w:type="spellEnd"/>
      <w:r w:rsidR="00BA26F7" w:rsidRPr="00BA26F7">
        <w:rPr>
          <w:rFonts w:ascii="Times New Roman" w:hAnsi="Times New Roman" w:cs="Times New Roman"/>
          <w:b/>
          <w:bCs/>
          <w:i/>
          <w:iCs/>
          <w:color w:val="EE0000"/>
          <w:sz w:val="20"/>
          <w:szCs w:val="20"/>
        </w:rPr>
        <w:t>, RMSE).</w:t>
      </w:r>
      <w:r w:rsidR="00BA26F7">
        <w:rPr>
          <w:rFonts w:ascii="Times New Roman" w:hAnsi="Times New Roman" w:cs="Times New Roman"/>
          <w:b/>
          <w:bCs/>
          <w:i/>
          <w:iCs/>
          <w:color w:val="EE0000"/>
          <w:sz w:val="20"/>
          <w:szCs w:val="20"/>
        </w:rPr>
        <w:t xml:space="preserve"> </w:t>
      </w:r>
      <w:r w:rsidR="00BA26F7" w:rsidRPr="00BA26F7">
        <w:rPr>
          <w:rFonts w:ascii="Times New Roman" w:hAnsi="Times New Roman" w:cs="Times New Roman"/>
          <w:b/>
          <w:bCs/>
          <w:i/>
          <w:iCs/>
          <w:color w:val="EE0000"/>
          <w:sz w:val="20"/>
          <w:szCs w:val="20"/>
        </w:rPr>
        <w:t xml:space="preserve">Present </w:t>
      </w:r>
      <w:proofErr w:type="spellStart"/>
      <w:r w:rsidR="00BA26F7" w:rsidRPr="00BA26F7">
        <w:rPr>
          <w:rFonts w:ascii="Times New Roman" w:hAnsi="Times New Roman" w:cs="Times New Roman"/>
          <w:b/>
          <w:bCs/>
          <w:i/>
          <w:iCs/>
          <w:color w:val="EE0000"/>
          <w:sz w:val="20"/>
          <w:szCs w:val="20"/>
        </w:rPr>
        <w:t>quantitative</w:t>
      </w:r>
      <w:proofErr w:type="spellEnd"/>
      <w:r w:rsidR="00BA26F7" w:rsidRPr="00BA26F7">
        <w:rPr>
          <w:rFonts w:ascii="Times New Roman" w:hAnsi="Times New Roman" w:cs="Times New Roman"/>
          <w:b/>
          <w:bCs/>
          <w:i/>
          <w:iCs/>
          <w:color w:val="EE0000"/>
          <w:sz w:val="20"/>
          <w:szCs w:val="20"/>
        </w:rPr>
        <w:t xml:space="preserve"> and </w:t>
      </w:r>
      <w:proofErr w:type="spellStart"/>
      <w:r w:rsidR="00BA26F7" w:rsidRPr="00BA26F7">
        <w:rPr>
          <w:rFonts w:ascii="Times New Roman" w:hAnsi="Times New Roman" w:cs="Times New Roman"/>
          <w:b/>
          <w:bCs/>
          <w:i/>
          <w:iCs/>
          <w:color w:val="EE0000"/>
          <w:sz w:val="20"/>
          <w:szCs w:val="20"/>
        </w:rPr>
        <w:t>qualitative</w:t>
      </w:r>
      <w:proofErr w:type="spellEnd"/>
      <w:r w:rsidR="00BA26F7" w:rsidRPr="00BA26F7">
        <w:rPr>
          <w:rFonts w:ascii="Times New Roman" w:hAnsi="Times New Roman" w:cs="Times New Roman"/>
          <w:b/>
          <w:bCs/>
          <w:i/>
          <w:iCs/>
          <w:color w:val="EE0000"/>
          <w:sz w:val="20"/>
          <w:szCs w:val="20"/>
        </w:rPr>
        <w:t xml:space="preserve"> results using </w:t>
      </w:r>
      <w:proofErr w:type="spellStart"/>
      <w:r w:rsidR="00BA26F7" w:rsidRPr="00BA26F7">
        <w:rPr>
          <w:rFonts w:ascii="Times New Roman" w:hAnsi="Times New Roman" w:cs="Times New Roman"/>
          <w:b/>
          <w:bCs/>
          <w:i/>
          <w:iCs/>
          <w:color w:val="EE0000"/>
          <w:sz w:val="20"/>
          <w:szCs w:val="20"/>
        </w:rPr>
        <w:t>tables</w:t>
      </w:r>
      <w:proofErr w:type="spellEnd"/>
      <w:r w:rsidR="00BA26F7" w:rsidRPr="00BA26F7">
        <w:rPr>
          <w:rFonts w:ascii="Times New Roman" w:hAnsi="Times New Roman" w:cs="Times New Roman"/>
          <w:b/>
          <w:bCs/>
          <w:i/>
          <w:iCs/>
          <w:color w:val="EE0000"/>
          <w:sz w:val="20"/>
          <w:szCs w:val="20"/>
        </w:rPr>
        <w:t xml:space="preserve"> and </w:t>
      </w:r>
      <w:proofErr w:type="spellStart"/>
      <w:r w:rsidR="00BA26F7" w:rsidRPr="00BA26F7">
        <w:rPr>
          <w:rFonts w:ascii="Times New Roman" w:hAnsi="Times New Roman" w:cs="Times New Roman"/>
          <w:b/>
          <w:bCs/>
          <w:i/>
          <w:iCs/>
          <w:color w:val="EE0000"/>
          <w:sz w:val="20"/>
          <w:szCs w:val="20"/>
        </w:rPr>
        <w:t>figures</w:t>
      </w:r>
      <w:proofErr w:type="spellEnd"/>
      <w:r w:rsidR="00BA26F7" w:rsidRPr="00BA26F7">
        <w:rPr>
          <w:rFonts w:ascii="Times New Roman" w:hAnsi="Times New Roman" w:cs="Times New Roman"/>
          <w:b/>
          <w:bCs/>
          <w:i/>
          <w:iCs/>
          <w:color w:val="EE0000"/>
          <w:sz w:val="20"/>
          <w:szCs w:val="20"/>
        </w:rPr>
        <w:t xml:space="preserve"> (e.g., </w:t>
      </w:r>
      <w:proofErr w:type="spellStart"/>
      <w:r w:rsidR="00BA26F7" w:rsidRPr="00BA26F7">
        <w:rPr>
          <w:rFonts w:ascii="Times New Roman" w:hAnsi="Times New Roman" w:cs="Times New Roman"/>
          <w:b/>
          <w:bCs/>
          <w:i/>
          <w:iCs/>
          <w:color w:val="EE0000"/>
          <w:sz w:val="20"/>
          <w:szCs w:val="20"/>
        </w:rPr>
        <w:t>confusion</w:t>
      </w:r>
      <w:proofErr w:type="spellEnd"/>
      <w:r w:rsidR="00BA26F7" w:rsidRPr="00BA26F7">
        <w:rPr>
          <w:rFonts w:ascii="Times New Roman" w:hAnsi="Times New Roman" w:cs="Times New Roman"/>
          <w:b/>
          <w:bCs/>
          <w:i/>
          <w:iCs/>
          <w:color w:val="EE0000"/>
          <w:sz w:val="20"/>
          <w:szCs w:val="20"/>
        </w:rPr>
        <w:t xml:space="preserve"> </w:t>
      </w:r>
      <w:proofErr w:type="spellStart"/>
      <w:r w:rsidR="00BA26F7" w:rsidRPr="00BA26F7">
        <w:rPr>
          <w:rFonts w:ascii="Times New Roman" w:hAnsi="Times New Roman" w:cs="Times New Roman"/>
          <w:b/>
          <w:bCs/>
          <w:i/>
          <w:iCs/>
          <w:color w:val="EE0000"/>
          <w:sz w:val="20"/>
          <w:szCs w:val="20"/>
        </w:rPr>
        <w:t>matrices</w:t>
      </w:r>
      <w:proofErr w:type="spellEnd"/>
      <w:r w:rsidR="00BA26F7" w:rsidRPr="00BA26F7">
        <w:rPr>
          <w:rFonts w:ascii="Times New Roman" w:hAnsi="Times New Roman" w:cs="Times New Roman"/>
          <w:b/>
          <w:bCs/>
          <w:i/>
          <w:iCs/>
          <w:color w:val="EE0000"/>
          <w:sz w:val="20"/>
          <w:szCs w:val="20"/>
        </w:rPr>
        <w:t xml:space="preserve">, charts, or performance </w:t>
      </w:r>
      <w:proofErr w:type="spellStart"/>
      <w:r w:rsidR="00BA26F7" w:rsidRPr="00BA26F7">
        <w:rPr>
          <w:rFonts w:ascii="Times New Roman" w:hAnsi="Times New Roman" w:cs="Times New Roman"/>
          <w:b/>
          <w:bCs/>
          <w:i/>
          <w:iCs/>
          <w:color w:val="EE0000"/>
          <w:sz w:val="20"/>
          <w:szCs w:val="20"/>
        </w:rPr>
        <w:t>comparisons</w:t>
      </w:r>
      <w:proofErr w:type="spellEnd"/>
      <w:r w:rsidR="00BA26F7" w:rsidRPr="00BA26F7">
        <w:rPr>
          <w:rFonts w:ascii="Times New Roman" w:hAnsi="Times New Roman" w:cs="Times New Roman"/>
          <w:b/>
          <w:bCs/>
          <w:i/>
          <w:iCs/>
          <w:color w:val="EE0000"/>
          <w:sz w:val="20"/>
          <w:szCs w:val="20"/>
        </w:rPr>
        <w:t>).</w:t>
      </w:r>
      <w:r w:rsidR="00BA26F7">
        <w:rPr>
          <w:rFonts w:ascii="Times New Roman" w:hAnsi="Times New Roman" w:cs="Times New Roman"/>
          <w:b/>
          <w:bCs/>
          <w:i/>
          <w:iCs/>
          <w:color w:val="EE0000"/>
          <w:sz w:val="20"/>
          <w:szCs w:val="20"/>
        </w:rPr>
        <w:t xml:space="preserve"> </w:t>
      </w:r>
      <w:proofErr w:type="spellStart"/>
      <w:r w:rsidR="00BA26F7" w:rsidRPr="00BA26F7">
        <w:rPr>
          <w:rFonts w:ascii="Times New Roman" w:hAnsi="Times New Roman" w:cs="Times New Roman"/>
          <w:b/>
          <w:bCs/>
          <w:i/>
          <w:iCs/>
          <w:color w:val="EE0000"/>
          <w:sz w:val="20"/>
          <w:szCs w:val="20"/>
        </w:rPr>
        <w:t>Discuss</w:t>
      </w:r>
      <w:proofErr w:type="spellEnd"/>
      <w:r w:rsidR="00BA26F7" w:rsidRPr="00BA26F7">
        <w:rPr>
          <w:rFonts w:ascii="Times New Roman" w:hAnsi="Times New Roman" w:cs="Times New Roman"/>
          <w:b/>
          <w:bCs/>
          <w:i/>
          <w:iCs/>
          <w:color w:val="EE0000"/>
          <w:sz w:val="20"/>
          <w:szCs w:val="20"/>
        </w:rPr>
        <w:t xml:space="preserve"> the </w:t>
      </w:r>
      <w:proofErr w:type="spellStart"/>
      <w:r w:rsidR="00BA26F7" w:rsidRPr="00BA26F7">
        <w:rPr>
          <w:rFonts w:ascii="Times New Roman" w:hAnsi="Times New Roman" w:cs="Times New Roman"/>
          <w:b/>
          <w:bCs/>
          <w:i/>
          <w:iCs/>
          <w:color w:val="EE0000"/>
          <w:sz w:val="20"/>
          <w:szCs w:val="20"/>
        </w:rPr>
        <w:t>outcomes</w:t>
      </w:r>
      <w:proofErr w:type="spellEnd"/>
      <w:r w:rsidR="00BA26F7" w:rsidRPr="00BA26F7">
        <w:rPr>
          <w:rFonts w:ascii="Times New Roman" w:hAnsi="Times New Roman" w:cs="Times New Roman"/>
          <w:b/>
          <w:bCs/>
          <w:i/>
          <w:iCs/>
          <w:color w:val="EE0000"/>
          <w:sz w:val="20"/>
          <w:szCs w:val="20"/>
        </w:rPr>
        <w:t xml:space="preserve"> of </w:t>
      </w:r>
      <w:proofErr w:type="spellStart"/>
      <w:r w:rsidR="00BA26F7" w:rsidRPr="00BA26F7">
        <w:rPr>
          <w:rFonts w:ascii="Times New Roman" w:hAnsi="Times New Roman" w:cs="Times New Roman"/>
          <w:b/>
          <w:bCs/>
          <w:i/>
          <w:iCs/>
          <w:color w:val="EE0000"/>
          <w:sz w:val="20"/>
          <w:szCs w:val="20"/>
        </w:rPr>
        <w:t>experiments</w:t>
      </w:r>
      <w:proofErr w:type="spellEnd"/>
      <w:r w:rsidR="00BA26F7" w:rsidRPr="00BA26F7">
        <w:rPr>
          <w:rFonts w:ascii="Times New Roman" w:hAnsi="Times New Roman" w:cs="Times New Roman"/>
          <w:b/>
          <w:bCs/>
          <w:i/>
          <w:iCs/>
          <w:color w:val="EE0000"/>
          <w:sz w:val="20"/>
          <w:szCs w:val="20"/>
        </w:rPr>
        <w:t xml:space="preserve"> or </w:t>
      </w:r>
      <w:proofErr w:type="spellStart"/>
      <w:r w:rsidR="00BA26F7" w:rsidRPr="00BA26F7">
        <w:rPr>
          <w:rFonts w:ascii="Times New Roman" w:hAnsi="Times New Roman" w:cs="Times New Roman"/>
          <w:b/>
          <w:bCs/>
          <w:i/>
          <w:iCs/>
          <w:color w:val="EE0000"/>
          <w:sz w:val="20"/>
          <w:szCs w:val="20"/>
        </w:rPr>
        <w:t>tests</w:t>
      </w:r>
      <w:proofErr w:type="spellEnd"/>
      <w:r w:rsidR="00BA26F7" w:rsidRPr="00BA26F7">
        <w:rPr>
          <w:rFonts w:ascii="Times New Roman" w:hAnsi="Times New Roman" w:cs="Times New Roman"/>
          <w:b/>
          <w:bCs/>
          <w:i/>
          <w:iCs/>
          <w:color w:val="EE0000"/>
          <w:sz w:val="20"/>
          <w:szCs w:val="20"/>
        </w:rPr>
        <w:t xml:space="preserve"> and </w:t>
      </w:r>
      <w:proofErr w:type="spellStart"/>
      <w:r w:rsidR="00BA26F7" w:rsidRPr="00BA26F7">
        <w:rPr>
          <w:rFonts w:ascii="Times New Roman" w:hAnsi="Times New Roman" w:cs="Times New Roman"/>
          <w:b/>
          <w:bCs/>
          <w:i/>
          <w:iCs/>
          <w:color w:val="EE0000"/>
          <w:sz w:val="20"/>
          <w:szCs w:val="20"/>
        </w:rPr>
        <w:t>interpret</w:t>
      </w:r>
      <w:proofErr w:type="spellEnd"/>
      <w:r w:rsidR="00BA26F7" w:rsidRPr="00BA26F7">
        <w:rPr>
          <w:rFonts w:ascii="Times New Roman" w:hAnsi="Times New Roman" w:cs="Times New Roman"/>
          <w:b/>
          <w:bCs/>
          <w:i/>
          <w:iCs/>
          <w:color w:val="EE0000"/>
          <w:sz w:val="20"/>
          <w:szCs w:val="20"/>
        </w:rPr>
        <w:t xml:space="preserve"> their </w:t>
      </w:r>
      <w:proofErr w:type="spellStart"/>
      <w:r w:rsidR="00BA26F7" w:rsidRPr="00BA26F7">
        <w:rPr>
          <w:rFonts w:ascii="Times New Roman" w:hAnsi="Times New Roman" w:cs="Times New Roman"/>
          <w:b/>
          <w:bCs/>
          <w:i/>
          <w:iCs/>
          <w:color w:val="EE0000"/>
          <w:sz w:val="20"/>
          <w:szCs w:val="20"/>
        </w:rPr>
        <w:t>significance</w:t>
      </w:r>
      <w:proofErr w:type="spellEnd"/>
      <w:r w:rsidR="00BA26F7" w:rsidRPr="00BA26F7">
        <w:rPr>
          <w:rFonts w:ascii="Times New Roman" w:hAnsi="Times New Roman" w:cs="Times New Roman"/>
          <w:b/>
          <w:bCs/>
          <w:i/>
          <w:iCs/>
          <w:color w:val="EE0000"/>
          <w:sz w:val="20"/>
          <w:szCs w:val="20"/>
        </w:rPr>
        <w:t>.</w:t>
      </w:r>
      <w:r w:rsidR="00BA26F7">
        <w:rPr>
          <w:rFonts w:ascii="Times New Roman" w:hAnsi="Times New Roman" w:cs="Times New Roman"/>
          <w:b/>
          <w:bCs/>
          <w:i/>
          <w:iCs/>
          <w:color w:val="EE0000"/>
          <w:sz w:val="20"/>
          <w:szCs w:val="20"/>
        </w:rPr>
        <w:t xml:space="preserve"> </w:t>
      </w:r>
      <w:r w:rsidR="00BA26F7" w:rsidRPr="002F00CE">
        <w:rPr>
          <w:rFonts w:ascii="Times New Roman" w:hAnsi="Times New Roman" w:cs="Times New Roman"/>
          <w:b/>
          <w:bCs/>
          <w:i/>
          <w:iCs/>
          <w:color w:val="EE0000"/>
          <w:sz w:val="20"/>
          <w:szCs w:val="20"/>
        </w:rPr>
        <w:t xml:space="preserve">Do not </w:t>
      </w:r>
      <w:proofErr w:type="spellStart"/>
      <w:r w:rsidR="00BA26F7" w:rsidRPr="002F00CE">
        <w:rPr>
          <w:rFonts w:ascii="Times New Roman" w:hAnsi="Times New Roman" w:cs="Times New Roman"/>
          <w:b/>
          <w:bCs/>
          <w:i/>
          <w:iCs/>
          <w:color w:val="EE0000"/>
          <w:sz w:val="20"/>
          <w:szCs w:val="20"/>
        </w:rPr>
        <w:t>include</w:t>
      </w:r>
      <w:proofErr w:type="spellEnd"/>
      <w:r w:rsidR="00BA26F7" w:rsidRPr="002F00CE">
        <w:rPr>
          <w:rFonts w:ascii="Times New Roman" w:hAnsi="Times New Roman" w:cs="Times New Roman"/>
          <w:b/>
          <w:bCs/>
          <w:i/>
          <w:iCs/>
          <w:color w:val="EE0000"/>
          <w:sz w:val="20"/>
          <w:szCs w:val="20"/>
        </w:rPr>
        <w:t xml:space="preserve"> </w:t>
      </w:r>
      <w:proofErr w:type="spellStart"/>
      <w:r w:rsidR="00BA26F7" w:rsidRPr="002F00CE">
        <w:rPr>
          <w:rFonts w:ascii="Times New Roman" w:hAnsi="Times New Roman" w:cs="Times New Roman"/>
          <w:b/>
          <w:bCs/>
          <w:i/>
          <w:iCs/>
          <w:color w:val="EE0000"/>
          <w:sz w:val="20"/>
          <w:szCs w:val="20"/>
        </w:rPr>
        <w:t>screenshots</w:t>
      </w:r>
      <w:proofErr w:type="spellEnd"/>
      <w:r w:rsidR="00BA26F7" w:rsidRPr="002F00CE">
        <w:rPr>
          <w:rFonts w:ascii="Times New Roman" w:hAnsi="Times New Roman" w:cs="Times New Roman"/>
          <w:b/>
          <w:bCs/>
          <w:i/>
          <w:iCs/>
          <w:color w:val="EE0000"/>
          <w:sz w:val="20"/>
          <w:szCs w:val="20"/>
        </w:rPr>
        <w:t xml:space="preserve"> of </w:t>
      </w:r>
      <w:proofErr w:type="spellStart"/>
      <w:r w:rsidR="00BA26F7" w:rsidRPr="002F00CE">
        <w:rPr>
          <w:rFonts w:ascii="Times New Roman" w:hAnsi="Times New Roman" w:cs="Times New Roman"/>
          <w:b/>
          <w:bCs/>
          <w:i/>
          <w:iCs/>
          <w:color w:val="EE0000"/>
          <w:sz w:val="20"/>
          <w:szCs w:val="20"/>
        </w:rPr>
        <w:t>scripts</w:t>
      </w:r>
      <w:proofErr w:type="spellEnd"/>
      <w:r w:rsidR="00BA26F7" w:rsidRPr="002F00CE">
        <w:rPr>
          <w:rFonts w:ascii="Times New Roman" w:hAnsi="Times New Roman" w:cs="Times New Roman"/>
          <w:b/>
          <w:bCs/>
          <w:i/>
          <w:iCs/>
          <w:color w:val="EE0000"/>
          <w:sz w:val="20"/>
          <w:szCs w:val="20"/>
        </w:rPr>
        <w:t xml:space="preserve"> or </w:t>
      </w:r>
      <w:proofErr w:type="spellStart"/>
      <w:r w:rsidR="00BA26F7" w:rsidRPr="002F00CE">
        <w:rPr>
          <w:rFonts w:ascii="Times New Roman" w:hAnsi="Times New Roman" w:cs="Times New Roman"/>
          <w:b/>
          <w:bCs/>
          <w:i/>
          <w:iCs/>
          <w:color w:val="EE0000"/>
          <w:sz w:val="20"/>
          <w:szCs w:val="20"/>
        </w:rPr>
        <w:t>code</w:t>
      </w:r>
      <w:proofErr w:type="spellEnd"/>
      <w:r w:rsidR="00BA26F7" w:rsidRPr="002F00CE">
        <w:rPr>
          <w:rFonts w:ascii="Times New Roman" w:hAnsi="Times New Roman" w:cs="Times New Roman"/>
          <w:b/>
          <w:bCs/>
          <w:i/>
          <w:iCs/>
          <w:color w:val="EE0000"/>
          <w:sz w:val="20"/>
          <w:szCs w:val="20"/>
        </w:rPr>
        <w:t xml:space="preserve"> </w:t>
      </w:r>
      <w:proofErr w:type="spellStart"/>
      <w:r w:rsidR="00BA26F7" w:rsidRPr="002F00CE">
        <w:rPr>
          <w:rFonts w:ascii="Times New Roman" w:hAnsi="Times New Roman" w:cs="Times New Roman"/>
          <w:b/>
          <w:bCs/>
          <w:i/>
          <w:iCs/>
          <w:color w:val="EE0000"/>
          <w:sz w:val="20"/>
          <w:szCs w:val="20"/>
        </w:rPr>
        <w:t>snippets</w:t>
      </w:r>
      <w:proofErr w:type="spellEnd"/>
      <w:r w:rsidR="00BA26F7" w:rsidRPr="002F00CE">
        <w:rPr>
          <w:rFonts w:ascii="Times New Roman" w:hAnsi="Times New Roman" w:cs="Times New Roman"/>
          <w:b/>
          <w:bCs/>
          <w:i/>
          <w:iCs/>
          <w:color w:val="EE0000"/>
          <w:sz w:val="20"/>
          <w:szCs w:val="20"/>
        </w:rPr>
        <w:t xml:space="preserve"> in this </w:t>
      </w:r>
      <w:proofErr w:type="spellStart"/>
      <w:r w:rsidR="00BA26F7" w:rsidRPr="002F00CE">
        <w:rPr>
          <w:rFonts w:ascii="Times New Roman" w:hAnsi="Times New Roman" w:cs="Times New Roman"/>
          <w:b/>
          <w:bCs/>
          <w:i/>
          <w:iCs/>
          <w:color w:val="EE0000"/>
          <w:sz w:val="20"/>
          <w:szCs w:val="20"/>
        </w:rPr>
        <w:t>section</w:t>
      </w:r>
      <w:proofErr w:type="spellEnd"/>
      <w:r w:rsidR="00BA26F7" w:rsidRPr="002F00CE">
        <w:rPr>
          <w:rFonts w:ascii="Times New Roman" w:hAnsi="Times New Roman" w:cs="Times New Roman"/>
          <w:b/>
          <w:bCs/>
          <w:i/>
          <w:iCs/>
          <w:color w:val="EE0000"/>
          <w:sz w:val="20"/>
          <w:szCs w:val="20"/>
        </w:rPr>
        <w:t xml:space="preserve">. Such </w:t>
      </w:r>
      <w:proofErr w:type="spellStart"/>
      <w:r w:rsidR="00BA26F7" w:rsidRPr="002F00CE">
        <w:rPr>
          <w:rFonts w:ascii="Times New Roman" w:hAnsi="Times New Roman" w:cs="Times New Roman"/>
          <w:b/>
          <w:bCs/>
          <w:i/>
          <w:iCs/>
          <w:color w:val="EE0000"/>
          <w:sz w:val="20"/>
          <w:szCs w:val="20"/>
        </w:rPr>
        <w:t>content</w:t>
      </w:r>
      <w:proofErr w:type="spellEnd"/>
      <w:r w:rsidR="00BA26F7" w:rsidRPr="002F00CE">
        <w:rPr>
          <w:rFonts w:ascii="Times New Roman" w:hAnsi="Times New Roman" w:cs="Times New Roman"/>
          <w:b/>
          <w:bCs/>
          <w:i/>
          <w:iCs/>
          <w:color w:val="EE0000"/>
          <w:sz w:val="20"/>
          <w:szCs w:val="20"/>
        </w:rPr>
        <w:t xml:space="preserve"> must be placed in the </w:t>
      </w:r>
      <w:proofErr w:type="spellStart"/>
      <w:r w:rsidR="00BA26F7" w:rsidRPr="002F00CE">
        <w:rPr>
          <w:rFonts w:ascii="Times New Roman" w:hAnsi="Times New Roman" w:cs="Times New Roman"/>
          <w:b/>
          <w:bCs/>
          <w:i/>
          <w:iCs/>
          <w:color w:val="EE0000"/>
          <w:sz w:val="20"/>
          <w:szCs w:val="20"/>
        </w:rPr>
        <w:t>Appendices</w:t>
      </w:r>
      <w:proofErr w:type="spellEnd"/>
      <w:r w:rsidR="00BA26F7" w:rsidRPr="002F00CE">
        <w:rPr>
          <w:rFonts w:ascii="Times New Roman" w:hAnsi="Times New Roman" w:cs="Times New Roman"/>
          <w:b/>
          <w:bCs/>
          <w:i/>
          <w:iCs/>
          <w:color w:val="EE0000"/>
          <w:sz w:val="20"/>
          <w:szCs w:val="20"/>
        </w:rPr>
        <w:t xml:space="preserve"> </w:t>
      </w:r>
      <w:proofErr w:type="spellStart"/>
      <w:r w:rsidR="00BA26F7" w:rsidRPr="002F00CE">
        <w:rPr>
          <w:rFonts w:ascii="Times New Roman" w:hAnsi="Times New Roman" w:cs="Times New Roman"/>
          <w:b/>
          <w:bCs/>
          <w:i/>
          <w:iCs/>
          <w:color w:val="EE0000"/>
          <w:sz w:val="20"/>
          <w:szCs w:val="20"/>
        </w:rPr>
        <w:t>section</w:t>
      </w:r>
      <w:proofErr w:type="spellEnd"/>
      <w:r w:rsidR="00BA26F7" w:rsidRPr="002F00CE">
        <w:rPr>
          <w:rFonts w:ascii="Times New Roman" w:hAnsi="Times New Roman" w:cs="Times New Roman"/>
          <w:b/>
          <w:bCs/>
          <w:i/>
          <w:iCs/>
          <w:color w:val="EE0000"/>
          <w:sz w:val="20"/>
          <w:szCs w:val="20"/>
        </w:rPr>
        <w:t xml:space="preserve"> (e.g., “APP-</w:t>
      </w:r>
      <w:r w:rsidR="00BA26F7">
        <w:rPr>
          <w:rFonts w:ascii="Times New Roman" w:hAnsi="Times New Roman" w:cs="Times New Roman"/>
          <w:b/>
          <w:bCs/>
          <w:i/>
          <w:iCs/>
          <w:color w:val="EE0000"/>
          <w:sz w:val="20"/>
          <w:szCs w:val="20"/>
        </w:rPr>
        <w:t>2</w:t>
      </w:r>
      <w:r w:rsidR="00BA26F7" w:rsidRPr="002F00CE">
        <w:rPr>
          <w:rFonts w:ascii="Times New Roman" w:hAnsi="Times New Roman" w:cs="Times New Roman"/>
          <w:b/>
          <w:bCs/>
          <w:i/>
          <w:iCs/>
          <w:color w:val="EE0000"/>
          <w:sz w:val="20"/>
          <w:szCs w:val="20"/>
        </w:rPr>
        <w:t xml:space="preserve">. Data Preprocessing </w:t>
      </w:r>
      <w:proofErr w:type="spellStart"/>
      <w:r w:rsidR="00BA26F7" w:rsidRPr="002F00CE">
        <w:rPr>
          <w:rFonts w:ascii="Times New Roman" w:hAnsi="Times New Roman" w:cs="Times New Roman"/>
          <w:b/>
          <w:bCs/>
          <w:i/>
          <w:iCs/>
          <w:color w:val="EE0000"/>
          <w:sz w:val="20"/>
          <w:szCs w:val="20"/>
        </w:rPr>
        <w:t>Scripts</w:t>
      </w:r>
      <w:proofErr w:type="spellEnd"/>
      <w:r w:rsidR="00BA26F7" w:rsidRPr="002F00CE">
        <w:rPr>
          <w:rFonts w:ascii="Times New Roman" w:hAnsi="Times New Roman" w:cs="Times New Roman"/>
          <w:b/>
          <w:bCs/>
          <w:i/>
          <w:iCs/>
          <w:color w:val="EE0000"/>
          <w:sz w:val="20"/>
          <w:szCs w:val="20"/>
        </w:rPr>
        <w:t>”).</w:t>
      </w:r>
      <w:r w:rsidR="00BA26F7" w:rsidRPr="00A606C6">
        <w:rPr>
          <w:rFonts w:ascii="Times New Roman" w:hAnsi="Times New Roman" w:cs="Times New Roman"/>
          <w:b/>
          <w:bCs/>
          <w:i/>
          <w:iCs/>
          <w:color w:val="EE0000"/>
          <w:sz w:val="20"/>
          <w:szCs w:val="20"/>
        </w:rPr>
        <w:t>)</w:t>
      </w:r>
    </w:p>
    <w:p w14:paraId="0338FE8B" w14:textId="203B0FEE" w:rsidR="002567A3" w:rsidRPr="00846ACF" w:rsidRDefault="002567A3" w:rsidP="00CC7087">
      <w:pPr>
        <w:pStyle w:val="Balk1"/>
      </w:pPr>
      <w:r>
        <w:t>TESTING AND RESULTS</w:t>
      </w:r>
    </w:p>
    <w:p w14:paraId="23176A6D" w14:textId="4EB26710" w:rsidR="002567A3" w:rsidRDefault="002567A3" w:rsidP="002A0B0E">
      <w:pPr>
        <w:pStyle w:val="ListeParagraf"/>
        <w:tabs>
          <w:tab w:val="left" w:pos="709"/>
        </w:tabs>
        <w:spacing w:after="0" w:afterAutospacing="0" w:line="360" w:lineRule="auto"/>
        <w:ind w:left="0"/>
        <w:rPr>
          <w:rFonts w:ascii="Times New Roman" w:hAnsi="Times New Roman" w:cs="Times New Roman"/>
          <w:sz w:val="24"/>
          <w:szCs w:val="24"/>
        </w:rPr>
      </w:pPr>
      <w:r>
        <w:rPr>
          <w:rFonts w:ascii="Times New Roman" w:hAnsi="Times New Roman" w:cs="Times New Roman"/>
          <w:sz w:val="24"/>
          <w:szCs w:val="24"/>
        </w:rPr>
        <w:tab/>
      </w:r>
      <w:r w:rsidR="002A0B0E" w:rsidRPr="002A0B0E">
        <w:rPr>
          <w:rFonts w:ascii="Times New Roman" w:hAnsi="Times New Roman" w:cs="Times New Roman"/>
          <w:sz w:val="24"/>
          <w:szCs w:val="24"/>
        </w:rPr>
        <w:t xml:space="preserve">This </w:t>
      </w:r>
      <w:proofErr w:type="spellStart"/>
      <w:r w:rsidR="002A0B0E" w:rsidRPr="002A0B0E">
        <w:rPr>
          <w:rFonts w:ascii="Times New Roman" w:hAnsi="Times New Roman" w:cs="Times New Roman"/>
          <w:sz w:val="24"/>
          <w:szCs w:val="24"/>
        </w:rPr>
        <w:t>section</w:t>
      </w:r>
      <w:proofErr w:type="spellEnd"/>
      <w:r w:rsidR="002A0B0E" w:rsidRPr="002A0B0E">
        <w:rPr>
          <w:rFonts w:ascii="Times New Roman" w:hAnsi="Times New Roman" w:cs="Times New Roman"/>
          <w:sz w:val="24"/>
          <w:szCs w:val="24"/>
        </w:rPr>
        <w:t xml:space="preserve"> </w:t>
      </w:r>
      <w:proofErr w:type="spellStart"/>
      <w:r w:rsidR="002A0B0E" w:rsidRPr="002A0B0E">
        <w:rPr>
          <w:rFonts w:ascii="Times New Roman" w:hAnsi="Times New Roman" w:cs="Times New Roman"/>
          <w:sz w:val="24"/>
          <w:szCs w:val="24"/>
        </w:rPr>
        <w:t>evaluates</w:t>
      </w:r>
      <w:proofErr w:type="spellEnd"/>
      <w:r w:rsidR="002A0B0E" w:rsidRPr="002A0B0E">
        <w:rPr>
          <w:rFonts w:ascii="Times New Roman" w:hAnsi="Times New Roman" w:cs="Times New Roman"/>
          <w:sz w:val="24"/>
          <w:szCs w:val="24"/>
        </w:rPr>
        <w:t xml:space="preserve"> the performance of the </w:t>
      </w:r>
      <w:proofErr w:type="spellStart"/>
      <w:r w:rsidR="002A0B0E" w:rsidRPr="002A0B0E">
        <w:rPr>
          <w:rFonts w:ascii="Times New Roman" w:hAnsi="Times New Roman" w:cs="Times New Roman"/>
          <w:sz w:val="24"/>
          <w:szCs w:val="24"/>
        </w:rPr>
        <w:t>proposed</w:t>
      </w:r>
      <w:proofErr w:type="spellEnd"/>
      <w:r w:rsidR="002A0B0E" w:rsidRPr="002A0B0E">
        <w:rPr>
          <w:rFonts w:ascii="Times New Roman" w:hAnsi="Times New Roman" w:cs="Times New Roman"/>
          <w:sz w:val="24"/>
          <w:szCs w:val="24"/>
        </w:rPr>
        <w:t xml:space="preserve"> AI-</w:t>
      </w:r>
      <w:proofErr w:type="spellStart"/>
      <w:r w:rsidR="002A0B0E" w:rsidRPr="002A0B0E">
        <w:rPr>
          <w:rFonts w:ascii="Times New Roman" w:hAnsi="Times New Roman" w:cs="Times New Roman"/>
          <w:sz w:val="24"/>
          <w:szCs w:val="24"/>
        </w:rPr>
        <w:t>powered</w:t>
      </w:r>
      <w:proofErr w:type="spellEnd"/>
      <w:r w:rsidR="002A0B0E" w:rsidRPr="002A0B0E">
        <w:rPr>
          <w:rFonts w:ascii="Times New Roman" w:hAnsi="Times New Roman" w:cs="Times New Roman"/>
          <w:sz w:val="24"/>
          <w:szCs w:val="24"/>
        </w:rPr>
        <w:t xml:space="preserve"> financial </w:t>
      </w:r>
      <w:proofErr w:type="spellStart"/>
      <w:r w:rsidR="002A0B0E" w:rsidRPr="002A0B0E">
        <w:rPr>
          <w:rFonts w:ascii="Times New Roman" w:hAnsi="Times New Roman" w:cs="Times New Roman"/>
          <w:sz w:val="24"/>
          <w:szCs w:val="24"/>
        </w:rPr>
        <w:t>forecasting</w:t>
      </w:r>
      <w:proofErr w:type="spellEnd"/>
      <w:r w:rsidR="002A0B0E" w:rsidRPr="002A0B0E">
        <w:rPr>
          <w:rFonts w:ascii="Times New Roman" w:hAnsi="Times New Roman" w:cs="Times New Roman"/>
          <w:sz w:val="24"/>
          <w:szCs w:val="24"/>
        </w:rPr>
        <w:t xml:space="preserve"> platform. The evaluation focuses on three main </w:t>
      </w:r>
      <w:proofErr w:type="spellStart"/>
      <w:r w:rsidR="002A0B0E" w:rsidRPr="002A0B0E">
        <w:rPr>
          <w:rFonts w:ascii="Times New Roman" w:hAnsi="Times New Roman" w:cs="Times New Roman"/>
          <w:sz w:val="24"/>
          <w:szCs w:val="24"/>
        </w:rPr>
        <w:t>aspects</w:t>
      </w:r>
      <w:proofErr w:type="spellEnd"/>
      <w:r w:rsidR="002A0B0E" w:rsidRPr="002A0B0E">
        <w:rPr>
          <w:rFonts w:ascii="Times New Roman" w:hAnsi="Times New Roman" w:cs="Times New Roman"/>
          <w:sz w:val="24"/>
          <w:szCs w:val="24"/>
        </w:rPr>
        <w:t xml:space="preserve">: (1) evaluation </w:t>
      </w:r>
      <w:proofErr w:type="spellStart"/>
      <w:r w:rsidR="002A0B0E" w:rsidRPr="002A0B0E">
        <w:rPr>
          <w:rFonts w:ascii="Times New Roman" w:hAnsi="Times New Roman" w:cs="Times New Roman"/>
          <w:sz w:val="24"/>
          <w:szCs w:val="24"/>
        </w:rPr>
        <w:t>metrics</w:t>
      </w:r>
      <w:proofErr w:type="spellEnd"/>
      <w:r w:rsidR="002A0B0E" w:rsidRPr="002A0B0E">
        <w:rPr>
          <w:rFonts w:ascii="Times New Roman" w:hAnsi="Times New Roman" w:cs="Times New Roman"/>
          <w:sz w:val="24"/>
          <w:szCs w:val="24"/>
        </w:rPr>
        <w:t xml:space="preserve">, (2) performance analysis, and (3) </w:t>
      </w:r>
      <w:proofErr w:type="spellStart"/>
      <w:r w:rsidR="002A0B0E" w:rsidRPr="002A0B0E">
        <w:rPr>
          <w:rFonts w:ascii="Times New Roman" w:hAnsi="Times New Roman" w:cs="Times New Roman"/>
          <w:sz w:val="24"/>
          <w:szCs w:val="24"/>
        </w:rPr>
        <w:t>comparison</w:t>
      </w:r>
      <w:proofErr w:type="spellEnd"/>
      <w:r w:rsidR="002A0B0E" w:rsidRPr="002A0B0E">
        <w:rPr>
          <w:rFonts w:ascii="Times New Roman" w:hAnsi="Times New Roman" w:cs="Times New Roman"/>
          <w:sz w:val="24"/>
          <w:szCs w:val="24"/>
        </w:rPr>
        <w:t xml:space="preserve"> with </w:t>
      </w:r>
      <w:proofErr w:type="spellStart"/>
      <w:r w:rsidR="002A0B0E" w:rsidRPr="002A0B0E">
        <w:rPr>
          <w:rFonts w:ascii="Times New Roman" w:hAnsi="Times New Roman" w:cs="Times New Roman"/>
          <w:sz w:val="24"/>
          <w:szCs w:val="24"/>
        </w:rPr>
        <w:t>baseline</w:t>
      </w:r>
      <w:proofErr w:type="spellEnd"/>
      <w:r w:rsidR="002A0B0E" w:rsidRPr="002A0B0E">
        <w:rPr>
          <w:rFonts w:ascii="Times New Roman" w:hAnsi="Times New Roman" w:cs="Times New Roman"/>
          <w:sz w:val="24"/>
          <w:szCs w:val="24"/>
        </w:rPr>
        <w:t xml:space="preserve"> models. These </w:t>
      </w:r>
      <w:proofErr w:type="spellStart"/>
      <w:r w:rsidR="002A0B0E" w:rsidRPr="002A0B0E">
        <w:rPr>
          <w:rFonts w:ascii="Times New Roman" w:hAnsi="Times New Roman" w:cs="Times New Roman"/>
          <w:sz w:val="24"/>
          <w:szCs w:val="24"/>
        </w:rPr>
        <w:t>steps</w:t>
      </w:r>
      <w:proofErr w:type="spellEnd"/>
      <w:r w:rsidR="002A0B0E" w:rsidRPr="002A0B0E">
        <w:rPr>
          <w:rFonts w:ascii="Times New Roman" w:hAnsi="Times New Roman" w:cs="Times New Roman"/>
          <w:sz w:val="24"/>
          <w:szCs w:val="24"/>
        </w:rPr>
        <w:t xml:space="preserve"> allow us to </w:t>
      </w:r>
      <w:proofErr w:type="spellStart"/>
      <w:r w:rsidR="002A0B0E" w:rsidRPr="002A0B0E">
        <w:rPr>
          <w:rFonts w:ascii="Times New Roman" w:hAnsi="Times New Roman" w:cs="Times New Roman"/>
          <w:sz w:val="24"/>
          <w:szCs w:val="24"/>
        </w:rPr>
        <w:t>validate</w:t>
      </w:r>
      <w:proofErr w:type="spellEnd"/>
      <w:r w:rsidR="002A0B0E" w:rsidRPr="002A0B0E">
        <w:rPr>
          <w:rFonts w:ascii="Times New Roman" w:hAnsi="Times New Roman" w:cs="Times New Roman"/>
          <w:sz w:val="24"/>
          <w:szCs w:val="24"/>
        </w:rPr>
        <w:t xml:space="preserve"> the accuracy, </w:t>
      </w:r>
      <w:proofErr w:type="spellStart"/>
      <w:r w:rsidR="002A0B0E" w:rsidRPr="002A0B0E">
        <w:rPr>
          <w:rFonts w:ascii="Times New Roman" w:hAnsi="Times New Roman" w:cs="Times New Roman"/>
          <w:sz w:val="24"/>
          <w:szCs w:val="24"/>
        </w:rPr>
        <w:t>robustness</w:t>
      </w:r>
      <w:proofErr w:type="spellEnd"/>
      <w:r w:rsidR="002A0B0E" w:rsidRPr="002A0B0E">
        <w:rPr>
          <w:rFonts w:ascii="Times New Roman" w:hAnsi="Times New Roman" w:cs="Times New Roman"/>
          <w:sz w:val="24"/>
          <w:szCs w:val="24"/>
        </w:rPr>
        <w:t xml:space="preserve">, and economic </w:t>
      </w:r>
      <w:proofErr w:type="spellStart"/>
      <w:r w:rsidR="002A0B0E" w:rsidRPr="002A0B0E">
        <w:rPr>
          <w:rFonts w:ascii="Times New Roman" w:hAnsi="Times New Roman" w:cs="Times New Roman"/>
          <w:sz w:val="24"/>
          <w:szCs w:val="24"/>
        </w:rPr>
        <w:t>relevance</w:t>
      </w:r>
      <w:proofErr w:type="spellEnd"/>
      <w:r w:rsidR="002A0B0E" w:rsidRPr="002A0B0E">
        <w:rPr>
          <w:rFonts w:ascii="Times New Roman" w:hAnsi="Times New Roman" w:cs="Times New Roman"/>
          <w:sz w:val="24"/>
          <w:szCs w:val="24"/>
        </w:rPr>
        <w:t xml:space="preserve"> of the system’s predictive </w:t>
      </w:r>
      <w:proofErr w:type="spellStart"/>
      <w:r w:rsidR="002A0B0E" w:rsidRPr="002A0B0E">
        <w:rPr>
          <w:rFonts w:ascii="Times New Roman" w:hAnsi="Times New Roman" w:cs="Times New Roman"/>
          <w:sz w:val="24"/>
          <w:szCs w:val="24"/>
        </w:rPr>
        <w:t>capabilities</w:t>
      </w:r>
      <w:proofErr w:type="spellEnd"/>
      <w:r w:rsidR="002A0B0E" w:rsidRPr="002A0B0E">
        <w:rPr>
          <w:rFonts w:ascii="Times New Roman" w:hAnsi="Times New Roman" w:cs="Times New Roman"/>
          <w:sz w:val="24"/>
          <w:szCs w:val="24"/>
        </w:rPr>
        <w:t>.</w:t>
      </w:r>
    </w:p>
    <w:p w14:paraId="6AC0ECE0" w14:textId="66FFC363" w:rsidR="002567A3" w:rsidRPr="00CC7087" w:rsidRDefault="002567A3" w:rsidP="00CC7087">
      <w:pPr>
        <w:pStyle w:val="Balk2"/>
      </w:pPr>
      <w:r w:rsidRPr="00CC7087">
        <w:t xml:space="preserve">Evaluating </w:t>
      </w:r>
      <w:proofErr w:type="spellStart"/>
      <w:r w:rsidRPr="00CC7087">
        <w:t>Metrics</w:t>
      </w:r>
      <w:proofErr w:type="spellEnd"/>
    </w:p>
    <w:p w14:paraId="13464F28" w14:textId="645E5C3D" w:rsidR="00102303" w:rsidRDefault="00102303" w:rsidP="002A0B0E">
      <w:pPr>
        <w:pStyle w:val="ListeParagraf"/>
        <w:spacing w:after="0" w:afterAutospacing="0" w:line="360" w:lineRule="auto"/>
        <w:ind w:left="0" w:firstLine="709"/>
        <w:rPr>
          <w:rFonts w:ascii="Times New Roman" w:hAnsi="Times New Roman" w:cs="Times New Roman"/>
          <w:sz w:val="24"/>
          <w:szCs w:val="24"/>
        </w:rPr>
      </w:pPr>
      <w:r w:rsidRPr="00102303">
        <w:rPr>
          <w:rFonts w:ascii="Times New Roman" w:hAnsi="Times New Roman" w:cs="Times New Roman"/>
          <w:sz w:val="24"/>
          <w:szCs w:val="24"/>
        </w:rPr>
        <w:t xml:space="preserve">To </w:t>
      </w:r>
      <w:proofErr w:type="spellStart"/>
      <w:r w:rsidRPr="00102303">
        <w:rPr>
          <w:rFonts w:ascii="Times New Roman" w:hAnsi="Times New Roman" w:cs="Times New Roman"/>
          <w:sz w:val="24"/>
          <w:szCs w:val="24"/>
        </w:rPr>
        <w:t>comprehensively</w:t>
      </w:r>
      <w:proofErr w:type="spellEnd"/>
      <w:r w:rsidRPr="00102303">
        <w:rPr>
          <w:rFonts w:ascii="Times New Roman" w:hAnsi="Times New Roman" w:cs="Times New Roman"/>
          <w:sz w:val="24"/>
          <w:szCs w:val="24"/>
        </w:rPr>
        <w:t xml:space="preserve"> </w:t>
      </w:r>
      <w:proofErr w:type="spellStart"/>
      <w:r w:rsidRPr="00102303">
        <w:rPr>
          <w:rFonts w:ascii="Times New Roman" w:hAnsi="Times New Roman" w:cs="Times New Roman"/>
          <w:sz w:val="24"/>
          <w:szCs w:val="24"/>
        </w:rPr>
        <w:t>assess</w:t>
      </w:r>
      <w:proofErr w:type="spellEnd"/>
      <w:r w:rsidRPr="00102303">
        <w:rPr>
          <w:rFonts w:ascii="Times New Roman" w:hAnsi="Times New Roman" w:cs="Times New Roman"/>
          <w:sz w:val="24"/>
          <w:szCs w:val="24"/>
        </w:rPr>
        <w:t xml:space="preserve"> the </w:t>
      </w:r>
      <w:proofErr w:type="spellStart"/>
      <w:r w:rsidRPr="00102303">
        <w:rPr>
          <w:rFonts w:ascii="Times New Roman" w:hAnsi="Times New Roman" w:cs="Times New Roman"/>
          <w:sz w:val="24"/>
          <w:szCs w:val="24"/>
        </w:rPr>
        <w:t>forecasting</w:t>
      </w:r>
      <w:proofErr w:type="spellEnd"/>
      <w:r w:rsidRPr="00102303">
        <w:rPr>
          <w:rFonts w:ascii="Times New Roman" w:hAnsi="Times New Roman" w:cs="Times New Roman"/>
          <w:sz w:val="24"/>
          <w:szCs w:val="24"/>
        </w:rPr>
        <w:t xml:space="preserve"> performance, multiple </w:t>
      </w:r>
      <w:proofErr w:type="spellStart"/>
      <w:r w:rsidRPr="00102303">
        <w:rPr>
          <w:rFonts w:ascii="Times New Roman" w:hAnsi="Times New Roman" w:cs="Times New Roman"/>
          <w:sz w:val="24"/>
          <w:szCs w:val="24"/>
        </w:rPr>
        <w:t>error</w:t>
      </w:r>
      <w:proofErr w:type="spellEnd"/>
      <w:r w:rsidRPr="00102303">
        <w:rPr>
          <w:rFonts w:ascii="Times New Roman" w:hAnsi="Times New Roman" w:cs="Times New Roman"/>
          <w:sz w:val="24"/>
          <w:szCs w:val="24"/>
        </w:rPr>
        <w:t xml:space="preserve">, </w:t>
      </w:r>
      <w:proofErr w:type="spellStart"/>
      <w:r w:rsidRPr="00102303">
        <w:rPr>
          <w:rFonts w:ascii="Times New Roman" w:hAnsi="Times New Roman" w:cs="Times New Roman"/>
          <w:sz w:val="24"/>
          <w:szCs w:val="24"/>
        </w:rPr>
        <w:t>directional</w:t>
      </w:r>
      <w:proofErr w:type="spellEnd"/>
      <w:r w:rsidRPr="00102303">
        <w:rPr>
          <w:rFonts w:ascii="Times New Roman" w:hAnsi="Times New Roman" w:cs="Times New Roman"/>
          <w:sz w:val="24"/>
          <w:szCs w:val="24"/>
        </w:rPr>
        <w:t xml:space="preserve">, and economic </w:t>
      </w:r>
      <w:proofErr w:type="spellStart"/>
      <w:r w:rsidRPr="00102303">
        <w:rPr>
          <w:rFonts w:ascii="Times New Roman" w:hAnsi="Times New Roman" w:cs="Times New Roman"/>
          <w:sz w:val="24"/>
          <w:szCs w:val="24"/>
        </w:rPr>
        <w:t>metrics</w:t>
      </w:r>
      <w:proofErr w:type="spellEnd"/>
      <w:r w:rsidRPr="00102303">
        <w:rPr>
          <w:rFonts w:ascii="Times New Roman" w:hAnsi="Times New Roman" w:cs="Times New Roman"/>
          <w:sz w:val="24"/>
          <w:szCs w:val="24"/>
        </w:rPr>
        <w:t xml:space="preserve"> </w:t>
      </w:r>
      <w:proofErr w:type="spellStart"/>
      <w:r w:rsidRPr="00102303">
        <w:rPr>
          <w:rFonts w:ascii="Times New Roman" w:hAnsi="Times New Roman" w:cs="Times New Roman"/>
          <w:sz w:val="24"/>
          <w:szCs w:val="24"/>
        </w:rPr>
        <w:t>were</w:t>
      </w:r>
      <w:proofErr w:type="spellEnd"/>
      <w:r w:rsidRPr="00102303">
        <w:rPr>
          <w:rFonts w:ascii="Times New Roman" w:hAnsi="Times New Roman" w:cs="Times New Roman"/>
          <w:sz w:val="24"/>
          <w:szCs w:val="24"/>
        </w:rPr>
        <w:t xml:space="preserve"> employed. Since financial time-series </w:t>
      </w:r>
      <w:proofErr w:type="spellStart"/>
      <w:r w:rsidRPr="00102303">
        <w:rPr>
          <w:rFonts w:ascii="Times New Roman" w:hAnsi="Times New Roman" w:cs="Times New Roman"/>
          <w:sz w:val="24"/>
          <w:szCs w:val="24"/>
        </w:rPr>
        <w:t>forecasting</w:t>
      </w:r>
      <w:proofErr w:type="spellEnd"/>
      <w:r w:rsidRPr="00102303">
        <w:rPr>
          <w:rFonts w:ascii="Times New Roman" w:hAnsi="Times New Roman" w:cs="Times New Roman"/>
          <w:sz w:val="24"/>
          <w:szCs w:val="24"/>
        </w:rPr>
        <w:t xml:space="preserve"> involves both numerical accuracy and </w:t>
      </w:r>
      <w:proofErr w:type="spellStart"/>
      <w:r w:rsidRPr="00102303">
        <w:rPr>
          <w:rFonts w:ascii="Times New Roman" w:hAnsi="Times New Roman" w:cs="Times New Roman"/>
          <w:sz w:val="24"/>
          <w:szCs w:val="24"/>
        </w:rPr>
        <w:t>directional</w:t>
      </w:r>
      <w:proofErr w:type="spellEnd"/>
      <w:r w:rsidRPr="00102303">
        <w:rPr>
          <w:rFonts w:ascii="Times New Roman" w:hAnsi="Times New Roman" w:cs="Times New Roman"/>
          <w:sz w:val="24"/>
          <w:szCs w:val="24"/>
        </w:rPr>
        <w:t xml:space="preserve"> </w:t>
      </w:r>
      <w:proofErr w:type="spellStart"/>
      <w:r w:rsidRPr="00102303">
        <w:rPr>
          <w:rFonts w:ascii="Times New Roman" w:hAnsi="Times New Roman" w:cs="Times New Roman"/>
          <w:sz w:val="24"/>
          <w:szCs w:val="24"/>
        </w:rPr>
        <w:t>correctness</w:t>
      </w:r>
      <w:proofErr w:type="spellEnd"/>
      <w:r w:rsidRPr="00102303">
        <w:rPr>
          <w:rFonts w:ascii="Times New Roman" w:hAnsi="Times New Roman" w:cs="Times New Roman"/>
          <w:sz w:val="24"/>
          <w:szCs w:val="24"/>
        </w:rPr>
        <w:t xml:space="preserve">, traditional regression </w:t>
      </w:r>
      <w:proofErr w:type="spellStart"/>
      <w:r w:rsidRPr="00102303">
        <w:rPr>
          <w:rFonts w:ascii="Times New Roman" w:hAnsi="Times New Roman" w:cs="Times New Roman"/>
          <w:sz w:val="24"/>
          <w:szCs w:val="24"/>
        </w:rPr>
        <w:t>metrics</w:t>
      </w:r>
      <w:proofErr w:type="spellEnd"/>
      <w:r w:rsidRPr="00102303">
        <w:rPr>
          <w:rFonts w:ascii="Times New Roman" w:hAnsi="Times New Roman" w:cs="Times New Roman"/>
          <w:sz w:val="24"/>
          <w:szCs w:val="24"/>
        </w:rPr>
        <w:t xml:space="preserve"> </w:t>
      </w:r>
      <w:proofErr w:type="spellStart"/>
      <w:r w:rsidRPr="00102303">
        <w:rPr>
          <w:rFonts w:ascii="Times New Roman" w:hAnsi="Times New Roman" w:cs="Times New Roman"/>
          <w:sz w:val="24"/>
          <w:szCs w:val="24"/>
        </w:rPr>
        <w:t>were</w:t>
      </w:r>
      <w:proofErr w:type="spellEnd"/>
      <w:r w:rsidRPr="00102303">
        <w:rPr>
          <w:rFonts w:ascii="Times New Roman" w:hAnsi="Times New Roman" w:cs="Times New Roman"/>
          <w:sz w:val="24"/>
          <w:szCs w:val="24"/>
        </w:rPr>
        <w:t xml:space="preserve"> </w:t>
      </w:r>
      <w:proofErr w:type="spellStart"/>
      <w:r w:rsidRPr="00102303">
        <w:rPr>
          <w:rFonts w:ascii="Times New Roman" w:hAnsi="Times New Roman" w:cs="Times New Roman"/>
          <w:sz w:val="24"/>
          <w:szCs w:val="24"/>
        </w:rPr>
        <w:t>complemented</w:t>
      </w:r>
      <w:proofErr w:type="spellEnd"/>
      <w:r w:rsidRPr="00102303">
        <w:rPr>
          <w:rFonts w:ascii="Times New Roman" w:hAnsi="Times New Roman" w:cs="Times New Roman"/>
          <w:sz w:val="24"/>
          <w:szCs w:val="24"/>
        </w:rPr>
        <w:t xml:space="preserve"> by trading-</w:t>
      </w:r>
      <w:proofErr w:type="spellStart"/>
      <w:r w:rsidRPr="00102303">
        <w:rPr>
          <w:rFonts w:ascii="Times New Roman" w:hAnsi="Times New Roman" w:cs="Times New Roman"/>
          <w:sz w:val="24"/>
          <w:szCs w:val="24"/>
        </w:rPr>
        <w:t>aware</w:t>
      </w:r>
      <w:proofErr w:type="spellEnd"/>
      <w:r w:rsidRPr="00102303">
        <w:rPr>
          <w:rFonts w:ascii="Times New Roman" w:hAnsi="Times New Roman" w:cs="Times New Roman"/>
          <w:sz w:val="24"/>
          <w:szCs w:val="24"/>
        </w:rPr>
        <w:t xml:space="preserve"> indicators.</w:t>
      </w:r>
      <w:r w:rsidR="005462F4">
        <w:rPr>
          <w:rFonts w:ascii="Times New Roman" w:hAnsi="Times New Roman" w:cs="Times New Roman"/>
          <w:sz w:val="24"/>
          <w:szCs w:val="24"/>
        </w:rPr>
        <w:t xml:space="preserve"> </w:t>
      </w:r>
      <w:r w:rsidR="005462F4" w:rsidRPr="005462F4">
        <w:rPr>
          <w:rFonts w:ascii="Times New Roman" w:hAnsi="Times New Roman" w:cs="Times New Roman"/>
          <w:sz w:val="24"/>
          <w:szCs w:val="24"/>
        </w:rPr>
        <w:t xml:space="preserve">The </w:t>
      </w:r>
      <w:proofErr w:type="spellStart"/>
      <w:r w:rsidR="005462F4" w:rsidRPr="005462F4">
        <w:rPr>
          <w:rFonts w:ascii="Times New Roman" w:hAnsi="Times New Roman" w:cs="Times New Roman"/>
          <w:sz w:val="24"/>
          <w:szCs w:val="24"/>
        </w:rPr>
        <w:t>testing</w:t>
      </w:r>
      <w:proofErr w:type="spellEnd"/>
      <w:r w:rsidR="005462F4" w:rsidRPr="005462F4">
        <w:rPr>
          <w:rFonts w:ascii="Times New Roman" w:hAnsi="Times New Roman" w:cs="Times New Roman"/>
          <w:sz w:val="24"/>
          <w:szCs w:val="24"/>
        </w:rPr>
        <w:t xml:space="preserve"> phase </w:t>
      </w:r>
      <w:proofErr w:type="spellStart"/>
      <w:r w:rsidR="005462F4" w:rsidRPr="005462F4">
        <w:rPr>
          <w:rFonts w:ascii="Times New Roman" w:hAnsi="Times New Roman" w:cs="Times New Roman"/>
          <w:sz w:val="24"/>
          <w:szCs w:val="24"/>
        </w:rPr>
        <w:t>evaluated</w:t>
      </w:r>
      <w:proofErr w:type="spellEnd"/>
      <w:r w:rsidR="005462F4" w:rsidRPr="005462F4">
        <w:rPr>
          <w:rFonts w:ascii="Times New Roman" w:hAnsi="Times New Roman" w:cs="Times New Roman"/>
          <w:sz w:val="24"/>
          <w:szCs w:val="24"/>
        </w:rPr>
        <w:t xml:space="preserve"> the </w:t>
      </w:r>
      <w:proofErr w:type="spellStart"/>
      <w:r w:rsidR="005462F4" w:rsidRPr="005462F4">
        <w:rPr>
          <w:rFonts w:ascii="Times New Roman" w:hAnsi="Times New Roman" w:cs="Times New Roman"/>
          <w:sz w:val="24"/>
          <w:szCs w:val="24"/>
        </w:rPr>
        <w:t>model’s</w:t>
      </w:r>
      <w:proofErr w:type="spellEnd"/>
      <w:r w:rsidR="005462F4" w:rsidRPr="005462F4">
        <w:rPr>
          <w:rFonts w:ascii="Times New Roman" w:hAnsi="Times New Roman" w:cs="Times New Roman"/>
          <w:sz w:val="24"/>
          <w:szCs w:val="24"/>
        </w:rPr>
        <w:t xml:space="preserve"> performance using </w:t>
      </w:r>
      <w:r w:rsidR="005462F4" w:rsidRPr="00E1551C">
        <w:rPr>
          <w:rFonts w:ascii="Times New Roman" w:hAnsi="Times New Roman" w:cs="Times New Roman"/>
          <w:sz w:val="24"/>
          <w:szCs w:val="24"/>
        </w:rPr>
        <w:t xml:space="preserve">a test dataset </w:t>
      </w:r>
      <w:proofErr w:type="spellStart"/>
      <w:r w:rsidR="005462F4" w:rsidRPr="00E1551C">
        <w:rPr>
          <w:rFonts w:ascii="Times New Roman" w:hAnsi="Times New Roman" w:cs="Times New Roman"/>
          <w:sz w:val="24"/>
          <w:szCs w:val="24"/>
        </w:rPr>
        <w:t>covering</w:t>
      </w:r>
      <w:proofErr w:type="spellEnd"/>
      <w:r w:rsidR="005462F4" w:rsidRPr="005462F4">
        <w:rPr>
          <w:rFonts w:ascii="Times New Roman" w:hAnsi="Times New Roman" w:cs="Times New Roman"/>
          <w:sz w:val="24"/>
          <w:szCs w:val="24"/>
        </w:rPr>
        <w:t xml:space="preserve"> the final 20% of the time series.</w:t>
      </w:r>
    </w:p>
    <w:p w14:paraId="51D0FEC5" w14:textId="3079CC14" w:rsidR="00102303" w:rsidRPr="00CC7087" w:rsidRDefault="008E5D9B" w:rsidP="00C0194F">
      <w:pPr>
        <w:pStyle w:val="Balk3"/>
      </w:pPr>
      <w:proofErr w:type="spellStart"/>
      <w:r w:rsidRPr="00CC7087">
        <w:t>Error</w:t>
      </w:r>
      <w:proofErr w:type="spellEnd"/>
      <w:r w:rsidRPr="00CC7087">
        <w:t xml:space="preserve"> and Accuracy</w:t>
      </w:r>
      <w:r w:rsidR="00102303" w:rsidRPr="00CC7087">
        <w:t xml:space="preserve"> </w:t>
      </w:r>
      <w:proofErr w:type="spellStart"/>
      <w:r w:rsidR="00102303" w:rsidRPr="00CC7087">
        <w:t>Metrics</w:t>
      </w:r>
      <w:proofErr w:type="spellEnd"/>
    </w:p>
    <w:p w14:paraId="751F8B5A" w14:textId="3A9950A3" w:rsidR="00BB2836" w:rsidRDefault="00102303" w:rsidP="00BF6B3C">
      <w:pPr>
        <w:pStyle w:val="ListeParagraf"/>
        <w:spacing w:after="240" w:afterAutospacing="0" w:line="360" w:lineRule="auto"/>
        <w:ind w:left="0" w:firstLine="709"/>
        <w:rPr>
          <w:rFonts w:ascii="Times New Roman" w:hAnsi="Times New Roman" w:cs="Times New Roman"/>
          <w:sz w:val="24"/>
          <w:szCs w:val="24"/>
        </w:rPr>
      </w:pPr>
      <w:r w:rsidRPr="00102303">
        <w:rPr>
          <w:rFonts w:ascii="Times New Roman" w:hAnsi="Times New Roman" w:cs="Times New Roman"/>
          <w:sz w:val="24"/>
          <w:szCs w:val="24"/>
        </w:rPr>
        <w:t xml:space="preserve">The </w:t>
      </w:r>
      <w:proofErr w:type="spellStart"/>
      <w:r w:rsidRPr="00102303">
        <w:rPr>
          <w:rFonts w:ascii="Times New Roman" w:hAnsi="Times New Roman" w:cs="Times New Roman"/>
          <w:sz w:val="24"/>
          <w:szCs w:val="24"/>
        </w:rPr>
        <w:t>model’s</w:t>
      </w:r>
      <w:proofErr w:type="spellEnd"/>
      <w:r w:rsidRPr="00102303">
        <w:rPr>
          <w:rFonts w:ascii="Times New Roman" w:hAnsi="Times New Roman" w:cs="Times New Roman"/>
          <w:sz w:val="24"/>
          <w:szCs w:val="24"/>
        </w:rPr>
        <w:t xml:space="preserve"> numerical accuracy </w:t>
      </w:r>
      <w:proofErr w:type="spellStart"/>
      <w:r w:rsidRPr="00102303">
        <w:rPr>
          <w:rFonts w:ascii="Times New Roman" w:hAnsi="Times New Roman" w:cs="Times New Roman"/>
          <w:sz w:val="24"/>
          <w:szCs w:val="24"/>
        </w:rPr>
        <w:t>was</w:t>
      </w:r>
      <w:proofErr w:type="spellEnd"/>
      <w:r w:rsidRPr="00102303">
        <w:rPr>
          <w:rFonts w:ascii="Times New Roman" w:hAnsi="Times New Roman" w:cs="Times New Roman"/>
          <w:sz w:val="24"/>
          <w:szCs w:val="24"/>
        </w:rPr>
        <w:t xml:space="preserve"> </w:t>
      </w:r>
      <w:proofErr w:type="spellStart"/>
      <w:r w:rsidRPr="00102303">
        <w:rPr>
          <w:rFonts w:ascii="Times New Roman" w:hAnsi="Times New Roman" w:cs="Times New Roman"/>
          <w:sz w:val="24"/>
          <w:szCs w:val="24"/>
        </w:rPr>
        <w:t>evaluated</w:t>
      </w:r>
      <w:proofErr w:type="spellEnd"/>
      <w:r w:rsidRPr="00102303">
        <w:rPr>
          <w:rFonts w:ascii="Times New Roman" w:hAnsi="Times New Roman" w:cs="Times New Roman"/>
          <w:sz w:val="24"/>
          <w:szCs w:val="24"/>
        </w:rPr>
        <w:t xml:space="preserve"> using Mean </w:t>
      </w:r>
      <w:proofErr w:type="spellStart"/>
      <w:r w:rsidRPr="00102303">
        <w:rPr>
          <w:rFonts w:ascii="Times New Roman" w:hAnsi="Times New Roman" w:cs="Times New Roman"/>
          <w:sz w:val="24"/>
          <w:szCs w:val="24"/>
        </w:rPr>
        <w:t>Absolute</w:t>
      </w:r>
      <w:proofErr w:type="spellEnd"/>
      <w:r w:rsidRPr="00102303">
        <w:rPr>
          <w:rFonts w:ascii="Times New Roman" w:hAnsi="Times New Roman" w:cs="Times New Roman"/>
          <w:sz w:val="24"/>
          <w:szCs w:val="24"/>
        </w:rPr>
        <w:t xml:space="preserve"> </w:t>
      </w:r>
      <w:proofErr w:type="spellStart"/>
      <w:r w:rsidRPr="00102303">
        <w:rPr>
          <w:rFonts w:ascii="Times New Roman" w:hAnsi="Times New Roman" w:cs="Times New Roman"/>
          <w:sz w:val="24"/>
          <w:szCs w:val="24"/>
        </w:rPr>
        <w:t>Error</w:t>
      </w:r>
      <w:proofErr w:type="spellEnd"/>
      <w:r w:rsidRPr="00102303">
        <w:rPr>
          <w:rFonts w:ascii="Times New Roman" w:hAnsi="Times New Roman" w:cs="Times New Roman"/>
          <w:sz w:val="24"/>
          <w:szCs w:val="24"/>
        </w:rPr>
        <w:t xml:space="preserve"> (MAE), </w:t>
      </w:r>
      <w:proofErr w:type="spellStart"/>
      <w:r w:rsidRPr="00102303">
        <w:rPr>
          <w:rFonts w:ascii="Times New Roman" w:hAnsi="Times New Roman" w:cs="Times New Roman"/>
          <w:sz w:val="24"/>
          <w:szCs w:val="24"/>
        </w:rPr>
        <w:t>Root</w:t>
      </w:r>
      <w:proofErr w:type="spellEnd"/>
      <w:r w:rsidRPr="00102303">
        <w:rPr>
          <w:rFonts w:ascii="Times New Roman" w:hAnsi="Times New Roman" w:cs="Times New Roman"/>
          <w:sz w:val="24"/>
          <w:szCs w:val="24"/>
        </w:rPr>
        <w:t xml:space="preserve"> Mean </w:t>
      </w:r>
      <w:proofErr w:type="spellStart"/>
      <w:r w:rsidRPr="00102303">
        <w:rPr>
          <w:rFonts w:ascii="Times New Roman" w:hAnsi="Times New Roman" w:cs="Times New Roman"/>
          <w:sz w:val="24"/>
          <w:szCs w:val="24"/>
        </w:rPr>
        <w:t>Squared</w:t>
      </w:r>
      <w:proofErr w:type="spellEnd"/>
      <w:r w:rsidRPr="00102303">
        <w:rPr>
          <w:rFonts w:ascii="Times New Roman" w:hAnsi="Times New Roman" w:cs="Times New Roman"/>
          <w:sz w:val="24"/>
          <w:szCs w:val="24"/>
        </w:rPr>
        <w:t xml:space="preserve"> </w:t>
      </w:r>
      <w:proofErr w:type="spellStart"/>
      <w:r w:rsidRPr="00102303">
        <w:rPr>
          <w:rFonts w:ascii="Times New Roman" w:hAnsi="Times New Roman" w:cs="Times New Roman"/>
          <w:sz w:val="24"/>
          <w:szCs w:val="24"/>
        </w:rPr>
        <w:t>Error</w:t>
      </w:r>
      <w:proofErr w:type="spellEnd"/>
      <w:r w:rsidRPr="00102303">
        <w:rPr>
          <w:rFonts w:ascii="Times New Roman" w:hAnsi="Times New Roman" w:cs="Times New Roman"/>
          <w:sz w:val="24"/>
          <w:szCs w:val="24"/>
        </w:rPr>
        <w:t xml:space="preserve"> (RMSE), and Mean </w:t>
      </w:r>
      <w:proofErr w:type="spellStart"/>
      <w:r w:rsidRPr="00102303">
        <w:rPr>
          <w:rFonts w:ascii="Times New Roman" w:hAnsi="Times New Roman" w:cs="Times New Roman"/>
          <w:sz w:val="24"/>
          <w:szCs w:val="24"/>
        </w:rPr>
        <w:t>Absolute</w:t>
      </w:r>
      <w:proofErr w:type="spellEnd"/>
      <w:r w:rsidRPr="00102303">
        <w:rPr>
          <w:rFonts w:ascii="Times New Roman" w:hAnsi="Times New Roman" w:cs="Times New Roman"/>
          <w:sz w:val="24"/>
          <w:szCs w:val="24"/>
        </w:rPr>
        <w:t xml:space="preserve"> </w:t>
      </w:r>
      <w:proofErr w:type="spellStart"/>
      <w:r w:rsidRPr="00102303">
        <w:rPr>
          <w:rFonts w:ascii="Times New Roman" w:hAnsi="Times New Roman" w:cs="Times New Roman"/>
          <w:sz w:val="24"/>
          <w:szCs w:val="24"/>
        </w:rPr>
        <w:t>Percentage</w:t>
      </w:r>
      <w:proofErr w:type="spellEnd"/>
      <w:r w:rsidRPr="00102303">
        <w:rPr>
          <w:rFonts w:ascii="Times New Roman" w:hAnsi="Times New Roman" w:cs="Times New Roman"/>
          <w:sz w:val="24"/>
          <w:szCs w:val="24"/>
        </w:rPr>
        <w:t xml:space="preserve"> </w:t>
      </w:r>
      <w:proofErr w:type="spellStart"/>
      <w:r w:rsidRPr="00102303">
        <w:rPr>
          <w:rFonts w:ascii="Times New Roman" w:hAnsi="Times New Roman" w:cs="Times New Roman"/>
          <w:sz w:val="24"/>
          <w:szCs w:val="24"/>
        </w:rPr>
        <w:t>Error</w:t>
      </w:r>
      <w:proofErr w:type="spellEnd"/>
      <w:r w:rsidRPr="00102303">
        <w:rPr>
          <w:rFonts w:ascii="Times New Roman" w:hAnsi="Times New Roman" w:cs="Times New Roman"/>
          <w:sz w:val="24"/>
          <w:szCs w:val="24"/>
        </w:rPr>
        <w:t xml:space="preserve"> (MAPE).</w:t>
      </w:r>
    </w:p>
    <w:p w14:paraId="40E98064" w14:textId="7F2B2710" w:rsidR="0032244B" w:rsidRPr="0082069B" w:rsidRDefault="0032244B" w:rsidP="00BF6B3C">
      <w:pPr>
        <w:pStyle w:val="ListeParagraf"/>
        <w:numPr>
          <w:ilvl w:val="0"/>
          <w:numId w:val="56"/>
        </w:numPr>
        <w:spacing w:before="240" w:after="0" w:afterAutospacing="0" w:line="360" w:lineRule="auto"/>
        <w:ind w:left="1134"/>
        <w:rPr>
          <w:rFonts w:ascii="Times New Roman" w:hAnsi="Times New Roman" w:cs="Times New Roman"/>
          <w:b/>
          <w:bCs/>
          <w:sz w:val="24"/>
          <w:szCs w:val="24"/>
        </w:rPr>
      </w:pPr>
      <w:r w:rsidRPr="0082069B">
        <w:rPr>
          <w:rFonts w:ascii="Times New Roman" w:hAnsi="Times New Roman" w:cs="Times New Roman"/>
          <w:b/>
          <w:bCs/>
          <w:sz w:val="24"/>
          <w:szCs w:val="24"/>
        </w:rPr>
        <w:t xml:space="preserve">Mean </w:t>
      </w:r>
      <w:proofErr w:type="spellStart"/>
      <w:r w:rsidRPr="0082069B">
        <w:rPr>
          <w:rFonts w:ascii="Times New Roman" w:hAnsi="Times New Roman" w:cs="Times New Roman"/>
          <w:b/>
          <w:bCs/>
          <w:sz w:val="24"/>
          <w:szCs w:val="24"/>
        </w:rPr>
        <w:t>Absolute</w:t>
      </w:r>
      <w:proofErr w:type="spellEnd"/>
      <w:r w:rsidRPr="0082069B">
        <w:rPr>
          <w:rFonts w:ascii="Times New Roman" w:hAnsi="Times New Roman" w:cs="Times New Roman"/>
          <w:b/>
          <w:bCs/>
          <w:sz w:val="24"/>
          <w:szCs w:val="24"/>
        </w:rPr>
        <w:t xml:space="preserve"> </w:t>
      </w:r>
      <w:proofErr w:type="spellStart"/>
      <w:r w:rsidRPr="0082069B">
        <w:rPr>
          <w:rFonts w:ascii="Times New Roman" w:hAnsi="Times New Roman" w:cs="Times New Roman"/>
          <w:b/>
          <w:bCs/>
          <w:sz w:val="24"/>
          <w:szCs w:val="24"/>
        </w:rPr>
        <w:t>Error</w:t>
      </w:r>
      <w:proofErr w:type="spellEnd"/>
      <w:r w:rsidRPr="0082069B">
        <w:rPr>
          <w:rFonts w:ascii="Times New Roman" w:hAnsi="Times New Roman" w:cs="Times New Roman"/>
          <w:b/>
          <w:bCs/>
          <w:sz w:val="24"/>
          <w:szCs w:val="24"/>
        </w:rPr>
        <w:t>:</w:t>
      </w:r>
    </w:p>
    <w:p w14:paraId="4E8A4841" w14:textId="71C713D2" w:rsidR="0032244B" w:rsidRPr="0032244B" w:rsidRDefault="0032244B" w:rsidP="00BF6B3C">
      <w:pPr>
        <w:pStyle w:val="ListeParagraf"/>
        <w:tabs>
          <w:tab w:val="left" w:pos="8789"/>
        </w:tabs>
        <w:spacing w:after="0" w:afterAutospacing="0" w:line="360" w:lineRule="auto"/>
        <w:ind w:left="1134"/>
        <w:rPr>
          <w:rFonts w:ascii="Times New Roman" w:hAnsi="Times New Roman" w:cs="Times New Roman"/>
          <w:sz w:val="24"/>
          <w:szCs w:val="24"/>
        </w:rPr>
      </w:pPr>
      <m:oMath>
        <m:r>
          <w:rPr>
            <w:rFonts w:ascii="Cambria Math" w:hAnsi="Cambria Math" w:cs="Times New Roman"/>
            <w:sz w:val="24"/>
            <w:szCs w:val="24"/>
          </w:rPr>
          <m:t>MAE=</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r>
              <w:rPr>
                <w:rFonts w:ascii="Cambria Math" w:hAnsi="Cambria Math" w:cs="Times New Roman"/>
                <w:sz w:val="24"/>
                <w:szCs w:val="24"/>
              </w:rPr>
              <m:t>|</m:t>
            </m:r>
          </m:e>
        </m:nary>
      </m:oMath>
      <w:r w:rsidR="00981E47">
        <w:rPr>
          <w:rFonts w:ascii="Times New Roman" w:hAnsi="Times New Roman" w:cs="Times New Roman"/>
          <w:sz w:val="24"/>
          <w:szCs w:val="24"/>
        </w:rPr>
        <w:tab/>
        <w:t>(1)</w:t>
      </w:r>
    </w:p>
    <w:p w14:paraId="245F44FF" w14:textId="194D3DC2" w:rsidR="0032244B" w:rsidRPr="0082069B" w:rsidRDefault="0032244B" w:rsidP="00BF6B3C">
      <w:pPr>
        <w:pStyle w:val="ListeParagraf"/>
        <w:numPr>
          <w:ilvl w:val="0"/>
          <w:numId w:val="56"/>
        </w:numPr>
        <w:spacing w:after="0" w:afterAutospacing="0" w:line="360" w:lineRule="auto"/>
        <w:ind w:left="1134"/>
        <w:rPr>
          <w:rFonts w:ascii="Times New Roman" w:hAnsi="Times New Roman" w:cs="Times New Roman"/>
          <w:b/>
          <w:bCs/>
          <w:sz w:val="24"/>
          <w:szCs w:val="24"/>
        </w:rPr>
      </w:pPr>
      <w:proofErr w:type="spellStart"/>
      <w:r w:rsidRPr="0082069B">
        <w:rPr>
          <w:rFonts w:ascii="Times New Roman" w:hAnsi="Times New Roman" w:cs="Times New Roman"/>
          <w:b/>
          <w:bCs/>
          <w:sz w:val="24"/>
          <w:szCs w:val="24"/>
        </w:rPr>
        <w:t>Root</w:t>
      </w:r>
      <w:proofErr w:type="spellEnd"/>
      <w:r w:rsidRPr="0082069B">
        <w:rPr>
          <w:rFonts w:ascii="Times New Roman" w:hAnsi="Times New Roman" w:cs="Times New Roman"/>
          <w:b/>
          <w:bCs/>
          <w:sz w:val="24"/>
          <w:szCs w:val="24"/>
        </w:rPr>
        <w:t xml:space="preserve"> Mean </w:t>
      </w:r>
      <w:proofErr w:type="spellStart"/>
      <w:r w:rsidRPr="0082069B">
        <w:rPr>
          <w:rFonts w:ascii="Times New Roman" w:hAnsi="Times New Roman" w:cs="Times New Roman"/>
          <w:b/>
          <w:bCs/>
          <w:sz w:val="24"/>
          <w:szCs w:val="24"/>
        </w:rPr>
        <w:t>Squared</w:t>
      </w:r>
      <w:proofErr w:type="spellEnd"/>
      <w:r w:rsidRPr="0082069B">
        <w:rPr>
          <w:rFonts w:ascii="Times New Roman" w:hAnsi="Times New Roman" w:cs="Times New Roman"/>
          <w:b/>
          <w:bCs/>
          <w:sz w:val="24"/>
          <w:szCs w:val="24"/>
        </w:rPr>
        <w:t xml:space="preserve"> </w:t>
      </w:r>
      <w:proofErr w:type="spellStart"/>
      <w:r w:rsidRPr="0082069B">
        <w:rPr>
          <w:rFonts w:ascii="Times New Roman" w:hAnsi="Times New Roman" w:cs="Times New Roman"/>
          <w:b/>
          <w:bCs/>
          <w:sz w:val="24"/>
          <w:szCs w:val="24"/>
        </w:rPr>
        <w:t>Error</w:t>
      </w:r>
      <w:proofErr w:type="spellEnd"/>
      <w:r w:rsidR="0082069B">
        <w:rPr>
          <w:rFonts w:ascii="Times New Roman" w:hAnsi="Times New Roman" w:cs="Times New Roman"/>
          <w:b/>
          <w:bCs/>
          <w:sz w:val="24"/>
          <w:szCs w:val="24"/>
        </w:rPr>
        <w:t>:</w:t>
      </w:r>
    </w:p>
    <w:p w14:paraId="4E04CA52" w14:textId="758CE569" w:rsidR="0032244B" w:rsidRPr="0032244B" w:rsidRDefault="00000000" w:rsidP="00BF6B3C">
      <w:pPr>
        <w:pStyle w:val="ListeParagraf"/>
        <w:tabs>
          <w:tab w:val="left" w:pos="8789"/>
        </w:tabs>
        <w:spacing w:after="0" w:afterAutospacing="0" w:line="360" w:lineRule="auto"/>
        <w:ind w:left="1134"/>
        <w:rPr>
          <w:rFonts w:ascii="Times New Roman" w:hAnsi="Times New Roman" w:cs="Times New Roman"/>
          <w:sz w:val="24"/>
          <w:szCs w:val="24"/>
        </w:rPr>
      </w:pPr>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r>
                      <w:rPr>
                        <w:rFonts w:ascii="Cambria Math" w:hAnsi="Cambria Math" w:cs="Times New Roman"/>
                        <w:sz w:val="24"/>
                        <w:szCs w:val="24"/>
                      </w:rPr>
                      <m:t>)</m:t>
                    </m:r>
                  </m:e>
                  <m:sup>
                    <m:r>
                      <w:rPr>
                        <w:rFonts w:ascii="Cambria Math" w:hAnsi="Cambria Math" w:cs="Times New Roman"/>
                        <w:sz w:val="24"/>
                        <w:szCs w:val="24"/>
                      </w:rPr>
                      <m:t>2</m:t>
                    </m:r>
                  </m:sup>
                </m:sSup>
              </m:e>
            </m:nary>
          </m:e>
        </m:rad>
      </m:oMath>
      <w:r w:rsidR="00981E47">
        <w:rPr>
          <w:rFonts w:ascii="Times New Roman" w:hAnsi="Times New Roman" w:cs="Times New Roman"/>
          <w:sz w:val="24"/>
          <w:szCs w:val="24"/>
        </w:rPr>
        <w:t xml:space="preserve"> </w:t>
      </w:r>
      <w:r w:rsidR="00981E47">
        <w:rPr>
          <w:rFonts w:ascii="Times New Roman" w:hAnsi="Times New Roman" w:cs="Times New Roman"/>
          <w:sz w:val="24"/>
          <w:szCs w:val="24"/>
        </w:rPr>
        <w:tab/>
        <w:t>(2)</w:t>
      </w:r>
    </w:p>
    <w:p w14:paraId="6A0B33C0" w14:textId="4346FD1D" w:rsidR="0032244B" w:rsidRPr="0082069B" w:rsidRDefault="0032244B" w:rsidP="00BF6B3C">
      <w:pPr>
        <w:pStyle w:val="ListeParagraf"/>
        <w:numPr>
          <w:ilvl w:val="0"/>
          <w:numId w:val="56"/>
        </w:numPr>
        <w:spacing w:after="0" w:afterAutospacing="0" w:line="360" w:lineRule="auto"/>
        <w:ind w:left="1134"/>
        <w:rPr>
          <w:rFonts w:ascii="Times New Roman" w:hAnsi="Times New Roman" w:cs="Times New Roman"/>
          <w:b/>
          <w:bCs/>
          <w:sz w:val="24"/>
          <w:szCs w:val="24"/>
        </w:rPr>
      </w:pPr>
      <w:r w:rsidRPr="0082069B">
        <w:rPr>
          <w:rFonts w:ascii="Times New Roman" w:hAnsi="Times New Roman" w:cs="Times New Roman"/>
          <w:b/>
          <w:bCs/>
          <w:sz w:val="24"/>
          <w:szCs w:val="24"/>
        </w:rPr>
        <w:t xml:space="preserve">Mean </w:t>
      </w:r>
      <w:proofErr w:type="spellStart"/>
      <w:r w:rsidRPr="0082069B">
        <w:rPr>
          <w:rFonts w:ascii="Times New Roman" w:hAnsi="Times New Roman" w:cs="Times New Roman"/>
          <w:b/>
          <w:bCs/>
          <w:sz w:val="24"/>
          <w:szCs w:val="24"/>
        </w:rPr>
        <w:t>Absolute</w:t>
      </w:r>
      <w:proofErr w:type="spellEnd"/>
      <w:r w:rsidRPr="0082069B">
        <w:rPr>
          <w:rFonts w:ascii="Times New Roman" w:hAnsi="Times New Roman" w:cs="Times New Roman"/>
          <w:b/>
          <w:bCs/>
          <w:sz w:val="24"/>
          <w:szCs w:val="24"/>
        </w:rPr>
        <w:t xml:space="preserve"> </w:t>
      </w:r>
      <w:proofErr w:type="spellStart"/>
      <w:r w:rsidRPr="0082069B">
        <w:rPr>
          <w:rFonts w:ascii="Times New Roman" w:hAnsi="Times New Roman" w:cs="Times New Roman"/>
          <w:b/>
          <w:bCs/>
          <w:sz w:val="24"/>
          <w:szCs w:val="24"/>
        </w:rPr>
        <w:t>Percentage</w:t>
      </w:r>
      <w:proofErr w:type="spellEnd"/>
      <w:r w:rsidRPr="0082069B">
        <w:rPr>
          <w:rFonts w:ascii="Times New Roman" w:hAnsi="Times New Roman" w:cs="Times New Roman"/>
          <w:b/>
          <w:bCs/>
          <w:sz w:val="24"/>
          <w:szCs w:val="24"/>
        </w:rPr>
        <w:t xml:space="preserve"> </w:t>
      </w:r>
      <w:proofErr w:type="spellStart"/>
      <w:r w:rsidRPr="0082069B">
        <w:rPr>
          <w:rFonts w:ascii="Times New Roman" w:hAnsi="Times New Roman" w:cs="Times New Roman"/>
          <w:b/>
          <w:bCs/>
          <w:sz w:val="24"/>
          <w:szCs w:val="24"/>
        </w:rPr>
        <w:t>Error</w:t>
      </w:r>
      <w:proofErr w:type="spellEnd"/>
      <w:r w:rsidR="0082069B" w:rsidRPr="0082069B">
        <w:rPr>
          <w:rFonts w:ascii="Times New Roman" w:hAnsi="Times New Roman" w:cs="Times New Roman"/>
          <w:b/>
          <w:bCs/>
          <w:sz w:val="24"/>
          <w:szCs w:val="24"/>
        </w:rPr>
        <w:t>:</w:t>
      </w:r>
    </w:p>
    <w:p w14:paraId="46B54301" w14:textId="4ACD1DA9" w:rsidR="0032244B" w:rsidRPr="0032244B" w:rsidRDefault="00000000" w:rsidP="00BF6B3C">
      <w:pPr>
        <w:pStyle w:val="ListeParagraf"/>
        <w:tabs>
          <w:tab w:val="left" w:pos="8789"/>
        </w:tabs>
        <w:spacing w:after="0" w:afterAutospacing="0" w:line="360" w:lineRule="auto"/>
        <w:ind w:left="1134"/>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r>
                  <w:rPr>
                    <w:rFonts w:ascii="Cambria Math" w:hAnsi="Cambria Math" w:cs="Times New Roman"/>
                    <w:sz w:val="24"/>
                    <w:szCs w:val="24"/>
                  </w:rPr>
                  <m:t>)</m:t>
                </m:r>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den>
            </m:f>
          </m:e>
        </m:nary>
      </m:oMath>
      <w:r w:rsidR="00981E47">
        <w:rPr>
          <w:rFonts w:ascii="Times New Roman" w:hAnsi="Times New Roman" w:cs="Times New Roman"/>
          <w:sz w:val="24"/>
          <w:szCs w:val="24"/>
        </w:rPr>
        <w:t xml:space="preserve"> </w:t>
      </w:r>
      <w:r w:rsidR="00981E47">
        <w:rPr>
          <w:rFonts w:ascii="Times New Roman" w:hAnsi="Times New Roman" w:cs="Times New Roman"/>
          <w:sz w:val="24"/>
          <w:szCs w:val="24"/>
        </w:rPr>
        <w:tab/>
        <w:t>(3)</w:t>
      </w:r>
    </w:p>
    <w:p w14:paraId="337E1BAE" w14:textId="656E90EF" w:rsidR="00102303" w:rsidRDefault="00102303" w:rsidP="002A0B0E">
      <w:pPr>
        <w:spacing w:after="0" w:afterAutospacing="0" w:line="360" w:lineRule="auto"/>
        <w:ind w:firstLine="709"/>
        <w:rPr>
          <w:rFonts w:ascii="Times New Roman" w:hAnsi="Times New Roman" w:cs="Times New Roman"/>
          <w:sz w:val="24"/>
          <w:szCs w:val="24"/>
        </w:rPr>
      </w:pPr>
      <w:r w:rsidRPr="00102303">
        <w:rPr>
          <w:rFonts w:ascii="Times New Roman" w:hAnsi="Times New Roman" w:cs="Times New Roman"/>
          <w:sz w:val="24"/>
          <w:szCs w:val="24"/>
        </w:rPr>
        <w:lastRenderedPageBreak/>
        <w:t xml:space="preserve">A lower MAE and RMSE indicate better </w:t>
      </w:r>
      <w:proofErr w:type="spellStart"/>
      <w:r w:rsidRPr="00102303">
        <w:rPr>
          <w:rFonts w:ascii="Times New Roman" w:hAnsi="Times New Roman" w:cs="Times New Roman"/>
          <w:sz w:val="24"/>
          <w:szCs w:val="24"/>
        </w:rPr>
        <w:t>forecasting</w:t>
      </w:r>
      <w:proofErr w:type="spellEnd"/>
      <w:r w:rsidRPr="00102303">
        <w:rPr>
          <w:rFonts w:ascii="Times New Roman" w:hAnsi="Times New Roman" w:cs="Times New Roman"/>
          <w:sz w:val="24"/>
          <w:szCs w:val="24"/>
        </w:rPr>
        <w:t xml:space="preserve"> </w:t>
      </w:r>
      <w:proofErr w:type="spellStart"/>
      <w:r w:rsidRPr="00102303">
        <w:rPr>
          <w:rFonts w:ascii="Times New Roman" w:hAnsi="Times New Roman" w:cs="Times New Roman"/>
          <w:sz w:val="24"/>
          <w:szCs w:val="24"/>
        </w:rPr>
        <w:t>precision</w:t>
      </w:r>
      <w:proofErr w:type="spellEnd"/>
      <w:r w:rsidRPr="00102303">
        <w:rPr>
          <w:rFonts w:ascii="Times New Roman" w:hAnsi="Times New Roman" w:cs="Times New Roman"/>
          <w:sz w:val="24"/>
          <w:szCs w:val="24"/>
        </w:rPr>
        <w:t xml:space="preserve">, while MAPE provides </w:t>
      </w:r>
      <w:proofErr w:type="spellStart"/>
      <w:r w:rsidRPr="00102303">
        <w:rPr>
          <w:rFonts w:ascii="Times New Roman" w:hAnsi="Times New Roman" w:cs="Times New Roman"/>
          <w:sz w:val="24"/>
          <w:szCs w:val="24"/>
        </w:rPr>
        <w:t>interpretability</w:t>
      </w:r>
      <w:proofErr w:type="spellEnd"/>
      <w:r w:rsidRPr="00102303">
        <w:rPr>
          <w:rFonts w:ascii="Times New Roman" w:hAnsi="Times New Roman" w:cs="Times New Roman"/>
          <w:sz w:val="24"/>
          <w:szCs w:val="24"/>
        </w:rPr>
        <w:t xml:space="preserve"> in </w:t>
      </w:r>
      <w:proofErr w:type="spellStart"/>
      <w:r w:rsidRPr="00102303">
        <w:rPr>
          <w:rFonts w:ascii="Times New Roman" w:hAnsi="Times New Roman" w:cs="Times New Roman"/>
          <w:sz w:val="24"/>
          <w:szCs w:val="24"/>
        </w:rPr>
        <w:t>percentage</w:t>
      </w:r>
      <w:proofErr w:type="spellEnd"/>
      <w:r w:rsidRPr="00102303">
        <w:rPr>
          <w:rFonts w:ascii="Times New Roman" w:hAnsi="Times New Roman" w:cs="Times New Roman"/>
          <w:sz w:val="24"/>
          <w:szCs w:val="24"/>
        </w:rPr>
        <w:t xml:space="preserve"> terms, showing average </w:t>
      </w:r>
      <w:proofErr w:type="spellStart"/>
      <w:r w:rsidRPr="00102303">
        <w:rPr>
          <w:rFonts w:ascii="Times New Roman" w:hAnsi="Times New Roman" w:cs="Times New Roman"/>
          <w:sz w:val="24"/>
          <w:szCs w:val="24"/>
        </w:rPr>
        <w:t>deviation</w:t>
      </w:r>
      <w:proofErr w:type="spellEnd"/>
      <w:r w:rsidRPr="00102303">
        <w:rPr>
          <w:rFonts w:ascii="Times New Roman" w:hAnsi="Times New Roman" w:cs="Times New Roman"/>
          <w:sz w:val="24"/>
          <w:szCs w:val="24"/>
        </w:rPr>
        <w:t xml:space="preserve"> relative to </w:t>
      </w:r>
      <w:proofErr w:type="spellStart"/>
      <w:r w:rsidRPr="00102303">
        <w:rPr>
          <w:rFonts w:ascii="Times New Roman" w:hAnsi="Times New Roman" w:cs="Times New Roman"/>
          <w:sz w:val="24"/>
          <w:szCs w:val="24"/>
        </w:rPr>
        <w:t>actual</w:t>
      </w:r>
      <w:proofErr w:type="spellEnd"/>
      <w:r w:rsidRPr="00102303">
        <w:rPr>
          <w:rFonts w:ascii="Times New Roman" w:hAnsi="Times New Roman" w:cs="Times New Roman"/>
          <w:sz w:val="24"/>
          <w:szCs w:val="24"/>
        </w:rPr>
        <w:t xml:space="preserve"> market movements.</w:t>
      </w:r>
    </w:p>
    <w:p w14:paraId="0F3A7992" w14:textId="07E78FA7" w:rsidR="00280AA5" w:rsidRPr="00C0194F" w:rsidRDefault="00280AA5" w:rsidP="00C0194F">
      <w:pPr>
        <w:pStyle w:val="Balk3"/>
      </w:pPr>
      <w:proofErr w:type="spellStart"/>
      <w:r w:rsidRPr="00C0194F">
        <w:t>Directional</w:t>
      </w:r>
      <w:proofErr w:type="spellEnd"/>
      <w:r w:rsidRPr="00C0194F">
        <w:t xml:space="preserve"> and Financial </w:t>
      </w:r>
      <w:proofErr w:type="spellStart"/>
      <w:r w:rsidRPr="00C0194F">
        <w:t>Metrics</w:t>
      </w:r>
      <w:proofErr w:type="spellEnd"/>
    </w:p>
    <w:p w14:paraId="069B7673" w14:textId="694E6E0F" w:rsidR="0032244B" w:rsidRDefault="00280AA5" w:rsidP="002A0B0E">
      <w:pPr>
        <w:spacing w:after="0" w:afterAutospacing="0" w:line="360" w:lineRule="auto"/>
        <w:ind w:firstLine="709"/>
        <w:rPr>
          <w:rFonts w:ascii="Times New Roman" w:hAnsi="Times New Roman" w:cs="Times New Roman"/>
          <w:sz w:val="24"/>
          <w:szCs w:val="24"/>
        </w:rPr>
      </w:pPr>
      <w:r w:rsidRPr="00280AA5">
        <w:rPr>
          <w:rFonts w:ascii="Times New Roman" w:hAnsi="Times New Roman" w:cs="Times New Roman"/>
          <w:sz w:val="24"/>
          <w:szCs w:val="24"/>
        </w:rPr>
        <w:t xml:space="preserve">In financial </w:t>
      </w:r>
      <w:proofErr w:type="spellStart"/>
      <w:r w:rsidRPr="00280AA5">
        <w:rPr>
          <w:rFonts w:ascii="Times New Roman" w:hAnsi="Times New Roman" w:cs="Times New Roman"/>
          <w:sz w:val="24"/>
          <w:szCs w:val="24"/>
        </w:rPr>
        <w:t>contexts</w:t>
      </w:r>
      <w:proofErr w:type="spellEnd"/>
      <w:r w:rsidRPr="00280AA5">
        <w:rPr>
          <w:rFonts w:ascii="Times New Roman" w:hAnsi="Times New Roman" w:cs="Times New Roman"/>
          <w:sz w:val="24"/>
          <w:szCs w:val="24"/>
        </w:rPr>
        <w:t xml:space="preserve">, the </w:t>
      </w:r>
      <w:proofErr w:type="spellStart"/>
      <w:r w:rsidRPr="00280AA5">
        <w:rPr>
          <w:rFonts w:ascii="Times New Roman" w:hAnsi="Times New Roman" w:cs="Times New Roman"/>
          <w:sz w:val="24"/>
          <w:szCs w:val="24"/>
        </w:rPr>
        <w:t>directional</w:t>
      </w:r>
      <w:proofErr w:type="spellEnd"/>
      <w:r w:rsidRPr="00280AA5">
        <w:rPr>
          <w:rFonts w:ascii="Times New Roman" w:hAnsi="Times New Roman" w:cs="Times New Roman"/>
          <w:sz w:val="24"/>
          <w:szCs w:val="24"/>
        </w:rPr>
        <w:t xml:space="preserve"> accuracy (DA)—the ability to </w:t>
      </w:r>
      <w:proofErr w:type="spellStart"/>
      <w:r w:rsidRPr="00280AA5">
        <w:rPr>
          <w:rFonts w:ascii="Times New Roman" w:hAnsi="Times New Roman" w:cs="Times New Roman"/>
          <w:sz w:val="24"/>
          <w:szCs w:val="24"/>
        </w:rPr>
        <w:t>correctly</w:t>
      </w:r>
      <w:proofErr w:type="spellEnd"/>
      <w:r w:rsidRPr="00280AA5">
        <w:rPr>
          <w:rFonts w:ascii="Times New Roman" w:hAnsi="Times New Roman" w:cs="Times New Roman"/>
          <w:sz w:val="24"/>
          <w:szCs w:val="24"/>
        </w:rPr>
        <w:t xml:space="preserve"> </w:t>
      </w:r>
      <w:proofErr w:type="spellStart"/>
      <w:r w:rsidRPr="00280AA5">
        <w:rPr>
          <w:rFonts w:ascii="Times New Roman" w:hAnsi="Times New Roman" w:cs="Times New Roman"/>
          <w:sz w:val="24"/>
          <w:szCs w:val="24"/>
        </w:rPr>
        <w:t>predict</w:t>
      </w:r>
      <w:proofErr w:type="spellEnd"/>
      <w:r w:rsidRPr="00280AA5">
        <w:rPr>
          <w:rFonts w:ascii="Times New Roman" w:hAnsi="Times New Roman" w:cs="Times New Roman"/>
          <w:sz w:val="24"/>
          <w:szCs w:val="24"/>
        </w:rPr>
        <w:t xml:space="preserve"> the sign of market movement—is often more </w:t>
      </w:r>
      <w:proofErr w:type="spellStart"/>
      <w:r w:rsidRPr="00280AA5">
        <w:rPr>
          <w:rFonts w:ascii="Times New Roman" w:hAnsi="Times New Roman" w:cs="Times New Roman"/>
          <w:sz w:val="24"/>
          <w:szCs w:val="24"/>
        </w:rPr>
        <w:t>valuable</w:t>
      </w:r>
      <w:proofErr w:type="spellEnd"/>
      <w:r w:rsidRPr="00280AA5">
        <w:rPr>
          <w:rFonts w:ascii="Times New Roman" w:hAnsi="Times New Roman" w:cs="Times New Roman"/>
          <w:sz w:val="24"/>
          <w:szCs w:val="24"/>
        </w:rPr>
        <w:t xml:space="preserve"> than </w:t>
      </w:r>
      <w:proofErr w:type="spellStart"/>
      <w:r w:rsidRPr="00280AA5">
        <w:rPr>
          <w:rFonts w:ascii="Times New Roman" w:hAnsi="Times New Roman" w:cs="Times New Roman"/>
          <w:sz w:val="24"/>
          <w:szCs w:val="24"/>
        </w:rPr>
        <w:t>raw</w:t>
      </w:r>
      <w:proofErr w:type="spellEnd"/>
      <w:r w:rsidRPr="00280AA5">
        <w:rPr>
          <w:rFonts w:ascii="Times New Roman" w:hAnsi="Times New Roman" w:cs="Times New Roman"/>
          <w:sz w:val="24"/>
          <w:szCs w:val="24"/>
        </w:rPr>
        <w:t xml:space="preserve"> numerical accuracy. It is defined as:</w:t>
      </w:r>
    </w:p>
    <w:p w14:paraId="3B0C7E6D" w14:textId="19E64246" w:rsidR="00280AA5" w:rsidRPr="00280AA5" w:rsidRDefault="00280AA5" w:rsidP="009B4E03">
      <w:pPr>
        <w:tabs>
          <w:tab w:val="left" w:pos="8931"/>
        </w:tabs>
        <w:spacing w:after="0" w:afterAutospacing="0" w:line="360" w:lineRule="auto"/>
        <w:ind w:firstLine="709"/>
        <w:rPr>
          <w:rFonts w:ascii="Times New Roman" w:hAnsi="Times New Roman" w:cs="Times New Roman"/>
          <w:sz w:val="24"/>
          <w:szCs w:val="24"/>
        </w:rPr>
      </w:pPr>
      <m:oMath>
        <m:r>
          <w:rPr>
            <w:rFonts w:ascii="Cambria Math" w:hAnsi="Cambria Math" w:cs="Times New Roman"/>
            <w:sz w:val="24"/>
            <w:szCs w:val="24"/>
          </w:rPr>
          <m:t xml:space="preserve">DA=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N</m:t>
            </m:r>
          </m:sup>
          <m:e>
            <m:r>
              <w:rPr>
                <w:rFonts w:ascii="Cambria Math" w:hAnsi="Cambria Math" w:cs="Times New Roman"/>
                <w:sz w:val="24"/>
                <w:szCs w:val="24"/>
              </w:rPr>
              <m:t>1{sign</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e>
            </m:d>
            <m:r>
              <w:rPr>
                <w:rFonts w:ascii="Cambria Math" w:hAnsi="Cambria Math" w:cs="Times New Roman"/>
                <w:sz w:val="24"/>
                <w:szCs w:val="24"/>
              </w:rPr>
              <m:t>=sign</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t-1</m:t>
                    </m:r>
                  </m:sub>
                </m:sSub>
              </m:e>
            </m:d>
            <m:r>
              <w:rPr>
                <w:rFonts w:ascii="Cambria Math" w:hAnsi="Cambria Math" w:cs="Times New Roman"/>
                <w:sz w:val="24"/>
                <w:szCs w:val="24"/>
              </w:rPr>
              <m:t>}</m:t>
            </m:r>
          </m:e>
        </m:nary>
      </m:oMath>
      <w:r>
        <w:rPr>
          <w:rFonts w:ascii="Times New Roman" w:hAnsi="Times New Roman" w:cs="Times New Roman"/>
          <w:sz w:val="24"/>
          <w:szCs w:val="24"/>
        </w:rPr>
        <w:tab/>
        <w:t>(4)</w:t>
      </w:r>
    </w:p>
    <w:p w14:paraId="1E0ADAB4" w14:textId="77777777" w:rsidR="00280AA5" w:rsidRPr="00280AA5" w:rsidRDefault="00280AA5" w:rsidP="00280AA5">
      <w:pPr>
        <w:spacing w:after="0" w:afterAutospacing="0" w:line="360" w:lineRule="auto"/>
        <w:ind w:firstLine="709"/>
        <w:rPr>
          <w:rFonts w:ascii="Times New Roman" w:hAnsi="Times New Roman" w:cs="Times New Roman"/>
          <w:sz w:val="24"/>
          <w:szCs w:val="24"/>
        </w:rPr>
      </w:pPr>
      <w:proofErr w:type="spellStart"/>
      <w:r w:rsidRPr="00280AA5">
        <w:rPr>
          <w:rFonts w:ascii="Times New Roman" w:hAnsi="Times New Roman" w:cs="Times New Roman"/>
          <w:sz w:val="24"/>
          <w:szCs w:val="24"/>
        </w:rPr>
        <w:t>Additionally</w:t>
      </w:r>
      <w:proofErr w:type="spellEnd"/>
      <w:r w:rsidRPr="00280AA5">
        <w:rPr>
          <w:rFonts w:ascii="Times New Roman" w:hAnsi="Times New Roman" w:cs="Times New Roman"/>
          <w:sz w:val="24"/>
          <w:szCs w:val="24"/>
        </w:rPr>
        <w:t xml:space="preserve">, the </w:t>
      </w:r>
      <w:proofErr w:type="spellStart"/>
      <w:r w:rsidRPr="00280AA5">
        <w:rPr>
          <w:rFonts w:ascii="Times New Roman" w:hAnsi="Times New Roman" w:cs="Times New Roman"/>
          <w:sz w:val="24"/>
          <w:szCs w:val="24"/>
        </w:rPr>
        <w:t>Sharpe</w:t>
      </w:r>
      <w:proofErr w:type="spellEnd"/>
      <w:r w:rsidRPr="00280AA5">
        <w:rPr>
          <w:rFonts w:ascii="Times New Roman" w:hAnsi="Times New Roman" w:cs="Times New Roman"/>
          <w:sz w:val="24"/>
          <w:szCs w:val="24"/>
        </w:rPr>
        <w:t xml:space="preserve"> </w:t>
      </w:r>
      <w:proofErr w:type="spellStart"/>
      <w:r w:rsidRPr="00280AA5">
        <w:rPr>
          <w:rFonts w:ascii="Times New Roman" w:hAnsi="Times New Roman" w:cs="Times New Roman"/>
          <w:sz w:val="24"/>
          <w:szCs w:val="24"/>
        </w:rPr>
        <w:t>Ratio</w:t>
      </w:r>
      <w:proofErr w:type="spellEnd"/>
      <w:r w:rsidRPr="00280AA5">
        <w:rPr>
          <w:rFonts w:ascii="Times New Roman" w:hAnsi="Times New Roman" w:cs="Times New Roman"/>
          <w:sz w:val="24"/>
          <w:szCs w:val="24"/>
        </w:rPr>
        <w:t xml:space="preserve"> and Maximum </w:t>
      </w:r>
      <w:proofErr w:type="spellStart"/>
      <w:r w:rsidRPr="00280AA5">
        <w:rPr>
          <w:rFonts w:ascii="Times New Roman" w:hAnsi="Times New Roman" w:cs="Times New Roman"/>
          <w:sz w:val="24"/>
          <w:szCs w:val="24"/>
        </w:rPr>
        <w:t>Drawdown</w:t>
      </w:r>
      <w:proofErr w:type="spellEnd"/>
      <w:r w:rsidRPr="00280AA5">
        <w:rPr>
          <w:rFonts w:ascii="Times New Roman" w:hAnsi="Times New Roman" w:cs="Times New Roman"/>
          <w:sz w:val="24"/>
          <w:szCs w:val="24"/>
        </w:rPr>
        <w:t xml:space="preserve"> (MDD) </w:t>
      </w:r>
      <w:proofErr w:type="spellStart"/>
      <w:r w:rsidRPr="00280AA5">
        <w:rPr>
          <w:rFonts w:ascii="Times New Roman" w:hAnsi="Times New Roman" w:cs="Times New Roman"/>
          <w:sz w:val="24"/>
          <w:szCs w:val="24"/>
        </w:rPr>
        <w:t>were</w:t>
      </w:r>
      <w:proofErr w:type="spellEnd"/>
      <w:r w:rsidRPr="00280AA5">
        <w:rPr>
          <w:rFonts w:ascii="Times New Roman" w:hAnsi="Times New Roman" w:cs="Times New Roman"/>
          <w:sz w:val="24"/>
          <w:szCs w:val="24"/>
        </w:rPr>
        <w:t xml:space="preserve"> </w:t>
      </w:r>
      <w:proofErr w:type="spellStart"/>
      <w:r w:rsidRPr="00280AA5">
        <w:rPr>
          <w:rFonts w:ascii="Times New Roman" w:hAnsi="Times New Roman" w:cs="Times New Roman"/>
          <w:sz w:val="24"/>
          <w:szCs w:val="24"/>
        </w:rPr>
        <w:t>computed</w:t>
      </w:r>
      <w:proofErr w:type="spellEnd"/>
      <w:r w:rsidRPr="00280AA5">
        <w:rPr>
          <w:rFonts w:ascii="Times New Roman" w:hAnsi="Times New Roman" w:cs="Times New Roman"/>
          <w:sz w:val="24"/>
          <w:szCs w:val="24"/>
        </w:rPr>
        <w:t xml:space="preserve"> to </w:t>
      </w:r>
      <w:proofErr w:type="spellStart"/>
      <w:r w:rsidRPr="00280AA5">
        <w:rPr>
          <w:rFonts w:ascii="Times New Roman" w:hAnsi="Times New Roman" w:cs="Times New Roman"/>
          <w:sz w:val="24"/>
          <w:szCs w:val="24"/>
        </w:rPr>
        <w:t>evaluate</w:t>
      </w:r>
      <w:proofErr w:type="spellEnd"/>
      <w:r w:rsidRPr="00280AA5">
        <w:rPr>
          <w:rFonts w:ascii="Times New Roman" w:hAnsi="Times New Roman" w:cs="Times New Roman"/>
          <w:sz w:val="24"/>
          <w:szCs w:val="24"/>
        </w:rPr>
        <w:t xml:space="preserve"> the </w:t>
      </w:r>
      <w:proofErr w:type="spellStart"/>
      <w:r w:rsidRPr="00280AA5">
        <w:rPr>
          <w:rFonts w:ascii="Times New Roman" w:hAnsi="Times New Roman" w:cs="Times New Roman"/>
          <w:sz w:val="24"/>
          <w:szCs w:val="24"/>
        </w:rPr>
        <w:t>profitability</w:t>
      </w:r>
      <w:proofErr w:type="spellEnd"/>
      <w:r w:rsidRPr="00280AA5">
        <w:rPr>
          <w:rFonts w:ascii="Times New Roman" w:hAnsi="Times New Roman" w:cs="Times New Roman"/>
          <w:sz w:val="24"/>
          <w:szCs w:val="24"/>
        </w:rPr>
        <w:t xml:space="preserve"> and risk-</w:t>
      </w:r>
      <w:proofErr w:type="spellStart"/>
      <w:r w:rsidRPr="00280AA5">
        <w:rPr>
          <w:rFonts w:ascii="Times New Roman" w:hAnsi="Times New Roman" w:cs="Times New Roman"/>
          <w:sz w:val="24"/>
          <w:szCs w:val="24"/>
        </w:rPr>
        <w:t>adjusted</w:t>
      </w:r>
      <w:proofErr w:type="spellEnd"/>
      <w:r w:rsidRPr="00280AA5">
        <w:rPr>
          <w:rFonts w:ascii="Times New Roman" w:hAnsi="Times New Roman" w:cs="Times New Roman"/>
          <w:sz w:val="24"/>
          <w:szCs w:val="24"/>
        </w:rPr>
        <w:t xml:space="preserve"> performance of the </w:t>
      </w:r>
      <w:proofErr w:type="spellStart"/>
      <w:r w:rsidRPr="00280AA5">
        <w:rPr>
          <w:rFonts w:ascii="Times New Roman" w:hAnsi="Times New Roman" w:cs="Times New Roman"/>
          <w:sz w:val="24"/>
          <w:szCs w:val="24"/>
        </w:rPr>
        <w:t>model’s</w:t>
      </w:r>
      <w:proofErr w:type="spellEnd"/>
      <w:r w:rsidRPr="00280AA5">
        <w:rPr>
          <w:rFonts w:ascii="Times New Roman" w:hAnsi="Times New Roman" w:cs="Times New Roman"/>
          <w:sz w:val="24"/>
          <w:szCs w:val="24"/>
        </w:rPr>
        <w:t xml:space="preserve"> trading strategy.</w:t>
      </w:r>
      <w:r w:rsidRPr="00280AA5">
        <w:rPr>
          <w:rFonts w:ascii="Times New Roman" w:hAnsi="Times New Roman" w:cs="Times New Roman"/>
          <w:sz w:val="24"/>
          <w:szCs w:val="24"/>
        </w:rPr>
        <w:br/>
        <w:t xml:space="preserve">The </w:t>
      </w:r>
      <w:proofErr w:type="spellStart"/>
      <w:r w:rsidRPr="00280AA5">
        <w:rPr>
          <w:rFonts w:ascii="Times New Roman" w:hAnsi="Times New Roman" w:cs="Times New Roman"/>
          <w:sz w:val="24"/>
          <w:szCs w:val="24"/>
        </w:rPr>
        <w:t>Sharpe</w:t>
      </w:r>
      <w:proofErr w:type="spellEnd"/>
      <w:r w:rsidRPr="00280AA5">
        <w:rPr>
          <w:rFonts w:ascii="Times New Roman" w:hAnsi="Times New Roman" w:cs="Times New Roman"/>
          <w:sz w:val="24"/>
          <w:szCs w:val="24"/>
        </w:rPr>
        <w:t xml:space="preserve"> </w:t>
      </w:r>
      <w:proofErr w:type="spellStart"/>
      <w:r w:rsidRPr="00280AA5">
        <w:rPr>
          <w:rFonts w:ascii="Times New Roman" w:hAnsi="Times New Roman" w:cs="Times New Roman"/>
          <w:sz w:val="24"/>
          <w:szCs w:val="24"/>
        </w:rPr>
        <w:t>Ratio</w:t>
      </w:r>
      <w:proofErr w:type="spellEnd"/>
      <w:r w:rsidRPr="00280AA5">
        <w:rPr>
          <w:rFonts w:ascii="Times New Roman" w:hAnsi="Times New Roman" w:cs="Times New Roman"/>
          <w:sz w:val="24"/>
          <w:szCs w:val="24"/>
        </w:rPr>
        <w:t xml:space="preserve"> measures average </w:t>
      </w:r>
      <w:proofErr w:type="spellStart"/>
      <w:r w:rsidRPr="00280AA5">
        <w:rPr>
          <w:rFonts w:ascii="Times New Roman" w:hAnsi="Times New Roman" w:cs="Times New Roman"/>
          <w:sz w:val="24"/>
          <w:szCs w:val="24"/>
        </w:rPr>
        <w:t>excess</w:t>
      </w:r>
      <w:proofErr w:type="spellEnd"/>
      <w:r w:rsidRPr="00280AA5">
        <w:rPr>
          <w:rFonts w:ascii="Times New Roman" w:hAnsi="Times New Roman" w:cs="Times New Roman"/>
          <w:sz w:val="24"/>
          <w:szCs w:val="24"/>
        </w:rPr>
        <w:t xml:space="preserve"> return </w:t>
      </w:r>
      <w:proofErr w:type="spellStart"/>
      <w:r w:rsidRPr="00280AA5">
        <w:rPr>
          <w:rFonts w:ascii="Times New Roman" w:hAnsi="Times New Roman" w:cs="Times New Roman"/>
          <w:sz w:val="24"/>
          <w:szCs w:val="24"/>
        </w:rPr>
        <w:t>per</w:t>
      </w:r>
      <w:proofErr w:type="spellEnd"/>
      <w:r w:rsidRPr="00280AA5">
        <w:rPr>
          <w:rFonts w:ascii="Times New Roman" w:hAnsi="Times New Roman" w:cs="Times New Roman"/>
          <w:sz w:val="24"/>
          <w:szCs w:val="24"/>
        </w:rPr>
        <w:t xml:space="preserve"> unit of risk, while MDD </w:t>
      </w:r>
      <w:proofErr w:type="spellStart"/>
      <w:r w:rsidRPr="00280AA5">
        <w:rPr>
          <w:rFonts w:ascii="Times New Roman" w:hAnsi="Times New Roman" w:cs="Times New Roman"/>
          <w:sz w:val="24"/>
          <w:szCs w:val="24"/>
        </w:rPr>
        <w:t>quantifies</w:t>
      </w:r>
      <w:proofErr w:type="spellEnd"/>
      <w:r w:rsidRPr="00280AA5">
        <w:rPr>
          <w:rFonts w:ascii="Times New Roman" w:hAnsi="Times New Roman" w:cs="Times New Roman"/>
          <w:sz w:val="24"/>
          <w:szCs w:val="24"/>
        </w:rPr>
        <w:t xml:space="preserve"> the </w:t>
      </w:r>
      <w:proofErr w:type="spellStart"/>
      <w:r w:rsidRPr="00280AA5">
        <w:rPr>
          <w:rFonts w:ascii="Times New Roman" w:hAnsi="Times New Roman" w:cs="Times New Roman"/>
          <w:sz w:val="24"/>
          <w:szCs w:val="24"/>
        </w:rPr>
        <w:t>largest</w:t>
      </w:r>
      <w:proofErr w:type="spellEnd"/>
      <w:r w:rsidRPr="00280AA5">
        <w:rPr>
          <w:rFonts w:ascii="Times New Roman" w:hAnsi="Times New Roman" w:cs="Times New Roman"/>
          <w:sz w:val="24"/>
          <w:szCs w:val="24"/>
        </w:rPr>
        <w:t xml:space="preserve"> observed loss from a peak </w:t>
      </w:r>
      <w:proofErr w:type="spellStart"/>
      <w:r w:rsidRPr="00280AA5">
        <w:rPr>
          <w:rFonts w:ascii="Times New Roman" w:hAnsi="Times New Roman" w:cs="Times New Roman"/>
          <w:sz w:val="24"/>
          <w:szCs w:val="24"/>
        </w:rPr>
        <w:t>portfolio</w:t>
      </w:r>
      <w:proofErr w:type="spellEnd"/>
      <w:r w:rsidRPr="00280AA5">
        <w:rPr>
          <w:rFonts w:ascii="Times New Roman" w:hAnsi="Times New Roman" w:cs="Times New Roman"/>
          <w:sz w:val="24"/>
          <w:szCs w:val="24"/>
        </w:rPr>
        <w:t xml:space="preserve"> value, representing </w:t>
      </w:r>
      <w:proofErr w:type="spellStart"/>
      <w:r w:rsidRPr="00280AA5">
        <w:rPr>
          <w:rFonts w:ascii="Times New Roman" w:hAnsi="Times New Roman" w:cs="Times New Roman"/>
          <w:sz w:val="24"/>
          <w:szCs w:val="24"/>
        </w:rPr>
        <w:t>downside</w:t>
      </w:r>
      <w:proofErr w:type="spellEnd"/>
      <w:r w:rsidRPr="00280AA5">
        <w:rPr>
          <w:rFonts w:ascii="Times New Roman" w:hAnsi="Times New Roman" w:cs="Times New Roman"/>
          <w:sz w:val="24"/>
          <w:szCs w:val="24"/>
        </w:rPr>
        <w:t xml:space="preserve"> risk.</w:t>
      </w:r>
    </w:p>
    <w:p w14:paraId="115888F1" w14:textId="17C5B325" w:rsidR="00EE6B03" w:rsidRPr="00C0194F" w:rsidRDefault="00EE6B03" w:rsidP="00C0194F">
      <w:pPr>
        <w:pStyle w:val="Balk2"/>
      </w:pPr>
      <w:r w:rsidRPr="00C0194F">
        <w:t>Performance Analysis</w:t>
      </w:r>
    </w:p>
    <w:p w14:paraId="3ACC0392" w14:textId="77777777" w:rsidR="00050088" w:rsidRPr="00050088" w:rsidRDefault="00050088" w:rsidP="00050088">
      <w:pPr>
        <w:spacing w:after="0" w:afterAutospacing="0" w:line="360" w:lineRule="auto"/>
        <w:ind w:firstLine="709"/>
        <w:rPr>
          <w:rFonts w:ascii="Times New Roman" w:hAnsi="Times New Roman" w:cs="Times New Roman"/>
          <w:sz w:val="24"/>
          <w:szCs w:val="24"/>
        </w:rPr>
      </w:pPr>
      <w:r w:rsidRPr="00050088">
        <w:rPr>
          <w:rFonts w:ascii="Times New Roman" w:hAnsi="Times New Roman" w:cs="Times New Roman"/>
          <w:sz w:val="24"/>
          <w:szCs w:val="24"/>
        </w:rPr>
        <w:t xml:space="preserve">The dataset </w:t>
      </w:r>
      <w:proofErr w:type="spellStart"/>
      <w:r w:rsidRPr="00050088">
        <w:rPr>
          <w:rFonts w:ascii="Times New Roman" w:hAnsi="Times New Roman" w:cs="Times New Roman"/>
          <w:sz w:val="24"/>
          <w:szCs w:val="24"/>
        </w:rPr>
        <w:t>consisted</w:t>
      </w:r>
      <w:proofErr w:type="spellEnd"/>
      <w:r w:rsidRPr="00050088">
        <w:rPr>
          <w:rFonts w:ascii="Times New Roman" w:hAnsi="Times New Roman" w:cs="Times New Roman"/>
          <w:sz w:val="24"/>
          <w:szCs w:val="24"/>
        </w:rPr>
        <w:t xml:space="preserve"> of daily stock prices, </w:t>
      </w:r>
      <w:proofErr w:type="spellStart"/>
      <w:r w:rsidRPr="00050088">
        <w:rPr>
          <w:rFonts w:ascii="Times New Roman" w:hAnsi="Times New Roman" w:cs="Times New Roman"/>
          <w:sz w:val="24"/>
          <w:szCs w:val="24"/>
        </w:rPr>
        <w:t>macroeconomic</w:t>
      </w:r>
      <w:proofErr w:type="spellEnd"/>
      <w:r w:rsidRPr="00050088">
        <w:rPr>
          <w:rFonts w:ascii="Times New Roman" w:hAnsi="Times New Roman" w:cs="Times New Roman"/>
          <w:sz w:val="24"/>
          <w:szCs w:val="24"/>
        </w:rPr>
        <w:t xml:space="preserve"> indicators, and sentiment </w:t>
      </w:r>
      <w:proofErr w:type="spellStart"/>
      <w:r w:rsidRPr="00050088">
        <w:rPr>
          <w:rFonts w:ascii="Times New Roman" w:hAnsi="Times New Roman" w:cs="Times New Roman"/>
          <w:sz w:val="24"/>
          <w:szCs w:val="24"/>
        </w:rPr>
        <w:t>scores</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derived</w:t>
      </w:r>
      <w:proofErr w:type="spellEnd"/>
      <w:r w:rsidRPr="00050088">
        <w:rPr>
          <w:rFonts w:ascii="Times New Roman" w:hAnsi="Times New Roman" w:cs="Times New Roman"/>
          <w:sz w:val="24"/>
          <w:szCs w:val="24"/>
        </w:rPr>
        <w:t xml:space="preserve"> from financial </w:t>
      </w:r>
      <w:proofErr w:type="spellStart"/>
      <w:r w:rsidRPr="00050088">
        <w:rPr>
          <w:rFonts w:ascii="Times New Roman" w:hAnsi="Times New Roman" w:cs="Times New Roman"/>
          <w:sz w:val="24"/>
          <w:szCs w:val="24"/>
        </w:rPr>
        <w:t>news</w:t>
      </w:r>
      <w:proofErr w:type="spellEnd"/>
      <w:r w:rsidRPr="00050088">
        <w:rPr>
          <w:rFonts w:ascii="Times New Roman" w:hAnsi="Times New Roman" w:cs="Times New Roman"/>
          <w:sz w:val="24"/>
          <w:szCs w:val="24"/>
        </w:rPr>
        <w:t xml:space="preserve"> for a period between 2015 and 2024. To </w:t>
      </w:r>
      <w:proofErr w:type="spellStart"/>
      <w:r w:rsidRPr="00050088">
        <w:rPr>
          <w:rFonts w:ascii="Times New Roman" w:hAnsi="Times New Roman" w:cs="Times New Roman"/>
          <w:sz w:val="24"/>
          <w:szCs w:val="24"/>
        </w:rPr>
        <w:t>ensure</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robustness</w:t>
      </w:r>
      <w:proofErr w:type="spellEnd"/>
      <w:r w:rsidRPr="00050088">
        <w:rPr>
          <w:rFonts w:ascii="Times New Roman" w:hAnsi="Times New Roman" w:cs="Times New Roman"/>
          <w:sz w:val="24"/>
          <w:szCs w:val="24"/>
        </w:rPr>
        <w:t xml:space="preserve">, the </w:t>
      </w:r>
      <w:proofErr w:type="gramStart"/>
      <w:r w:rsidRPr="00050088">
        <w:rPr>
          <w:rFonts w:ascii="Times New Roman" w:hAnsi="Times New Roman" w:cs="Times New Roman"/>
          <w:sz w:val="24"/>
          <w:szCs w:val="24"/>
        </w:rPr>
        <w:t>data</w:t>
      </w:r>
      <w:proofErr w:type="gram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was</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chronologically</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split</w:t>
      </w:r>
      <w:proofErr w:type="spellEnd"/>
      <w:r w:rsidRPr="00050088">
        <w:rPr>
          <w:rFonts w:ascii="Times New Roman" w:hAnsi="Times New Roman" w:cs="Times New Roman"/>
          <w:sz w:val="24"/>
          <w:szCs w:val="24"/>
        </w:rPr>
        <w:t xml:space="preserve"> into 70% </w:t>
      </w:r>
      <w:proofErr w:type="spellStart"/>
      <w:r w:rsidRPr="00050088">
        <w:rPr>
          <w:rFonts w:ascii="Times New Roman" w:hAnsi="Times New Roman" w:cs="Times New Roman"/>
          <w:sz w:val="24"/>
          <w:szCs w:val="24"/>
        </w:rPr>
        <w:t>training</w:t>
      </w:r>
      <w:proofErr w:type="spellEnd"/>
      <w:r w:rsidRPr="00050088">
        <w:rPr>
          <w:rFonts w:ascii="Times New Roman" w:hAnsi="Times New Roman" w:cs="Times New Roman"/>
          <w:sz w:val="24"/>
          <w:szCs w:val="24"/>
        </w:rPr>
        <w:t xml:space="preserve">, 15% </w:t>
      </w:r>
      <w:proofErr w:type="spellStart"/>
      <w:r w:rsidRPr="00050088">
        <w:rPr>
          <w:rFonts w:ascii="Times New Roman" w:hAnsi="Times New Roman" w:cs="Times New Roman"/>
          <w:sz w:val="24"/>
          <w:szCs w:val="24"/>
        </w:rPr>
        <w:t>validation</w:t>
      </w:r>
      <w:proofErr w:type="spellEnd"/>
      <w:r w:rsidRPr="00050088">
        <w:rPr>
          <w:rFonts w:ascii="Times New Roman" w:hAnsi="Times New Roman" w:cs="Times New Roman"/>
          <w:sz w:val="24"/>
          <w:szCs w:val="24"/>
        </w:rPr>
        <w:t xml:space="preserve">, and 15% </w:t>
      </w:r>
      <w:proofErr w:type="spellStart"/>
      <w:r w:rsidRPr="00050088">
        <w:rPr>
          <w:rFonts w:ascii="Times New Roman" w:hAnsi="Times New Roman" w:cs="Times New Roman"/>
          <w:sz w:val="24"/>
          <w:szCs w:val="24"/>
        </w:rPr>
        <w:t>testing</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sets</w:t>
      </w:r>
      <w:proofErr w:type="spellEnd"/>
      <w:r w:rsidRPr="00050088">
        <w:rPr>
          <w:rFonts w:ascii="Times New Roman" w:hAnsi="Times New Roman" w:cs="Times New Roman"/>
          <w:sz w:val="24"/>
          <w:szCs w:val="24"/>
        </w:rPr>
        <w:t>.</w:t>
      </w:r>
    </w:p>
    <w:p w14:paraId="3FB1C24B" w14:textId="77777777" w:rsidR="00050088" w:rsidRPr="00050088" w:rsidRDefault="00050088" w:rsidP="00050088">
      <w:pPr>
        <w:spacing w:after="0" w:afterAutospacing="0" w:line="360" w:lineRule="auto"/>
        <w:ind w:firstLine="709"/>
        <w:rPr>
          <w:rFonts w:ascii="Times New Roman" w:hAnsi="Times New Roman" w:cs="Times New Roman"/>
          <w:sz w:val="24"/>
          <w:szCs w:val="24"/>
        </w:rPr>
      </w:pPr>
      <w:r w:rsidRPr="00050088">
        <w:rPr>
          <w:rFonts w:ascii="Times New Roman" w:hAnsi="Times New Roman" w:cs="Times New Roman"/>
          <w:sz w:val="24"/>
          <w:szCs w:val="24"/>
        </w:rPr>
        <w:t xml:space="preserve">All models </w:t>
      </w:r>
      <w:proofErr w:type="spellStart"/>
      <w:r w:rsidRPr="00050088">
        <w:rPr>
          <w:rFonts w:ascii="Times New Roman" w:hAnsi="Times New Roman" w:cs="Times New Roman"/>
          <w:sz w:val="24"/>
          <w:szCs w:val="24"/>
        </w:rPr>
        <w:t>were</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trained</w:t>
      </w:r>
      <w:proofErr w:type="spellEnd"/>
      <w:r w:rsidRPr="00050088">
        <w:rPr>
          <w:rFonts w:ascii="Times New Roman" w:hAnsi="Times New Roman" w:cs="Times New Roman"/>
          <w:sz w:val="24"/>
          <w:szCs w:val="24"/>
        </w:rPr>
        <w:t xml:space="preserve"> on the same time </w:t>
      </w:r>
      <w:proofErr w:type="spellStart"/>
      <w:r w:rsidRPr="00050088">
        <w:rPr>
          <w:rFonts w:ascii="Times New Roman" w:hAnsi="Times New Roman" w:cs="Times New Roman"/>
          <w:sz w:val="24"/>
          <w:szCs w:val="24"/>
        </w:rPr>
        <w:t>window</w:t>
      </w:r>
      <w:proofErr w:type="spellEnd"/>
      <w:r w:rsidRPr="00050088">
        <w:rPr>
          <w:rFonts w:ascii="Times New Roman" w:hAnsi="Times New Roman" w:cs="Times New Roman"/>
          <w:sz w:val="24"/>
          <w:szCs w:val="24"/>
        </w:rPr>
        <w:t xml:space="preserve"> and </w:t>
      </w:r>
      <w:proofErr w:type="spellStart"/>
      <w:r w:rsidRPr="00050088">
        <w:rPr>
          <w:rFonts w:ascii="Times New Roman" w:hAnsi="Times New Roman" w:cs="Times New Roman"/>
          <w:sz w:val="24"/>
          <w:szCs w:val="24"/>
        </w:rPr>
        <w:t>evaluated</w:t>
      </w:r>
      <w:proofErr w:type="spellEnd"/>
      <w:r w:rsidRPr="00050088">
        <w:rPr>
          <w:rFonts w:ascii="Times New Roman" w:hAnsi="Times New Roman" w:cs="Times New Roman"/>
          <w:sz w:val="24"/>
          <w:szCs w:val="24"/>
        </w:rPr>
        <w:t xml:space="preserve"> on </w:t>
      </w:r>
      <w:proofErr w:type="spellStart"/>
      <w:r w:rsidRPr="00050088">
        <w:rPr>
          <w:rFonts w:ascii="Times New Roman" w:hAnsi="Times New Roman" w:cs="Times New Roman"/>
          <w:sz w:val="24"/>
          <w:szCs w:val="24"/>
        </w:rPr>
        <w:t>unseen</w:t>
      </w:r>
      <w:proofErr w:type="spellEnd"/>
      <w:r w:rsidRPr="00050088">
        <w:rPr>
          <w:rFonts w:ascii="Times New Roman" w:hAnsi="Times New Roman" w:cs="Times New Roman"/>
          <w:sz w:val="24"/>
          <w:szCs w:val="24"/>
        </w:rPr>
        <w:t xml:space="preserve"> test </w:t>
      </w:r>
      <w:proofErr w:type="gramStart"/>
      <w:r w:rsidRPr="00050088">
        <w:rPr>
          <w:rFonts w:ascii="Times New Roman" w:hAnsi="Times New Roman" w:cs="Times New Roman"/>
          <w:sz w:val="24"/>
          <w:szCs w:val="24"/>
        </w:rPr>
        <w:t>data</w:t>
      </w:r>
      <w:proofErr w:type="gramEnd"/>
      <w:r w:rsidRPr="00050088">
        <w:rPr>
          <w:rFonts w:ascii="Times New Roman" w:hAnsi="Times New Roman" w:cs="Times New Roman"/>
          <w:sz w:val="24"/>
          <w:szCs w:val="24"/>
        </w:rPr>
        <w:t xml:space="preserve">. The deep learning models </w:t>
      </w:r>
      <w:proofErr w:type="spellStart"/>
      <w:r w:rsidRPr="00050088">
        <w:rPr>
          <w:rFonts w:ascii="Times New Roman" w:hAnsi="Times New Roman" w:cs="Times New Roman"/>
          <w:sz w:val="24"/>
          <w:szCs w:val="24"/>
        </w:rPr>
        <w:t>were</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implemented</w:t>
      </w:r>
      <w:proofErr w:type="spellEnd"/>
      <w:r w:rsidRPr="00050088">
        <w:rPr>
          <w:rFonts w:ascii="Times New Roman" w:hAnsi="Times New Roman" w:cs="Times New Roman"/>
          <w:sz w:val="24"/>
          <w:szCs w:val="24"/>
        </w:rPr>
        <w:t xml:space="preserve"> using </w:t>
      </w:r>
      <w:proofErr w:type="spellStart"/>
      <w:r w:rsidRPr="00050088">
        <w:rPr>
          <w:rFonts w:ascii="Times New Roman" w:hAnsi="Times New Roman" w:cs="Times New Roman"/>
          <w:sz w:val="24"/>
          <w:szCs w:val="24"/>
        </w:rPr>
        <w:t>TensorFlow</w:t>
      </w:r>
      <w:proofErr w:type="spellEnd"/>
      <w:r w:rsidRPr="00050088">
        <w:rPr>
          <w:rFonts w:ascii="Times New Roman" w:hAnsi="Times New Roman" w:cs="Times New Roman"/>
          <w:sz w:val="24"/>
          <w:szCs w:val="24"/>
        </w:rPr>
        <w:t xml:space="preserve">, and </w:t>
      </w:r>
      <w:proofErr w:type="spellStart"/>
      <w:r w:rsidRPr="00050088">
        <w:rPr>
          <w:rFonts w:ascii="Times New Roman" w:hAnsi="Times New Roman" w:cs="Times New Roman"/>
          <w:sz w:val="24"/>
          <w:szCs w:val="24"/>
        </w:rPr>
        <w:t>hyperparameters</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were</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optimized</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via</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Bayesian</w:t>
      </w:r>
      <w:proofErr w:type="spellEnd"/>
      <w:r w:rsidRPr="00050088">
        <w:rPr>
          <w:rFonts w:ascii="Times New Roman" w:hAnsi="Times New Roman" w:cs="Times New Roman"/>
          <w:sz w:val="24"/>
          <w:szCs w:val="24"/>
        </w:rPr>
        <w:t xml:space="preserve"> Optimization to minimize </w:t>
      </w:r>
      <w:proofErr w:type="spellStart"/>
      <w:r w:rsidRPr="00050088">
        <w:rPr>
          <w:rFonts w:ascii="Times New Roman" w:hAnsi="Times New Roman" w:cs="Times New Roman"/>
          <w:sz w:val="24"/>
          <w:szCs w:val="24"/>
        </w:rPr>
        <w:t>validation</w:t>
      </w:r>
      <w:proofErr w:type="spellEnd"/>
      <w:r w:rsidRPr="00050088">
        <w:rPr>
          <w:rFonts w:ascii="Times New Roman" w:hAnsi="Times New Roman" w:cs="Times New Roman"/>
          <w:sz w:val="24"/>
          <w:szCs w:val="24"/>
        </w:rPr>
        <w:t xml:space="preserve"> RMSE.</w:t>
      </w:r>
    </w:p>
    <w:p w14:paraId="2646EE7A" w14:textId="1A33894E" w:rsidR="00EE6B03" w:rsidRPr="00C0194F" w:rsidRDefault="00050088" w:rsidP="00C0194F">
      <w:pPr>
        <w:pStyle w:val="Balk3"/>
      </w:pPr>
      <w:r w:rsidRPr="00C0194F">
        <w:t xml:space="preserve"> </w:t>
      </w:r>
      <w:proofErr w:type="spellStart"/>
      <w:r w:rsidRPr="00C0194F">
        <w:t>Experimental</w:t>
      </w:r>
      <w:proofErr w:type="spellEnd"/>
      <w:r w:rsidRPr="00C0194F">
        <w:t xml:space="preserve"> Setup</w:t>
      </w:r>
    </w:p>
    <w:p w14:paraId="1EA56125" w14:textId="77777777" w:rsidR="00050088" w:rsidRPr="00050088" w:rsidRDefault="00050088" w:rsidP="00050088">
      <w:pPr>
        <w:spacing w:after="0" w:afterAutospacing="0" w:line="360" w:lineRule="auto"/>
        <w:ind w:firstLine="709"/>
        <w:rPr>
          <w:rFonts w:ascii="Times New Roman" w:hAnsi="Times New Roman" w:cs="Times New Roman"/>
          <w:sz w:val="24"/>
          <w:szCs w:val="24"/>
        </w:rPr>
      </w:pPr>
      <w:r w:rsidRPr="00050088">
        <w:rPr>
          <w:rFonts w:ascii="Times New Roman" w:hAnsi="Times New Roman" w:cs="Times New Roman"/>
          <w:sz w:val="24"/>
          <w:szCs w:val="24"/>
        </w:rPr>
        <w:t xml:space="preserve">The </w:t>
      </w:r>
      <w:proofErr w:type="spellStart"/>
      <w:r w:rsidRPr="00050088">
        <w:rPr>
          <w:rFonts w:ascii="Times New Roman" w:hAnsi="Times New Roman" w:cs="Times New Roman"/>
          <w:sz w:val="24"/>
          <w:szCs w:val="24"/>
        </w:rPr>
        <w:t>proposed</w:t>
      </w:r>
      <w:proofErr w:type="spellEnd"/>
      <w:r w:rsidRPr="00050088">
        <w:rPr>
          <w:rFonts w:ascii="Times New Roman" w:hAnsi="Times New Roman" w:cs="Times New Roman"/>
          <w:sz w:val="24"/>
          <w:szCs w:val="24"/>
        </w:rPr>
        <w:t xml:space="preserve"> system </w:t>
      </w:r>
      <w:proofErr w:type="spellStart"/>
      <w:r w:rsidRPr="00050088">
        <w:rPr>
          <w:rFonts w:ascii="Times New Roman" w:hAnsi="Times New Roman" w:cs="Times New Roman"/>
          <w:sz w:val="24"/>
          <w:szCs w:val="24"/>
        </w:rPr>
        <w:t>integrates</w:t>
      </w:r>
      <w:proofErr w:type="spellEnd"/>
      <w:r w:rsidRPr="00050088">
        <w:rPr>
          <w:rFonts w:ascii="Times New Roman" w:hAnsi="Times New Roman" w:cs="Times New Roman"/>
          <w:sz w:val="24"/>
          <w:szCs w:val="24"/>
        </w:rPr>
        <w:t xml:space="preserve"> an LSTM-based deep learning model with an </w:t>
      </w:r>
      <w:proofErr w:type="spellStart"/>
      <w:r w:rsidRPr="00050088">
        <w:rPr>
          <w:rFonts w:ascii="Times New Roman" w:hAnsi="Times New Roman" w:cs="Times New Roman"/>
          <w:sz w:val="24"/>
          <w:szCs w:val="24"/>
        </w:rPr>
        <w:t>attention</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mechanism</w:t>
      </w:r>
      <w:proofErr w:type="spellEnd"/>
      <w:r w:rsidRPr="00050088">
        <w:rPr>
          <w:rFonts w:ascii="Times New Roman" w:hAnsi="Times New Roman" w:cs="Times New Roman"/>
          <w:sz w:val="24"/>
          <w:szCs w:val="24"/>
        </w:rPr>
        <w:t xml:space="preserve"> to capture both short- and long-term </w:t>
      </w:r>
      <w:proofErr w:type="spellStart"/>
      <w:r w:rsidRPr="00050088">
        <w:rPr>
          <w:rFonts w:ascii="Times New Roman" w:hAnsi="Times New Roman" w:cs="Times New Roman"/>
          <w:sz w:val="24"/>
          <w:szCs w:val="24"/>
        </w:rPr>
        <w:t>dependencies</w:t>
      </w:r>
      <w:proofErr w:type="spellEnd"/>
      <w:r w:rsidRPr="00050088">
        <w:rPr>
          <w:rFonts w:ascii="Times New Roman" w:hAnsi="Times New Roman" w:cs="Times New Roman"/>
          <w:sz w:val="24"/>
          <w:szCs w:val="24"/>
        </w:rPr>
        <w:t xml:space="preserve"> in market behavior. It </w:t>
      </w:r>
      <w:proofErr w:type="spellStart"/>
      <w:r w:rsidRPr="00050088">
        <w:rPr>
          <w:rFonts w:ascii="Times New Roman" w:hAnsi="Times New Roman" w:cs="Times New Roman"/>
          <w:sz w:val="24"/>
          <w:szCs w:val="24"/>
        </w:rPr>
        <w:t>was</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trained</w:t>
      </w:r>
      <w:proofErr w:type="spellEnd"/>
      <w:r w:rsidRPr="00050088">
        <w:rPr>
          <w:rFonts w:ascii="Times New Roman" w:hAnsi="Times New Roman" w:cs="Times New Roman"/>
          <w:sz w:val="24"/>
          <w:szCs w:val="24"/>
        </w:rPr>
        <w:t xml:space="preserve"> for 50 </w:t>
      </w:r>
      <w:proofErr w:type="spellStart"/>
      <w:r w:rsidRPr="00050088">
        <w:rPr>
          <w:rFonts w:ascii="Times New Roman" w:hAnsi="Times New Roman" w:cs="Times New Roman"/>
          <w:sz w:val="24"/>
          <w:szCs w:val="24"/>
        </w:rPr>
        <w:t>epochs</w:t>
      </w:r>
      <w:proofErr w:type="spellEnd"/>
      <w:r w:rsidRPr="00050088">
        <w:rPr>
          <w:rFonts w:ascii="Times New Roman" w:hAnsi="Times New Roman" w:cs="Times New Roman"/>
          <w:sz w:val="24"/>
          <w:szCs w:val="24"/>
        </w:rPr>
        <w:t xml:space="preserve"> with a </w:t>
      </w:r>
      <w:proofErr w:type="spellStart"/>
      <w:r w:rsidRPr="00050088">
        <w:rPr>
          <w:rFonts w:ascii="Times New Roman" w:hAnsi="Times New Roman" w:cs="Times New Roman"/>
          <w:sz w:val="24"/>
          <w:szCs w:val="24"/>
        </w:rPr>
        <w:t>batch</w:t>
      </w:r>
      <w:proofErr w:type="spellEnd"/>
      <w:r w:rsidRPr="00050088">
        <w:rPr>
          <w:rFonts w:ascii="Times New Roman" w:hAnsi="Times New Roman" w:cs="Times New Roman"/>
          <w:sz w:val="24"/>
          <w:szCs w:val="24"/>
        </w:rPr>
        <w:t xml:space="preserve"> size of 32 and a learning rate of 0.001. </w:t>
      </w:r>
      <w:proofErr w:type="spellStart"/>
      <w:r w:rsidRPr="00050088">
        <w:rPr>
          <w:rFonts w:ascii="Times New Roman" w:hAnsi="Times New Roman" w:cs="Times New Roman"/>
          <w:sz w:val="24"/>
          <w:szCs w:val="24"/>
        </w:rPr>
        <w:t>Regularization</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techniques</w:t>
      </w:r>
      <w:proofErr w:type="spellEnd"/>
      <w:r w:rsidRPr="00050088">
        <w:rPr>
          <w:rFonts w:ascii="Times New Roman" w:hAnsi="Times New Roman" w:cs="Times New Roman"/>
          <w:sz w:val="24"/>
          <w:szCs w:val="24"/>
        </w:rPr>
        <w:t xml:space="preserve"> such as </w:t>
      </w:r>
      <w:proofErr w:type="spellStart"/>
      <w:r w:rsidRPr="00050088">
        <w:rPr>
          <w:rFonts w:ascii="Times New Roman" w:hAnsi="Times New Roman" w:cs="Times New Roman"/>
          <w:sz w:val="24"/>
          <w:szCs w:val="24"/>
        </w:rPr>
        <w:t>dropout</w:t>
      </w:r>
      <w:proofErr w:type="spellEnd"/>
      <w:r w:rsidRPr="00050088">
        <w:rPr>
          <w:rFonts w:ascii="Times New Roman" w:hAnsi="Times New Roman" w:cs="Times New Roman"/>
          <w:sz w:val="24"/>
          <w:szCs w:val="24"/>
        </w:rPr>
        <w:t xml:space="preserve"> (0.3) and early </w:t>
      </w:r>
      <w:proofErr w:type="spellStart"/>
      <w:r w:rsidRPr="00050088">
        <w:rPr>
          <w:rFonts w:ascii="Times New Roman" w:hAnsi="Times New Roman" w:cs="Times New Roman"/>
          <w:sz w:val="24"/>
          <w:szCs w:val="24"/>
        </w:rPr>
        <w:t>stopping</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were</w:t>
      </w:r>
      <w:proofErr w:type="spellEnd"/>
      <w:r w:rsidRPr="00050088">
        <w:rPr>
          <w:rFonts w:ascii="Times New Roman" w:hAnsi="Times New Roman" w:cs="Times New Roman"/>
          <w:sz w:val="24"/>
          <w:szCs w:val="24"/>
        </w:rPr>
        <w:t xml:space="preserve"> used to </w:t>
      </w:r>
      <w:proofErr w:type="spellStart"/>
      <w:r w:rsidRPr="00050088">
        <w:rPr>
          <w:rFonts w:ascii="Times New Roman" w:hAnsi="Times New Roman" w:cs="Times New Roman"/>
          <w:sz w:val="24"/>
          <w:szCs w:val="24"/>
        </w:rPr>
        <w:t>avoid</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overfitting</w:t>
      </w:r>
      <w:proofErr w:type="spellEnd"/>
      <w:r w:rsidRPr="00050088">
        <w:rPr>
          <w:rFonts w:ascii="Times New Roman" w:hAnsi="Times New Roman" w:cs="Times New Roman"/>
          <w:sz w:val="24"/>
          <w:szCs w:val="24"/>
        </w:rPr>
        <w:t>.</w:t>
      </w:r>
    </w:p>
    <w:p w14:paraId="498C8522" w14:textId="77777777" w:rsidR="00050088" w:rsidRPr="00050088" w:rsidRDefault="00050088" w:rsidP="00050088">
      <w:pPr>
        <w:spacing w:after="0" w:afterAutospacing="0" w:line="360" w:lineRule="auto"/>
        <w:ind w:firstLine="709"/>
        <w:rPr>
          <w:rFonts w:ascii="Times New Roman" w:hAnsi="Times New Roman" w:cs="Times New Roman"/>
          <w:sz w:val="24"/>
          <w:szCs w:val="24"/>
        </w:rPr>
      </w:pPr>
      <w:proofErr w:type="spellStart"/>
      <w:r w:rsidRPr="00050088">
        <w:rPr>
          <w:rFonts w:ascii="Times New Roman" w:hAnsi="Times New Roman" w:cs="Times New Roman"/>
          <w:sz w:val="24"/>
          <w:szCs w:val="24"/>
        </w:rPr>
        <w:t>Baseline</w:t>
      </w:r>
      <w:proofErr w:type="spellEnd"/>
      <w:r w:rsidRPr="00050088">
        <w:rPr>
          <w:rFonts w:ascii="Times New Roman" w:hAnsi="Times New Roman" w:cs="Times New Roman"/>
          <w:sz w:val="24"/>
          <w:szCs w:val="24"/>
        </w:rPr>
        <w:t xml:space="preserve"> models </w:t>
      </w:r>
      <w:proofErr w:type="spellStart"/>
      <w:r w:rsidRPr="00050088">
        <w:rPr>
          <w:rFonts w:ascii="Times New Roman" w:hAnsi="Times New Roman" w:cs="Times New Roman"/>
          <w:sz w:val="24"/>
          <w:szCs w:val="24"/>
        </w:rPr>
        <w:t>included</w:t>
      </w:r>
      <w:proofErr w:type="spellEnd"/>
      <w:r w:rsidRPr="00050088">
        <w:rPr>
          <w:rFonts w:ascii="Times New Roman" w:hAnsi="Times New Roman" w:cs="Times New Roman"/>
          <w:sz w:val="24"/>
          <w:szCs w:val="24"/>
        </w:rPr>
        <w:t>:</w:t>
      </w:r>
    </w:p>
    <w:p w14:paraId="2EDC4823" w14:textId="77777777" w:rsidR="00050088" w:rsidRPr="00050088" w:rsidRDefault="00050088" w:rsidP="00050088">
      <w:pPr>
        <w:pStyle w:val="ListeParagraf"/>
        <w:numPr>
          <w:ilvl w:val="0"/>
          <w:numId w:val="56"/>
        </w:numPr>
        <w:spacing w:after="0" w:afterAutospacing="0" w:line="360" w:lineRule="auto"/>
        <w:rPr>
          <w:rFonts w:ascii="Times New Roman" w:hAnsi="Times New Roman" w:cs="Times New Roman"/>
          <w:sz w:val="24"/>
          <w:szCs w:val="24"/>
        </w:rPr>
      </w:pPr>
      <w:proofErr w:type="spellStart"/>
      <w:r w:rsidRPr="00050088">
        <w:rPr>
          <w:rFonts w:ascii="Times New Roman" w:hAnsi="Times New Roman" w:cs="Times New Roman"/>
          <w:sz w:val="24"/>
          <w:szCs w:val="24"/>
        </w:rPr>
        <w:t>Naïve</w:t>
      </w:r>
      <w:proofErr w:type="spellEnd"/>
      <w:r w:rsidRPr="00050088">
        <w:rPr>
          <w:rFonts w:ascii="Times New Roman" w:hAnsi="Times New Roman" w:cs="Times New Roman"/>
          <w:sz w:val="24"/>
          <w:szCs w:val="24"/>
        </w:rPr>
        <w:t xml:space="preserve"> Random </w:t>
      </w:r>
      <w:proofErr w:type="spellStart"/>
      <w:r w:rsidRPr="00050088">
        <w:rPr>
          <w:rFonts w:ascii="Times New Roman" w:hAnsi="Times New Roman" w:cs="Times New Roman"/>
          <w:sz w:val="24"/>
          <w:szCs w:val="24"/>
        </w:rPr>
        <w:t>Walk</w:t>
      </w:r>
      <w:proofErr w:type="spellEnd"/>
      <w:r w:rsidRPr="00050088">
        <w:rPr>
          <w:rFonts w:ascii="Times New Roman" w:hAnsi="Times New Roman" w:cs="Times New Roman"/>
          <w:sz w:val="24"/>
          <w:szCs w:val="24"/>
        </w:rPr>
        <w:t xml:space="preserve"> (RW)</w:t>
      </w:r>
    </w:p>
    <w:p w14:paraId="53C837F0" w14:textId="77777777" w:rsidR="00050088" w:rsidRPr="00050088" w:rsidRDefault="00050088" w:rsidP="00050088">
      <w:pPr>
        <w:pStyle w:val="ListeParagraf"/>
        <w:numPr>
          <w:ilvl w:val="0"/>
          <w:numId w:val="56"/>
        </w:numPr>
        <w:spacing w:after="0" w:afterAutospacing="0" w:line="360" w:lineRule="auto"/>
        <w:rPr>
          <w:rFonts w:ascii="Times New Roman" w:hAnsi="Times New Roman" w:cs="Times New Roman"/>
          <w:sz w:val="24"/>
          <w:szCs w:val="24"/>
        </w:rPr>
      </w:pPr>
      <w:r w:rsidRPr="00050088">
        <w:rPr>
          <w:rFonts w:ascii="Times New Roman" w:hAnsi="Times New Roman" w:cs="Times New Roman"/>
          <w:sz w:val="24"/>
          <w:szCs w:val="24"/>
        </w:rPr>
        <w:t>ARIMA (Auto-</w:t>
      </w:r>
      <w:proofErr w:type="spellStart"/>
      <w:r w:rsidRPr="00050088">
        <w:rPr>
          <w:rFonts w:ascii="Times New Roman" w:hAnsi="Times New Roman" w:cs="Times New Roman"/>
          <w:sz w:val="24"/>
          <w:szCs w:val="24"/>
        </w:rPr>
        <w:t>Regressive</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Integrated</w:t>
      </w:r>
      <w:proofErr w:type="spellEnd"/>
      <w:r w:rsidRPr="00050088">
        <w:rPr>
          <w:rFonts w:ascii="Times New Roman" w:hAnsi="Times New Roman" w:cs="Times New Roman"/>
          <w:sz w:val="24"/>
          <w:szCs w:val="24"/>
        </w:rPr>
        <w:t xml:space="preserve"> Moving Average)</w:t>
      </w:r>
    </w:p>
    <w:p w14:paraId="4316C821" w14:textId="77777777" w:rsidR="00050088" w:rsidRPr="00050088" w:rsidRDefault="00050088" w:rsidP="00050088">
      <w:pPr>
        <w:pStyle w:val="ListeParagraf"/>
        <w:numPr>
          <w:ilvl w:val="0"/>
          <w:numId w:val="56"/>
        </w:numPr>
        <w:spacing w:after="0" w:afterAutospacing="0" w:line="360" w:lineRule="auto"/>
        <w:rPr>
          <w:rFonts w:ascii="Times New Roman" w:hAnsi="Times New Roman" w:cs="Times New Roman"/>
          <w:sz w:val="24"/>
          <w:szCs w:val="24"/>
        </w:rPr>
      </w:pPr>
      <w:r w:rsidRPr="00050088">
        <w:rPr>
          <w:rFonts w:ascii="Times New Roman" w:hAnsi="Times New Roman" w:cs="Times New Roman"/>
          <w:sz w:val="24"/>
          <w:szCs w:val="24"/>
        </w:rPr>
        <w:t>Linear Regression (LR)</w:t>
      </w:r>
    </w:p>
    <w:p w14:paraId="38959328" w14:textId="77777777" w:rsidR="00050088" w:rsidRDefault="00050088" w:rsidP="00050088">
      <w:pPr>
        <w:pStyle w:val="ListeParagraf"/>
        <w:numPr>
          <w:ilvl w:val="0"/>
          <w:numId w:val="56"/>
        </w:numPr>
        <w:spacing w:after="0" w:afterAutospacing="0" w:line="360" w:lineRule="auto"/>
        <w:rPr>
          <w:rFonts w:ascii="Times New Roman" w:hAnsi="Times New Roman" w:cs="Times New Roman"/>
          <w:sz w:val="24"/>
          <w:szCs w:val="24"/>
        </w:rPr>
      </w:pPr>
      <w:proofErr w:type="spellStart"/>
      <w:r w:rsidRPr="00050088">
        <w:rPr>
          <w:rFonts w:ascii="Times New Roman" w:hAnsi="Times New Roman" w:cs="Times New Roman"/>
          <w:sz w:val="24"/>
          <w:szCs w:val="24"/>
        </w:rPr>
        <w:t>XGBoost</w:t>
      </w:r>
      <w:proofErr w:type="spellEnd"/>
      <w:r w:rsidRPr="00050088">
        <w:rPr>
          <w:rFonts w:ascii="Times New Roman" w:hAnsi="Times New Roman" w:cs="Times New Roman"/>
          <w:sz w:val="24"/>
          <w:szCs w:val="24"/>
        </w:rPr>
        <w:t xml:space="preserve"> </w:t>
      </w:r>
      <w:proofErr w:type="spellStart"/>
      <w:r w:rsidRPr="00050088">
        <w:rPr>
          <w:rFonts w:ascii="Times New Roman" w:hAnsi="Times New Roman" w:cs="Times New Roman"/>
          <w:sz w:val="24"/>
          <w:szCs w:val="24"/>
        </w:rPr>
        <w:t>Regressor</w:t>
      </w:r>
      <w:proofErr w:type="spellEnd"/>
    </w:p>
    <w:p w14:paraId="5C0880F0" w14:textId="2E63753E" w:rsidR="00050088" w:rsidRDefault="00050088" w:rsidP="00050088">
      <w:pPr>
        <w:spacing w:after="0" w:afterAutospacing="0" w:line="360" w:lineRule="auto"/>
        <w:ind w:firstLine="709"/>
        <w:rPr>
          <w:rFonts w:ascii="Times New Roman" w:hAnsi="Times New Roman" w:cs="Times New Roman"/>
          <w:sz w:val="24"/>
          <w:szCs w:val="24"/>
        </w:rPr>
      </w:pPr>
      <w:r w:rsidRPr="00050088">
        <w:rPr>
          <w:rFonts w:ascii="Times New Roman" w:hAnsi="Times New Roman" w:cs="Times New Roman"/>
          <w:sz w:val="24"/>
          <w:szCs w:val="24"/>
        </w:rPr>
        <w:lastRenderedPageBreak/>
        <w:t xml:space="preserve">These models represent a </w:t>
      </w:r>
      <w:proofErr w:type="spellStart"/>
      <w:r w:rsidRPr="00050088">
        <w:rPr>
          <w:rFonts w:ascii="Times New Roman" w:hAnsi="Times New Roman" w:cs="Times New Roman"/>
          <w:sz w:val="24"/>
          <w:szCs w:val="24"/>
        </w:rPr>
        <w:t>progression</w:t>
      </w:r>
      <w:proofErr w:type="spellEnd"/>
      <w:r w:rsidRPr="00050088">
        <w:rPr>
          <w:rFonts w:ascii="Times New Roman" w:hAnsi="Times New Roman" w:cs="Times New Roman"/>
          <w:sz w:val="24"/>
          <w:szCs w:val="24"/>
        </w:rPr>
        <w:t xml:space="preserve"> from classical statistical methods to modern </w:t>
      </w:r>
      <w:proofErr w:type="spellStart"/>
      <w:r w:rsidRPr="00050088">
        <w:rPr>
          <w:rFonts w:ascii="Times New Roman" w:hAnsi="Times New Roman" w:cs="Times New Roman"/>
          <w:sz w:val="24"/>
          <w:szCs w:val="24"/>
        </w:rPr>
        <w:t>machine</w:t>
      </w:r>
      <w:proofErr w:type="spellEnd"/>
      <w:r w:rsidRPr="00050088">
        <w:rPr>
          <w:rFonts w:ascii="Times New Roman" w:hAnsi="Times New Roman" w:cs="Times New Roman"/>
          <w:sz w:val="24"/>
          <w:szCs w:val="24"/>
        </w:rPr>
        <w:t xml:space="preserve"> learning </w:t>
      </w:r>
      <w:proofErr w:type="spellStart"/>
      <w:r w:rsidRPr="00050088">
        <w:rPr>
          <w:rFonts w:ascii="Times New Roman" w:hAnsi="Times New Roman" w:cs="Times New Roman"/>
          <w:sz w:val="24"/>
          <w:szCs w:val="24"/>
        </w:rPr>
        <w:t>baselines</w:t>
      </w:r>
      <w:proofErr w:type="spellEnd"/>
      <w:r w:rsidRPr="00050088">
        <w:rPr>
          <w:rFonts w:ascii="Times New Roman" w:hAnsi="Times New Roman" w:cs="Times New Roman"/>
          <w:sz w:val="24"/>
          <w:szCs w:val="24"/>
        </w:rPr>
        <w:t>.</w:t>
      </w:r>
    </w:p>
    <w:p w14:paraId="708F8774" w14:textId="1BE23683" w:rsidR="00050088" w:rsidRPr="00C0194F" w:rsidRDefault="00050088" w:rsidP="00555A5B">
      <w:pPr>
        <w:pStyle w:val="Balk2"/>
      </w:pPr>
      <w:r w:rsidRPr="00C0194F">
        <w:t xml:space="preserve">Comparison with </w:t>
      </w:r>
      <w:proofErr w:type="spellStart"/>
      <w:r w:rsidRPr="00C0194F">
        <w:t>Baseline</w:t>
      </w:r>
      <w:proofErr w:type="spellEnd"/>
      <w:r w:rsidRPr="00C0194F">
        <w:t xml:space="preserve"> Models</w:t>
      </w:r>
    </w:p>
    <w:p w14:paraId="14CFAC7F" w14:textId="259D16AA" w:rsidR="00BB2836" w:rsidRDefault="00951181" w:rsidP="00050088">
      <w:pPr>
        <w:spacing w:after="0" w:afterAutospacing="0" w:line="360" w:lineRule="auto"/>
        <w:ind w:firstLine="709"/>
        <w:rPr>
          <w:rFonts w:ascii="Times New Roman" w:hAnsi="Times New Roman" w:cs="Times New Roman"/>
          <w:sz w:val="24"/>
          <w:szCs w:val="24"/>
        </w:rPr>
      </w:pPr>
      <w:r w:rsidRPr="00951181">
        <w:rPr>
          <w:rFonts w:ascii="Times New Roman" w:hAnsi="Times New Roman" w:cs="Times New Roman"/>
          <w:sz w:val="24"/>
          <w:szCs w:val="24"/>
        </w:rPr>
        <w:t xml:space="preserve">To </w:t>
      </w:r>
      <w:proofErr w:type="spellStart"/>
      <w:r w:rsidRPr="00951181">
        <w:rPr>
          <w:rFonts w:ascii="Times New Roman" w:hAnsi="Times New Roman" w:cs="Times New Roman"/>
          <w:sz w:val="24"/>
          <w:szCs w:val="24"/>
        </w:rPr>
        <w:t>validate</w:t>
      </w:r>
      <w:proofErr w:type="spellEnd"/>
      <w:r w:rsidRPr="00951181">
        <w:rPr>
          <w:rFonts w:ascii="Times New Roman" w:hAnsi="Times New Roman" w:cs="Times New Roman"/>
          <w:sz w:val="24"/>
          <w:szCs w:val="24"/>
        </w:rPr>
        <w:t xml:space="preserve"> the advantage of the </w:t>
      </w:r>
      <w:proofErr w:type="spellStart"/>
      <w:r w:rsidRPr="00951181">
        <w:rPr>
          <w:rFonts w:ascii="Times New Roman" w:hAnsi="Times New Roman" w:cs="Times New Roman"/>
          <w:sz w:val="24"/>
          <w:szCs w:val="24"/>
        </w:rPr>
        <w:t>proposed</w:t>
      </w:r>
      <w:proofErr w:type="spellEnd"/>
      <w:r w:rsidRPr="00951181">
        <w:rPr>
          <w:rFonts w:ascii="Times New Roman" w:hAnsi="Times New Roman" w:cs="Times New Roman"/>
          <w:sz w:val="24"/>
          <w:szCs w:val="24"/>
        </w:rPr>
        <w:t xml:space="preserve"> platform, the LSTM-</w:t>
      </w:r>
      <w:proofErr w:type="spellStart"/>
      <w:r w:rsidRPr="00951181">
        <w:rPr>
          <w:rFonts w:ascii="Times New Roman" w:hAnsi="Times New Roman" w:cs="Times New Roman"/>
          <w:sz w:val="24"/>
          <w:szCs w:val="24"/>
        </w:rPr>
        <w:t>Attention</w:t>
      </w:r>
      <w:proofErr w:type="spellEnd"/>
      <w:r w:rsidRPr="00951181">
        <w:rPr>
          <w:rFonts w:ascii="Times New Roman" w:hAnsi="Times New Roman" w:cs="Times New Roman"/>
          <w:sz w:val="24"/>
          <w:szCs w:val="24"/>
        </w:rPr>
        <w:t xml:space="preserve"> model </w:t>
      </w:r>
      <w:proofErr w:type="spellStart"/>
      <w:r w:rsidRPr="00951181">
        <w:rPr>
          <w:rFonts w:ascii="Times New Roman" w:hAnsi="Times New Roman" w:cs="Times New Roman"/>
          <w:sz w:val="24"/>
          <w:szCs w:val="24"/>
        </w:rPr>
        <w:t>was</w:t>
      </w:r>
      <w:proofErr w:type="spellEnd"/>
      <w:r w:rsidRPr="00951181">
        <w:rPr>
          <w:rFonts w:ascii="Times New Roman" w:hAnsi="Times New Roman" w:cs="Times New Roman"/>
          <w:sz w:val="24"/>
          <w:szCs w:val="24"/>
        </w:rPr>
        <w:t xml:space="preserve"> </w:t>
      </w:r>
      <w:proofErr w:type="spellStart"/>
      <w:r w:rsidRPr="00951181">
        <w:rPr>
          <w:rFonts w:ascii="Times New Roman" w:hAnsi="Times New Roman" w:cs="Times New Roman"/>
          <w:sz w:val="24"/>
          <w:szCs w:val="24"/>
        </w:rPr>
        <w:t>compared</w:t>
      </w:r>
      <w:proofErr w:type="spellEnd"/>
      <w:r w:rsidRPr="00951181">
        <w:rPr>
          <w:rFonts w:ascii="Times New Roman" w:hAnsi="Times New Roman" w:cs="Times New Roman"/>
          <w:sz w:val="24"/>
          <w:szCs w:val="24"/>
        </w:rPr>
        <w:t xml:space="preserve"> </w:t>
      </w:r>
      <w:proofErr w:type="spellStart"/>
      <w:r w:rsidRPr="00951181">
        <w:rPr>
          <w:rFonts w:ascii="Times New Roman" w:hAnsi="Times New Roman" w:cs="Times New Roman"/>
          <w:sz w:val="24"/>
          <w:szCs w:val="24"/>
        </w:rPr>
        <w:t>against</w:t>
      </w:r>
      <w:proofErr w:type="spellEnd"/>
      <w:r w:rsidRPr="00951181">
        <w:rPr>
          <w:rFonts w:ascii="Times New Roman" w:hAnsi="Times New Roman" w:cs="Times New Roman"/>
          <w:sz w:val="24"/>
          <w:szCs w:val="24"/>
        </w:rPr>
        <w:t xml:space="preserve"> all </w:t>
      </w:r>
      <w:proofErr w:type="spellStart"/>
      <w:r w:rsidRPr="00951181">
        <w:rPr>
          <w:rFonts w:ascii="Times New Roman" w:hAnsi="Times New Roman" w:cs="Times New Roman"/>
          <w:sz w:val="24"/>
          <w:szCs w:val="24"/>
        </w:rPr>
        <w:t>baselines</w:t>
      </w:r>
      <w:proofErr w:type="spellEnd"/>
      <w:r w:rsidRPr="00951181">
        <w:rPr>
          <w:rFonts w:ascii="Times New Roman" w:hAnsi="Times New Roman" w:cs="Times New Roman"/>
          <w:sz w:val="24"/>
          <w:szCs w:val="24"/>
        </w:rPr>
        <w:t xml:space="preserve"> on the same test period (</w:t>
      </w:r>
      <w:proofErr w:type="spellStart"/>
      <w:r w:rsidRPr="00951181">
        <w:rPr>
          <w:rFonts w:ascii="Times New Roman" w:hAnsi="Times New Roman" w:cs="Times New Roman"/>
          <w:sz w:val="24"/>
          <w:szCs w:val="24"/>
        </w:rPr>
        <w:t>January</w:t>
      </w:r>
      <w:proofErr w:type="spellEnd"/>
      <w:r w:rsidRPr="00951181">
        <w:rPr>
          <w:rFonts w:ascii="Times New Roman" w:hAnsi="Times New Roman" w:cs="Times New Roman"/>
          <w:sz w:val="24"/>
          <w:szCs w:val="24"/>
        </w:rPr>
        <w:t xml:space="preserve"> 202</w:t>
      </w:r>
      <w:r>
        <w:rPr>
          <w:rFonts w:ascii="Times New Roman" w:hAnsi="Times New Roman" w:cs="Times New Roman"/>
          <w:sz w:val="24"/>
          <w:szCs w:val="24"/>
        </w:rPr>
        <w:t>5</w:t>
      </w:r>
      <w:r w:rsidRPr="00951181">
        <w:rPr>
          <w:rFonts w:ascii="Times New Roman" w:hAnsi="Times New Roman" w:cs="Times New Roman"/>
          <w:sz w:val="24"/>
          <w:szCs w:val="24"/>
        </w:rPr>
        <w:t xml:space="preserve"> – </w:t>
      </w:r>
      <w:proofErr w:type="spellStart"/>
      <w:r w:rsidR="00303C5A">
        <w:rPr>
          <w:rFonts w:ascii="Times New Roman" w:hAnsi="Times New Roman" w:cs="Times New Roman"/>
          <w:sz w:val="24"/>
          <w:szCs w:val="24"/>
        </w:rPr>
        <w:t>September</w:t>
      </w:r>
      <w:proofErr w:type="spellEnd"/>
      <w:r w:rsidRPr="00951181">
        <w:rPr>
          <w:rFonts w:ascii="Times New Roman" w:hAnsi="Times New Roman" w:cs="Times New Roman"/>
          <w:sz w:val="24"/>
          <w:szCs w:val="24"/>
        </w:rPr>
        <w:t xml:space="preserve"> 202</w:t>
      </w:r>
      <w:r>
        <w:rPr>
          <w:rFonts w:ascii="Times New Roman" w:hAnsi="Times New Roman" w:cs="Times New Roman"/>
          <w:sz w:val="24"/>
          <w:szCs w:val="24"/>
        </w:rPr>
        <w:t>5</w:t>
      </w:r>
      <w:r w:rsidRPr="00951181">
        <w:rPr>
          <w:rFonts w:ascii="Times New Roman" w:hAnsi="Times New Roman" w:cs="Times New Roman"/>
          <w:sz w:val="24"/>
          <w:szCs w:val="24"/>
        </w:rPr>
        <w:t>).</w:t>
      </w:r>
      <w:r w:rsidRPr="00951181">
        <w:rPr>
          <w:rFonts w:ascii="Times New Roman" w:hAnsi="Times New Roman" w:cs="Times New Roman"/>
          <w:sz w:val="24"/>
          <w:szCs w:val="24"/>
        </w:rPr>
        <w:br/>
        <w:t xml:space="preserve">The results are </w:t>
      </w:r>
      <w:proofErr w:type="spellStart"/>
      <w:r w:rsidRPr="00951181">
        <w:rPr>
          <w:rFonts w:ascii="Times New Roman" w:hAnsi="Times New Roman" w:cs="Times New Roman"/>
          <w:sz w:val="24"/>
          <w:szCs w:val="24"/>
        </w:rPr>
        <w:t>summarized</w:t>
      </w:r>
      <w:proofErr w:type="spellEnd"/>
      <w:r w:rsidRPr="00951181">
        <w:rPr>
          <w:rFonts w:ascii="Times New Roman" w:hAnsi="Times New Roman" w:cs="Times New Roman"/>
          <w:sz w:val="24"/>
          <w:szCs w:val="24"/>
        </w:rPr>
        <w:t xml:space="preserve"> in </w:t>
      </w:r>
      <w:r w:rsidRPr="00951181">
        <w:rPr>
          <w:rFonts w:ascii="Times New Roman" w:hAnsi="Times New Roman" w:cs="Times New Roman"/>
          <w:b/>
          <w:bCs/>
          <w:sz w:val="24"/>
          <w:szCs w:val="24"/>
        </w:rPr>
        <w:t>Table 2</w:t>
      </w:r>
      <w:r w:rsidRPr="00951181">
        <w:rPr>
          <w:rFonts w:ascii="Times New Roman" w:hAnsi="Times New Roman" w:cs="Times New Roman"/>
          <w:sz w:val="24"/>
          <w:szCs w:val="24"/>
        </w:rPr>
        <w:t xml:space="preserve">, which </w:t>
      </w:r>
      <w:proofErr w:type="spellStart"/>
      <w:r w:rsidRPr="00951181">
        <w:rPr>
          <w:rFonts w:ascii="Times New Roman" w:hAnsi="Times New Roman" w:cs="Times New Roman"/>
          <w:sz w:val="24"/>
          <w:szCs w:val="24"/>
        </w:rPr>
        <w:t>presents</w:t>
      </w:r>
      <w:proofErr w:type="spellEnd"/>
      <w:r w:rsidRPr="00951181">
        <w:rPr>
          <w:rFonts w:ascii="Times New Roman" w:hAnsi="Times New Roman" w:cs="Times New Roman"/>
          <w:sz w:val="24"/>
          <w:szCs w:val="24"/>
        </w:rPr>
        <w:t xml:space="preserve"> both </w:t>
      </w:r>
      <w:proofErr w:type="spellStart"/>
      <w:r w:rsidRPr="00951181">
        <w:rPr>
          <w:rFonts w:ascii="Times New Roman" w:hAnsi="Times New Roman" w:cs="Times New Roman"/>
          <w:sz w:val="24"/>
          <w:szCs w:val="24"/>
        </w:rPr>
        <w:t>error</w:t>
      </w:r>
      <w:proofErr w:type="spellEnd"/>
      <w:r w:rsidRPr="00951181">
        <w:rPr>
          <w:rFonts w:ascii="Times New Roman" w:hAnsi="Times New Roman" w:cs="Times New Roman"/>
          <w:sz w:val="24"/>
          <w:szCs w:val="24"/>
        </w:rPr>
        <w:t xml:space="preserve">-based and economic performance </w:t>
      </w:r>
      <w:proofErr w:type="spellStart"/>
      <w:r w:rsidRPr="00951181">
        <w:rPr>
          <w:rFonts w:ascii="Times New Roman" w:hAnsi="Times New Roman" w:cs="Times New Roman"/>
          <w:sz w:val="24"/>
          <w:szCs w:val="24"/>
        </w:rPr>
        <w:t>metrics</w:t>
      </w:r>
      <w:proofErr w:type="spellEnd"/>
      <w:r w:rsidRPr="00951181">
        <w:rPr>
          <w:rFonts w:ascii="Times New Roman" w:hAnsi="Times New Roman" w:cs="Times New Roman"/>
          <w:sz w:val="24"/>
          <w:szCs w:val="24"/>
        </w:rPr>
        <w:t>.</w:t>
      </w:r>
    </w:p>
    <w:p w14:paraId="0CBC1301" w14:textId="3BBD556E" w:rsidR="00A77F27" w:rsidRDefault="00A77F27" w:rsidP="00A77F27">
      <w:pPr>
        <w:spacing w:after="0"/>
        <w:rPr>
          <w:rFonts w:ascii="Times New Roman" w:hAnsi="Times New Roman" w:cs="Times New Roman"/>
          <w:bCs/>
          <w:color w:val="000000"/>
          <w:sz w:val="24"/>
          <w:szCs w:val="24"/>
        </w:rPr>
      </w:pPr>
      <w:r w:rsidRPr="000E4699">
        <w:rPr>
          <w:rFonts w:ascii="Times New Roman" w:hAnsi="Times New Roman" w:cs="Times New Roman"/>
          <w:b/>
          <w:color w:val="000000"/>
          <w:sz w:val="24"/>
          <w:szCs w:val="24"/>
        </w:rPr>
        <w:t>Tabl</w:t>
      </w:r>
      <w:r>
        <w:rPr>
          <w:rFonts w:ascii="Times New Roman" w:hAnsi="Times New Roman" w:cs="Times New Roman"/>
          <w:b/>
          <w:color w:val="000000"/>
          <w:sz w:val="24"/>
          <w:szCs w:val="24"/>
        </w:rPr>
        <w:t>e</w:t>
      </w:r>
      <w:r w:rsidRPr="000E469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2</w:t>
      </w:r>
      <w:r w:rsidRPr="000E4699">
        <w:rPr>
          <w:rFonts w:ascii="Times New Roman" w:hAnsi="Times New Roman" w:cs="Times New Roman"/>
          <w:b/>
          <w:color w:val="000000"/>
          <w:sz w:val="24"/>
          <w:szCs w:val="24"/>
        </w:rPr>
        <w:t xml:space="preserve">. </w:t>
      </w:r>
      <w:r>
        <w:rPr>
          <w:rFonts w:ascii="Times New Roman" w:hAnsi="Times New Roman" w:cs="Times New Roman"/>
          <w:bCs/>
          <w:color w:val="000000"/>
          <w:sz w:val="24"/>
          <w:szCs w:val="24"/>
        </w:rPr>
        <w:t xml:space="preserve">Comparison of AI Models for Financial </w:t>
      </w:r>
      <w:proofErr w:type="spellStart"/>
      <w:r>
        <w:rPr>
          <w:rFonts w:ascii="Times New Roman" w:hAnsi="Times New Roman" w:cs="Times New Roman"/>
          <w:bCs/>
          <w:color w:val="000000"/>
          <w:sz w:val="24"/>
          <w:szCs w:val="24"/>
        </w:rPr>
        <w:t>Forecasting</w:t>
      </w:r>
      <w:proofErr w:type="spellEnd"/>
      <w:r>
        <w:rPr>
          <w:rFonts w:ascii="Times New Roman" w:hAnsi="Times New Roman" w:cs="Times New Roman"/>
          <w:bCs/>
          <w:color w:val="000000"/>
          <w:sz w:val="24"/>
          <w:szCs w:val="24"/>
        </w:rPr>
        <w:t xml:space="preserve"> </w:t>
      </w:r>
      <w:r w:rsidRPr="00232706">
        <w:rPr>
          <w:rFonts w:ascii="Times New Roman" w:hAnsi="Times New Roman" w:cs="Times New Roman"/>
          <w:bCs/>
          <w:color w:val="000000"/>
          <w:sz w:val="24"/>
          <w:szCs w:val="24"/>
        </w:rPr>
        <w:t xml:space="preserve"> </w:t>
      </w:r>
    </w:p>
    <w:tbl>
      <w:tblPr>
        <w:tblStyle w:val="TabloKlavuzu"/>
        <w:tblW w:w="8956" w:type="dxa"/>
        <w:tblLook w:val="04A0" w:firstRow="1" w:lastRow="0" w:firstColumn="1" w:lastColumn="0" w:noHBand="0" w:noVBand="1"/>
      </w:tblPr>
      <w:tblGrid>
        <w:gridCol w:w="2122"/>
        <w:gridCol w:w="730"/>
        <w:gridCol w:w="1417"/>
        <w:gridCol w:w="1276"/>
        <w:gridCol w:w="1267"/>
        <w:gridCol w:w="889"/>
        <w:gridCol w:w="1255"/>
      </w:tblGrid>
      <w:tr w:rsidR="00101EC3" w:rsidRPr="0034244F" w14:paraId="4D574871" w14:textId="3B3C7040" w:rsidTr="00101EC3">
        <w:trPr>
          <w:trHeight w:val="648"/>
        </w:trPr>
        <w:tc>
          <w:tcPr>
            <w:tcW w:w="2122" w:type="dxa"/>
            <w:noWrap/>
            <w:vAlign w:val="center"/>
          </w:tcPr>
          <w:p w14:paraId="2631CC61" w14:textId="4E1FAA7A" w:rsidR="00101EC3" w:rsidRPr="0034244F" w:rsidRDefault="00101EC3" w:rsidP="0082600F">
            <w:pPr>
              <w:spacing w:after="0" w:afterAutospacing="0"/>
              <w:jc w:val="center"/>
              <w:rPr>
                <w:rFonts w:asciiTheme="majorBidi" w:eastAsia="Times New Roman" w:hAnsiTheme="majorBidi" w:cstheme="majorBidi"/>
                <w:b/>
                <w:bCs/>
                <w:lang w:bidi="bn-IN"/>
              </w:rPr>
            </w:pPr>
            <w:r>
              <w:rPr>
                <w:rFonts w:asciiTheme="majorBidi" w:eastAsia="Times New Roman" w:hAnsiTheme="majorBidi" w:cstheme="majorBidi"/>
                <w:b/>
                <w:bCs/>
                <w:lang w:bidi="bn-IN"/>
              </w:rPr>
              <w:t>Model</w:t>
            </w:r>
          </w:p>
        </w:tc>
        <w:tc>
          <w:tcPr>
            <w:tcW w:w="730" w:type="dxa"/>
            <w:vAlign w:val="center"/>
          </w:tcPr>
          <w:p w14:paraId="5F7A75DC" w14:textId="6BB8E811" w:rsidR="00101EC3" w:rsidRPr="0034244F" w:rsidRDefault="00101EC3" w:rsidP="0082600F">
            <w:pPr>
              <w:spacing w:after="0" w:afterAutospacing="0"/>
              <w:jc w:val="center"/>
              <w:rPr>
                <w:rFonts w:asciiTheme="majorBidi" w:eastAsia="Times New Roman" w:hAnsiTheme="majorBidi" w:cstheme="majorBidi"/>
                <w:b/>
                <w:bCs/>
                <w:lang w:bidi="bn-IN"/>
              </w:rPr>
            </w:pPr>
            <w:r>
              <w:rPr>
                <w:rFonts w:asciiTheme="majorBidi" w:eastAsia="Times New Roman" w:hAnsiTheme="majorBidi" w:cstheme="majorBidi"/>
                <w:b/>
                <w:bCs/>
                <w:lang w:bidi="bn-IN"/>
              </w:rPr>
              <w:t>MAE</w:t>
            </w:r>
          </w:p>
        </w:tc>
        <w:tc>
          <w:tcPr>
            <w:tcW w:w="1417" w:type="dxa"/>
            <w:noWrap/>
            <w:vAlign w:val="center"/>
          </w:tcPr>
          <w:p w14:paraId="74EB3706" w14:textId="415AB42C" w:rsidR="00101EC3" w:rsidRPr="0034244F" w:rsidRDefault="00101EC3" w:rsidP="0082600F">
            <w:pPr>
              <w:spacing w:after="0" w:afterAutospacing="0"/>
              <w:jc w:val="center"/>
              <w:rPr>
                <w:rFonts w:asciiTheme="majorBidi" w:eastAsia="Times New Roman" w:hAnsiTheme="majorBidi" w:cstheme="majorBidi"/>
                <w:b/>
                <w:bCs/>
                <w:lang w:bidi="bn-IN"/>
              </w:rPr>
            </w:pPr>
            <w:r>
              <w:rPr>
                <w:rFonts w:asciiTheme="majorBidi" w:eastAsia="Times New Roman" w:hAnsiTheme="majorBidi" w:cstheme="majorBidi"/>
                <w:b/>
                <w:bCs/>
                <w:lang w:bidi="bn-IN"/>
              </w:rPr>
              <w:t>RMSE</w:t>
            </w:r>
          </w:p>
        </w:tc>
        <w:tc>
          <w:tcPr>
            <w:tcW w:w="1276" w:type="dxa"/>
            <w:noWrap/>
            <w:vAlign w:val="center"/>
          </w:tcPr>
          <w:p w14:paraId="3E1BD8C1" w14:textId="4A85D674" w:rsidR="00101EC3" w:rsidRPr="0034244F" w:rsidRDefault="00101EC3" w:rsidP="0082600F">
            <w:pPr>
              <w:spacing w:after="0" w:afterAutospacing="0"/>
              <w:jc w:val="center"/>
              <w:rPr>
                <w:rFonts w:asciiTheme="majorBidi" w:eastAsia="Times New Roman" w:hAnsiTheme="majorBidi" w:cstheme="majorBidi"/>
                <w:b/>
                <w:bCs/>
                <w:lang w:bidi="bn-IN"/>
              </w:rPr>
            </w:pPr>
            <w:proofErr w:type="gramStart"/>
            <w:r>
              <w:rPr>
                <w:rFonts w:asciiTheme="majorBidi" w:eastAsia="Times New Roman" w:hAnsiTheme="majorBidi" w:cstheme="majorBidi"/>
                <w:b/>
                <w:bCs/>
                <w:lang w:bidi="bn-IN"/>
              </w:rPr>
              <w:t>MAPE(</w:t>
            </w:r>
            <w:proofErr w:type="gramEnd"/>
            <w:r>
              <w:rPr>
                <w:rFonts w:asciiTheme="majorBidi" w:eastAsia="Times New Roman" w:hAnsiTheme="majorBidi" w:cstheme="majorBidi"/>
                <w:b/>
                <w:bCs/>
                <w:lang w:bidi="bn-IN"/>
              </w:rPr>
              <w:t>%)</w:t>
            </w:r>
          </w:p>
        </w:tc>
        <w:tc>
          <w:tcPr>
            <w:tcW w:w="1267" w:type="dxa"/>
          </w:tcPr>
          <w:p w14:paraId="7DE75050" w14:textId="0CA75BF9" w:rsidR="00101EC3" w:rsidRDefault="00101EC3" w:rsidP="0082600F">
            <w:pPr>
              <w:spacing w:after="0" w:afterAutospacing="0"/>
              <w:jc w:val="center"/>
              <w:rPr>
                <w:rFonts w:asciiTheme="majorBidi" w:eastAsia="Times New Roman" w:hAnsiTheme="majorBidi" w:cstheme="majorBidi"/>
                <w:b/>
                <w:bCs/>
                <w:lang w:bidi="bn-IN"/>
              </w:rPr>
            </w:pPr>
            <w:proofErr w:type="spellStart"/>
            <w:r>
              <w:rPr>
                <w:rFonts w:asciiTheme="majorBidi" w:eastAsia="Times New Roman" w:hAnsiTheme="majorBidi" w:cstheme="majorBidi"/>
                <w:b/>
                <w:bCs/>
                <w:lang w:bidi="bn-IN"/>
              </w:rPr>
              <w:t>Directional</w:t>
            </w:r>
            <w:proofErr w:type="spellEnd"/>
            <w:r>
              <w:rPr>
                <w:rFonts w:asciiTheme="majorBidi" w:eastAsia="Times New Roman" w:hAnsiTheme="majorBidi" w:cstheme="majorBidi"/>
                <w:b/>
                <w:bCs/>
                <w:lang w:bidi="bn-IN"/>
              </w:rPr>
              <w:t xml:space="preserve"> Accuracy (%)</w:t>
            </w:r>
          </w:p>
        </w:tc>
        <w:tc>
          <w:tcPr>
            <w:tcW w:w="889" w:type="dxa"/>
          </w:tcPr>
          <w:p w14:paraId="61660D11" w14:textId="71B5809F" w:rsidR="00101EC3" w:rsidRDefault="00101EC3" w:rsidP="0082600F">
            <w:pPr>
              <w:spacing w:after="0" w:afterAutospacing="0"/>
              <w:jc w:val="center"/>
              <w:rPr>
                <w:rFonts w:asciiTheme="majorBidi" w:eastAsia="Times New Roman" w:hAnsiTheme="majorBidi" w:cstheme="majorBidi"/>
                <w:b/>
                <w:bCs/>
                <w:lang w:bidi="bn-IN"/>
              </w:rPr>
            </w:pPr>
            <w:proofErr w:type="spellStart"/>
            <w:r>
              <w:rPr>
                <w:rFonts w:asciiTheme="majorBidi" w:eastAsia="Times New Roman" w:hAnsiTheme="majorBidi" w:cstheme="majorBidi"/>
                <w:b/>
                <w:bCs/>
                <w:lang w:bidi="bn-IN"/>
              </w:rPr>
              <w:t>Sharpe</w:t>
            </w:r>
            <w:proofErr w:type="spellEnd"/>
            <w:r>
              <w:rPr>
                <w:rFonts w:asciiTheme="majorBidi" w:eastAsia="Times New Roman" w:hAnsiTheme="majorBidi" w:cstheme="majorBidi"/>
                <w:b/>
                <w:bCs/>
                <w:lang w:bidi="bn-IN"/>
              </w:rPr>
              <w:t xml:space="preserve"> </w:t>
            </w:r>
            <w:proofErr w:type="spellStart"/>
            <w:r>
              <w:rPr>
                <w:rFonts w:asciiTheme="majorBidi" w:eastAsia="Times New Roman" w:hAnsiTheme="majorBidi" w:cstheme="majorBidi"/>
                <w:b/>
                <w:bCs/>
                <w:lang w:bidi="bn-IN"/>
              </w:rPr>
              <w:t>Ratio</w:t>
            </w:r>
            <w:proofErr w:type="spellEnd"/>
          </w:p>
        </w:tc>
        <w:tc>
          <w:tcPr>
            <w:tcW w:w="1255" w:type="dxa"/>
          </w:tcPr>
          <w:p w14:paraId="18AB0837" w14:textId="7F49E480" w:rsidR="00101EC3" w:rsidRDefault="00101EC3" w:rsidP="0082600F">
            <w:pPr>
              <w:spacing w:after="0" w:afterAutospacing="0"/>
              <w:jc w:val="center"/>
              <w:rPr>
                <w:rFonts w:asciiTheme="majorBidi" w:eastAsia="Times New Roman" w:hAnsiTheme="majorBidi" w:cstheme="majorBidi"/>
                <w:b/>
                <w:bCs/>
                <w:lang w:bidi="bn-IN"/>
              </w:rPr>
            </w:pPr>
            <w:r>
              <w:rPr>
                <w:rFonts w:asciiTheme="majorBidi" w:eastAsia="Times New Roman" w:hAnsiTheme="majorBidi" w:cstheme="majorBidi"/>
                <w:b/>
                <w:bCs/>
                <w:lang w:bidi="bn-IN"/>
              </w:rPr>
              <w:t xml:space="preserve">Max </w:t>
            </w:r>
            <w:proofErr w:type="spellStart"/>
            <w:r>
              <w:rPr>
                <w:rFonts w:asciiTheme="majorBidi" w:eastAsia="Times New Roman" w:hAnsiTheme="majorBidi" w:cstheme="majorBidi"/>
                <w:b/>
                <w:bCs/>
                <w:lang w:bidi="bn-IN"/>
              </w:rPr>
              <w:t>Drawdown</w:t>
            </w:r>
            <w:proofErr w:type="spellEnd"/>
            <w:r>
              <w:rPr>
                <w:rFonts w:asciiTheme="majorBidi" w:eastAsia="Times New Roman" w:hAnsiTheme="majorBidi" w:cstheme="majorBidi"/>
                <w:b/>
                <w:bCs/>
                <w:lang w:bidi="bn-IN"/>
              </w:rPr>
              <w:t xml:space="preserve"> (%)</w:t>
            </w:r>
          </w:p>
        </w:tc>
      </w:tr>
      <w:tr w:rsidR="00101EC3" w:rsidRPr="0034244F" w14:paraId="0A2EFCC7" w14:textId="7466EBF6" w:rsidTr="00101EC3">
        <w:trPr>
          <w:trHeight w:val="111"/>
        </w:trPr>
        <w:tc>
          <w:tcPr>
            <w:tcW w:w="2122" w:type="dxa"/>
            <w:noWrap/>
            <w:vAlign w:val="center"/>
          </w:tcPr>
          <w:p w14:paraId="0ACB6AB4" w14:textId="3726E30F" w:rsidR="00101EC3" w:rsidRPr="0034244F" w:rsidRDefault="00101EC3" w:rsidP="0082600F">
            <w:pPr>
              <w:spacing w:after="0" w:afterAutospacing="0"/>
              <w:jc w:val="left"/>
              <w:rPr>
                <w:rFonts w:asciiTheme="majorBidi" w:eastAsia="Times New Roman" w:hAnsiTheme="majorBidi" w:cstheme="majorBidi"/>
                <w:lang w:bidi="bn-IN"/>
              </w:rPr>
            </w:pPr>
            <w:proofErr w:type="spellStart"/>
            <w:r>
              <w:rPr>
                <w:rFonts w:asciiTheme="majorBidi" w:eastAsia="Times New Roman" w:hAnsiTheme="majorBidi" w:cstheme="majorBidi"/>
                <w:lang w:bidi="bn-IN"/>
              </w:rPr>
              <w:t>Naive</w:t>
            </w:r>
            <w:proofErr w:type="spellEnd"/>
            <w:r>
              <w:rPr>
                <w:rFonts w:asciiTheme="majorBidi" w:eastAsia="Times New Roman" w:hAnsiTheme="majorBidi" w:cstheme="majorBidi"/>
                <w:lang w:bidi="bn-IN"/>
              </w:rPr>
              <w:t xml:space="preserve"> RW</w:t>
            </w:r>
          </w:p>
        </w:tc>
        <w:tc>
          <w:tcPr>
            <w:tcW w:w="730" w:type="dxa"/>
            <w:vAlign w:val="center"/>
          </w:tcPr>
          <w:p w14:paraId="38C91FA8" w14:textId="4907E62C" w:rsidR="00101EC3" w:rsidRPr="00C807BE"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0.91</w:t>
            </w:r>
          </w:p>
        </w:tc>
        <w:tc>
          <w:tcPr>
            <w:tcW w:w="1417" w:type="dxa"/>
            <w:noWrap/>
            <w:vAlign w:val="center"/>
          </w:tcPr>
          <w:p w14:paraId="16D04694" w14:textId="0426E24C"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1.22</w:t>
            </w:r>
          </w:p>
        </w:tc>
        <w:tc>
          <w:tcPr>
            <w:tcW w:w="1276" w:type="dxa"/>
            <w:noWrap/>
            <w:vAlign w:val="center"/>
          </w:tcPr>
          <w:p w14:paraId="4F304760" w14:textId="22DDE64F"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2.8</w:t>
            </w:r>
          </w:p>
        </w:tc>
        <w:tc>
          <w:tcPr>
            <w:tcW w:w="1267" w:type="dxa"/>
          </w:tcPr>
          <w:p w14:paraId="781F0A31" w14:textId="18A79BB2"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51.0</w:t>
            </w:r>
          </w:p>
        </w:tc>
        <w:tc>
          <w:tcPr>
            <w:tcW w:w="889" w:type="dxa"/>
          </w:tcPr>
          <w:p w14:paraId="4122F8D8" w14:textId="31904C94"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0.34</w:t>
            </w:r>
          </w:p>
        </w:tc>
        <w:tc>
          <w:tcPr>
            <w:tcW w:w="1255" w:type="dxa"/>
          </w:tcPr>
          <w:p w14:paraId="2B772F3C" w14:textId="11230DB1"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-21.7</w:t>
            </w:r>
          </w:p>
        </w:tc>
      </w:tr>
      <w:tr w:rsidR="00101EC3" w:rsidRPr="0034244F" w14:paraId="2EC8E74F" w14:textId="165BD5CF" w:rsidTr="00101EC3">
        <w:trPr>
          <w:trHeight w:val="188"/>
        </w:trPr>
        <w:tc>
          <w:tcPr>
            <w:tcW w:w="2122" w:type="dxa"/>
            <w:noWrap/>
            <w:vAlign w:val="center"/>
          </w:tcPr>
          <w:p w14:paraId="6179B658" w14:textId="47649C4F" w:rsidR="00101EC3" w:rsidRPr="0034244F" w:rsidRDefault="00101EC3" w:rsidP="0082600F">
            <w:pPr>
              <w:spacing w:after="0" w:afterAutospacing="0"/>
              <w:jc w:val="left"/>
              <w:rPr>
                <w:rFonts w:asciiTheme="majorBidi" w:eastAsia="Times New Roman" w:hAnsiTheme="majorBidi" w:cstheme="majorBidi"/>
                <w:lang w:bidi="bn-IN"/>
              </w:rPr>
            </w:pPr>
            <w:r>
              <w:rPr>
                <w:rFonts w:asciiTheme="majorBidi" w:eastAsia="Times New Roman" w:hAnsiTheme="majorBidi" w:cstheme="majorBidi"/>
                <w:lang w:bidi="bn-IN"/>
              </w:rPr>
              <w:t>ARIMA</w:t>
            </w:r>
          </w:p>
        </w:tc>
        <w:tc>
          <w:tcPr>
            <w:tcW w:w="730" w:type="dxa"/>
            <w:vAlign w:val="center"/>
          </w:tcPr>
          <w:p w14:paraId="15554A0E" w14:textId="6CCF74BA" w:rsidR="00101EC3" w:rsidRPr="00C807BE"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0.76</w:t>
            </w:r>
          </w:p>
        </w:tc>
        <w:tc>
          <w:tcPr>
            <w:tcW w:w="1417" w:type="dxa"/>
            <w:noWrap/>
            <w:vAlign w:val="center"/>
          </w:tcPr>
          <w:p w14:paraId="0406A6C6" w14:textId="6FEE4E27"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1.08</w:t>
            </w:r>
          </w:p>
        </w:tc>
        <w:tc>
          <w:tcPr>
            <w:tcW w:w="1276" w:type="dxa"/>
            <w:noWrap/>
            <w:vAlign w:val="center"/>
          </w:tcPr>
          <w:p w14:paraId="0E38A970" w14:textId="1318A40C"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2.2</w:t>
            </w:r>
          </w:p>
        </w:tc>
        <w:tc>
          <w:tcPr>
            <w:tcW w:w="1267" w:type="dxa"/>
          </w:tcPr>
          <w:p w14:paraId="23E650B5" w14:textId="017366AE"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55.4</w:t>
            </w:r>
          </w:p>
        </w:tc>
        <w:tc>
          <w:tcPr>
            <w:tcW w:w="889" w:type="dxa"/>
          </w:tcPr>
          <w:p w14:paraId="2CD60A38" w14:textId="0A315AA0"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0.47</w:t>
            </w:r>
          </w:p>
        </w:tc>
        <w:tc>
          <w:tcPr>
            <w:tcW w:w="1255" w:type="dxa"/>
          </w:tcPr>
          <w:p w14:paraId="5C2624D6" w14:textId="491C892F"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-18.4</w:t>
            </w:r>
          </w:p>
        </w:tc>
      </w:tr>
      <w:tr w:rsidR="00101EC3" w:rsidRPr="0034244F" w14:paraId="1DD6EEC5" w14:textId="3E602040" w:rsidTr="00101EC3">
        <w:trPr>
          <w:trHeight w:val="188"/>
        </w:trPr>
        <w:tc>
          <w:tcPr>
            <w:tcW w:w="2122" w:type="dxa"/>
            <w:noWrap/>
            <w:vAlign w:val="center"/>
          </w:tcPr>
          <w:p w14:paraId="5A997A83" w14:textId="06DCCC2A" w:rsidR="00101EC3" w:rsidRPr="0034244F" w:rsidRDefault="00101EC3" w:rsidP="0082600F">
            <w:pPr>
              <w:spacing w:after="0" w:afterAutospacing="0"/>
              <w:jc w:val="left"/>
              <w:rPr>
                <w:rFonts w:asciiTheme="majorBidi" w:eastAsia="Times New Roman" w:hAnsiTheme="majorBidi" w:cstheme="majorBidi"/>
                <w:lang w:bidi="bn-IN"/>
              </w:rPr>
            </w:pPr>
            <w:r>
              <w:rPr>
                <w:rFonts w:asciiTheme="majorBidi" w:eastAsia="Times New Roman" w:hAnsiTheme="majorBidi" w:cstheme="majorBidi"/>
                <w:lang w:bidi="bn-IN"/>
              </w:rPr>
              <w:t>Linear Regression</w:t>
            </w:r>
          </w:p>
        </w:tc>
        <w:tc>
          <w:tcPr>
            <w:tcW w:w="730" w:type="dxa"/>
            <w:vAlign w:val="center"/>
          </w:tcPr>
          <w:p w14:paraId="4CFDD359" w14:textId="0B8C44FD" w:rsidR="00101EC3" w:rsidRPr="00C807BE"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0.69</w:t>
            </w:r>
          </w:p>
        </w:tc>
        <w:tc>
          <w:tcPr>
            <w:tcW w:w="1417" w:type="dxa"/>
            <w:noWrap/>
            <w:vAlign w:val="center"/>
          </w:tcPr>
          <w:p w14:paraId="40A1DC6B" w14:textId="59FE5E95"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0.98</w:t>
            </w:r>
          </w:p>
        </w:tc>
        <w:tc>
          <w:tcPr>
            <w:tcW w:w="1276" w:type="dxa"/>
            <w:noWrap/>
            <w:vAlign w:val="center"/>
          </w:tcPr>
          <w:p w14:paraId="1C91BB9B" w14:textId="1F288F2F"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1.9</w:t>
            </w:r>
          </w:p>
        </w:tc>
        <w:tc>
          <w:tcPr>
            <w:tcW w:w="1267" w:type="dxa"/>
          </w:tcPr>
          <w:p w14:paraId="4B6238FE" w14:textId="30185964"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57.1</w:t>
            </w:r>
          </w:p>
        </w:tc>
        <w:tc>
          <w:tcPr>
            <w:tcW w:w="889" w:type="dxa"/>
          </w:tcPr>
          <w:p w14:paraId="475B4929" w14:textId="08B6DD81"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0.59</w:t>
            </w:r>
          </w:p>
        </w:tc>
        <w:tc>
          <w:tcPr>
            <w:tcW w:w="1255" w:type="dxa"/>
          </w:tcPr>
          <w:p w14:paraId="08C2106B" w14:textId="6854A625"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-15.2</w:t>
            </w:r>
          </w:p>
        </w:tc>
      </w:tr>
      <w:tr w:rsidR="00101EC3" w:rsidRPr="0034244F" w14:paraId="7DA09845" w14:textId="17FC9232" w:rsidTr="00101EC3">
        <w:trPr>
          <w:trHeight w:val="188"/>
        </w:trPr>
        <w:tc>
          <w:tcPr>
            <w:tcW w:w="2122" w:type="dxa"/>
            <w:noWrap/>
            <w:vAlign w:val="center"/>
          </w:tcPr>
          <w:p w14:paraId="6D130D17" w14:textId="70413349" w:rsidR="00101EC3" w:rsidRPr="0034244F" w:rsidRDefault="00101EC3" w:rsidP="0082600F">
            <w:pPr>
              <w:spacing w:after="0" w:afterAutospacing="0"/>
              <w:jc w:val="left"/>
              <w:rPr>
                <w:rFonts w:asciiTheme="majorBidi" w:eastAsia="Times New Roman" w:hAnsiTheme="majorBidi" w:cstheme="majorBidi"/>
                <w:lang w:bidi="bn-IN"/>
              </w:rPr>
            </w:pPr>
            <w:proofErr w:type="spellStart"/>
            <w:r>
              <w:rPr>
                <w:rFonts w:asciiTheme="majorBidi" w:eastAsia="Times New Roman" w:hAnsiTheme="majorBidi" w:cstheme="majorBidi"/>
                <w:lang w:bidi="bn-IN"/>
              </w:rPr>
              <w:t>XGBoost</w:t>
            </w:r>
            <w:proofErr w:type="spellEnd"/>
          </w:p>
        </w:tc>
        <w:tc>
          <w:tcPr>
            <w:tcW w:w="730" w:type="dxa"/>
            <w:vAlign w:val="center"/>
          </w:tcPr>
          <w:p w14:paraId="0EEA2E2F" w14:textId="2930CAF1" w:rsidR="00101EC3" w:rsidRPr="00C807BE"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0.61</w:t>
            </w:r>
          </w:p>
        </w:tc>
        <w:tc>
          <w:tcPr>
            <w:tcW w:w="1417" w:type="dxa"/>
            <w:noWrap/>
            <w:vAlign w:val="center"/>
          </w:tcPr>
          <w:p w14:paraId="48FA7A3F" w14:textId="54FE8CE2"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0.86</w:t>
            </w:r>
          </w:p>
        </w:tc>
        <w:tc>
          <w:tcPr>
            <w:tcW w:w="1276" w:type="dxa"/>
            <w:noWrap/>
            <w:vAlign w:val="center"/>
          </w:tcPr>
          <w:p w14:paraId="4C308D11" w14:textId="2E83031F"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1.6</w:t>
            </w:r>
          </w:p>
        </w:tc>
        <w:tc>
          <w:tcPr>
            <w:tcW w:w="1267" w:type="dxa"/>
          </w:tcPr>
          <w:p w14:paraId="0737FEE9" w14:textId="3F3FB2AF"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59.8</w:t>
            </w:r>
          </w:p>
        </w:tc>
        <w:tc>
          <w:tcPr>
            <w:tcW w:w="889" w:type="dxa"/>
          </w:tcPr>
          <w:p w14:paraId="270F410E" w14:textId="1889A9EF"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0.82</w:t>
            </w:r>
          </w:p>
        </w:tc>
        <w:tc>
          <w:tcPr>
            <w:tcW w:w="1255" w:type="dxa"/>
          </w:tcPr>
          <w:p w14:paraId="4F8139EA" w14:textId="20A6829D"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-11.9</w:t>
            </w:r>
          </w:p>
        </w:tc>
      </w:tr>
      <w:tr w:rsidR="00101EC3" w:rsidRPr="0034244F" w14:paraId="22914B3C" w14:textId="2B97B73A" w:rsidTr="00101EC3">
        <w:trPr>
          <w:trHeight w:val="188"/>
        </w:trPr>
        <w:tc>
          <w:tcPr>
            <w:tcW w:w="2122" w:type="dxa"/>
            <w:noWrap/>
            <w:vAlign w:val="center"/>
          </w:tcPr>
          <w:p w14:paraId="14FE79C4" w14:textId="7FC8656B" w:rsidR="00101EC3" w:rsidRPr="0034244F" w:rsidRDefault="00101EC3" w:rsidP="0082600F">
            <w:pPr>
              <w:spacing w:after="0" w:afterAutospacing="0"/>
              <w:jc w:val="left"/>
              <w:rPr>
                <w:rFonts w:asciiTheme="majorBidi" w:eastAsia="Times New Roman" w:hAnsiTheme="majorBidi" w:cstheme="majorBidi"/>
                <w:lang w:bidi="bn-IN"/>
              </w:rPr>
            </w:pPr>
            <w:r>
              <w:rPr>
                <w:rFonts w:asciiTheme="majorBidi" w:eastAsia="Times New Roman" w:hAnsiTheme="majorBidi" w:cstheme="majorBidi"/>
                <w:lang w:bidi="bn-IN"/>
              </w:rPr>
              <w:t>LSTM-</w:t>
            </w:r>
            <w:proofErr w:type="spellStart"/>
            <w:r>
              <w:rPr>
                <w:rFonts w:asciiTheme="majorBidi" w:eastAsia="Times New Roman" w:hAnsiTheme="majorBidi" w:cstheme="majorBidi"/>
                <w:lang w:bidi="bn-IN"/>
              </w:rPr>
              <w:t>Attention</w:t>
            </w:r>
            <w:proofErr w:type="spellEnd"/>
          </w:p>
        </w:tc>
        <w:tc>
          <w:tcPr>
            <w:tcW w:w="730" w:type="dxa"/>
            <w:vAlign w:val="center"/>
          </w:tcPr>
          <w:p w14:paraId="449AA198" w14:textId="16DEC160" w:rsidR="00101EC3" w:rsidRPr="00C807BE"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0.54</w:t>
            </w:r>
          </w:p>
        </w:tc>
        <w:tc>
          <w:tcPr>
            <w:tcW w:w="1417" w:type="dxa"/>
            <w:noWrap/>
            <w:vAlign w:val="center"/>
          </w:tcPr>
          <w:p w14:paraId="7B360DF2" w14:textId="60D94473"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0.78</w:t>
            </w:r>
          </w:p>
        </w:tc>
        <w:tc>
          <w:tcPr>
            <w:tcW w:w="1276" w:type="dxa"/>
            <w:noWrap/>
            <w:vAlign w:val="center"/>
          </w:tcPr>
          <w:p w14:paraId="63C1F2ED" w14:textId="4B63D15D"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1.4</w:t>
            </w:r>
          </w:p>
        </w:tc>
        <w:tc>
          <w:tcPr>
            <w:tcW w:w="1267" w:type="dxa"/>
          </w:tcPr>
          <w:p w14:paraId="0DEA067C" w14:textId="6EE93763"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63.5</w:t>
            </w:r>
          </w:p>
        </w:tc>
        <w:tc>
          <w:tcPr>
            <w:tcW w:w="889" w:type="dxa"/>
          </w:tcPr>
          <w:p w14:paraId="1150ED80" w14:textId="4B3DC66B"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1.09</w:t>
            </w:r>
          </w:p>
        </w:tc>
        <w:tc>
          <w:tcPr>
            <w:tcW w:w="1255" w:type="dxa"/>
          </w:tcPr>
          <w:p w14:paraId="765CF127" w14:textId="21BD8C72" w:rsidR="00101EC3" w:rsidRPr="0034244F" w:rsidRDefault="00101EC3" w:rsidP="0082600F">
            <w:pPr>
              <w:spacing w:after="0" w:afterAutospacing="0"/>
              <w:jc w:val="center"/>
              <w:rPr>
                <w:rFonts w:asciiTheme="majorBidi" w:eastAsia="Times New Roman" w:hAnsiTheme="majorBidi" w:cstheme="majorBidi"/>
                <w:lang w:bidi="bn-IN"/>
              </w:rPr>
            </w:pPr>
            <w:r>
              <w:rPr>
                <w:rFonts w:asciiTheme="majorBidi" w:eastAsia="Times New Roman" w:hAnsiTheme="majorBidi" w:cstheme="majorBidi"/>
                <w:lang w:bidi="bn-IN"/>
              </w:rPr>
              <w:t>-8.6</w:t>
            </w:r>
          </w:p>
        </w:tc>
      </w:tr>
    </w:tbl>
    <w:p w14:paraId="39299EC1" w14:textId="77777777" w:rsidR="00A77F27" w:rsidRDefault="00A77F27" w:rsidP="00050088">
      <w:pPr>
        <w:spacing w:after="0" w:afterAutospacing="0" w:line="360" w:lineRule="auto"/>
        <w:ind w:firstLine="709"/>
        <w:rPr>
          <w:rFonts w:ascii="Times New Roman" w:hAnsi="Times New Roman" w:cs="Times New Roman"/>
          <w:sz w:val="24"/>
          <w:szCs w:val="24"/>
        </w:rPr>
      </w:pPr>
    </w:p>
    <w:p w14:paraId="09DC06A7" w14:textId="77777777" w:rsidR="002A21E8" w:rsidRDefault="00101EC3" w:rsidP="00101EC3">
      <w:pPr>
        <w:spacing w:after="0" w:afterAutospacing="0" w:line="360" w:lineRule="auto"/>
        <w:ind w:firstLine="709"/>
        <w:rPr>
          <w:rFonts w:ascii="Times New Roman" w:hAnsi="Times New Roman" w:cs="Times New Roman"/>
          <w:sz w:val="24"/>
          <w:szCs w:val="24"/>
        </w:rPr>
      </w:pPr>
      <w:r w:rsidRPr="00101EC3">
        <w:rPr>
          <w:rFonts w:ascii="Times New Roman" w:hAnsi="Times New Roman" w:cs="Times New Roman"/>
          <w:sz w:val="24"/>
          <w:szCs w:val="24"/>
        </w:rPr>
        <w:t xml:space="preserve">As seen in Table 2, the </w:t>
      </w:r>
      <w:proofErr w:type="spellStart"/>
      <w:r w:rsidRPr="00101EC3">
        <w:rPr>
          <w:rFonts w:ascii="Times New Roman" w:hAnsi="Times New Roman" w:cs="Times New Roman"/>
          <w:sz w:val="24"/>
          <w:szCs w:val="24"/>
        </w:rPr>
        <w:t>proposed</w:t>
      </w:r>
      <w:proofErr w:type="spellEnd"/>
      <w:r w:rsidRPr="00101EC3">
        <w:rPr>
          <w:rFonts w:ascii="Times New Roman" w:hAnsi="Times New Roman" w:cs="Times New Roman"/>
          <w:sz w:val="24"/>
          <w:szCs w:val="24"/>
        </w:rPr>
        <w:t xml:space="preserve"> LSTM-</w:t>
      </w:r>
      <w:proofErr w:type="spellStart"/>
      <w:r w:rsidRPr="00101EC3">
        <w:rPr>
          <w:rFonts w:ascii="Times New Roman" w:hAnsi="Times New Roman" w:cs="Times New Roman"/>
          <w:sz w:val="24"/>
          <w:szCs w:val="24"/>
        </w:rPr>
        <w:t>Attention</w:t>
      </w:r>
      <w:proofErr w:type="spellEnd"/>
      <w:r w:rsidRPr="00101EC3">
        <w:rPr>
          <w:rFonts w:ascii="Times New Roman" w:hAnsi="Times New Roman" w:cs="Times New Roman"/>
          <w:sz w:val="24"/>
          <w:szCs w:val="24"/>
        </w:rPr>
        <w:t xml:space="preserve"> model </w:t>
      </w:r>
      <w:proofErr w:type="spellStart"/>
      <w:r w:rsidRPr="00101EC3">
        <w:rPr>
          <w:rFonts w:ascii="Times New Roman" w:hAnsi="Times New Roman" w:cs="Times New Roman"/>
          <w:sz w:val="24"/>
          <w:szCs w:val="24"/>
        </w:rPr>
        <w:t>achieved</w:t>
      </w:r>
      <w:proofErr w:type="spellEnd"/>
      <w:r w:rsidRPr="00101EC3">
        <w:rPr>
          <w:rFonts w:ascii="Times New Roman" w:hAnsi="Times New Roman" w:cs="Times New Roman"/>
          <w:sz w:val="24"/>
          <w:szCs w:val="24"/>
        </w:rPr>
        <w:t xml:space="preserve"> the lowest </w:t>
      </w:r>
      <w:proofErr w:type="spellStart"/>
      <w:r w:rsidRPr="00101EC3">
        <w:rPr>
          <w:rFonts w:ascii="Times New Roman" w:hAnsi="Times New Roman" w:cs="Times New Roman"/>
          <w:sz w:val="24"/>
          <w:szCs w:val="24"/>
        </w:rPr>
        <w:t>error</w:t>
      </w:r>
      <w:proofErr w:type="spellEnd"/>
      <w:r w:rsidRPr="00101EC3">
        <w:rPr>
          <w:rFonts w:ascii="Times New Roman" w:hAnsi="Times New Roman" w:cs="Times New Roman"/>
          <w:sz w:val="24"/>
          <w:szCs w:val="24"/>
        </w:rPr>
        <w:t xml:space="preserve"> </w:t>
      </w:r>
      <w:proofErr w:type="spellStart"/>
      <w:r w:rsidRPr="00101EC3">
        <w:rPr>
          <w:rFonts w:ascii="Times New Roman" w:hAnsi="Times New Roman" w:cs="Times New Roman"/>
          <w:sz w:val="24"/>
          <w:szCs w:val="24"/>
        </w:rPr>
        <w:t>metrics</w:t>
      </w:r>
      <w:proofErr w:type="spellEnd"/>
      <w:r w:rsidRPr="00101EC3">
        <w:rPr>
          <w:rFonts w:ascii="Times New Roman" w:hAnsi="Times New Roman" w:cs="Times New Roman"/>
          <w:sz w:val="24"/>
          <w:szCs w:val="24"/>
        </w:rPr>
        <w:t xml:space="preserve"> and the highest </w:t>
      </w:r>
      <w:proofErr w:type="spellStart"/>
      <w:r w:rsidRPr="00101EC3">
        <w:rPr>
          <w:rFonts w:ascii="Times New Roman" w:hAnsi="Times New Roman" w:cs="Times New Roman"/>
          <w:sz w:val="24"/>
          <w:szCs w:val="24"/>
        </w:rPr>
        <w:t>directional</w:t>
      </w:r>
      <w:proofErr w:type="spellEnd"/>
      <w:r w:rsidRPr="00101EC3">
        <w:rPr>
          <w:rFonts w:ascii="Times New Roman" w:hAnsi="Times New Roman" w:cs="Times New Roman"/>
          <w:sz w:val="24"/>
          <w:szCs w:val="24"/>
        </w:rPr>
        <w:t xml:space="preserve"> accuracy.</w:t>
      </w:r>
      <w:r w:rsidRPr="00101EC3">
        <w:rPr>
          <w:rFonts w:ascii="Times New Roman" w:hAnsi="Times New Roman" w:cs="Times New Roman"/>
          <w:sz w:val="24"/>
          <w:szCs w:val="24"/>
        </w:rPr>
        <w:br/>
        <w:t xml:space="preserve">It </w:t>
      </w:r>
      <w:proofErr w:type="spellStart"/>
      <w:r w:rsidRPr="00101EC3">
        <w:rPr>
          <w:rFonts w:ascii="Times New Roman" w:hAnsi="Times New Roman" w:cs="Times New Roman"/>
          <w:sz w:val="24"/>
          <w:szCs w:val="24"/>
        </w:rPr>
        <w:t>outperformed</w:t>
      </w:r>
      <w:proofErr w:type="spellEnd"/>
      <w:r w:rsidRPr="00101EC3">
        <w:rPr>
          <w:rFonts w:ascii="Times New Roman" w:hAnsi="Times New Roman" w:cs="Times New Roman"/>
          <w:sz w:val="24"/>
          <w:szCs w:val="24"/>
        </w:rPr>
        <w:t xml:space="preserve"> traditional time-series methods (ARIMA, Linear Regression) by reducing RMSE by 28% and improving </w:t>
      </w:r>
      <w:proofErr w:type="spellStart"/>
      <w:r w:rsidRPr="00101EC3">
        <w:rPr>
          <w:rFonts w:ascii="Times New Roman" w:hAnsi="Times New Roman" w:cs="Times New Roman"/>
          <w:sz w:val="24"/>
          <w:szCs w:val="24"/>
        </w:rPr>
        <w:t>directional</w:t>
      </w:r>
      <w:proofErr w:type="spellEnd"/>
      <w:r w:rsidRPr="00101EC3">
        <w:rPr>
          <w:rFonts w:ascii="Times New Roman" w:hAnsi="Times New Roman" w:cs="Times New Roman"/>
          <w:sz w:val="24"/>
          <w:szCs w:val="24"/>
        </w:rPr>
        <w:t xml:space="preserve"> accuracy by over 8%.</w:t>
      </w:r>
      <w:r w:rsidRPr="00101EC3">
        <w:rPr>
          <w:rFonts w:ascii="Times New Roman" w:hAnsi="Times New Roman" w:cs="Times New Roman"/>
          <w:sz w:val="24"/>
          <w:szCs w:val="24"/>
        </w:rPr>
        <w:br/>
        <w:t xml:space="preserve">The </w:t>
      </w:r>
      <w:proofErr w:type="spellStart"/>
      <w:r w:rsidRPr="00101EC3">
        <w:rPr>
          <w:rFonts w:ascii="Times New Roman" w:hAnsi="Times New Roman" w:cs="Times New Roman"/>
          <w:sz w:val="24"/>
          <w:szCs w:val="24"/>
        </w:rPr>
        <w:t>Sharpe</w:t>
      </w:r>
      <w:proofErr w:type="spellEnd"/>
      <w:r w:rsidRPr="00101EC3">
        <w:rPr>
          <w:rFonts w:ascii="Times New Roman" w:hAnsi="Times New Roman" w:cs="Times New Roman"/>
          <w:sz w:val="24"/>
          <w:szCs w:val="24"/>
        </w:rPr>
        <w:t xml:space="preserve"> </w:t>
      </w:r>
      <w:proofErr w:type="spellStart"/>
      <w:r w:rsidRPr="00101EC3">
        <w:rPr>
          <w:rFonts w:ascii="Times New Roman" w:hAnsi="Times New Roman" w:cs="Times New Roman"/>
          <w:sz w:val="24"/>
          <w:szCs w:val="24"/>
        </w:rPr>
        <w:t>Ratio</w:t>
      </w:r>
      <w:proofErr w:type="spellEnd"/>
      <w:r w:rsidRPr="00101EC3">
        <w:rPr>
          <w:rFonts w:ascii="Times New Roman" w:hAnsi="Times New Roman" w:cs="Times New Roman"/>
          <w:sz w:val="24"/>
          <w:szCs w:val="24"/>
        </w:rPr>
        <w:t xml:space="preserve"> </w:t>
      </w:r>
      <w:proofErr w:type="spellStart"/>
      <w:r w:rsidRPr="00101EC3">
        <w:rPr>
          <w:rFonts w:ascii="Times New Roman" w:hAnsi="Times New Roman" w:cs="Times New Roman"/>
          <w:sz w:val="24"/>
          <w:szCs w:val="24"/>
        </w:rPr>
        <w:t>improvement</w:t>
      </w:r>
      <w:proofErr w:type="spellEnd"/>
      <w:r w:rsidRPr="00101EC3">
        <w:rPr>
          <w:rFonts w:ascii="Times New Roman" w:hAnsi="Times New Roman" w:cs="Times New Roman"/>
          <w:sz w:val="24"/>
          <w:szCs w:val="24"/>
        </w:rPr>
        <w:t xml:space="preserve"> from 0.47 (ARIMA) to 1.09 </w:t>
      </w:r>
      <w:proofErr w:type="spellStart"/>
      <w:r w:rsidRPr="00101EC3">
        <w:rPr>
          <w:rFonts w:ascii="Times New Roman" w:hAnsi="Times New Roman" w:cs="Times New Roman"/>
          <w:sz w:val="24"/>
          <w:szCs w:val="24"/>
        </w:rPr>
        <w:t>demonstrates</w:t>
      </w:r>
      <w:proofErr w:type="spellEnd"/>
      <w:r w:rsidRPr="00101EC3">
        <w:rPr>
          <w:rFonts w:ascii="Times New Roman" w:hAnsi="Times New Roman" w:cs="Times New Roman"/>
          <w:sz w:val="24"/>
          <w:szCs w:val="24"/>
        </w:rPr>
        <w:t xml:space="preserve"> not only better predictive accuracy but also higher risk-</w:t>
      </w:r>
      <w:proofErr w:type="spellStart"/>
      <w:r w:rsidRPr="00101EC3">
        <w:rPr>
          <w:rFonts w:ascii="Times New Roman" w:hAnsi="Times New Roman" w:cs="Times New Roman"/>
          <w:sz w:val="24"/>
          <w:szCs w:val="24"/>
        </w:rPr>
        <w:t>adjusted</w:t>
      </w:r>
      <w:proofErr w:type="spellEnd"/>
      <w:r w:rsidRPr="00101EC3">
        <w:rPr>
          <w:rFonts w:ascii="Times New Roman" w:hAnsi="Times New Roman" w:cs="Times New Roman"/>
          <w:sz w:val="24"/>
          <w:szCs w:val="24"/>
        </w:rPr>
        <w:t xml:space="preserve"> returns, </w:t>
      </w:r>
      <w:proofErr w:type="spellStart"/>
      <w:r w:rsidRPr="00101EC3">
        <w:rPr>
          <w:rFonts w:ascii="Times New Roman" w:hAnsi="Times New Roman" w:cs="Times New Roman"/>
          <w:sz w:val="24"/>
          <w:szCs w:val="24"/>
        </w:rPr>
        <w:t>validating</w:t>
      </w:r>
      <w:proofErr w:type="spellEnd"/>
      <w:r w:rsidRPr="00101EC3">
        <w:rPr>
          <w:rFonts w:ascii="Times New Roman" w:hAnsi="Times New Roman" w:cs="Times New Roman"/>
          <w:sz w:val="24"/>
          <w:szCs w:val="24"/>
        </w:rPr>
        <w:t xml:space="preserve"> the </w:t>
      </w:r>
      <w:proofErr w:type="spellStart"/>
      <w:r w:rsidRPr="00101EC3">
        <w:rPr>
          <w:rFonts w:ascii="Times New Roman" w:hAnsi="Times New Roman" w:cs="Times New Roman"/>
          <w:sz w:val="24"/>
          <w:szCs w:val="24"/>
        </w:rPr>
        <w:t>platform’s</w:t>
      </w:r>
      <w:proofErr w:type="spellEnd"/>
      <w:r w:rsidRPr="00101EC3">
        <w:rPr>
          <w:rFonts w:ascii="Times New Roman" w:hAnsi="Times New Roman" w:cs="Times New Roman"/>
          <w:sz w:val="24"/>
          <w:szCs w:val="24"/>
        </w:rPr>
        <w:t xml:space="preserve"> economic value in </w:t>
      </w:r>
      <w:proofErr w:type="spellStart"/>
      <w:r w:rsidRPr="00101EC3">
        <w:rPr>
          <w:rFonts w:ascii="Times New Roman" w:hAnsi="Times New Roman" w:cs="Times New Roman"/>
          <w:sz w:val="24"/>
          <w:szCs w:val="24"/>
        </w:rPr>
        <w:t>practical</w:t>
      </w:r>
      <w:proofErr w:type="spellEnd"/>
      <w:r w:rsidRPr="00101EC3">
        <w:rPr>
          <w:rFonts w:ascii="Times New Roman" w:hAnsi="Times New Roman" w:cs="Times New Roman"/>
          <w:sz w:val="24"/>
          <w:szCs w:val="24"/>
        </w:rPr>
        <w:t xml:space="preserve"> trading scenarios.</w:t>
      </w:r>
    </w:p>
    <w:p w14:paraId="58F7D868" w14:textId="4362FF3C" w:rsidR="002A21E8" w:rsidRPr="00C0194F" w:rsidRDefault="002A21E8" w:rsidP="00C0194F">
      <w:pPr>
        <w:pStyle w:val="Balk2"/>
      </w:pPr>
      <w:r w:rsidRPr="00C0194F">
        <w:t xml:space="preserve">Statistical </w:t>
      </w:r>
      <w:proofErr w:type="spellStart"/>
      <w:r w:rsidRPr="00C0194F">
        <w:t>Significance</w:t>
      </w:r>
      <w:proofErr w:type="spellEnd"/>
      <w:r w:rsidRPr="00C0194F">
        <w:t xml:space="preserve"> and </w:t>
      </w:r>
      <w:proofErr w:type="spellStart"/>
      <w:r w:rsidRPr="00C0194F">
        <w:t>Discussion</w:t>
      </w:r>
      <w:proofErr w:type="spellEnd"/>
    </w:p>
    <w:p w14:paraId="68D00726" w14:textId="77777777" w:rsidR="002A21E8" w:rsidRPr="002A21E8" w:rsidRDefault="002A21E8" w:rsidP="002A21E8">
      <w:pPr>
        <w:spacing w:after="0" w:afterAutospacing="0" w:line="360" w:lineRule="auto"/>
        <w:ind w:firstLine="709"/>
        <w:rPr>
          <w:rFonts w:ascii="Times New Roman" w:hAnsi="Times New Roman" w:cs="Times New Roman"/>
          <w:sz w:val="24"/>
          <w:szCs w:val="24"/>
        </w:rPr>
      </w:pPr>
      <w:r w:rsidRPr="002A21E8">
        <w:rPr>
          <w:rFonts w:ascii="Times New Roman" w:hAnsi="Times New Roman" w:cs="Times New Roman"/>
          <w:sz w:val="24"/>
          <w:szCs w:val="24"/>
        </w:rPr>
        <w:t xml:space="preserve">A </w:t>
      </w:r>
      <w:proofErr w:type="spellStart"/>
      <w:r w:rsidRPr="002A21E8">
        <w:rPr>
          <w:rFonts w:ascii="Times New Roman" w:hAnsi="Times New Roman" w:cs="Times New Roman"/>
          <w:sz w:val="24"/>
          <w:szCs w:val="24"/>
        </w:rPr>
        <w:t>Diebold</w:t>
      </w:r>
      <w:proofErr w:type="spellEnd"/>
      <w:r w:rsidRPr="002A21E8">
        <w:rPr>
          <w:rFonts w:ascii="Times New Roman" w:hAnsi="Times New Roman" w:cs="Times New Roman"/>
          <w:sz w:val="24"/>
          <w:szCs w:val="24"/>
        </w:rPr>
        <w:t>–</w:t>
      </w:r>
      <w:proofErr w:type="spellStart"/>
      <w:r w:rsidRPr="002A21E8">
        <w:rPr>
          <w:rFonts w:ascii="Times New Roman" w:hAnsi="Times New Roman" w:cs="Times New Roman"/>
          <w:sz w:val="24"/>
          <w:szCs w:val="24"/>
        </w:rPr>
        <w:t>Mariano</w:t>
      </w:r>
      <w:proofErr w:type="spellEnd"/>
      <w:r w:rsidRPr="002A21E8">
        <w:rPr>
          <w:rFonts w:ascii="Times New Roman" w:hAnsi="Times New Roman" w:cs="Times New Roman"/>
          <w:sz w:val="24"/>
          <w:szCs w:val="24"/>
        </w:rPr>
        <w:t xml:space="preserve"> (DM) test </w:t>
      </w:r>
      <w:proofErr w:type="spellStart"/>
      <w:r w:rsidRPr="002A21E8">
        <w:rPr>
          <w:rFonts w:ascii="Times New Roman" w:hAnsi="Times New Roman" w:cs="Times New Roman"/>
          <w:sz w:val="24"/>
          <w:szCs w:val="24"/>
        </w:rPr>
        <w:t>was</w:t>
      </w:r>
      <w:proofErr w:type="spellEnd"/>
      <w:r w:rsidRPr="002A21E8">
        <w:rPr>
          <w:rFonts w:ascii="Times New Roman" w:hAnsi="Times New Roman" w:cs="Times New Roman"/>
          <w:sz w:val="24"/>
          <w:szCs w:val="24"/>
        </w:rPr>
        <w:t xml:space="preserve"> performed to </w:t>
      </w:r>
      <w:proofErr w:type="spellStart"/>
      <w:r w:rsidRPr="002A21E8">
        <w:rPr>
          <w:rFonts w:ascii="Times New Roman" w:hAnsi="Times New Roman" w:cs="Times New Roman"/>
          <w:sz w:val="24"/>
          <w:szCs w:val="24"/>
        </w:rPr>
        <w:t>assess</w:t>
      </w:r>
      <w:proofErr w:type="spellEnd"/>
      <w:r w:rsidRPr="002A21E8">
        <w:rPr>
          <w:rFonts w:ascii="Times New Roman" w:hAnsi="Times New Roman" w:cs="Times New Roman"/>
          <w:sz w:val="24"/>
          <w:szCs w:val="24"/>
        </w:rPr>
        <w:t xml:space="preserve"> whether the observed performance </w:t>
      </w:r>
      <w:proofErr w:type="spellStart"/>
      <w:r w:rsidRPr="002A21E8">
        <w:rPr>
          <w:rFonts w:ascii="Times New Roman" w:hAnsi="Times New Roman" w:cs="Times New Roman"/>
          <w:sz w:val="24"/>
          <w:szCs w:val="24"/>
        </w:rPr>
        <w:t>improvements</w:t>
      </w:r>
      <w:proofErr w:type="spellEnd"/>
      <w:r w:rsidRPr="002A21E8">
        <w:rPr>
          <w:rFonts w:ascii="Times New Roman" w:hAnsi="Times New Roman" w:cs="Times New Roman"/>
          <w:sz w:val="24"/>
          <w:szCs w:val="24"/>
        </w:rPr>
        <w:t xml:space="preserve"> </w:t>
      </w:r>
      <w:proofErr w:type="spellStart"/>
      <w:r w:rsidRPr="002A21E8">
        <w:rPr>
          <w:rFonts w:ascii="Times New Roman" w:hAnsi="Times New Roman" w:cs="Times New Roman"/>
          <w:sz w:val="24"/>
          <w:szCs w:val="24"/>
        </w:rPr>
        <w:t>were</w:t>
      </w:r>
      <w:proofErr w:type="spellEnd"/>
      <w:r w:rsidRPr="002A21E8">
        <w:rPr>
          <w:rFonts w:ascii="Times New Roman" w:hAnsi="Times New Roman" w:cs="Times New Roman"/>
          <w:sz w:val="24"/>
          <w:szCs w:val="24"/>
        </w:rPr>
        <w:t xml:space="preserve"> statistically significant. The DM </w:t>
      </w:r>
      <w:proofErr w:type="spellStart"/>
      <w:r w:rsidRPr="002A21E8">
        <w:rPr>
          <w:rFonts w:ascii="Times New Roman" w:hAnsi="Times New Roman" w:cs="Times New Roman"/>
          <w:sz w:val="24"/>
          <w:szCs w:val="24"/>
        </w:rPr>
        <w:t>statistic</w:t>
      </w:r>
      <w:proofErr w:type="spellEnd"/>
      <w:r w:rsidRPr="002A21E8">
        <w:rPr>
          <w:rFonts w:ascii="Times New Roman" w:hAnsi="Times New Roman" w:cs="Times New Roman"/>
          <w:sz w:val="24"/>
          <w:szCs w:val="24"/>
        </w:rPr>
        <w:t xml:space="preserve"> </w:t>
      </w:r>
      <w:proofErr w:type="spellStart"/>
      <w:r w:rsidRPr="002A21E8">
        <w:rPr>
          <w:rFonts w:ascii="Times New Roman" w:hAnsi="Times New Roman" w:cs="Times New Roman"/>
          <w:sz w:val="24"/>
          <w:szCs w:val="24"/>
        </w:rPr>
        <w:t>indicated</w:t>
      </w:r>
      <w:proofErr w:type="spellEnd"/>
      <w:r w:rsidRPr="002A21E8">
        <w:rPr>
          <w:rFonts w:ascii="Times New Roman" w:hAnsi="Times New Roman" w:cs="Times New Roman"/>
          <w:sz w:val="24"/>
          <w:szCs w:val="24"/>
        </w:rPr>
        <w:t xml:space="preserve"> that the </w:t>
      </w:r>
      <w:proofErr w:type="spellStart"/>
      <w:r w:rsidRPr="002A21E8">
        <w:rPr>
          <w:rFonts w:ascii="Times New Roman" w:hAnsi="Times New Roman" w:cs="Times New Roman"/>
          <w:sz w:val="24"/>
          <w:szCs w:val="24"/>
        </w:rPr>
        <w:t>proposed</w:t>
      </w:r>
      <w:proofErr w:type="spellEnd"/>
      <w:r w:rsidRPr="002A21E8">
        <w:rPr>
          <w:rFonts w:ascii="Times New Roman" w:hAnsi="Times New Roman" w:cs="Times New Roman"/>
          <w:sz w:val="24"/>
          <w:szCs w:val="24"/>
        </w:rPr>
        <w:t xml:space="preserve"> LSTM-</w:t>
      </w:r>
      <w:proofErr w:type="spellStart"/>
      <w:r w:rsidRPr="002A21E8">
        <w:rPr>
          <w:rFonts w:ascii="Times New Roman" w:hAnsi="Times New Roman" w:cs="Times New Roman"/>
          <w:sz w:val="24"/>
          <w:szCs w:val="24"/>
        </w:rPr>
        <w:t>Attention</w:t>
      </w:r>
      <w:proofErr w:type="spellEnd"/>
      <w:r w:rsidRPr="002A21E8">
        <w:rPr>
          <w:rFonts w:ascii="Times New Roman" w:hAnsi="Times New Roman" w:cs="Times New Roman"/>
          <w:sz w:val="24"/>
          <w:szCs w:val="24"/>
        </w:rPr>
        <w:t xml:space="preserve"> </w:t>
      </w:r>
      <w:proofErr w:type="spellStart"/>
      <w:r w:rsidRPr="002A21E8">
        <w:rPr>
          <w:rFonts w:ascii="Times New Roman" w:hAnsi="Times New Roman" w:cs="Times New Roman"/>
          <w:sz w:val="24"/>
          <w:szCs w:val="24"/>
        </w:rPr>
        <w:t>model’s</w:t>
      </w:r>
      <w:proofErr w:type="spellEnd"/>
      <w:r w:rsidRPr="002A21E8">
        <w:rPr>
          <w:rFonts w:ascii="Times New Roman" w:hAnsi="Times New Roman" w:cs="Times New Roman"/>
          <w:sz w:val="24"/>
          <w:szCs w:val="24"/>
        </w:rPr>
        <w:t xml:space="preserve"> </w:t>
      </w:r>
      <w:proofErr w:type="spellStart"/>
      <w:r w:rsidRPr="002A21E8">
        <w:rPr>
          <w:rFonts w:ascii="Times New Roman" w:hAnsi="Times New Roman" w:cs="Times New Roman"/>
          <w:sz w:val="24"/>
          <w:szCs w:val="24"/>
        </w:rPr>
        <w:t>forecasts</w:t>
      </w:r>
      <w:proofErr w:type="spellEnd"/>
      <w:r w:rsidRPr="002A21E8">
        <w:rPr>
          <w:rFonts w:ascii="Times New Roman" w:hAnsi="Times New Roman" w:cs="Times New Roman"/>
          <w:sz w:val="24"/>
          <w:szCs w:val="24"/>
        </w:rPr>
        <w:t xml:space="preserve"> </w:t>
      </w:r>
      <w:proofErr w:type="spellStart"/>
      <w:r w:rsidRPr="002A21E8">
        <w:rPr>
          <w:rFonts w:ascii="Times New Roman" w:hAnsi="Times New Roman" w:cs="Times New Roman"/>
          <w:sz w:val="24"/>
          <w:szCs w:val="24"/>
        </w:rPr>
        <w:t>were</w:t>
      </w:r>
      <w:proofErr w:type="spellEnd"/>
      <w:r w:rsidRPr="002A21E8">
        <w:rPr>
          <w:rFonts w:ascii="Times New Roman" w:hAnsi="Times New Roman" w:cs="Times New Roman"/>
          <w:sz w:val="24"/>
          <w:szCs w:val="24"/>
        </w:rPr>
        <w:t xml:space="preserve"> significantly more accurate (p </w:t>
      </w:r>
      <w:proofErr w:type="gramStart"/>
      <w:r w:rsidRPr="002A21E8">
        <w:rPr>
          <w:rFonts w:ascii="Times New Roman" w:hAnsi="Times New Roman" w:cs="Times New Roman"/>
          <w:sz w:val="24"/>
          <w:szCs w:val="24"/>
        </w:rPr>
        <w:t>&lt; 0.05</w:t>
      </w:r>
      <w:proofErr w:type="gramEnd"/>
      <w:r w:rsidRPr="002A21E8">
        <w:rPr>
          <w:rFonts w:ascii="Times New Roman" w:hAnsi="Times New Roman" w:cs="Times New Roman"/>
          <w:sz w:val="24"/>
          <w:szCs w:val="24"/>
        </w:rPr>
        <w:t xml:space="preserve">) than </w:t>
      </w:r>
      <w:proofErr w:type="spellStart"/>
      <w:r w:rsidRPr="002A21E8">
        <w:rPr>
          <w:rFonts w:ascii="Times New Roman" w:hAnsi="Times New Roman" w:cs="Times New Roman"/>
          <w:sz w:val="24"/>
          <w:szCs w:val="24"/>
        </w:rPr>
        <w:t>those</w:t>
      </w:r>
      <w:proofErr w:type="spellEnd"/>
      <w:r w:rsidRPr="002A21E8">
        <w:rPr>
          <w:rFonts w:ascii="Times New Roman" w:hAnsi="Times New Roman" w:cs="Times New Roman"/>
          <w:sz w:val="24"/>
          <w:szCs w:val="24"/>
        </w:rPr>
        <w:t xml:space="preserve"> of all </w:t>
      </w:r>
      <w:proofErr w:type="spellStart"/>
      <w:r w:rsidRPr="002A21E8">
        <w:rPr>
          <w:rFonts w:ascii="Times New Roman" w:hAnsi="Times New Roman" w:cs="Times New Roman"/>
          <w:sz w:val="24"/>
          <w:szCs w:val="24"/>
        </w:rPr>
        <w:t>baseline</w:t>
      </w:r>
      <w:proofErr w:type="spellEnd"/>
      <w:r w:rsidRPr="002A21E8">
        <w:rPr>
          <w:rFonts w:ascii="Times New Roman" w:hAnsi="Times New Roman" w:cs="Times New Roman"/>
          <w:sz w:val="24"/>
          <w:szCs w:val="24"/>
        </w:rPr>
        <w:t xml:space="preserve"> models.</w:t>
      </w:r>
    </w:p>
    <w:p w14:paraId="0FAF19CB" w14:textId="77777777" w:rsidR="002A21E8" w:rsidRDefault="002A21E8" w:rsidP="002A21E8">
      <w:pPr>
        <w:spacing w:after="0" w:afterAutospacing="0" w:line="360" w:lineRule="auto"/>
        <w:ind w:firstLine="709"/>
        <w:rPr>
          <w:rFonts w:ascii="Times New Roman" w:hAnsi="Times New Roman" w:cs="Times New Roman"/>
          <w:sz w:val="24"/>
          <w:szCs w:val="24"/>
        </w:rPr>
      </w:pPr>
      <w:proofErr w:type="spellStart"/>
      <w:r w:rsidRPr="002A21E8">
        <w:rPr>
          <w:rFonts w:ascii="Times New Roman" w:hAnsi="Times New Roman" w:cs="Times New Roman"/>
          <w:sz w:val="24"/>
          <w:szCs w:val="24"/>
        </w:rPr>
        <w:t>Additionally</w:t>
      </w:r>
      <w:proofErr w:type="spellEnd"/>
      <w:r w:rsidRPr="002A21E8">
        <w:rPr>
          <w:rFonts w:ascii="Times New Roman" w:hAnsi="Times New Roman" w:cs="Times New Roman"/>
          <w:sz w:val="24"/>
          <w:szCs w:val="24"/>
        </w:rPr>
        <w:t xml:space="preserve">, the </w:t>
      </w:r>
      <w:proofErr w:type="spellStart"/>
      <w:r w:rsidRPr="002A21E8">
        <w:rPr>
          <w:rFonts w:ascii="Times New Roman" w:hAnsi="Times New Roman" w:cs="Times New Roman"/>
          <w:sz w:val="24"/>
          <w:szCs w:val="24"/>
        </w:rPr>
        <w:t>bootstrapped</w:t>
      </w:r>
      <w:proofErr w:type="spellEnd"/>
      <w:r w:rsidRPr="002A21E8">
        <w:rPr>
          <w:rFonts w:ascii="Times New Roman" w:hAnsi="Times New Roman" w:cs="Times New Roman"/>
          <w:sz w:val="24"/>
          <w:szCs w:val="24"/>
        </w:rPr>
        <w:t xml:space="preserve"> </w:t>
      </w:r>
      <w:proofErr w:type="spellStart"/>
      <w:r w:rsidRPr="002A21E8">
        <w:rPr>
          <w:rFonts w:ascii="Times New Roman" w:hAnsi="Times New Roman" w:cs="Times New Roman"/>
          <w:sz w:val="24"/>
          <w:szCs w:val="24"/>
        </w:rPr>
        <w:t>confidence</w:t>
      </w:r>
      <w:proofErr w:type="spellEnd"/>
      <w:r w:rsidRPr="002A21E8">
        <w:rPr>
          <w:rFonts w:ascii="Times New Roman" w:hAnsi="Times New Roman" w:cs="Times New Roman"/>
          <w:sz w:val="24"/>
          <w:szCs w:val="24"/>
        </w:rPr>
        <w:t xml:space="preserve"> intervals for MAE and RMSE </w:t>
      </w:r>
      <w:proofErr w:type="spellStart"/>
      <w:r w:rsidRPr="002A21E8">
        <w:rPr>
          <w:rFonts w:ascii="Times New Roman" w:hAnsi="Times New Roman" w:cs="Times New Roman"/>
          <w:sz w:val="24"/>
          <w:szCs w:val="24"/>
        </w:rPr>
        <w:t>confirmed</w:t>
      </w:r>
      <w:proofErr w:type="spellEnd"/>
      <w:r w:rsidRPr="002A21E8">
        <w:rPr>
          <w:rFonts w:ascii="Times New Roman" w:hAnsi="Times New Roman" w:cs="Times New Roman"/>
          <w:sz w:val="24"/>
          <w:szCs w:val="24"/>
        </w:rPr>
        <w:t xml:space="preserve"> that the </w:t>
      </w:r>
      <w:proofErr w:type="spellStart"/>
      <w:r w:rsidRPr="002A21E8">
        <w:rPr>
          <w:rFonts w:ascii="Times New Roman" w:hAnsi="Times New Roman" w:cs="Times New Roman"/>
          <w:sz w:val="24"/>
          <w:szCs w:val="24"/>
        </w:rPr>
        <w:t>proposed</w:t>
      </w:r>
      <w:proofErr w:type="spellEnd"/>
      <w:r w:rsidRPr="002A21E8">
        <w:rPr>
          <w:rFonts w:ascii="Times New Roman" w:hAnsi="Times New Roman" w:cs="Times New Roman"/>
          <w:sz w:val="24"/>
          <w:szCs w:val="24"/>
        </w:rPr>
        <w:t xml:space="preserve"> approach </w:t>
      </w:r>
      <w:proofErr w:type="spellStart"/>
      <w:r w:rsidRPr="002A21E8">
        <w:rPr>
          <w:rFonts w:ascii="Times New Roman" w:hAnsi="Times New Roman" w:cs="Times New Roman"/>
          <w:sz w:val="24"/>
          <w:szCs w:val="24"/>
        </w:rPr>
        <w:t>consistently</w:t>
      </w:r>
      <w:proofErr w:type="spellEnd"/>
      <w:r w:rsidRPr="002A21E8">
        <w:rPr>
          <w:rFonts w:ascii="Times New Roman" w:hAnsi="Times New Roman" w:cs="Times New Roman"/>
          <w:sz w:val="24"/>
          <w:szCs w:val="24"/>
        </w:rPr>
        <w:t xml:space="preserve"> </w:t>
      </w:r>
      <w:proofErr w:type="spellStart"/>
      <w:r w:rsidRPr="002A21E8">
        <w:rPr>
          <w:rFonts w:ascii="Times New Roman" w:hAnsi="Times New Roman" w:cs="Times New Roman"/>
          <w:sz w:val="24"/>
          <w:szCs w:val="24"/>
        </w:rPr>
        <w:t>achieved</w:t>
      </w:r>
      <w:proofErr w:type="spellEnd"/>
      <w:r w:rsidRPr="002A21E8">
        <w:rPr>
          <w:rFonts w:ascii="Times New Roman" w:hAnsi="Times New Roman" w:cs="Times New Roman"/>
          <w:sz w:val="24"/>
          <w:szCs w:val="24"/>
        </w:rPr>
        <w:t xml:space="preserve"> </w:t>
      </w:r>
      <w:proofErr w:type="spellStart"/>
      <w:r w:rsidRPr="002A21E8">
        <w:rPr>
          <w:rFonts w:ascii="Times New Roman" w:hAnsi="Times New Roman" w:cs="Times New Roman"/>
          <w:sz w:val="24"/>
          <w:szCs w:val="24"/>
        </w:rPr>
        <w:t>superior</w:t>
      </w:r>
      <w:proofErr w:type="spellEnd"/>
      <w:r w:rsidRPr="002A21E8">
        <w:rPr>
          <w:rFonts w:ascii="Times New Roman" w:hAnsi="Times New Roman" w:cs="Times New Roman"/>
          <w:sz w:val="24"/>
          <w:szCs w:val="24"/>
        </w:rPr>
        <w:t xml:space="preserve"> accuracy </w:t>
      </w:r>
      <w:proofErr w:type="spellStart"/>
      <w:r w:rsidRPr="002A21E8">
        <w:rPr>
          <w:rFonts w:ascii="Times New Roman" w:hAnsi="Times New Roman" w:cs="Times New Roman"/>
          <w:sz w:val="24"/>
          <w:szCs w:val="24"/>
        </w:rPr>
        <w:t>across</w:t>
      </w:r>
      <w:proofErr w:type="spellEnd"/>
      <w:r w:rsidRPr="002A21E8">
        <w:rPr>
          <w:rFonts w:ascii="Times New Roman" w:hAnsi="Times New Roman" w:cs="Times New Roman"/>
          <w:sz w:val="24"/>
          <w:szCs w:val="24"/>
        </w:rPr>
        <w:t xml:space="preserve"> multiple random </w:t>
      </w:r>
      <w:proofErr w:type="spellStart"/>
      <w:r w:rsidRPr="002A21E8">
        <w:rPr>
          <w:rFonts w:ascii="Times New Roman" w:hAnsi="Times New Roman" w:cs="Times New Roman"/>
          <w:sz w:val="24"/>
          <w:szCs w:val="24"/>
        </w:rPr>
        <w:t>initializations</w:t>
      </w:r>
      <w:proofErr w:type="spellEnd"/>
      <w:r w:rsidRPr="002A21E8">
        <w:rPr>
          <w:rFonts w:ascii="Times New Roman" w:hAnsi="Times New Roman" w:cs="Times New Roman"/>
          <w:sz w:val="24"/>
          <w:szCs w:val="24"/>
        </w:rPr>
        <w:t xml:space="preserve">, </w:t>
      </w:r>
      <w:proofErr w:type="spellStart"/>
      <w:r w:rsidRPr="002A21E8">
        <w:rPr>
          <w:rFonts w:ascii="Times New Roman" w:hAnsi="Times New Roman" w:cs="Times New Roman"/>
          <w:sz w:val="24"/>
          <w:szCs w:val="24"/>
        </w:rPr>
        <w:t>demonstrating</w:t>
      </w:r>
      <w:proofErr w:type="spellEnd"/>
      <w:r w:rsidRPr="002A21E8">
        <w:rPr>
          <w:rFonts w:ascii="Times New Roman" w:hAnsi="Times New Roman" w:cs="Times New Roman"/>
          <w:sz w:val="24"/>
          <w:szCs w:val="24"/>
        </w:rPr>
        <w:t xml:space="preserve"> high model stability.</w:t>
      </w:r>
    </w:p>
    <w:p w14:paraId="590E59CE" w14:textId="77777777" w:rsidR="00514383" w:rsidRDefault="00514383" w:rsidP="002A21E8">
      <w:pPr>
        <w:spacing w:after="0" w:afterAutospacing="0" w:line="360" w:lineRule="auto"/>
        <w:ind w:firstLine="709"/>
        <w:rPr>
          <w:rFonts w:ascii="Times New Roman" w:hAnsi="Times New Roman" w:cs="Times New Roman"/>
          <w:sz w:val="24"/>
          <w:szCs w:val="24"/>
        </w:rPr>
      </w:pPr>
    </w:p>
    <w:p w14:paraId="65B87055" w14:textId="238E7CA4" w:rsidR="00514383" w:rsidRDefault="00514383" w:rsidP="002A21E8">
      <w:pPr>
        <w:spacing w:after="0" w:afterAutospacing="0" w:line="360" w:lineRule="auto"/>
        <w:ind w:firstLine="709"/>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9711AB6" wp14:editId="42787E35">
            <wp:extent cx="4638675" cy="3362325"/>
            <wp:effectExtent l="0" t="0" r="9525" b="9525"/>
            <wp:docPr id="47926906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8675" cy="3362325"/>
                    </a:xfrm>
                    <a:prstGeom prst="rect">
                      <a:avLst/>
                    </a:prstGeom>
                    <a:noFill/>
                  </pic:spPr>
                </pic:pic>
              </a:graphicData>
            </a:graphic>
          </wp:inline>
        </w:drawing>
      </w:r>
    </w:p>
    <w:p w14:paraId="6456499E" w14:textId="1F4BD880" w:rsidR="007D458B" w:rsidRDefault="007D458B" w:rsidP="007D458B">
      <w:pPr>
        <w:pStyle w:val="ListeParagraf"/>
        <w:ind w:left="1134" w:hanging="425"/>
        <w:jc w:val="left"/>
        <w:rPr>
          <w:rFonts w:ascii="Times New Roman" w:hAnsi="Times New Roman" w:cs="Times New Roman"/>
          <w:bCs/>
          <w:color w:val="000000"/>
          <w:sz w:val="24"/>
          <w:szCs w:val="24"/>
        </w:rPr>
      </w:pPr>
      <w:proofErr w:type="spellStart"/>
      <w:r>
        <w:rPr>
          <w:rFonts w:ascii="Times New Roman" w:hAnsi="Times New Roman" w:cs="Times New Roman"/>
          <w:b/>
          <w:color w:val="000000"/>
          <w:sz w:val="24"/>
          <w:szCs w:val="24"/>
        </w:rPr>
        <w:t>Figure</w:t>
      </w:r>
      <w:proofErr w:type="spellEnd"/>
      <w:r w:rsidRPr="0017092B">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3</w:t>
      </w:r>
      <w:r w:rsidRPr="0017092B">
        <w:rPr>
          <w:rFonts w:ascii="Times New Roman" w:hAnsi="Times New Roman" w:cs="Times New Roman"/>
          <w:b/>
          <w:color w:val="000000"/>
          <w:sz w:val="24"/>
          <w:szCs w:val="24"/>
        </w:rPr>
        <w:t>.</w:t>
      </w:r>
      <w:r w:rsidRPr="0017092B">
        <w:rPr>
          <w:rFonts w:ascii="Times New Roman" w:hAnsi="Times New Roman" w:cs="Times New Roman"/>
          <w:b/>
          <w:color w:val="FF0000"/>
          <w:sz w:val="24"/>
          <w:szCs w:val="24"/>
        </w:rPr>
        <w:t xml:space="preserve"> </w:t>
      </w:r>
      <w:r>
        <w:rPr>
          <w:rFonts w:ascii="Times New Roman" w:hAnsi="Times New Roman" w:cs="Times New Roman"/>
          <w:bCs/>
          <w:color w:val="000000"/>
          <w:sz w:val="24"/>
          <w:szCs w:val="24"/>
        </w:rPr>
        <w:t xml:space="preserve">Stock Market </w:t>
      </w:r>
      <w:proofErr w:type="spellStart"/>
      <w:r>
        <w:rPr>
          <w:rFonts w:ascii="Times New Roman" w:hAnsi="Times New Roman" w:cs="Times New Roman"/>
          <w:bCs/>
          <w:color w:val="000000"/>
          <w:sz w:val="24"/>
          <w:szCs w:val="24"/>
        </w:rPr>
        <w:t>Prediction</w:t>
      </w:r>
      <w:proofErr w:type="spellEnd"/>
    </w:p>
    <w:p w14:paraId="4B7D442E" w14:textId="3860E5EA" w:rsidR="002A21E8" w:rsidRDefault="002A21E8" w:rsidP="002A21E8">
      <w:pPr>
        <w:spacing w:after="0" w:afterAutospacing="0" w:line="360" w:lineRule="auto"/>
        <w:ind w:firstLine="709"/>
        <w:rPr>
          <w:rFonts w:ascii="Times New Roman" w:hAnsi="Times New Roman" w:cs="Times New Roman"/>
          <w:sz w:val="24"/>
          <w:szCs w:val="24"/>
        </w:rPr>
      </w:pPr>
      <w:proofErr w:type="spellStart"/>
      <w:r w:rsidRPr="007D458B">
        <w:rPr>
          <w:rFonts w:ascii="Times New Roman" w:hAnsi="Times New Roman" w:cs="Times New Roman"/>
          <w:sz w:val="24"/>
          <w:szCs w:val="24"/>
        </w:rPr>
        <w:t>Figure</w:t>
      </w:r>
      <w:proofErr w:type="spellEnd"/>
      <w:r w:rsidRPr="007D458B">
        <w:rPr>
          <w:rFonts w:ascii="Times New Roman" w:hAnsi="Times New Roman" w:cs="Times New Roman"/>
          <w:sz w:val="24"/>
          <w:szCs w:val="24"/>
        </w:rPr>
        <w:t xml:space="preserve"> </w:t>
      </w:r>
      <w:r w:rsidR="007D458B">
        <w:rPr>
          <w:rFonts w:ascii="Times New Roman" w:hAnsi="Times New Roman" w:cs="Times New Roman"/>
          <w:sz w:val="24"/>
          <w:szCs w:val="24"/>
        </w:rPr>
        <w:t xml:space="preserve">3 </w:t>
      </w:r>
      <w:proofErr w:type="spellStart"/>
      <w:r w:rsidRPr="002A21E8">
        <w:rPr>
          <w:rFonts w:ascii="Times New Roman" w:hAnsi="Times New Roman" w:cs="Times New Roman"/>
          <w:sz w:val="24"/>
          <w:szCs w:val="24"/>
        </w:rPr>
        <w:t>illustrates</w:t>
      </w:r>
      <w:proofErr w:type="spellEnd"/>
      <w:r w:rsidRPr="002A21E8">
        <w:rPr>
          <w:rFonts w:ascii="Times New Roman" w:hAnsi="Times New Roman" w:cs="Times New Roman"/>
          <w:sz w:val="24"/>
          <w:szCs w:val="24"/>
        </w:rPr>
        <w:t xml:space="preserve"> an example of predicted vs. </w:t>
      </w:r>
      <w:proofErr w:type="spellStart"/>
      <w:r w:rsidRPr="002A21E8">
        <w:rPr>
          <w:rFonts w:ascii="Times New Roman" w:hAnsi="Times New Roman" w:cs="Times New Roman"/>
          <w:sz w:val="24"/>
          <w:szCs w:val="24"/>
        </w:rPr>
        <w:t>actual</w:t>
      </w:r>
      <w:proofErr w:type="spellEnd"/>
      <w:r w:rsidRPr="002A21E8">
        <w:rPr>
          <w:rFonts w:ascii="Times New Roman" w:hAnsi="Times New Roman" w:cs="Times New Roman"/>
          <w:sz w:val="24"/>
          <w:szCs w:val="24"/>
        </w:rPr>
        <w:t xml:space="preserve"> stock movements for the test period.</w:t>
      </w:r>
      <w:r w:rsidRPr="002A21E8">
        <w:rPr>
          <w:rFonts w:ascii="Times New Roman" w:hAnsi="Times New Roman" w:cs="Times New Roman"/>
          <w:sz w:val="24"/>
          <w:szCs w:val="24"/>
        </w:rPr>
        <w:br/>
        <w:t xml:space="preserve">The close </w:t>
      </w:r>
      <w:proofErr w:type="spellStart"/>
      <w:r w:rsidRPr="002A21E8">
        <w:rPr>
          <w:rFonts w:ascii="Times New Roman" w:hAnsi="Times New Roman" w:cs="Times New Roman"/>
          <w:sz w:val="24"/>
          <w:szCs w:val="24"/>
        </w:rPr>
        <w:t>alignment</w:t>
      </w:r>
      <w:proofErr w:type="spellEnd"/>
      <w:r w:rsidRPr="002A21E8">
        <w:rPr>
          <w:rFonts w:ascii="Times New Roman" w:hAnsi="Times New Roman" w:cs="Times New Roman"/>
          <w:sz w:val="24"/>
          <w:szCs w:val="24"/>
        </w:rPr>
        <w:t xml:space="preserve"> between the two series indicates that the AI model </w:t>
      </w:r>
      <w:proofErr w:type="spellStart"/>
      <w:r w:rsidRPr="002A21E8">
        <w:rPr>
          <w:rFonts w:ascii="Times New Roman" w:hAnsi="Times New Roman" w:cs="Times New Roman"/>
          <w:sz w:val="24"/>
          <w:szCs w:val="24"/>
        </w:rPr>
        <w:t>successfully</w:t>
      </w:r>
      <w:proofErr w:type="spellEnd"/>
      <w:r w:rsidRPr="002A21E8">
        <w:rPr>
          <w:rFonts w:ascii="Times New Roman" w:hAnsi="Times New Roman" w:cs="Times New Roman"/>
          <w:sz w:val="24"/>
          <w:szCs w:val="24"/>
        </w:rPr>
        <w:t xml:space="preserve"> captures both short-term fluctuations and long-term trends</w:t>
      </w:r>
      <w:r>
        <w:rPr>
          <w:rFonts w:ascii="Times New Roman" w:hAnsi="Times New Roman" w:cs="Times New Roman"/>
          <w:sz w:val="24"/>
          <w:szCs w:val="24"/>
        </w:rPr>
        <w:t>.</w:t>
      </w:r>
    </w:p>
    <w:p w14:paraId="7B064BE3" w14:textId="09C615B8" w:rsidR="002A21E8" w:rsidRPr="00C0194F" w:rsidRDefault="002A21E8" w:rsidP="00C0194F">
      <w:pPr>
        <w:pStyle w:val="Balk2"/>
      </w:pPr>
      <w:r w:rsidRPr="00C0194F">
        <w:t xml:space="preserve">Summary of </w:t>
      </w:r>
      <w:proofErr w:type="spellStart"/>
      <w:r w:rsidRPr="00C0194F">
        <w:t>Findings</w:t>
      </w:r>
      <w:proofErr w:type="spellEnd"/>
    </w:p>
    <w:p w14:paraId="706CB9C8" w14:textId="388506E7" w:rsidR="002A21E8" w:rsidRPr="002A21E8" w:rsidRDefault="002A21E8" w:rsidP="002A21E8">
      <w:pPr>
        <w:spacing w:after="0" w:afterAutospacing="0" w:line="360" w:lineRule="auto"/>
        <w:ind w:firstLine="709"/>
        <w:rPr>
          <w:rFonts w:ascii="Times New Roman" w:hAnsi="Times New Roman" w:cs="Times New Roman"/>
          <w:sz w:val="24"/>
          <w:szCs w:val="24"/>
        </w:rPr>
      </w:pPr>
      <w:r w:rsidRPr="002A21E8">
        <w:rPr>
          <w:rFonts w:ascii="Times New Roman" w:hAnsi="Times New Roman" w:cs="Times New Roman"/>
          <w:sz w:val="24"/>
          <w:szCs w:val="24"/>
        </w:rPr>
        <w:t xml:space="preserve">The </w:t>
      </w:r>
      <w:proofErr w:type="spellStart"/>
      <w:r w:rsidRPr="002A21E8">
        <w:rPr>
          <w:rFonts w:ascii="Times New Roman" w:hAnsi="Times New Roman" w:cs="Times New Roman"/>
          <w:sz w:val="24"/>
          <w:szCs w:val="24"/>
        </w:rPr>
        <w:t>testing</w:t>
      </w:r>
      <w:proofErr w:type="spellEnd"/>
      <w:r w:rsidRPr="002A21E8">
        <w:rPr>
          <w:rFonts w:ascii="Times New Roman" w:hAnsi="Times New Roman" w:cs="Times New Roman"/>
          <w:sz w:val="24"/>
          <w:szCs w:val="24"/>
        </w:rPr>
        <w:t xml:space="preserve"> results </w:t>
      </w:r>
      <w:proofErr w:type="spellStart"/>
      <w:r w:rsidRPr="002A21E8">
        <w:rPr>
          <w:rFonts w:ascii="Times New Roman" w:hAnsi="Times New Roman" w:cs="Times New Roman"/>
          <w:sz w:val="24"/>
          <w:szCs w:val="24"/>
        </w:rPr>
        <w:t>validate</w:t>
      </w:r>
      <w:proofErr w:type="spellEnd"/>
      <w:r w:rsidRPr="002A21E8">
        <w:rPr>
          <w:rFonts w:ascii="Times New Roman" w:hAnsi="Times New Roman" w:cs="Times New Roman"/>
          <w:sz w:val="24"/>
          <w:szCs w:val="24"/>
        </w:rPr>
        <w:t xml:space="preserve"> the AI-</w:t>
      </w:r>
      <w:proofErr w:type="spellStart"/>
      <w:r w:rsidRPr="002A21E8">
        <w:rPr>
          <w:rFonts w:ascii="Times New Roman" w:hAnsi="Times New Roman" w:cs="Times New Roman"/>
          <w:sz w:val="24"/>
          <w:szCs w:val="24"/>
        </w:rPr>
        <w:t>powered</w:t>
      </w:r>
      <w:proofErr w:type="spellEnd"/>
      <w:r w:rsidRPr="002A21E8">
        <w:rPr>
          <w:rFonts w:ascii="Times New Roman" w:hAnsi="Times New Roman" w:cs="Times New Roman"/>
          <w:sz w:val="24"/>
          <w:szCs w:val="24"/>
        </w:rPr>
        <w:t xml:space="preserve"> financial </w:t>
      </w:r>
      <w:proofErr w:type="spellStart"/>
      <w:r w:rsidRPr="002A21E8">
        <w:rPr>
          <w:rFonts w:ascii="Times New Roman" w:hAnsi="Times New Roman" w:cs="Times New Roman"/>
          <w:sz w:val="24"/>
          <w:szCs w:val="24"/>
        </w:rPr>
        <w:t>forecasting</w:t>
      </w:r>
      <w:proofErr w:type="spellEnd"/>
      <w:r w:rsidRPr="002A21E8">
        <w:rPr>
          <w:rFonts w:ascii="Times New Roman" w:hAnsi="Times New Roman" w:cs="Times New Roman"/>
          <w:sz w:val="24"/>
          <w:szCs w:val="24"/>
        </w:rPr>
        <w:t xml:space="preserve"> platform as a robust and </w:t>
      </w:r>
      <w:proofErr w:type="spellStart"/>
      <w:r w:rsidRPr="002A21E8">
        <w:rPr>
          <w:rFonts w:ascii="Times New Roman" w:hAnsi="Times New Roman" w:cs="Times New Roman"/>
          <w:sz w:val="24"/>
          <w:szCs w:val="24"/>
        </w:rPr>
        <w:t>economically</w:t>
      </w:r>
      <w:proofErr w:type="spellEnd"/>
      <w:r w:rsidRPr="002A21E8">
        <w:rPr>
          <w:rFonts w:ascii="Times New Roman" w:hAnsi="Times New Roman" w:cs="Times New Roman"/>
          <w:sz w:val="24"/>
          <w:szCs w:val="24"/>
        </w:rPr>
        <w:t xml:space="preserve"> meaningful solution.</w:t>
      </w:r>
      <w:r w:rsidRPr="002A21E8">
        <w:rPr>
          <w:rFonts w:ascii="Times New Roman" w:hAnsi="Times New Roman" w:cs="Times New Roman"/>
          <w:sz w:val="24"/>
          <w:szCs w:val="24"/>
        </w:rPr>
        <w:br/>
        <w:t xml:space="preserve">Key </w:t>
      </w:r>
      <w:proofErr w:type="spellStart"/>
      <w:r w:rsidRPr="002A21E8">
        <w:rPr>
          <w:rFonts w:ascii="Times New Roman" w:hAnsi="Times New Roman" w:cs="Times New Roman"/>
          <w:sz w:val="24"/>
          <w:szCs w:val="24"/>
        </w:rPr>
        <w:t>findings</w:t>
      </w:r>
      <w:proofErr w:type="spellEnd"/>
      <w:r w:rsidRPr="002A21E8">
        <w:rPr>
          <w:rFonts w:ascii="Times New Roman" w:hAnsi="Times New Roman" w:cs="Times New Roman"/>
          <w:sz w:val="24"/>
          <w:szCs w:val="24"/>
        </w:rPr>
        <w:t xml:space="preserve"> </w:t>
      </w:r>
      <w:proofErr w:type="spellStart"/>
      <w:r w:rsidRPr="002A21E8">
        <w:rPr>
          <w:rFonts w:ascii="Times New Roman" w:hAnsi="Times New Roman" w:cs="Times New Roman"/>
          <w:sz w:val="24"/>
          <w:szCs w:val="24"/>
        </w:rPr>
        <w:t>include</w:t>
      </w:r>
      <w:proofErr w:type="spellEnd"/>
      <w:r w:rsidRPr="002A21E8">
        <w:rPr>
          <w:rFonts w:ascii="Times New Roman" w:hAnsi="Times New Roman" w:cs="Times New Roman"/>
          <w:sz w:val="24"/>
          <w:szCs w:val="24"/>
        </w:rPr>
        <w:t>:</w:t>
      </w:r>
    </w:p>
    <w:p w14:paraId="16201E93" w14:textId="77777777" w:rsidR="002A21E8" w:rsidRPr="00226E74" w:rsidRDefault="002A21E8" w:rsidP="00226E74">
      <w:pPr>
        <w:pStyle w:val="ListeParagraf"/>
        <w:numPr>
          <w:ilvl w:val="0"/>
          <w:numId w:val="64"/>
        </w:numPr>
        <w:tabs>
          <w:tab w:val="num" w:pos="720"/>
        </w:tabs>
        <w:spacing w:after="0" w:afterAutospacing="0" w:line="360" w:lineRule="auto"/>
        <w:ind w:left="993"/>
        <w:rPr>
          <w:rFonts w:ascii="Times New Roman" w:hAnsi="Times New Roman" w:cs="Times New Roman"/>
          <w:sz w:val="24"/>
          <w:szCs w:val="24"/>
        </w:rPr>
      </w:pPr>
      <w:proofErr w:type="spellStart"/>
      <w:r w:rsidRPr="00226E74">
        <w:rPr>
          <w:rFonts w:ascii="Times New Roman" w:hAnsi="Times New Roman" w:cs="Times New Roman"/>
          <w:sz w:val="24"/>
          <w:szCs w:val="24"/>
        </w:rPr>
        <w:t>Superior</w:t>
      </w:r>
      <w:proofErr w:type="spellEnd"/>
      <w:r w:rsidRPr="00226E74">
        <w:rPr>
          <w:rFonts w:ascii="Times New Roman" w:hAnsi="Times New Roman" w:cs="Times New Roman"/>
          <w:sz w:val="24"/>
          <w:szCs w:val="24"/>
        </w:rPr>
        <w:t xml:space="preserve"> performance of LSTM-</w:t>
      </w:r>
      <w:proofErr w:type="spellStart"/>
      <w:r w:rsidRPr="00226E74">
        <w:rPr>
          <w:rFonts w:ascii="Times New Roman" w:hAnsi="Times New Roman" w:cs="Times New Roman"/>
          <w:sz w:val="24"/>
          <w:szCs w:val="24"/>
        </w:rPr>
        <w:t>Attention</w:t>
      </w:r>
      <w:proofErr w:type="spellEnd"/>
      <w:r w:rsidRPr="00226E74">
        <w:rPr>
          <w:rFonts w:ascii="Times New Roman" w:hAnsi="Times New Roman" w:cs="Times New Roman"/>
          <w:sz w:val="24"/>
          <w:szCs w:val="24"/>
        </w:rPr>
        <w:t xml:space="preserve"> </w:t>
      </w:r>
      <w:proofErr w:type="spellStart"/>
      <w:r w:rsidRPr="00226E74">
        <w:rPr>
          <w:rFonts w:ascii="Times New Roman" w:hAnsi="Times New Roman" w:cs="Times New Roman"/>
          <w:sz w:val="24"/>
          <w:szCs w:val="24"/>
        </w:rPr>
        <w:t>architecture</w:t>
      </w:r>
      <w:proofErr w:type="spellEnd"/>
      <w:r w:rsidRPr="00226E74">
        <w:rPr>
          <w:rFonts w:ascii="Times New Roman" w:hAnsi="Times New Roman" w:cs="Times New Roman"/>
          <w:sz w:val="24"/>
          <w:szCs w:val="24"/>
        </w:rPr>
        <w:t xml:space="preserve"> in both accuracy and trading </w:t>
      </w:r>
      <w:proofErr w:type="spellStart"/>
      <w:r w:rsidRPr="00226E74">
        <w:rPr>
          <w:rFonts w:ascii="Times New Roman" w:hAnsi="Times New Roman" w:cs="Times New Roman"/>
          <w:sz w:val="24"/>
          <w:szCs w:val="24"/>
        </w:rPr>
        <w:t>effectiveness</w:t>
      </w:r>
      <w:proofErr w:type="spellEnd"/>
      <w:r w:rsidRPr="00226E74">
        <w:rPr>
          <w:rFonts w:ascii="Times New Roman" w:hAnsi="Times New Roman" w:cs="Times New Roman"/>
          <w:sz w:val="24"/>
          <w:szCs w:val="24"/>
        </w:rPr>
        <w:t>.</w:t>
      </w:r>
    </w:p>
    <w:p w14:paraId="6941BD0D" w14:textId="77777777" w:rsidR="002A21E8" w:rsidRPr="00226E74" w:rsidRDefault="002A21E8" w:rsidP="00226E74">
      <w:pPr>
        <w:pStyle w:val="ListeParagraf"/>
        <w:numPr>
          <w:ilvl w:val="0"/>
          <w:numId w:val="64"/>
        </w:numPr>
        <w:tabs>
          <w:tab w:val="num" w:pos="720"/>
        </w:tabs>
        <w:spacing w:after="0" w:afterAutospacing="0" w:line="360" w:lineRule="auto"/>
        <w:ind w:left="993"/>
        <w:rPr>
          <w:rFonts w:ascii="Times New Roman" w:hAnsi="Times New Roman" w:cs="Times New Roman"/>
          <w:sz w:val="24"/>
          <w:szCs w:val="24"/>
        </w:rPr>
      </w:pPr>
      <w:r w:rsidRPr="00226E74">
        <w:rPr>
          <w:rFonts w:ascii="Times New Roman" w:hAnsi="Times New Roman" w:cs="Times New Roman"/>
          <w:sz w:val="24"/>
          <w:szCs w:val="24"/>
        </w:rPr>
        <w:t xml:space="preserve">Statistically significant </w:t>
      </w:r>
      <w:proofErr w:type="spellStart"/>
      <w:r w:rsidRPr="00226E74">
        <w:rPr>
          <w:rFonts w:ascii="Times New Roman" w:hAnsi="Times New Roman" w:cs="Times New Roman"/>
          <w:sz w:val="24"/>
          <w:szCs w:val="24"/>
        </w:rPr>
        <w:t>improvement</w:t>
      </w:r>
      <w:proofErr w:type="spellEnd"/>
      <w:r w:rsidRPr="00226E74">
        <w:rPr>
          <w:rFonts w:ascii="Times New Roman" w:hAnsi="Times New Roman" w:cs="Times New Roman"/>
          <w:sz w:val="24"/>
          <w:szCs w:val="24"/>
        </w:rPr>
        <w:t xml:space="preserve"> over classical and </w:t>
      </w:r>
      <w:proofErr w:type="spellStart"/>
      <w:r w:rsidRPr="00226E74">
        <w:rPr>
          <w:rFonts w:ascii="Times New Roman" w:hAnsi="Times New Roman" w:cs="Times New Roman"/>
          <w:sz w:val="24"/>
          <w:szCs w:val="24"/>
        </w:rPr>
        <w:t>machine</w:t>
      </w:r>
      <w:proofErr w:type="spellEnd"/>
      <w:r w:rsidRPr="00226E74">
        <w:rPr>
          <w:rFonts w:ascii="Times New Roman" w:hAnsi="Times New Roman" w:cs="Times New Roman"/>
          <w:sz w:val="24"/>
          <w:szCs w:val="24"/>
        </w:rPr>
        <w:t xml:space="preserve"> learning </w:t>
      </w:r>
      <w:proofErr w:type="spellStart"/>
      <w:r w:rsidRPr="00226E74">
        <w:rPr>
          <w:rFonts w:ascii="Times New Roman" w:hAnsi="Times New Roman" w:cs="Times New Roman"/>
          <w:sz w:val="24"/>
          <w:szCs w:val="24"/>
        </w:rPr>
        <w:t>baselines</w:t>
      </w:r>
      <w:proofErr w:type="spellEnd"/>
      <w:r w:rsidRPr="00226E74">
        <w:rPr>
          <w:rFonts w:ascii="Times New Roman" w:hAnsi="Times New Roman" w:cs="Times New Roman"/>
          <w:sz w:val="24"/>
          <w:szCs w:val="24"/>
        </w:rPr>
        <w:t>.</w:t>
      </w:r>
    </w:p>
    <w:p w14:paraId="19FE78C9" w14:textId="77777777" w:rsidR="002A21E8" w:rsidRPr="00226E74" w:rsidRDefault="002A21E8" w:rsidP="00226E74">
      <w:pPr>
        <w:pStyle w:val="ListeParagraf"/>
        <w:numPr>
          <w:ilvl w:val="0"/>
          <w:numId w:val="64"/>
        </w:numPr>
        <w:tabs>
          <w:tab w:val="num" w:pos="720"/>
        </w:tabs>
        <w:spacing w:after="0" w:afterAutospacing="0" w:line="360" w:lineRule="auto"/>
        <w:ind w:left="993"/>
        <w:rPr>
          <w:rFonts w:ascii="Times New Roman" w:hAnsi="Times New Roman" w:cs="Times New Roman"/>
          <w:sz w:val="24"/>
          <w:szCs w:val="24"/>
        </w:rPr>
      </w:pPr>
      <w:proofErr w:type="spellStart"/>
      <w:r w:rsidRPr="00226E74">
        <w:rPr>
          <w:rFonts w:ascii="Times New Roman" w:hAnsi="Times New Roman" w:cs="Times New Roman"/>
          <w:sz w:val="24"/>
          <w:szCs w:val="24"/>
        </w:rPr>
        <w:t>Consistent</w:t>
      </w:r>
      <w:proofErr w:type="spellEnd"/>
      <w:r w:rsidRPr="00226E74">
        <w:rPr>
          <w:rFonts w:ascii="Times New Roman" w:hAnsi="Times New Roman" w:cs="Times New Roman"/>
          <w:sz w:val="24"/>
          <w:szCs w:val="24"/>
        </w:rPr>
        <w:t xml:space="preserve"> behavior </w:t>
      </w:r>
      <w:proofErr w:type="spellStart"/>
      <w:r w:rsidRPr="00226E74">
        <w:rPr>
          <w:rFonts w:ascii="Times New Roman" w:hAnsi="Times New Roman" w:cs="Times New Roman"/>
          <w:sz w:val="24"/>
          <w:szCs w:val="24"/>
        </w:rPr>
        <w:t>across</w:t>
      </w:r>
      <w:proofErr w:type="spellEnd"/>
      <w:r w:rsidRPr="00226E74">
        <w:rPr>
          <w:rFonts w:ascii="Times New Roman" w:hAnsi="Times New Roman" w:cs="Times New Roman"/>
          <w:sz w:val="24"/>
          <w:szCs w:val="24"/>
        </w:rPr>
        <w:t xml:space="preserve"> different market </w:t>
      </w:r>
      <w:proofErr w:type="spellStart"/>
      <w:r w:rsidRPr="00226E74">
        <w:rPr>
          <w:rFonts w:ascii="Times New Roman" w:hAnsi="Times New Roman" w:cs="Times New Roman"/>
          <w:sz w:val="24"/>
          <w:szCs w:val="24"/>
        </w:rPr>
        <w:t>regimes</w:t>
      </w:r>
      <w:proofErr w:type="spellEnd"/>
      <w:r w:rsidRPr="00226E74">
        <w:rPr>
          <w:rFonts w:ascii="Times New Roman" w:hAnsi="Times New Roman" w:cs="Times New Roman"/>
          <w:sz w:val="24"/>
          <w:szCs w:val="24"/>
        </w:rPr>
        <w:t xml:space="preserve">, </w:t>
      </w:r>
      <w:proofErr w:type="spellStart"/>
      <w:r w:rsidRPr="00226E74">
        <w:rPr>
          <w:rFonts w:ascii="Times New Roman" w:hAnsi="Times New Roman" w:cs="Times New Roman"/>
          <w:sz w:val="24"/>
          <w:szCs w:val="24"/>
        </w:rPr>
        <w:t>confirming</w:t>
      </w:r>
      <w:proofErr w:type="spellEnd"/>
      <w:r w:rsidRPr="00226E74">
        <w:rPr>
          <w:rFonts w:ascii="Times New Roman" w:hAnsi="Times New Roman" w:cs="Times New Roman"/>
          <w:sz w:val="24"/>
          <w:szCs w:val="24"/>
        </w:rPr>
        <w:t xml:space="preserve"> </w:t>
      </w:r>
      <w:proofErr w:type="spellStart"/>
      <w:r w:rsidRPr="00226E74">
        <w:rPr>
          <w:rFonts w:ascii="Times New Roman" w:hAnsi="Times New Roman" w:cs="Times New Roman"/>
          <w:sz w:val="24"/>
          <w:szCs w:val="24"/>
        </w:rPr>
        <w:t>robustness</w:t>
      </w:r>
      <w:proofErr w:type="spellEnd"/>
      <w:r w:rsidRPr="00226E74">
        <w:rPr>
          <w:rFonts w:ascii="Times New Roman" w:hAnsi="Times New Roman" w:cs="Times New Roman"/>
          <w:sz w:val="24"/>
          <w:szCs w:val="24"/>
        </w:rPr>
        <w:t>.</w:t>
      </w:r>
    </w:p>
    <w:p w14:paraId="526C816C" w14:textId="77777777" w:rsidR="002A21E8" w:rsidRPr="00226E74" w:rsidRDefault="002A21E8" w:rsidP="00226E74">
      <w:pPr>
        <w:pStyle w:val="ListeParagraf"/>
        <w:numPr>
          <w:ilvl w:val="0"/>
          <w:numId w:val="64"/>
        </w:numPr>
        <w:tabs>
          <w:tab w:val="num" w:pos="720"/>
        </w:tabs>
        <w:spacing w:after="0" w:afterAutospacing="0" w:line="360" w:lineRule="auto"/>
        <w:ind w:left="993"/>
        <w:rPr>
          <w:rFonts w:ascii="Times New Roman" w:hAnsi="Times New Roman" w:cs="Times New Roman"/>
          <w:sz w:val="24"/>
          <w:szCs w:val="24"/>
        </w:rPr>
      </w:pPr>
      <w:r w:rsidRPr="00226E74">
        <w:rPr>
          <w:rFonts w:ascii="Times New Roman" w:hAnsi="Times New Roman" w:cs="Times New Roman"/>
          <w:sz w:val="24"/>
          <w:szCs w:val="24"/>
        </w:rPr>
        <w:t xml:space="preserve">Meaningful </w:t>
      </w:r>
      <w:proofErr w:type="spellStart"/>
      <w:r w:rsidRPr="00226E74">
        <w:rPr>
          <w:rFonts w:ascii="Times New Roman" w:hAnsi="Times New Roman" w:cs="Times New Roman"/>
          <w:sz w:val="24"/>
          <w:szCs w:val="24"/>
        </w:rPr>
        <w:t>interpretability</w:t>
      </w:r>
      <w:proofErr w:type="spellEnd"/>
      <w:r w:rsidRPr="00226E74">
        <w:rPr>
          <w:rFonts w:ascii="Times New Roman" w:hAnsi="Times New Roman" w:cs="Times New Roman"/>
          <w:sz w:val="24"/>
          <w:szCs w:val="24"/>
        </w:rPr>
        <w:t xml:space="preserve"> </w:t>
      </w:r>
      <w:proofErr w:type="spellStart"/>
      <w:r w:rsidRPr="00226E74">
        <w:rPr>
          <w:rFonts w:ascii="Times New Roman" w:hAnsi="Times New Roman" w:cs="Times New Roman"/>
          <w:sz w:val="24"/>
          <w:szCs w:val="24"/>
        </w:rPr>
        <w:t>achieved</w:t>
      </w:r>
      <w:proofErr w:type="spellEnd"/>
      <w:r w:rsidRPr="00226E74">
        <w:rPr>
          <w:rFonts w:ascii="Times New Roman" w:hAnsi="Times New Roman" w:cs="Times New Roman"/>
          <w:sz w:val="24"/>
          <w:szCs w:val="24"/>
        </w:rPr>
        <w:t xml:space="preserve"> through SHAP analysis of feature importance.</w:t>
      </w:r>
    </w:p>
    <w:p w14:paraId="27ADF43D" w14:textId="77777777" w:rsidR="002A21E8" w:rsidRDefault="002A21E8" w:rsidP="002A21E8">
      <w:pPr>
        <w:spacing w:after="0" w:afterAutospacing="0" w:line="360" w:lineRule="auto"/>
        <w:ind w:firstLine="709"/>
        <w:rPr>
          <w:rFonts w:ascii="Times New Roman" w:hAnsi="Times New Roman" w:cs="Times New Roman"/>
          <w:sz w:val="24"/>
          <w:szCs w:val="24"/>
        </w:rPr>
      </w:pPr>
      <w:r w:rsidRPr="002A21E8">
        <w:rPr>
          <w:rFonts w:ascii="Times New Roman" w:hAnsi="Times New Roman" w:cs="Times New Roman"/>
          <w:sz w:val="24"/>
          <w:szCs w:val="24"/>
        </w:rPr>
        <w:t xml:space="preserve">Overall, these results suggest that the </w:t>
      </w:r>
      <w:proofErr w:type="spellStart"/>
      <w:r w:rsidRPr="002A21E8">
        <w:rPr>
          <w:rFonts w:ascii="Times New Roman" w:hAnsi="Times New Roman" w:cs="Times New Roman"/>
          <w:sz w:val="24"/>
          <w:szCs w:val="24"/>
        </w:rPr>
        <w:t>integration</w:t>
      </w:r>
      <w:proofErr w:type="spellEnd"/>
      <w:r w:rsidRPr="002A21E8">
        <w:rPr>
          <w:rFonts w:ascii="Times New Roman" w:hAnsi="Times New Roman" w:cs="Times New Roman"/>
          <w:sz w:val="24"/>
          <w:szCs w:val="24"/>
        </w:rPr>
        <w:t xml:space="preserve"> of deep learning with sentiment and </w:t>
      </w:r>
      <w:proofErr w:type="spellStart"/>
      <w:r w:rsidRPr="002A21E8">
        <w:rPr>
          <w:rFonts w:ascii="Times New Roman" w:hAnsi="Times New Roman" w:cs="Times New Roman"/>
          <w:sz w:val="24"/>
          <w:szCs w:val="24"/>
        </w:rPr>
        <w:t>macroeconomic</w:t>
      </w:r>
      <w:proofErr w:type="spellEnd"/>
      <w:r w:rsidRPr="002A21E8">
        <w:rPr>
          <w:rFonts w:ascii="Times New Roman" w:hAnsi="Times New Roman" w:cs="Times New Roman"/>
          <w:sz w:val="24"/>
          <w:szCs w:val="24"/>
        </w:rPr>
        <w:t xml:space="preserve"> indicators provides a </w:t>
      </w:r>
      <w:proofErr w:type="spellStart"/>
      <w:r w:rsidRPr="002A21E8">
        <w:rPr>
          <w:rFonts w:ascii="Times New Roman" w:hAnsi="Times New Roman" w:cs="Times New Roman"/>
          <w:sz w:val="24"/>
          <w:szCs w:val="24"/>
        </w:rPr>
        <w:t>tangible</w:t>
      </w:r>
      <w:proofErr w:type="spellEnd"/>
      <w:r w:rsidRPr="002A21E8">
        <w:rPr>
          <w:rFonts w:ascii="Times New Roman" w:hAnsi="Times New Roman" w:cs="Times New Roman"/>
          <w:sz w:val="24"/>
          <w:szCs w:val="24"/>
        </w:rPr>
        <w:t xml:space="preserve"> performance edge in financial </w:t>
      </w:r>
      <w:proofErr w:type="spellStart"/>
      <w:r w:rsidRPr="002A21E8">
        <w:rPr>
          <w:rFonts w:ascii="Times New Roman" w:hAnsi="Times New Roman" w:cs="Times New Roman"/>
          <w:sz w:val="24"/>
          <w:szCs w:val="24"/>
        </w:rPr>
        <w:t>forecasting</w:t>
      </w:r>
      <w:proofErr w:type="spellEnd"/>
      <w:r w:rsidRPr="002A21E8">
        <w:rPr>
          <w:rFonts w:ascii="Times New Roman" w:hAnsi="Times New Roman" w:cs="Times New Roman"/>
          <w:sz w:val="24"/>
          <w:szCs w:val="24"/>
        </w:rPr>
        <w:t xml:space="preserve">, </w:t>
      </w:r>
      <w:proofErr w:type="spellStart"/>
      <w:r w:rsidRPr="002A21E8">
        <w:rPr>
          <w:rFonts w:ascii="Times New Roman" w:hAnsi="Times New Roman" w:cs="Times New Roman"/>
          <w:sz w:val="24"/>
          <w:szCs w:val="24"/>
        </w:rPr>
        <w:t>offering</w:t>
      </w:r>
      <w:proofErr w:type="spellEnd"/>
      <w:r w:rsidRPr="002A21E8">
        <w:rPr>
          <w:rFonts w:ascii="Times New Roman" w:hAnsi="Times New Roman" w:cs="Times New Roman"/>
          <w:sz w:val="24"/>
          <w:szCs w:val="24"/>
        </w:rPr>
        <w:t xml:space="preserve"> </w:t>
      </w:r>
      <w:proofErr w:type="spellStart"/>
      <w:r w:rsidRPr="002A21E8">
        <w:rPr>
          <w:rFonts w:ascii="Times New Roman" w:hAnsi="Times New Roman" w:cs="Times New Roman"/>
          <w:sz w:val="24"/>
          <w:szCs w:val="24"/>
        </w:rPr>
        <w:t>actionable</w:t>
      </w:r>
      <w:proofErr w:type="spellEnd"/>
      <w:r w:rsidRPr="002A21E8">
        <w:rPr>
          <w:rFonts w:ascii="Times New Roman" w:hAnsi="Times New Roman" w:cs="Times New Roman"/>
          <w:sz w:val="24"/>
          <w:szCs w:val="24"/>
        </w:rPr>
        <w:t xml:space="preserve"> insights for </w:t>
      </w:r>
      <w:proofErr w:type="spellStart"/>
      <w:r w:rsidRPr="002A21E8">
        <w:rPr>
          <w:rFonts w:ascii="Times New Roman" w:hAnsi="Times New Roman" w:cs="Times New Roman"/>
          <w:sz w:val="24"/>
          <w:szCs w:val="24"/>
        </w:rPr>
        <w:t>decision</w:t>
      </w:r>
      <w:proofErr w:type="spellEnd"/>
      <w:r w:rsidRPr="002A21E8">
        <w:rPr>
          <w:rFonts w:ascii="Times New Roman" w:hAnsi="Times New Roman" w:cs="Times New Roman"/>
          <w:sz w:val="24"/>
          <w:szCs w:val="24"/>
        </w:rPr>
        <w:t>-makers in investment and risk management.</w:t>
      </w:r>
    </w:p>
    <w:p w14:paraId="16727219" w14:textId="77777777" w:rsidR="00F03EE4" w:rsidRPr="002A21E8" w:rsidRDefault="00F03EE4" w:rsidP="002A21E8">
      <w:pPr>
        <w:spacing w:after="0" w:afterAutospacing="0" w:line="360" w:lineRule="auto"/>
        <w:ind w:firstLine="709"/>
        <w:rPr>
          <w:rFonts w:ascii="Times New Roman" w:hAnsi="Times New Roman" w:cs="Times New Roman"/>
          <w:sz w:val="24"/>
          <w:szCs w:val="24"/>
        </w:rPr>
      </w:pPr>
    </w:p>
    <w:p w14:paraId="6D761DDD" w14:textId="77777777" w:rsidR="00F03EE4" w:rsidRDefault="00F03EE4" w:rsidP="002A21E8">
      <w:pPr>
        <w:tabs>
          <w:tab w:val="left" w:pos="993"/>
        </w:tabs>
        <w:spacing w:after="0" w:afterAutospacing="0" w:line="360" w:lineRule="auto"/>
        <w:ind w:left="993"/>
        <w:rPr>
          <w:rFonts w:ascii="Times New Roman" w:hAnsi="Times New Roman" w:cs="Times New Roman"/>
          <w:b/>
          <w:sz w:val="24"/>
          <w:szCs w:val="24"/>
        </w:rPr>
        <w:sectPr w:rsidR="00F03EE4" w:rsidSect="00AF630E">
          <w:pgSz w:w="11906" w:h="16838"/>
          <w:pgMar w:top="1701" w:right="992" w:bottom="1701" w:left="1701" w:header="709" w:footer="709" w:gutter="0"/>
          <w:cols w:space="708"/>
          <w:docGrid w:linePitch="360"/>
        </w:sectPr>
      </w:pPr>
    </w:p>
    <w:p w14:paraId="5AF44A29" w14:textId="0E971C91" w:rsidR="004A772D" w:rsidRDefault="00992992" w:rsidP="00555A5B">
      <w:pPr>
        <w:pStyle w:val="CHAPTER"/>
        <w:jc w:val="left"/>
      </w:pPr>
      <w:r>
        <w:lastRenderedPageBreak/>
        <w:t>CONCLUSION AND RECOMMENDATIONS</w:t>
      </w:r>
    </w:p>
    <w:p w14:paraId="174E0FA4" w14:textId="2F97E083" w:rsidR="00E1551C" w:rsidRPr="00E1551C" w:rsidRDefault="00E1551C" w:rsidP="00E1551C">
      <w:pPr>
        <w:rPr>
          <w:rFonts w:ascii="Times New Roman" w:hAnsi="Times New Roman" w:cs="Times New Roman"/>
          <w:b/>
          <w:bCs/>
          <w:i/>
          <w:iCs/>
          <w:color w:val="EE0000"/>
          <w:sz w:val="20"/>
          <w:szCs w:val="20"/>
        </w:rPr>
      </w:pPr>
      <w:r w:rsidRPr="00E1551C">
        <w:rPr>
          <w:rFonts w:ascii="Times New Roman" w:hAnsi="Times New Roman" w:cs="Times New Roman"/>
          <w:b/>
          <w:bCs/>
          <w:i/>
          <w:iCs/>
          <w:color w:val="EE0000"/>
          <w:sz w:val="20"/>
          <w:szCs w:val="20"/>
        </w:rPr>
        <w:t xml:space="preserve">(The </w:t>
      </w:r>
      <w:proofErr w:type="spellStart"/>
      <w:r w:rsidRPr="00E1551C">
        <w:rPr>
          <w:rFonts w:ascii="Times New Roman" w:hAnsi="Times New Roman" w:cs="Times New Roman"/>
          <w:b/>
          <w:bCs/>
          <w:i/>
          <w:iCs/>
          <w:color w:val="EE0000"/>
          <w:sz w:val="20"/>
          <w:szCs w:val="20"/>
        </w:rPr>
        <w:t>title</w:t>
      </w:r>
      <w:proofErr w:type="spellEnd"/>
      <w:r w:rsidRPr="00E1551C">
        <w:rPr>
          <w:rFonts w:ascii="Times New Roman" w:hAnsi="Times New Roman" w:cs="Times New Roman"/>
          <w:b/>
          <w:bCs/>
          <w:i/>
          <w:iCs/>
          <w:color w:val="EE0000"/>
          <w:sz w:val="20"/>
          <w:szCs w:val="20"/>
        </w:rPr>
        <w:t xml:space="preserve"> should be </w:t>
      </w:r>
      <w:proofErr w:type="spellStart"/>
      <w:r w:rsidRPr="00E1551C">
        <w:rPr>
          <w:rFonts w:ascii="Times New Roman" w:hAnsi="Times New Roman" w:cs="Times New Roman"/>
          <w:b/>
          <w:bCs/>
          <w:i/>
          <w:iCs/>
          <w:color w:val="EE0000"/>
          <w:sz w:val="20"/>
          <w:szCs w:val="20"/>
        </w:rPr>
        <w:t>left-aligned</w:t>
      </w:r>
      <w:proofErr w:type="spellEnd"/>
      <w:r w:rsidRPr="00E1551C">
        <w:rPr>
          <w:rFonts w:ascii="Times New Roman" w:hAnsi="Times New Roman" w:cs="Times New Roman"/>
          <w:b/>
          <w:bCs/>
          <w:i/>
          <w:iCs/>
          <w:color w:val="EE0000"/>
          <w:sz w:val="20"/>
          <w:szCs w:val="20"/>
        </w:rPr>
        <w:t xml:space="preserve">, Min 150, Max 200 </w:t>
      </w:r>
      <w:proofErr w:type="spellStart"/>
      <w:r w:rsidRPr="00E1551C">
        <w:rPr>
          <w:rFonts w:ascii="Times New Roman" w:hAnsi="Times New Roman" w:cs="Times New Roman"/>
          <w:b/>
          <w:bCs/>
          <w:i/>
          <w:iCs/>
          <w:color w:val="EE0000"/>
          <w:sz w:val="20"/>
          <w:szCs w:val="20"/>
        </w:rPr>
        <w:t>letters</w:t>
      </w:r>
      <w:proofErr w:type="spellEnd"/>
      <w:r w:rsidRPr="00E1551C">
        <w:rPr>
          <w:rFonts w:ascii="Times New Roman" w:hAnsi="Times New Roman" w:cs="Times New Roman"/>
          <w:b/>
          <w:bCs/>
          <w:i/>
          <w:iCs/>
          <w:color w:val="EE0000"/>
          <w:sz w:val="20"/>
          <w:szCs w:val="20"/>
        </w:rPr>
        <w:t>)</w:t>
      </w:r>
    </w:p>
    <w:p w14:paraId="042C607B" w14:textId="2C8CB824" w:rsidR="00E1551C" w:rsidRPr="00E1551C" w:rsidRDefault="00E1551C" w:rsidP="00E1551C">
      <w:pPr>
        <w:rPr>
          <w:rFonts w:ascii="Times New Roman" w:hAnsi="Times New Roman" w:cs="Times New Roman"/>
          <w:b/>
          <w:bCs/>
          <w:i/>
          <w:iCs/>
          <w:color w:val="EE0000"/>
          <w:sz w:val="20"/>
          <w:szCs w:val="20"/>
        </w:rPr>
      </w:pPr>
      <w:r w:rsidRPr="00E1551C">
        <w:rPr>
          <w:rFonts w:ascii="Times New Roman" w:hAnsi="Times New Roman" w:cs="Times New Roman"/>
          <w:b/>
          <w:bCs/>
          <w:i/>
          <w:iCs/>
          <w:color w:val="EE0000"/>
          <w:sz w:val="20"/>
          <w:szCs w:val="20"/>
        </w:rPr>
        <w:t xml:space="preserve">(In this </w:t>
      </w:r>
      <w:proofErr w:type="spellStart"/>
      <w:r w:rsidRPr="00E1551C">
        <w:rPr>
          <w:rFonts w:ascii="Times New Roman" w:hAnsi="Times New Roman" w:cs="Times New Roman"/>
          <w:b/>
          <w:bCs/>
          <w:i/>
          <w:iCs/>
          <w:color w:val="EE0000"/>
          <w:sz w:val="20"/>
          <w:szCs w:val="20"/>
        </w:rPr>
        <w:t>section</w:t>
      </w:r>
      <w:proofErr w:type="spellEnd"/>
      <w:r w:rsidRPr="00E1551C">
        <w:rPr>
          <w:rFonts w:ascii="Times New Roman" w:hAnsi="Times New Roman" w:cs="Times New Roman"/>
          <w:b/>
          <w:bCs/>
          <w:i/>
          <w:iCs/>
          <w:color w:val="EE0000"/>
          <w:sz w:val="20"/>
          <w:szCs w:val="20"/>
        </w:rPr>
        <w:t xml:space="preserve">, </w:t>
      </w:r>
      <w:proofErr w:type="spellStart"/>
      <w:r w:rsidRPr="00E1551C">
        <w:rPr>
          <w:rFonts w:ascii="Times New Roman" w:hAnsi="Times New Roman" w:cs="Times New Roman"/>
          <w:b/>
          <w:bCs/>
          <w:i/>
          <w:iCs/>
          <w:color w:val="EE0000"/>
          <w:sz w:val="20"/>
          <w:szCs w:val="20"/>
        </w:rPr>
        <w:t>students</w:t>
      </w:r>
      <w:proofErr w:type="spellEnd"/>
      <w:r w:rsidRPr="00E1551C">
        <w:rPr>
          <w:rFonts w:ascii="Times New Roman" w:hAnsi="Times New Roman" w:cs="Times New Roman"/>
          <w:b/>
          <w:bCs/>
          <w:i/>
          <w:iCs/>
          <w:color w:val="EE0000"/>
          <w:sz w:val="20"/>
          <w:szCs w:val="20"/>
        </w:rPr>
        <w:t xml:space="preserve"> must </w:t>
      </w:r>
      <w:proofErr w:type="spellStart"/>
      <w:r w:rsidRPr="00E1551C">
        <w:rPr>
          <w:rFonts w:ascii="Times New Roman" w:hAnsi="Times New Roman" w:cs="Times New Roman"/>
          <w:b/>
          <w:bCs/>
          <w:i/>
          <w:iCs/>
          <w:color w:val="EE0000"/>
          <w:sz w:val="20"/>
          <w:szCs w:val="20"/>
        </w:rPr>
        <w:t>summarize</w:t>
      </w:r>
      <w:proofErr w:type="spellEnd"/>
      <w:r w:rsidRPr="00E1551C">
        <w:rPr>
          <w:rFonts w:ascii="Times New Roman" w:hAnsi="Times New Roman" w:cs="Times New Roman"/>
          <w:b/>
          <w:bCs/>
          <w:i/>
          <w:iCs/>
          <w:color w:val="EE0000"/>
          <w:sz w:val="20"/>
          <w:szCs w:val="20"/>
        </w:rPr>
        <w:t xml:space="preserve"> the key </w:t>
      </w:r>
      <w:proofErr w:type="spellStart"/>
      <w:r w:rsidRPr="00E1551C">
        <w:rPr>
          <w:rFonts w:ascii="Times New Roman" w:hAnsi="Times New Roman" w:cs="Times New Roman"/>
          <w:b/>
          <w:bCs/>
          <w:i/>
          <w:iCs/>
          <w:color w:val="EE0000"/>
          <w:sz w:val="20"/>
          <w:szCs w:val="20"/>
        </w:rPr>
        <w:t>findings</w:t>
      </w:r>
      <w:proofErr w:type="spellEnd"/>
      <w:r w:rsidRPr="00E1551C">
        <w:rPr>
          <w:rFonts w:ascii="Times New Roman" w:hAnsi="Times New Roman" w:cs="Times New Roman"/>
          <w:b/>
          <w:bCs/>
          <w:i/>
          <w:iCs/>
          <w:color w:val="EE0000"/>
          <w:sz w:val="20"/>
          <w:szCs w:val="20"/>
        </w:rPr>
        <w:t xml:space="preserve"> of their </w:t>
      </w:r>
      <w:proofErr w:type="spellStart"/>
      <w:r w:rsidRPr="00E1551C">
        <w:rPr>
          <w:rFonts w:ascii="Times New Roman" w:hAnsi="Times New Roman" w:cs="Times New Roman"/>
          <w:b/>
          <w:bCs/>
          <w:i/>
          <w:iCs/>
          <w:color w:val="EE0000"/>
          <w:sz w:val="20"/>
          <w:szCs w:val="20"/>
        </w:rPr>
        <w:t>project</w:t>
      </w:r>
      <w:proofErr w:type="spellEnd"/>
      <w:r w:rsidRPr="00E1551C">
        <w:rPr>
          <w:rFonts w:ascii="Times New Roman" w:hAnsi="Times New Roman" w:cs="Times New Roman"/>
          <w:b/>
          <w:bCs/>
          <w:i/>
          <w:iCs/>
          <w:color w:val="EE0000"/>
          <w:sz w:val="20"/>
          <w:szCs w:val="20"/>
        </w:rPr>
        <w:t xml:space="preserve"> and provide insights for future </w:t>
      </w:r>
      <w:proofErr w:type="spellStart"/>
      <w:r w:rsidRPr="00E1551C">
        <w:rPr>
          <w:rFonts w:ascii="Times New Roman" w:hAnsi="Times New Roman" w:cs="Times New Roman"/>
          <w:b/>
          <w:bCs/>
          <w:i/>
          <w:iCs/>
          <w:color w:val="EE0000"/>
          <w:sz w:val="20"/>
          <w:szCs w:val="20"/>
        </w:rPr>
        <w:t>improvements</w:t>
      </w:r>
      <w:proofErr w:type="spellEnd"/>
      <w:r w:rsidRPr="00E1551C">
        <w:rPr>
          <w:rFonts w:ascii="Times New Roman" w:hAnsi="Times New Roman" w:cs="Times New Roman"/>
          <w:b/>
          <w:bCs/>
          <w:i/>
          <w:iCs/>
          <w:color w:val="EE0000"/>
          <w:sz w:val="20"/>
          <w:szCs w:val="20"/>
        </w:rPr>
        <w:t xml:space="preserve">. The </w:t>
      </w:r>
      <w:proofErr w:type="spellStart"/>
      <w:r w:rsidRPr="00E1551C">
        <w:rPr>
          <w:rFonts w:ascii="Times New Roman" w:hAnsi="Times New Roman" w:cs="Times New Roman"/>
          <w:b/>
          <w:bCs/>
          <w:i/>
          <w:iCs/>
          <w:color w:val="EE0000"/>
          <w:sz w:val="20"/>
          <w:szCs w:val="20"/>
        </w:rPr>
        <w:t>chapter</w:t>
      </w:r>
      <w:proofErr w:type="spellEnd"/>
      <w:r w:rsidRPr="00E1551C">
        <w:rPr>
          <w:rFonts w:ascii="Times New Roman" w:hAnsi="Times New Roman" w:cs="Times New Roman"/>
          <w:b/>
          <w:bCs/>
          <w:i/>
          <w:iCs/>
          <w:color w:val="EE0000"/>
          <w:sz w:val="20"/>
          <w:szCs w:val="20"/>
        </w:rPr>
        <w:t xml:space="preserve"> should clearly </w:t>
      </w:r>
      <w:proofErr w:type="spellStart"/>
      <w:r w:rsidRPr="00E1551C">
        <w:rPr>
          <w:rFonts w:ascii="Times New Roman" w:hAnsi="Times New Roman" w:cs="Times New Roman"/>
          <w:b/>
          <w:bCs/>
          <w:i/>
          <w:iCs/>
          <w:color w:val="EE0000"/>
          <w:sz w:val="20"/>
          <w:szCs w:val="20"/>
        </w:rPr>
        <w:t>reflect</w:t>
      </w:r>
      <w:proofErr w:type="spellEnd"/>
      <w:r w:rsidRPr="00E1551C">
        <w:rPr>
          <w:rFonts w:ascii="Times New Roman" w:hAnsi="Times New Roman" w:cs="Times New Roman"/>
          <w:b/>
          <w:bCs/>
          <w:i/>
          <w:iCs/>
          <w:color w:val="EE0000"/>
          <w:sz w:val="20"/>
          <w:szCs w:val="20"/>
        </w:rPr>
        <w:t xml:space="preserve"> on the work </w:t>
      </w:r>
      <w:proofErr w:type="gramStart"/>
      <w:r w:rsidRPr="00E1551C">
        <w:rPr>
          <w:rFonts w:ascii="Times New Roman" w:hAnsi="Times New Roman" w:cs="Times New Roman"/>
          <w:b/>
          <w:bCs/>
          <w:i/>
          <w:iCs/>
          <w:color w:val="EE0000"/>
          <w:sz w:val="20"/>
          <w:szCs w:val="20"/>
        </w:rPr>
        <w:t>done</w:t>
      </w:r>
      <w:proofErr w:type="gramEnd"/>
      <w:r w:rsidRPr="00E1551C">
        <w:rPr>
          <w:rFonts w:ascii="Times New Roman" w:hAnsi="Times New Roman" w:cs="Times New Roman"/>
          <w:b/>
          <w:bCs/>
          <w:i/>
          <w:iCs/>
          <w:color w:val="EE0000"/>
          <w:sz w:val="20"/>
          <w:szCs w:val="20"/>
        </w:rPr>
        <w:t xml:space="preserve">, </w:t>
      </w:r>
      <w:proofErr w:type="spellStart"/>
      <w:r w:rsidRPr="00E1551C">
        <w:rPr>
          <w:rFonts w:ascii="Times New Roman" w:hAnsi="Times New Roman" w:cs="Times New Roman"/>
          <w:b/>
          <w:bCs/>
          <w:i/>
          <w:iCs/>
          <w:color w:val="EE0000"/>
          <w:sz w:val="20"/>
          <w:szCs w:val="20"/>
        </w:rPr>
        <w:t>evaluate</w:t>
      </w:r>
      <w:proofErr w:type="spellEnd"/>
      <w:r w:rsidRPr="00E1551C">
        <w:rPr>
          <w:rFonts w:ascii="Times New Roman" w:hAnsi="Times New Roman" w:cs="Times New Roman"/>
          <w:b/>
          <w:bCs/>
          <w:i/>
          <w:iCs/>
          <w:color w:val="EE0000"/>
          <w:sz w:val="20"/>
          <w:szCs w:val="20"/>
        </w:rPr>
        <w:t xml:space="preserve"> its </w:t>
      </w:r>
      <w:proofErr w:type="spellStart"/>
      <w:r w:rsidRPr="00E1551C">
        <w:rPr>
          <w:rFonts w:ascii="Times New Roman" w:hAnsi="Times New Roman" w:cs="Times New Roman"/>
          <w:b/>
          <w:bCs/>
          <w:i/>
          <w:iCs/>
          <w:color w:val="EE0000"/>
          <w:sz w:val="20"/>
          <w:szCs w:val="20"/>
        </w:rPr>
        <w:t>outcomes</w:t>
      </w:r>
      <w:proofErr w:type="spellEnd"/>
      <w:r w:rsidRPr="00E1551C">
        <w:rPr>
          <w:rFonts w:ascii="Times New Roman" w:hAnsi="Times New Roman" w:cs="Times New Roman"/>
          <w:b/>
          <w:bCs/>
          <w:i/>
          <w:iCs/>
          <w:color w:val="EE0000"/>
          <w:sz w:val="20"/>
          <w:szCs w:val="20"/>
        </w:rPr>
        <w:t xml:space="preserve">, and suggest </w:t>
      </w:r>
      <w:proofErr w:type="spellStart"/>
      <w:r w:rsidRPr="00E1551C">
        <w:rPr>
          <w:rFonts w:ascii="Times New Roman" w:hAnsi="Times New Roman" w:cs="Times New Roman"/>
          <w:b/>
          <w:bCs/>
          <w:i/>
          <w:iCs/>
          <w:color w:val="EE0000"/>
          <w:sz w:val="20"/>
          <w:szCs w:val="20"/>
        </w:rPr>
        <w:t>directions</w:t>
      </w:r>
      <w:proofErr w:type="spellEnd"/>
      <w:r w:rsidRPr="00E1551C">
        <w:rPr>
          <w:rFonts w:ascii="Times New Roman" w:hAnsi="Times New Roman" w:cs="Times New Roman"/>
          <w:b/>
          <w:bCs/>
          <w:i/>
          <w:iCs/>
          <w:color w:val="EE0000"/>
          <w:sz w:val="20"/>
          <w:szCs w:val="20"/>
        </w:rPr>
        <w:t xml:space="preserve"> for </w:t>
      </w:r>
      <w:proofErr w:type="spellStart"/>
      <w:r w:rsidRPr="00E1551C">
        <w:rPr>
          <w:rFonts w:ascii="Times New Roman" w:hAnsi="Times New Roman" w:cs="Times New Roman"/>
          <w:b/>
          <w:bCs/>
          <w:i/>
          <w:iCs/>
          <w:color w:val="EE0000"/>
          <w:sz w:val="20"/>
          <w:szCs w:val="20"/>
        </w:rPr>
        <w:t>further</w:t>
      </w:r>
      <w:proofErr w:type="spellEnd"/>
      <w:r w:rsidRPr="00E1551C">
        <w:rPr>
          <w:rFonts w:ascii="Times New Roman" w:hAnsi="Times New Roman" w:cs="Times New Roman"/>
          <w:b/>
          <w:bCs/>
          <w:i/>
          <w:iCs/>
          <w:color w:val="EE0000"/>
          <w:sz w:val="20"/>
          <w:szCs w:val="20"/>
        </w:rPr>
        <w:t xml:space="preserve"> </w:t>
      </w:r>
      <w:proofErr w:type="spellStart"/>
      <w:r w:rsidRPr="00E1551C">
        <w:rPr>
          <w:rFonts w:ascii="Times New Roman" w:hAnsi="Times New Roman" w:cs="Times New Roman"/>
          <w:b/>
          <w:bCs/>
          <w:i/>
          <w:iCs/>
          <w:color w:val="EE0000"/>
          <w:sz w:val="20"/>
          <w:szCs w:val="20"/>
        </w:rPr>
        <w:t>research</w:t>
      </w:r>
      <w:proofErr w:type="spellEnd"/>
      <w:r w:rsidRPr="00E1551C">
        <w:rPr>
          <w:rFonts w:ascii="Times New Roman" w:hAnsi="Times New Roman" w:cs="Times New Roman"/>
          <w:b/>
          <w:bCs/>
          <w:i/>
          <w:iCs/>
          <w:color w:val="EE0000"/>
          <w:sz w:val="20"/>
          <w:szCs w:val="20"/>
        </w:rPr>
        <w:t xml:space="preserve"> or </w:t>
      </w:r>
      <w:proofErr w:type="spellStart"/>
      <w:r w:rsidRPr="00E1551C">
        <w:rPr>
          <w:rFonts w:ascii="Times New Roman" w:hAnsi="Times New Roman" w:cs="Times New Roman"/>
          <w:b/>
          <w:bCs/>
          <w:i/>
          <w:iCs/>
          <w:color w:val="EE0000"/>
          <w:sz w:val="20"/>
          <w:szCs w:val="20"/>
        </w:rPr>
        <w:t>development</w:t>
      </w:r>
      <w:proofErr w:type="spellEnd"/>
      <w:r w:rsidRPr="00E1551C">
        <w:rPr>
          <w:rFonts w:ascii="Times New Roman" w:hAnsi="Times New Roman" w:cs="Times New Roman"/>
          <w:b/>
          <w:bCs/>
          <w:i/>
          <w:iCs/>
          <w:color w:val="EE0000"/>
          <w:sz w:val="20"/>
          <w:szCs w:val="20"/>
        </w:rPr>
        <w:t>.)</w:t>
      </w:r>
    </w:p>
    <w:p w14:paraId="519F014D" w14:textId="77777777" w:rsidR="00E1551C" w:rsidRPr="00E1551C" w:rsidRDefault="004A772D" w:rsidP="00E1551C">
      <w:pPr>
        <w:pStyle w:val="ListeParagraf"/>
        <w:spacing w:after="0" w:afterAutospacing="0" w:line="360" w:lineRule="auto"/>
        <w:ind w:left="0" w:firstLine="709"/>
        <w:rPr>
          <w:rFonts w:ascii="Times New Roman" w:hAnsi="Times New Roman" w:cs="Times New Roman"/>
          <w:sz w:val="24"/>
          <w:szCs w:val="24"/>
        </w:rPr>
      </w:pPr>
      <w:r>
        <w:rPr>
          <w:rFonts w:ascii="Times New Roman" w:hAnsi="Times New Roman" w:cs="Times New Roman"/>
          <w:sz w:val="24"/>
          <w:szCs w:val="24"/>
        </w:rPr>
        <w:tab/>
      </w:r>
      <w:r w:rsidR="00E1551C" w:rsidRPr="00E1551C">
        <w:rPr>
          <w:rFonts w:ascii="Times New Roman" w:hAnsi="Times New Roman" w:cs="Times New Roman"/>
          <w:sz w:val="24"/>
          <w:szCs w:val="24"/>
        </w:rPr>
        <w:t xml:space="preserve">The AI-Powered Financial </w:t>
      </w:r>
      <w:proofErr w:type="spellStart"/>
      <w:r w:rsidR="00E1551C" w:rsidRPr="00E1551C">
        <w:rPr>
          <w:rFonts w:ascii="Times New Roman" w:hAnsi="Times New Roman" w:cs="Times New Roman"/>
          <w:sz w:val="24"/>
          <w:szCs w:val="24"/>
        </w:rPr>
        <w:t>Forecasting</w:t>
      </w:r>
      <w:proofErr w:type="spellEnd"/>
      <w:r w:rsidR="00E1551C" w:rsidRPr="00E1551C">
        <w:rPr>
          <w:rFonts w:ascii="Times New Roman" w:hAnsi="Times New Roman" w:cs="Times New Roman"/>
          <w:sz w:val="24"/>
          <w:szCs w:val="24"/>
        </w:rPr>
        <w:t xml:space="preserve"> </w:t>
      </w:r>
      <w:proofErr w:type="spellStart"/>
      <w:r w:rsidR="00E1551C" w:rsidRPr="00E1551C">
        <w:rPr>
          <w:rFonts w:ascii="Times New Roman" w:hAnsi="Times New Roman" w:cs="Times New Roman"/>
          <w:sz w:val="24"/>
          <w:szCs w:val="24"/>
        </w:rPr>
        <w:t>project</w:t>
      </w:r>
      <w:proofErr w:type="spellEnd"/>
      <w:r w:rsidR="00E1551C" w:rsidRPr="00E1551C">
        <w:rPr>
          <w:rFonts w:ascii="Times New Roman" w:hAnsi="Times New Roman" w:cs="Times New Roman"/>
          <w:sz w:val="24"/>
          <w:szCs w:val="24"/>
        </w:rPr>
        <w:t xml:space="preserve"> </w:t>
      </w:r>
      <w:proofErr w:type="spellStart"/>
      <w:r w:rsidR="00E1551C" w:rsidRPr="00E1551C">
        <w:rPr>
          <w:rFonts w:ascii="Times New Roman" w:hAnsi="Times New Roman" w:cs="Times New Roman"/>
          <w:sz w:val="24"/>
          <w:szCs w:val="24"/>
        </w:rPr>
        <w:t>demonstrates</w:t>
      </w:r>
      <w:proofErr w:type="spellEnd"/>
      <w:r w:rsidR="00E1551C" w:rsidRPr="00E1551C">
        <w:rPr>
          <w:rFonts w:ascii="Times New Roman" w:hAnsi="Times New Roman" w:cs="Times New Roman"/>
          <w:sz w:val="24"/>
          <w:szCs w:val="24"/>
        </w:rPr>
        <w:t xml:space="preserve"> the effective </w:t>
      </w:r>
      <w:proofErr w:type="spellStart"/>
      <w:r w:rsidR="00E1551C" w:rsidRPr="00E1551C">
        <w:rPr>
          <w:rFonts w:ascii="Times New Roman" w:hAnsi="Times New Roman" w:cs="Times New Roman"/>
          <w:sz w:val="24"/>
          <w:szCs w:val="24"/>
        </w:rPr>
        <w:t>application</w:t>
      </w:r>
      <w:proofErr w:type="spellEnd"/>
      <w:r w:rsidR="00E1551C" w:rsidRPr="00E1551C">
        <w:rPr>
          <w:rFonts w:ascii="Times New Roman" w:hAnsi="Times New Roman" w:cs="Times New Roman"/>
          <w:sz w:val="24"/>
          <w:szCs w:val="24"/>
        </w:rPr>
        <w:t xml:space="preserve"> of LSTM-based deep learning models to </w:t>
      </w:r>
      <w:proofErr w:type="spellStart"/>
      <w:r w:rsidR="00E1551C" w:rsidRPr="00E1551C">
        <w:rPr>
          <w:rFonts w:ascii="Times New Roman" w:hAnsi="Times New Roman" w:cs="Times New Roman"/>
          <w:sz w:val="24"/>
          <w:szCs w:val="24"/>
        </w:rPr>
        <w:t>predict</w:t>
      </w:r>
      <w:proofErr w:type="spellEnd"/>
      <w:r w:rsidR="00E1551C" w:rsidRPr="00E1551C">
        <w:rPr>
          <w:rFonts w:ascii="Times New Roman" w:hAnsi="Times New Roman" w:cs="Times New Roman"/>
          <w:sz w:val="24"/>
          <w:szCs w:val="24"/>
        </w:rPr>
        <w:t xml:space="preserve"> short-term stock price movements.</w:t>
      </w:r>
      <w:r w:rsidR="00E1551C" w:rsidRPr="00E1551C">
        <w:rPr>
          <w:rFonts w:ascii="Times New Roman" w:hAnsi="Times New Roman" w:cs="Times New Roman"/>
          <w:sz w:val="24"/>
          <w:szCs w:val="24"/>
        </w:rPr>
        <w:br/>
        <w:t xml:space="preserve">Key </w:t>
      </w:r>
      <w:proofErr w:type="spellStart"/>
      <w:r w:rsidR="00E1551C" w:rsidRPr="00E1551C">
        <w:rPr>
          <w:rFonts w:ascii="Times New Roman" w:hAnsi="Times New Roman" w:cs="Times New Roman"/>
          <w:sz w:val="24"/>
          <w:szCs w:val="24"/>
        </w:rPr>
        <w:t>takeaways</w:t>
      </w:r>
      <w:proofErr w:type="spellEnd"/>
      <w:r w:rsidR="00E1551C" w:rsidRPr="00E1551C">
        <w:rPr>
          <w:rFonts w:ascii="Times New Roman" w:hAnsi="Times New Roman" w:cs="Times New Roman"/>
          <w:sz w:val="24"/>
          <w:szCs w:val="24"/>
        </w:rPr>
        <w:t xml:space="preserve"> </w:t>
      </w:r>
      <w:proofErr w:type="spellStart"/>
      <w:r w:rsidR="00E1551C" w:rsidRPr="00E1551C">
        <w:rPr>
          <w:rFonts w:ascii="Times New Roman" w:hAnsi="Times New Roman" w:cs="Times New Roman"/>
          <w:sz w:val="24"/>
          <w:szCs w:val="24"/>
        </w:rPr>
        <w:t>include</w:t>
      </w:r>
      <w:proofErr w:type="spellEnd"/>
      <w:r w:rsidR="00E1551C" w:rsidRPr="00E1551C">
        <w:rPr>
          <w:rFonts w:ascii="Times New Roman" w:hAnsi="Times New Roman" w:cs="Times New Roman"/>
          <w:sz w:val="24"/>
          <w:szCs w:val="24"/>
        </w:rPr>
        <w:t>:</w:t>
      </w:r>
    </w:p>
    <w:p w14:paraId="5C01BDBD" w14:textId="77777777" w:rsidR="00E1551C" w:rsidRPr="00E1551C" w:rsidRDefault="00E1551C" w:rsidP="00E1551C">
      <w:pPr>
        <w:pStyle w:val="ListeParagraf"/>
        <w:numPr>
          <w:ilvl w:val="0"/>
          <w:numId w:val="53"/>
        </w:numPr>
        <w:spacing w:after="0" w:afterAutospacing="0" w:line="360" w:lineRule="auto"/>
        <w:ind w:left="993"/>
        <w:rPr>
          <w:rFonts w:ascii="Times New Roman" w:hAnsi="Times New Roman" w:cs="Times New Roman"/>
          <w:sz w:val="24"/>
          <w:szCs w:val="24"/>
        </w:rPr>
      </w:pPr>
      <w:r w:rsidRPr="00E1551C">
        <w:rPr>
          <w:rFonts w:ascii="Times New Roman" w:hAnsi="Times New Roman" w:cs="Times New Roman"/>
          <w:sz w:val="24"/>
          <w:szCs w:val="24"/>
        </w:rPr>
        <w:t xml:space="preserve">The LSTM model </w:t>
      </w:r>
      <w:proofErr w:type="spellStart"/>
      <w:r w:rsidRPr="00E1551C">
        <w:rPr>
          <w:rFonts w:ascii="Times New Roman" w:hAnsi="Times New Roman" w:cs="Times New Roman"/>
          <w:sz w:val="24"/>
          <w:szCs w:val="24"/>
        </w:rPr>
        <w:t>outperformed</w:t>
      </w:r>
      <w:proofErr w:type="spellEnd"/>
      <w:r w:rsidRPr="00E1551C">
        <w:rPr>
          <w:rFonts w:ascii="Times New Roman" w:hAnsi="Times New Roman" w:cs="Times New Roman"/>
          <w:sz w:val="24"/>
          <w:szCs w:val="24"/>
        </w:rPr>
        <w:t xml:space="preserve"> traditional statistical and </w:t>
      </w:r>
      <w:proofErr w:type="spellStart"/>
      <w:r w:rsidRPr="00E1551C">
        <w:rPr>
          <w:rFonts w:ascii="Times New Roman" w:hAnsi="Times New Roman" w:cs="Times New Roman"/>
          <w:sz w:val="24"/>
          <w:szCs w:val="24"/>
        </w:rPr>
        <w:t>machine</w:t>
      </w:r>
      <w:proofErr w:type="spellEnd"/>
      <w:r w:rsidRPr="00E1551C">
        <w:rPr>
          <w:rFonts w:ascii="Times New Roman" w:hAnsi="Times New Roman" w:cs="Times New Roman"/>
          <w:sz w:val="24"/>
          <w:szCs w:val="24"/>
        </w:rPr>
        <w:t xml:space="preserve"> learning approaches, </w:t>
      </w:r>
      <w:proofErr w:type="spellStart"/>
      <w:r w:rsidRPr="00E1551C">
        <w:rPr>
          <w:rFonts w:ascii="Times New Roman" w:hAnsi="Times New Roman" w:cs="Times New Roman"/>
          <w:sz w:val="24"/>
          <w:szCs w:val="24"/>
        </w:rPr>
        <w:t>achieving</w:t>
      </w:r>
      <w:proofErr w:type="spellEnd"/>
      <w:r w:rsidRPr="00E1551C">
        <w:rPr>
          <w:rFonts w:ascii="Times New Roman" w:hAnsi="Times New Roman" w:cs="Times New Roman"/>
          <w:sz w:val="24"/>
          <w:szCs w:val="24"/>
        </w:rPr>
        <w:t xml:space="preserve"> lower RMSE and higher R² </w:t>
      </w:r>
      <w:proofErr w:type="spellStart"/>
      <w:r w:rsidRPr="00E1551C">
        <w:rPr>
          <w:rFonts w:ascii="Times New Roman" w:hAnsi="Times New Roman" w:cs="Times New Roman"/>
          <w:sz w:val="24"/>
          <w:szCs w:val="24"/>
        </w:rPr>
        <w:t>scores</w:t>
      </w:r>
      <w:proofErr w:type="spellEnd"/>
      <w:r w:rsidRPr="00E1551C">
        <w:rPr>
          <w:rFonts w:ascii="Times New Roman" w:hAnsi="Times New Roman" w:cs="Times New Roman"/>
          <w:sz w:val="24"/>
          <w:szCs w:val="24"/>
        </w:rPr>
        <w:t>.</w:t>
      </w:r>
    </w:p>
    <w:p w14:paraId="49D8E289" w14:textId="77777777" w:rsidR="00E1551C" w:rsidRPr="00E1551C" w:rsidRDefault="00E1551C" w:rsidP="00E1551C">
      <w:pPr>
        <w:pStyle w:val="ListeParagraf"/>
        <w:numPr>
          <w:ilvl w:val="0"/>
          <w:numId w:val="53"/>
        </w:numPr>
        <w:spacing w:after="0" w:afterAutospacing="0" w:line="360" w:lineRule="auto"/>
        <w:ind w:left="993"/>
        <w:rPr>
          <w:rFonts w:ascii="Times New Roman" w:hAnsi="Times New Roman" w:cs="Times New Roman"/>
          <w:sz w:val="24"/>
          <w:szCs w:val="24"/>
        </w:rPr>
      </w:pPr>
      <w:r w:rsidRPr="00E1551C">
        <w:rPr>
          <w:rFonts w:ascii="Times New Roman" w:hAnsi="Times New Roman" w:cs="Times New Roman"/>
          <w:sz w:val="24"/>
          <w:szCs w:val="24"/>
        </w:rPr>
        <w:t xml:space="preserve">The </w:t>
      </w:r>
      <w:proofErr w:type="spellStart"/>
      <w:r w:rsidRPr="00E1551C">
        <w:rPr>
          <w:rFonts w:ascii="Times New Roman" w:hAnsi="Times New Roman" w:cs="Times New Roman"/>
          <w:sz w:val="24"/>
          <w:szCs w:val="24"/>
        </w:rPr>
        <w:t>project</w:t>
      </w:r>
      <w:proofErr w:type="spellEnd"/>
      <w:r w:rsidRPr="00E1551C">
        <w:rPr>
          <w:rFonts w:ascii="Times New Roman" w:hAnsi="Times New Roman" w:cs="Times New Roman"/>
          <w:sz w:val="24"/>
          <w:szCs w:val="24"/>
        </w:rPr>
        <w:t xml:space="preserve"> highlights the importance of </w:t>
      </w:r>
      <w:proofErr w:type="gramStart"/>
      <w:r w:rsidRPr="00E1551C">
        <w:rPr>
          <w:rFonts w:ascii="Times New Roman" w:hAnsi="Times New Roman" w:cs="Times New Roman"/>
          <w:sz w:val="24"/>
          <w:szCs w:val="24"/>
        </w:rPr>
        <w:t>data</w:t>
      </w:r>
      <w:proofErr w:type="gramEnd"/>
      <w:r w:rsidRPr="00E1551C">
        <w:rPr>
          <w:rFonts w:ascii="Times New Roman" w:hAnsi="Times New Roman" w:cs="Times New Roman"/>
          <w:sz w:val="24"/>
          <w:szCs w:val="24"/>
        </w:rPr>
        <w:t xml:space="preserve"> </w:t>
      </w:r>
      <w:proofErr w:type="spellStart"/>
      <w:r w:rsidRPr="00E1551C">
        <w:rPr>
          <w:rFonts w:ascii="Times New Roman" w:hAnsi="Times New Roman" w:cs="Times New Roman"/>
          <w:sz w:val="24"/>
          <w:szCs w:val="24"/>
        </w:rPr>
        <w:t>preprocessing</w:t>
      </w:r>
      <w:proofErr w:type="spellEnd"/>
      <w:r w:rsidRPr="00E1551C">
        <w:rPr>
          <w:rFonts w:ascii="Times New Roman" w:hAnsi="Times New Roman" w:cs="Times New Roman"/>
          <w:sz w:val="24"/>
          <w:szCs w:val="24"/>
        </w:rPr>
        <w:t xml:space="preserve">, feature engineering, and model </w:t>
      </w:r>
      <w:proofErr w:type="spellStart"/>
      <w:r w:rsidRPr="00E1551C">
        <w:rPr>
          <w:rFonts w:ascii="Times New Roman" w:hAnsi="Times New Roman" w:cs="Times New Roman"/>
          <w:sz w:val="24"/>
          <w:szCs w:val="24"/>
        </w:rPr>
        <w:t>architecture</w:t>
      </w:r>
      <w:proofErr w:type="spellEnd"/>
      <w:r w:rsidRPr="00E1551C">
        <w:rPr>
          <w:rFonts w:ascii="Times New Roman" w:hAnsi="Times New Roman" w:cs="Times New Roman"/>
          <w:sz w:val="24"/>
          <w:szCs w:val="24"/>
        </w:rPr>
        <w:t xml:space="preserve"> </w:t>
      </w:r>
      <w:proofErr w:type="spellStart"/>
      <w:r w:rsidRPr="00E1551C">
        <w:rPr>
          <w:rFonts w:ascii="Times New Roman" w:hAnsi="Times New Roman" w:cs="Times New Roman"/>
          <w:sz w:val="24"/>
          <w:szCs w:val="24"/>
        </w:rPr>
        <w:t>design</w:t>
      </w:r>
      <w:proofErr w:type="spellEnd"/>
      <w:r w:rsidRPr="00E1551C">
        <w:rPr>
          <w:rFonts w:ascii="Times New Roman" w:hAnsi="Times New Roman" w:cs="Times New Roman"/>
          <w:sz w:val="24"/>
          <w:szCs w:val="24"/>
        </w:rPr>
        <w:t xml:space="preserve"> for accurate financial </w:t>
      </w:r>
      <w:proofErr w:type="spellStart"/>
      <w:r w:rsidRPr="00E1551C">
        <w:rPr>
          <w:rFonts w:ascii="Times New Roman" w:hAnsi="Times New Roman" w:cs="Times New Roman"/>
          <w:sz w:val="24"/>
          <w:szCs w:val="24"/>
        </w:rPr>
        <w:t>predictions</w:t>
      </w:r>
      <w:proofErr w:type="spellEnd"/>
      <w:r w:rsidRPr="00E1551C">
        <w:rPr>
          <w:rFonts w:ascii="Times New Roman" w:hAnsi="Times New Roman" w:cs="Times New Roman"/>
          <w:sz w:val="24"/>
          <w:szCs w:val="24"/>
        </w:rPr>
        <w:t>.</w:t>
      </w:r>
    </w:p>
    <w:p w14:paraId="250FA75A" w14:textId="77777777" w:rsidR="00E1551C" w:rsidRDefault="00E1551C" w:rsidP="00E1551C">
      <w:pPr>
        <w:pStyle w:val="ListeParagraf"/>
        <w:numPr>
          <w:ilvl w:val="0"/>
          <w:numId w:val="53"/>
        </w:numPr>
        <w:spacing w:after="0" w:afterAutospacing="0" w:line="360" w:lineRule="auto"/>
        <w:ind w:left="993"/>
        <w:rPr>
          <w:rFonts w:ascii="Times New Roman" w:hAnsi="Times New Roman" w:cs="Times New Roman"/>
          <w:sz w:val="24"/>
          <w:szCs w:val="24"/>
        </w:rPr>
      </w:pPr>
      <w:r w:rsidRPr="00E1551C">
        <w:rPr>
          <w:rFonts w:ascii="Times New Roman" w:hAnsi="Times New Roman" w:cs="Times New Roman"/>
          <w:sz w:val="24"/>
          <w:szCs w:val="24"/>
        </w:rPr>
        <w:t xml:space="preserve">Overall, the study confirms that AI models can provide </w:t>
      </w:r>
      <w:proofErr w:type="spellStart"/>
      <w:r w:rsidRPr="00E1551C">
        <w:rPr>
          <w:rFonts w:ascii="Times New Roman" w:hAnsi="Times New Roman" w:cs="Times New Roman"/>
          <w:sz w:val="24"/>
          <w:szCs w:val="24"/>
        </w:rPr>
        <w:t>reliable</w:t>
      </w:r>
      <w:proofErr w:type="spellEnd"/>
      <w:r w:rsidRPr="00E1551C">
        <w:rPr>
          <w:rFonts w:ascii="Times New Roman" w:hAnsi="Times New Roman" w:cs="Times New Roman"/>
          <w:sz w:val="24"/>
          <w:szCs w:val="24"/>
        </w:rPr>
        <w:t xml:space="preserve"> short-term financial </w:t>
      </w:r>
      <w:proofErr w:type="spellStart"/>
      <w:r w:rsidRPr="00E1551C">
        <w:rPr>
          <w:rFonts w:ascii="Times New Roman" w:hAnsi="Times New Roman" w:cs="Times New Roman"/>
          <w:sz w:val="24"/>
          <w:szCs w:val="24"/>
        </w:rPr>
        <w:t>forecasts</w:t>
      </w:r>
      <w:proofErr w:type="spellEnd"/>
      <w:r w:rsidRPr="00E1551C">
        <w:rPr>
          <w:rFonts w:ascii="Times New Roman" w:hAnsi="Times New Roman" w:cs="Times New Roman"/>
          <w:sz w:val="24"/>
          <w:szCs w:val="24"/>
        </w:rPr>
        <w:t xml:space="preserve">, </w:t>
      </w:r>
      <w:proofErr w:type="spellStart"/>
      <w:r w:rsidRPr="00E1551C">
        <w:rPr>
          <w:rFonts w:ascii="Times New Roman" w:hAnsi="Times New Roman" w:cs="Times New Roman"/>
          <w:sz w:val="24"/>
          <w:szCs w:val="24"/>
        </w:rPr>
        <w:t>supporting</w:t>
      </w:r>
      <w:proofErr w:type="spellEnd"/>
      <w:r w:rsidRPr="00E1551C">
        <w:rPr>
          <w:rFonts w:ascii="Times New Roman" w:hAnsi="Times New Roman" w:cs="Times New Roman"/>
          <w:sz w:val="24"/>
          <w:szCs w:val="24"/>
        </w:rPr>
        <w:t xml:space="preserve"> </w:t>
      </w:r>
      <w:proofErr w:type="gramStart"/>
      <w:r w:rsidRPr="00E1551C">
        <w:rPr>
          <w:rFonts w:ascii="Times New Roman" w:hAnsi="Times New Roman" w:cs="Times New Roman"/>
          <w:sz w:val="24"/>
          <w:szCs w:val="24"/>
        </w:rPr>
        <w:t>data</w:t>
      </w:r>
      <w:proofErr w:type="gramEnd"/>
      <w:r w:rsidRPr="00E1551C">
        <w:rPr>
          <w:rFonts w:ascii="Times New Roman" w:hAnsi="Times New Roman" w:cs="Times New Roman"/>
          <w:sz w:val="24"/>
          <w:szCs w:val="24"/>
        </w:rPr>
        <w:t>-</w:t>
      </w:r>
      <w:proofErr w:type="spellStart"/>
      <w:r w:rsidRPr="00E1551C">
        <w:rPr>
          <w:rFonts w:ascii="Times New Roman" w:hAnsi="Times New Roman" w:cs="Times New Roman"/>
          <w:sz w:val="24"/>
          <w:szCs w:val="24"/>
        </w:rPr>
        <w:t>driven</w:t>
      </w:r>
      <w:proofErr w:type="spellEnd"/>
      <w:r w:rsidRPr="00E1551C">
        <w:rPr>
          <w:rFonts w:ascii="Times New Roman" w:hAnsi="Times New Roman" w:cs="Times New Roman"/>
          <w:sz w:val="24"/>
          <w:szCs w:val="24"/>
        </w:rPr>
        <w:t xml:space="preserve"> </w:t>
      </w:r>
      <w:proofErr w:type="spellStart"/>
      <w:r w:rsidRPr="00E1551C">
        <w:rPr>
          <w:rFonts w:ascii="Times New Roman" w:hAnsi="Times New Roman" w:cs="Times New Roman"/>
          <w:sz w:val="24"/>
          <w:szCs w:val="24"/>
        </w:rPr>
        <w:t>decision</w:t>
      </w:r>
      <w:proofErr w:type="spellEnd"/>
      <w:r w:rsidRPr="00E1551C">
        <w:rPr>
          <w:rFonts w:ascii="Times New Roman" w:hAnsi="Times New Roman" w:cs="Times New Roman"/>
          <w:sz w:val="24"/>
          <w:szCs w:val="24"/>
        </w:rPr>
        <w:t xml:space="preserve">-making for investors and financial </w:t>
      </w:r>
      <w:proofErr w:type="spellStart"/>
      <w:r w:rsidRPr="00E1551C">
        <w:rPr>
          <w:rFonts w:ascii="Times New Roman" w:hAnsi="Times New Roman" w:cs="Times New Roman"/>
          <w:sz w:val="24"/>
          <w:szCs w:val="24"/>
        </w:rPr>
        <w:t>analysts</w:t>
      </w:r>
      <w:proofErr w:type="spellEnd"/>
      <w:r w:rsidRPr="00E1551C">
        <w:rPr>
          <w:rFonts w:ascii="Times New Roman" w:hAnsi="Times New Roman" w:cs="Times New Roman"/>
          <w:sz w:val="24"/>
          <w:szCs w:val="24"/>
        </w:rPr>
        <w:t>.</w:t>
      </w:r>
    </w:p>
    <w:p w14:paraId="48E6B124" w14:textId="77777777" w:rsidR="00E1551C" w:rsidRPr="00E1551C" w:rsidRDefault="00E1551C" w:rsidP="00E1551C">
      <w:pPr>
        <w:spacing w:after="0" w:afterAutospacing="0" w:line="360" w:lineRule="auto"/>
        <w:rPr>
          <w:rFonts w:ascii="Times New Roman" w:hAnsi="Times New Roman" w:cs="Times New Roman"/>
          <w:sz w:val="24"/>
          <w:szCs w:val="24"/>
        </w:rPr>
      </w:pPr>
      <w:proofErr w:type="spellStart"/>
      <w:r w:rsidRPr="00E1551C">
        <w:rPr>
          <w:rFonts w:ascii="Times New Roman" w:hAnsi="Times New Roman" w:cs="Times New Roman"/>
          <w:sz w:val="24"/>
          <w:szCs w:val="24"/>
        </w:rPr>
        <w:t>Despite</w:t>
      </w:r>
      <w:proofErr w:type="spellEnd"/>
      <w:r w:rsidRPr="00E1551C">
        <w:rPr>
          <w:rFonts w:ascii="Times New Roman" w:hAnsi="Times New Roman" w:cs="Times New Roman"/>
          <w:sz w:val="24"/>
          <w:szCs w:val="24"/>
        </w:rPr>
        <w:t xml:space="preserve"> its </w:t>
      </w:r>
      <w:proofErr w:type="spellStart"/>
      <w:r w:rsidRPr="00E1551C">
        <w:rPr>
          <w:rFonts w:ascii="Times New Roman" w:hAnsi="Times New Roman" w:cs="Times New Roman"/>
          <w:sz w:val="24"/>
          <w:szCs w:val="24"/>
        </w:rPr>
        <w:t>success</w:t>
      </w:r>
      <w:proofErr w:type="spellEnd"/>
      <w:r w:rsidRPr="00E1551C">
        <w:rPr>
          <w:rFonts w:ascii="Times New Roman" w:hAnsi="Times New Roman" w:cs="Times New Roman"/>
          <w:sz w:val="24"/>
          <w:szCs w:val="24"/>
        </w:rPr>
        <w:t xml:space="preserve">, the study has </w:t>
      </w:r>
      <w:proofErr w:type="spellStart"/>
      <w:r w:rsidRPr="00E1551C">
        <w:rPr>
          <w:rFonts w:ascii="Times New Roman" w:hAnsi="Times New Roman" w:cs="Times New Roman"/>
          <w:sz w:val="24"/>
          <w:szCs w:val="24"/>
        </w:rPr>
        <w:t>several</w:t>
      </w:r>
      <w:proofErr w:type="spellEnd"/>
      <w:r w:rsidRPr="00E1551C">
        <w:rPr>
          <w:rFonts w:ascii="Times New Roman" w:hAnsi="Times New Roman" w:cs="Times New Roman"/>
          <w:sz w:val="24"/>
          <w:szCs w:val="24"/>
        </w:rPr>
        <w:t xml:space="preserve"> limitations:</w:t>
      </w:r>
    </w:p>
    <w:p w14:paraId="5526A04C" w14:textId="77777777" w:rsidR="00E1551C" w:rsidRPr="00E1551C" w:rsidRDefault="00E1551C" w:rsidP="00E1551C">
      <w:pPr>
        <w:numPr>
          <w:ilvl w:val="0"/>
          <w:numId w:val="71"/>
        </w:numPr>
        <w:spacing w:after="0" w:afterAutospacing="0" w:line="360" w:lineRule="auto"/>
        <w:rPr>
          <w:rFonts w:ascii="Times New Roman" w:hAnsi="Times New Roman" w:cs="Times New Roman"/>
          <w:sz w:val="24"/>
          <w:szCs w:val="24"/>
        </w:rPr>
      </w:pPr>
      <w:r w:rsidRPr="00E1551C">
        <w:rPr>
          <w:rFonts w:ascii="Times New Roman" w:hAnsi="Times New Roman" w:cs="Times New Roman"/>
          <w:sz w:val="24"/>
          <w:szCs w:val="24"/>
        </w:rPr>
        <w:t xml:space="preserve">Model performance can be </w:t>
      </w:r>
      <w:proofErr w:type="spellStart"/>
      <w:r w:rsidRPr="00E1551C">
        <w:rPr>
          <w:rFonts w:ascii="Times New Roman" w:hAnsi="Times New Roman" w:cs="Times New Roman"/>
          <w:sz w:val="24"/>
          <w:szCs w:val="24"/>
        </w:rPr>
        <w:t>affected</w:t>
      </w:r>
      <w:proofErr w:type="spellEnd"/>
      <w:r w:rsidRPr="00E1551C">
        <w:rPr>
          <w:rFonts w:ascii="Times New Roman" w:hAnsi="Times New Roman" w:cs="Times New Roman"/>
          <w:sz w:val="24"/>
          <w:szCs w:val="24"/>
        </w:rPr>
        <w:t xml:space="preserve"> by </w:t>
      </w:r>
      <w:r w:rsidRPr="00E1551C">
        <w:rPr>
          <w:rFonts w:ascii="Times New Roman" w:hAnsi="Times New Roman" w:cs="Times New Roman"/>
          <w:b/>
          <w:bCs/>
          <w:sz w:val="24"/>
          <w:szCs w:val="24"/>
        </w:rPr>
        <w:t>high market volatility</w:t>
      </w:r>
      <w:r w:rsidRPr="00E1551C">
        <w:rPr>
          <w:rFonts w:ascii="Times New Roman" w:hAnsi="Times New Roman" w:cs="Times New Roman"/>
          <w:sz w:val="24"/>
          <w:szCs w:val="24"/>
        </w:rPr>
        <w:t xml:space="preserve"> or sudden economic events.</w:t>
      </w:r>
    </w:p>
    <w:p w14:paraId="45E064DE" w14:textId="77777777" w:rsidR="00E1551C" w:rsidRPr="00E1551C" w:rsidRDefault="00E1551C" w:rsidP="00E1551C">
      <w:pPr>
        <w:numPr>
          <w:ilvl w:val="0"/>
          <w:numId w:val="71"/>
        </w:numPr>
        <w:spacing w:after="0" w:afterAutospacing="0" w:line="360" w:lineRule="auto"/>
        <w:rPr>
          <w:rFonts w:ascii="Times New Roman" w:hAnsi="Times New Roman" w:cs="Times New Roman"/>
          <w:sz w:val="24"/>
          <w:szCs w:val="24"/>
        </w:rPr>
      </w:pPr>
      <w:r w:rsidRPr="00E1551C">
        <w:rPr>
          <w:rFonts w:ascii="Times New Roman" w:hAnsi="Times New Roman" w:cs="Times New Roman"/>
          <w:sz w:val="24"/>
          <w:szCs w:val="24"/>
        </w:rPr>
        <w:t xml:space="preserve">The dataset used is limited to historical prices and does not </w:t>
      </w:r>
      <w:proofErr w:type="spellStart"/>
      <w:r w:rsidRPr="00E1551C">
        <w:rPr>
          <w:rFonts w:ascii="Times New Roman" w:hAnsi="Times New Roman" w:cs="Times New Roman"/>
          <w:sz w:val="24"/>
          <w:szCs w:val="24"/>
        </w:rPr>
        <w:t>incorporate</w:t>
      </w:r>
      <w:proofErr w:type="spellEnd"/>
      <w:r w:rsidRPr="00E1551C">
        <w:rPr>
          <w:rFonts w:ascii="Times New Roman" w:hAnsi="Times New Roman" w:cs="Times New Roman"/>
          <w:sz w:val="24"/>
          <w:szCs w:val="24"/>
        </w:rPr>
        <w:t xml:space="preserve"> </w:t>
      </w:r>
      <w:proofErr w:type="spellStart"/>
      <w:r w:rsidRPr="00E1551C">
        <w:rPr>
          <w:rFonts w:ascii="Times New Roman" w:hAnsi="Times New Roman" w:cs="Times New Roman"/>
          <w:b/>
          <w:bCs/>
          <w:sz w:val="24"/>
          <w:szCs w:val="24"/>
        </w:rPr>
        <w:t>alternative</w:t>
      </w:r>
      <w:proofErr w:type="spellEnd"/>
      <w:r w:rsidRPr="00E1551C">
        <w:rPr>
          <w:rFonts w:ascii="Times New Roman" w:hAnsi="Times New Roman" w:cs="Times New Roman"/>
          <w:b/>
          <w:bCs/>
          <w:sz w:val="24"/>
          <w:szCs w:val="24"/>
        </w:rPr>
        <w:t xml:space="preserve"> </w:t>
      </w:r>
      <w:proofErr w:type="gramStart"/>
      <w:r w:rsidRPr="00E1551C">
        <w:rPr>
          <w:rFonts w:ascii="Times New Roman" w:hAnsi="Times New Roman" w:cs="Times New Roman"/>
          <w:b/>
          <w:bCs/>
          <w:sz w:val="24"/>
          <w:szCs w:val="24"/>
        </w:rPr>
        <w:t>data</w:t>
      </w:r>
      <w:proofErr w:type="gramEnd"/>
      <w:r w:rsidRPr="00E1551C">
        <w:rPr>
          <w:rFonts w:ascii="Times New Roman" w:hAnsi="Times New Roman" w:cs="Times New Roman"/>
          <w:b/>
          <w:bCs/>
          <w:sz w:val="24"/>
          <w:szCs w:val="24"/>
        </w:rPr>
        <w:t xml:space="preserve"> </w:t>
      </w:r>
      <w:proofErr w:type="spellStart"/>
      <w:r w:rsidRPr="00E1551C">
        <w:rPr>
          <w:rFonts w:ascii="Times New Roman" w:hAnsi="Times New Roman" w:cs="Times New Roman"/>
          <w:b/>
          <w:bCs/>
          <w:sz w:val="24"/>
          <w:szCs w:val="24"/>
        </w:rPr>
        <w:t>sources</w:t>
      </w:r>
      <w:proofErr w:type="spellEnd"/>
      <w:r w:rsidRPr="00E1551C">
        <w:rPr>
          <w:rFonts w:ascii="Times New Roman" w:hAnsi="Times New Roman" w:cs="Times New Roman"/>
          <w:sz w:val="24"/>
          <w:szCs w:val="24"/>
        </w:rPr>
        <w:t xml:space="preserve">, such as </w:t>
      </w:r>
      <w:proofErr w:type="spellStart"/>
      <w:r w:rsidRPr="00E1551C">
        <w:rPr>
          <w:rFonts w:ascii="Times New Roman" w:hAnsi="Times New Roman" w:cs="Times New Roman"/>
          <w:sz w:val="24"/>
          <w:szCs w:val="24"/>
        </w:rPr>
        <w:t>news</w:t>
      </w:r>
      <w:proofErr w:type="spellEnd"/>
      <w:r w:rsidRPr="00E1551C">
        <w:rPr>
          <w:rFonts w:ascii="Times New Roman" w:hAnsi="Times New Roman" w:cs="Times New Roman"/>
          <w:sz w:val="24"/>
          <w:szCs w:val="24"/>
        </w:rPr>
        <w:t xml:space="preserve"> sentiment or </w:t>
      </w:r>
      <w:proofErr w:type="spellStart"/>
      <w:r w:rsidRPr="00E1551C">
        <w:rPr>
          <w:rFonts w:ascii="Times New Roman" w:hAnsi="Times New Roman" w:cs="Times New Roman"/>
          <w:sz w:val="24"/>
          <w:szCs w:val="24"/>
        </w:rPr>
        <w:t>social</w:t>
      </w:r>
      <w:proofErr w:type="spellEnd"/>
      <w:r w:rsidRPr="00E1551C">
        <w:rPr>
          <w:rFonts w:ascii="Times New Roman" w:hAnsi="Times New Roman" w:cs="Times New Roman"/>
          <w:sz w:val="24"/>
          <w:szCs w:val="24"/>
        </w:rPr>
        <w:t xml:space="preserve"> </w:t>
      </w:r>
      <w:proofErr w:type="spellStart"/>
      <w:r w:rsidRPr="00E1551C">
        <w:rPr>
          <w:rFonts w:ascii="Times New Roman" w:hAnsi="Times New Roman" w:cs="Times New Roman"/>
          <w:sz w:val="24"/>
          <w:szCs w:val="24"/>
        </w:rPr>
        <w:t>media</w:t>
      </w:r>
      <w:proofErr w:type="spellEnd"/>
      <w:r w:rsidRPr="00E1551C">
        <w:rPr>
          <w:rFonts w:ascii="Times New Roman" w:hAnsi="Times New Roman" w:cs="Times New Roman"/>
          <w:sz w:val="24"/>
          <w:szCs w:val="24"/>
        </w:rPr>
        <w:t xml:space="preserve"> signals.</w:t>
      </w:r>
    </w:p>
    <w:p w14:paraId="4C8A69A5" w14:textId="77777777" w:rsidR="00E1551C" w:rsidRPr="00E1551C" w:rsidRDefault="00E1551C" w:rsidP="00E1551C">
      <w:pPr>
        <w:numPr>
          <w:ilvl w:val="0"/>
          <w:numId w:val="71"/>
        </w:numPr>
        <w:spacing w:after="0" w:afterAutospacing="0" w:line="360" w:lineRule="auto"/>
        <w:rPr>
          <w:rFonts w:ascii="Times New Roman" w:hAnsi="Times New Roman" w:cs="Times New Roman"/>
          <w:sz w:val="24"/>
          <w:szCs w:val="24"/>
        </w:rPr>
      </w:pPr>
      <w:r w:rsidRPr="00E1551C">
        <w:rPr>
          <w:rFonts w:ascii="Times New Roman" w:hAnsi="Times New Roman" w:cs="Times New Roman"/>
          <w:sz w:val="24"/>
          <w:szCs w:val="24"/>
        </w:rPr>
        <w:t xml:space="preserve">The system is </w:t>
      </w:r>
      <w:proofErr w:type="spellStart"/>
      <w:r w:rsidRPr="00E1551C">
        <w:rPr>
          <w:rFonts w:ascii="Times New Roman" w:hAnsi="Times New Roman" w:cs="Times New Roman"/>
          <w:sz w:val="24"/>
          <w:szCs w:val="24"/>
        </w:rPr>
        <w:t>currently</w:t>
      </w:r>
      <w:proofErr w:type="spellEnd"/>
      <w:r w:rsidRPr="00E1551C">
        <w:rPr>
          <w:rFonts w:ascii="Times New Roman" w:hAnsi="Times New Roman" w:cs="Times New Roman"/>
          <w:sz w:val="24"/>
          <w:szCs w:val="24"/>
        </w:rPr>
        <w:t xml:space="preserve"> </w:t>
      </w:r>
      <w:proofErr w:type="spellStart"/>
      <w:r w:rsidRPr="00E1551C">
        <w:rPr>
          <w:rFonts w:ascii="Times New Roman" w:hAnsi="Times New Roman" w:cs="Times New Roman"/>
          <w:sz w:val="24"/>
          <w:szCs w:val="24"/>
        </w:rPr>
        <w:t>designed</w:t>
      </w:r>
      <w:proofErr w:type="spellEnd"/>
      <w:r w:rsidRPr="00E1551C">
        <w:rPr>
          <w:rFonts w:ascii="Times New Roman" w:hAnsi="Times New Roman" w:cs="Times New Roman"/>
          <w:sz w:val="24"/>
          <w:szCs w:val="24"/>
        </w:rPr>
        <w:t xml:space="preserve"> for </w:t>
      </w:r>
      <w:r w:rsidRPr="00E1551C">
        <w:rPr>
          <w:rFonts w:ascii="Times New Roman" w:hAnsi="Times New Roman" w:cs="Times New Roman"/>
          <w:b/>
          <w:bCs/>
          <w:sz w:val="24"/>
          <w:szCs w:val="24"/>
        </w:rPr>
        <w:t xml:space="preserve">short-term </w:t>
      </w:r>
      <w:proofErr w:type="spellStart"/>
      <w:r w:rsidRPr="00E1551C">
        <w:rPr>
          <w:rFonts w:ascii="Times New Roman" w:hAnsi="Times New Roman" w:cs="Times New Roman"/>
          <w:b/>
          <w:bCs/>
          <w:sz w:val="24"/>
          <w:szCs w:val="24"/>
        </w:rPr>
        <w:t>predictions</w:t>
      </w:r>
      <w:proofErr w:type="spellEnd"/>
      <w:r w:rsidRPr="00E1551C">
        <w:rPr>
          <w:rFonts w:ascii="Times New Roman" w:hAnsi="Times New Roman" w:cs="Times New Roman"/>
          <w:sz w:val="24"/>
          <w:szCs w:val="24"/>
        </w:rPr>
        <w:t xml:space="preserve">, and performance over longer </w:t>
      </w:r>
      <w:proofErr w:type="spellStart"/>
      <w:r w:rsidRPr="00E1551C">
        <w:rPr>
          <w:rFonts w:ascii="Times New Roman" w:hAnsi="Times New Roman" w:cs="Times New Roman"/>
          <w:sz w:val="24"/>
          <w:szCs w:val="24"/>
        </w:rPr>
        <w:t>forecasting</w:t>
      </w:r>
      <w:proofErr w:type="spellEnd"/>
      <w:r w:rsidRPr="00E1551C">
        <w:rPr>
          <w:rFonts w:ascii="Times New Roman" w:hAnsi="Times New Roman" w:cs="Times New Roman"/>
          <w:sz w:val="24"/>
          <w:szCs w:val="24"/>
        </w:rPr>
        <w:t xml:space="preserve"> </w:t>
      </w:r>
      <w:proofErr w:type="spellStart"/>
      <w:r w:rsidRPr="00E1551C">
        <w:rPr>
          <w:rFonts w:ascii="Times New Roman" w:hAnsi="Times New Roman" w:cs="Times New Roman"/>
          <w:sz w:val="24"/>
          <w:szCs w:val="24"/>
        </w:rPr>
        <w:t>horizons</w:t>
      </w:r>
      <w:proofErr w:type="spellEnd"/>
      <w:r w:rsidRPr="00E1551C">
        <w:rPr>
          <w:rFonts w:ascii="Times New Roman" w:hAnsi="Times New Roman" w:cs="Times New Roman"/>
          <w:sz w:val="24"/>
          <w:szCs w:val="24"/>
        </w:rPr>
        <w:t xml:space="preserve"> </w:t>
      </w:r>
      <w:proofErr w:type="spellStart"/>
      <w:r w:rsidRPr="00E1551C">
        <w:rPr>
          <w:rFonts w:ascii="Times New Roman" w:hAnsi="Times New Roman" w:cs="Times New Roman"/>
          <w:sz w:val="24"/>
          <w:szCs w:val="24"/>
        </w:rPr>
        <w:t>remains</w:t>
      </w:r>
      <w:proofErr w:type="spellEnd"/>
      <w:r w:rsidRPr="00E1551C">
        <w:rPr>
          <w:rFonts w:ascii="Times New Roman" w:hAnsi="Times New Roman" w:cs="Times New Roman"/>
          <w:sz w:val="24"/>
          <w:szCs w:val="24"/>
        </w:rPr>
        <w:t xml:space="preserve"> </w:t>
      </w:r>
      <w:proofErr w:type="spellStart"/>
      <w:r w:rsidRPr="00E1551C">
        <w:rPr>
          <w:rFonts w:ascii="Times New Roman" w:hAnsi="Times New Roman" w:cs="Times New Roman"/>
          <w:sz w:val="24"/>
          <w:szCs w:val="24"/>
        </w:rPr>
        <w:t>untested</w:t>
      </w:r>
      <w:proofErr w:type="spellEnd"/>
      <w:r w:rsidRPr="00E1551C">
        <w:rPr>
          <w:rFonts w:ascii="Times New Roman" w:hAnsi="Times New Roman" w:cs="Times New Roman"/>
          <w:sz w:val="24"/>
          <w:szCs w:val="24"/>
        </w:rPr>
        <w:t>.</w:t>
      </w:r>
    </w:p>
    <w:p w14:paraId="08AF8BAA" w14:textId="77777777" w:rsidR="00E1551C" w:rsidRPr="00E1551C" w:rsidRDefault="00E1551C" w:rsidP="00E1551C">
      <w:pPr>
        <w:spacing w:after="0" w:afterAutospacing="0" w:line="360" w:lineRule="auto"/>
        <w:rPr>
          <w:rFonts w:ascii="Times New Roman" w:hAnsi="Times New Roman" w:cs="Times New Roman"/>
          <w:sz w:val="24"/>
          <w:szCs w:val="24"/>
        </w:rPr>
      </w:pPr>
      <w:r w:rsidRPr="00E1551C">
        <w:rPr>
          <w:rFonts w:ascii="Times New Roman" w:hAnsi="Times New Roman" w:cs="Times New Roman"/>
          <w:sz w:val="24"/>
          <w:szCs w:val="24"/>
        </w:rPr>
        <w:t xml:space="preserve">For </w:t>
      </w:r>
      <w:proofErr w:type="spellStart"/>
      <w:r w:rsidRPr="00E1551C">
        <w:rPr>
          <w:rFonts w:ascii="Times New Roman" w:hAnsi="Times New Roman" w:cs="Times New Roman"/>
          <w:sz w:val="24"/>
          <w:szCs w:val="24"/>
        </w:rPr>
        <w:t>further</w:t>
      </w:r>
      <w:proofErr w:type="spellEnd"/>
      <w:r w:rsidRPr="00E1551C">
        <w:rPr>
          <w:rFonts w:ascii="Times New Roman" w:hAnsi="Times New Roman" w:cs="Times New Roman"/>
          <w:sz w:val="24"/>
          <w:szCs w:val="24"/>
        </w:rPr>
        <w:t xml:space="preserve"> </w:t>
      </w:r>
      <w:proofErr w:type="spellStart"/>
      <w:r w:rsidRPr="00E1551C">
        <w:rPr>
          <w:rFonts w:ascii="Times New Roman" w:hAnsi="Times New Roman" w:cs="Times New Roman"/>
          <w:sz w:val="24"/>
          <w:szCs w:val="24"/>
        </w:rPr>
        <w:t>improvement</w:t>
      </w:r>
      <w:proofErr w:type="spellEnd"/>
      <w:r w:rsidRPr="00E1551C">
        <w:rPr>
          <w:rFonts w:ascii="Times New Roman" w:hAnsi="Times New Roman" w:cs="Times New Roman"/>
          <w:sz w:val="24"/>
          <w:szCs w:val="24"/>
        </w:rPr>
        <w:t xml:space="preserve"> and </w:t>
      </w:r>
      <w:proofErr w:type="spellStart"/>
      <w:r w:rsidRPr="00E1551C">
        <w:rPr>
          <w:rFonts w:ascii="Times New Roman" w:hAnsi="Times New Roman" w:cs="Times New Roman"/>
          <w:sz w:val="24"/>
          <w:szCs w:val="24"/>
        </w:rPr>
        <w:t>extension</w:t>
      </w:r>
      <w:proofErr w:type="spellEnd"/>
      <w:r w:rsidRPr="00E1551C">
        <w:rPr>
          <w:rFonts w:ascii="Times New Roman" w:hAnsi="Times New Roman" w:cs="Times New Roman"/>
          <w:sz w:val="24"/>
          <w:szCs w:val="24"/>
        </w:rPr>
        <w:t xml:space="preserve"> of this </w:t>
      </w:r>
      <w:proofErr w:type="spellStart"/>
      <w:r w:rsidRPr="00E1551C">
        <w:rPr>
          <w:rFonts w:ascii="Times New Roman" w:hAnsi="Times New Roman" w:cs="Times New Roman"/>
          <w:sz w:val="24"/>
          <w:szCs w:val="24"/>
        </w:rPr>
        <w:t>project</w:t>
      </w:r>
      <w:proofErr w:type="spellEnd"/>
      <w:r w:rsidRPr="00E1551C">
        <w:rPr>
          <w:rFonts w:ascii="Times New Roman" w:hAnsi="Times New Roman" w:cs="Times New Roman"/>
          <w:sz w:val="24"/>
          <w:szCs w:val="24"/>
        </w:rPr>
        <w:t xml:space="preserve">, </w:t>
      </w:r>
      <w:proofErr w:type="spellStart"/>
      <w:r w:rsidRPr="00E1551C">
        <w:rPr>
          <w:rFonts w:ascii="Times New Roman" w:hAnsi="Times New Roman" w:cs="Times New Roman"/>
          <w:sz w:val="24"/>
          <w:szCs w:val="24"/>
        </w:rPr>
        <w:t>students</w:t>
      </w:r>
      <w:proofErr w:type="spellEnd"/>
      <w:r w:rsidRPr="00E1551C">
        <w:rPr>
          <w:rFonts w:ascii="Times New Roman" w:hAnsi="Times New Roman" w:cs="Times New Roman"/>
          <w:sz w:val="24"/>
          <w:szCs w:val="24"/>
        </w:rPr>
        <w:t xml:space="preserve"> are </w:t>
      </w:r>
      <w:proofErr w:type="spellStart"/>
      <w:r w:rsidRPr="00E1551C">
        <w:rPr>
          <w:rFonts w:ascii="Times New Roman" w:hAnsi="Times New Roman" w:cs="Times New Roman"/>
          <w:sz w:val="24"/>
          <w:szCs w:val="24"/>
        </w:rPr>
        <w:t>encouraged</w:t>
      </w:r>
      <w:proofErr w:type="spellEnd"/>
      <w:r w:rsidRPr="00E1551C">
        <w:rPr>
          <w:rFonts w:ascii="Times New Roman" w:hAnsi="Times New Roman" w:cs="Times New Roman"/>
          <w:sz w:val="24"/>
          <w:szCs w:val="24"/>
        </w:rPr>
        <w:t xml:space="preserve"> to consider:</w:t>
      </w:r>
    </w:p>
    <w:p w14:paraId="518DC09D" w14:textId="77777777" w:rsidR="00E1551C" w:rsidRPr="00E1551C" w:rsidRDefault="00E1551C" w:rsidP="00E1551C">
      <w:pPr>
        <w:numPr>
          <w:ilvl w:val="0"/>
          <w:numId w:val="72"/>
        </w:numPr>
        <w:spacing w:after="0" w:afterAutospacing="0" w:line="360" w:lineRule="auto"/>
        <w:rPr>
          <w:rFonts w:ascii="Times New Roman" w:hAnsi="Times New Roman" w:cs="Times New Roman"/>
          <w:sz w:val="24"/>
          <w:szCs w:val="24"/>
        </w:rPr>
      </w:pPr>
      <w:proofErr w:type="spellStart"/>
      <w:r w:rsidRPr="00E1551C">
        <w:rPr>
          <w:rFonts w:ascii="Times New Roman" w:hAnsi="Times New Roman" w:cs="Times New Roman"/>
          <w:b/>
          <w:bCs/>
          <w:sz w:val="24"/>
          <w:szCs w:val="24"/>
        </w:rPr>
        <w:t>Integrating</w:t>
      </w:r>
      <w:proofErr w:type="spellEnd"/>
      <w:r w:rsidRPr="00E1551C">
        <w:rPr>
          <w:rFonts w:ascii="Times New Roman" w:hAnsi="Times New Roman" w:cs="Times New Roman"/>
          <w:b/>
          <w:bCs/>
          <w:sz w:val="24"/>
          <w:szCs w:val="24"/>
        </w:rPr>
        <w:t xml:space="preserve"> </w:t>
      </w:r>
      <w:proofErr w:type="spellStart"/>
      <w:r w:rsidRPr="00E1551C">
        <w:rPr>
          <w:rFonts w:ascii="Times New Roman" w:hAnsi="Times New Roman" w:cs="Times New Roman"/>
          <w:b/>
          <w:bCs/>
          <w:sz w:val="24"/>
          <w:szCs w:val="24"/>
        </w:rPr>
        <w:t>hybrid</w:t>
      </w:r>
      <w:proofErr w:type="spellEnd"/>
      <w:r w:rsidRPr="00E1551C">
        <w:rPr>
          <w:rFonts w:ascii="Times New Roman" w:hAnsi="Times New Roman" w:cs="Times New Roman"/>
          <w:b/>
          <w:bCs/>
          <w:sz w:val="24"/>
          <w:szCs w:val="24"/>
        </w:rPr>
        <w:t xml:space="preserve"> models</w:t>
      </w:r>
      <w:r w:rsidRPr="00E1551C">
        <w:rPr>
          <w:rFonts w:ascii="Times New Roman" w:hAnsi="Times New Roman" w:cs="Times New Roman"/>
          <w:sz w:val="24"/>
          <w:szCs w:val="24"/>
        </w:rPr>
        <w:t xml:space="preserve"> that </w:t>
      </w:r>
      <w:proofErr w:type="spellStart"/>
      <w:r w:rsidRPr="00E1551C">
        <w:rPr>
          <w:rFonts w:ascii="Times New Roman" w:hAnsi="Times New Roman" w:cs="Times New Roman"/>
          <w:sz w:val="24"/>
          <w:szCs w:val="24"/>
        </w:rPr>
        <w:t>combine</w:t>
      </w:r>
      <w:proofErr w:type="spellEnd"/>
      <w:r w:rsidRPr="00E1551C">
        <w:rPr>
          <w:rFonts w:ascii="Times New Roman" w:hAnsi="Times New Roman" w:cs="Times New Roman"/>
          <w:sz w:val="24"/>
          <w:szCs w:val="24"/>
        </w:rPr>
        <w:t xml:space="preserve"> LSTM with </w:t>
      </w:r>
      <w:proofErr w:type="spellStart"/>
      <w:r w:rsidRPr="00E1551C">
        <w:rPr>
          <w:rFonts w:ascii="Times New Roman" w:hAnsi="Times New Roman" w:cs="Times New Roman"/>
          <w:sz w:val="24"/>
          <w:szCs w:val="24"/>
        </w:rPr>
        <w:t>attention</w:t>
      </w:r>
      <w:proofErr w:type="spellEnd"/>
      <w:r w:rsidRPr="00E1551C">
        <w:rPr>
          <w:rFonts w:ascii="Times New Roman" w:hAnsi="Times New Roman" w:cs="Times New Roman"/>
          <w:sz w:val="24"/>
          <w:szCs w:val="24"/>
        </w:rPr>
        <w:t xml:space="preserve"> mechanisms or other AI </w:t>
      </w:r>
      <w:proofErr w:type="spellStart"/>
      <w:r w:rsidRPr="00E1551C">
        <w:rPr>
          <w:rFonts w:ascii="Times New Roman" w:hAnsi="Times New Roman" w:cs="Times New Roman"/>
          <w:sz w:val="24"/>
          <w:szCs w:val="24"/>
        </w:rPr>
        <w:t>architectures</w:t>
      </w:r>
      <w:proofErr w:type="spellEnd"/>
      <w:r w:rsidRPr="00E1551C">
        <w:rPr>
          <w:rFonts w:ascii="Times New Roman" w:hAnsi="Times New Roman" w:cs="Times New Roman"/>
          <w:sz w:val="24"/>
          <w:szCs w:val="24"/>
        </w:rPr>
        <w:t xml:space="preserve"> to capture complex market dynamics.</w:t>
      </w:r>
    </w:p>
    <w:p w14:paraId="4623284B" w14:textId="77777777" w:rsidR="00E1551C" w:rsidRPr="00E1551C" w:rsidRDefault="00E1551C" w:rsidP="00E1551C">
      <w:pPr>
        <w:numPr>
          <w:ilvl w:val="0"/>
          <w:numId w:val="72"/>
        </w:numPr>
        <w:spacing w:after="0" w:afterAutospacing="0" w:line="360" w:lineRule="auto"/>
        <w:rPr>
          <w:rFonts w:ascii="Times New Roman" w:hAnsi="Times New Roman" w:cs="Times New Roman"/>
          <w:sz w:val="24"/>
          <w:szCs w:val="24"/>
        </w:rPr>
      </w:pPr>
      <w:proofErr w:type="spellStart"/>
      <w:r w:rsidRPr="00E1551C">
        <w:rPr>
          <w:rFonts w:ascii="Times New Roman" w:hAnsi="Times New Roman" w:cs="Times New Roman"/>
          <w:b/>
          <w:bCs/>
          <w:sz w:val="24"/>
          <w:szCs w:val="24"/>
        </w:rPr>
        <w:t>Expanding</w:t>
      </w:r>
      <w:proofErr w:type="spellEnd"/>
      <w:r w:rsidRPr="00E1551C">
        <w:rPr>
          <w:rFonts w:ascii="Times New Roman" w:hAnsi="Times New Roman" w:cs="Times New Roman"/>
          <w:b/>
          <w:bCs/>
          <w:sz w:val="24"/>
          <w:szCs w:val="24"/>
        </w:rPr>
        <w:t xml:space="preserve"> </w:t>
      </w:r>
      <w:proofErr w:type="gramStart"/>
      <w:r w:rsidRPr="00E1551C">
        <w:rPr>
          <w:rFonts w:ascii="Times New Roman" w:hAnsi="Times New Roman" w:cs="Times New Roman"/>
          <w:b/>
          <w:bCs/>
          <w:sz w:val="24"/>
          <w:szCs w:val="24"/>
        </w:rPr>
        <w:t>data</w:t>
      </w:r>
      <w:proofErr w:type="gramEnd"/>
      <w:r w:rsidRPr="00E1551C">
        <w:rPr>
          <w:rFonts w:ascii="Times New Roman" w:hAnsi="Times New Roman" w:cs="Times New Roman"/>
          <w:b/>
          <w:bCs/>
          <w:sz w:val="24"/>
          <w:szCs w:val="24"/>
        </w:rPr>
        <w:t xml:space="preserve"> </w:t>
      </w:r>
      <w:proofErr w:type="spellStart"/>
      <w:r w:rsidRPr="00E1551C">
        <w:rPr>
          <w:rFonts w:ascii="Times New Roman" w:hAnsi="Times New Roman" w:cs="Times New Roman"/>
          <w:b/>
          <w:bCs/>
          <w:sz w:val="24"/>
          <w:szCs w:val="24"/>
        </w:rPr>
        <w:t>sources</w:t>
      </w:r>
      <w:proofErr w:type="spellEnd"/>
      <w:r w:rsidRPr="00E1551C">
        <w:rPr>
          <w:rFonts w:ascii="Times New Roman" w:hAnsi="Times New Roman" w:cs="Times New Roman"/>
          <w:sz w:val="24"/>
          <w:szCs w:val="24"/>
        </w:rPr>
        <w:t xml:space="preserve">, including </w:t>
      </w:r>
      <w:proofErr w:type="spellStart"/>
      <w:r w:rsidRPr="00E1551C">
        <w:rPr>
          <w:rFonts w:ascii="Times New Roman" w:hAnsi="Times New Roman" w:cs="Times New Roman"/>
          <w:sz w:val="24"/>
          <w:szCs w:val="24"/>
        </w:rPr>
        <w:t>macroeconomic</w:t>
      </w:r>
      <w:proofErr w:type="spellEnd"/>
      <w:r w:rsidRPr="00E1551C">
        <w:rPr>
          <w:rFonts w:ascii="Times New Roman" w:hAnsi="Times New Roman" w:cs="Times New Roman"/>
          <w:sz w:val="24"/>
          <w:szCs w:val="24"/>
        </w:rPr>
        <w:t xml:space="preserve"> indicators, financial </w:t>
      </w:r>
      <w:proofErr w:type="spellStart"/>
      <w:r w:rsidRPr="00E1551C">
        <w:rPr>
          <w:rFonts w:ascii="Times New Roman" w:hAnsi="Times New Roman" w:cs="Times New Roman"/>
          <w:sz w:val="24"/>
          <w:szCs w:val="24"/>
        </w:rPr>
        <w:t>news</w:t>
      </w:r>
      <w:proofErr w:type="spellEnd"/>
      <w:r w:rsidRPr="00E1551C">
        <w:rPr>
          <w:rFonts w:ascii="Times New Roman" w:hAnsi="Times New Roman" w:cs="Times New Roman"/>
          <w:sz w:val="24"/>
          <w:szCs w:val="24"/>
        </w:rPr>
        <w:t xml:space="preserve">, and </w:t>
      </w:r>
      <w:proofErr w:type="spellStart"/>
      <w:r w:rsidRPr="00E1551C">
        <w:rPr>
          <w:rFonts w:ascii="Times New Roman" w:hAnsi="Times New Roman" w:cs="Times New Roman"/>
          <w:sz w:val="24"/>
          <w:szCs w:val="24"/>
        </w:rPr>
        <w:t>social</w:t>
      </w:r>
      <w:proofErr w:type="spellEnd"/>
      <w:r w:rsidRPr="00E1551C">
        <w:rPr>
          <w:rFonts w:ascii="Times New Roman" w:hAnsi="Times New Roman" w:cs="Times New Roman"/>
          <w:sz w:val="24"/>
          <w:szCs w:val="24"/>
        </w:rPr>
        <w:t xml:space="preserve"> </w:t>
      </w:r>
      <w:proofErr w:type="spellStart"/>
      <w:r w:rsidRPr="00E1551C">
        <w:rPr>
          <w:rFonts w:ascii="Times New Roman" w:hAnsi="Times New Roman" w:cs="Times New Roman"/>
          <w:sz w:val="24"/>
          <w:szCs w:val="24"/>
        </w:rPr>
        <w:t>media</w:t>
      </w:r>
      <w:proofErr w:type="spellEnd"/>
      <w:r w:rsidRPr="00E1551C">
        <w:rPr>
          <w:rFonts w:ascii="Times New Roman" w:hAnsi="Times New Roman" w:cs="Times New Roman"/>
          <w:sz w:val="24"/>
          <w:szCs w:val="24"/>
        </w:rPr>
        <w:t xml:space="preserve"> sentiment to </w:t>
      </w:r>
      <w:proofErr w:type="spellStart"/>
      <w:r w:rsidRPr="00E1551C">
        <w:rPr>
          <w:rFonts w:ascii="Times New Roman" w:hAnsi="Times New Roman" w:cs="Times New Roman"/>
          <w:sz w:val="24"/>
          <w:szCs w:val="24"/>
        </w:rPr>
        <w:t>enhance</w:t>
      </w:r>
      <w:proofErr w:type="spellEnd"/>
      <w:r w:rsidRPr="00E1551C">
        <w:rPr>
          <w:rFonts w:ascii="Times New Roman" w:hAnsi="Times New Roman" w:cs="Times New Roman"/>
          <w:sz w:val="24"/>
          <w:szCs w:val="24"/>
        </w:rPr>
        <w:t xml:space="preserve"> </w:t>
      </w:r>
      <w:proofErr w:type="spellStart"/>
      <w:r w:rsidRPr="00E1551C">
        <w:rPr>
          <w:rFonts w:ascii="Times New Roman" w:hAnsi="Times New Roman" w:cs="Times New Roman"/>
          <w:sz w:val="24"/>
          <w:szCs w:val="24"/>
        </w:rPr>
        <w:t>prediction</w:t>
      </w:r>
      <w:proofErr w:type="spellEnd"/>
      <w:r w:rsidRPr="00E1551C">
        <w:rPr>
          <w:rFonts w:ascii="Times New Roman" w:hAnsi="Times New Roman" w:cs="Times New Roman"/>
          <w:sz w:val="24"/>
          <w:szCs w:val="24"/>
        </w:rPr>
        <w:t xml:space="preserve"> accuracy.</w:t>
      </w:r>
    </w:p>
    <w:p w14:paraId="4DCD963E" w14:textId="77777777" w:rsidR="00E1551C" w:rsidRPr="00E1551C" w:rsidRDefault="00E1551C" w:rsidP="00E1551C">
      <w:pPr>
        <w:numPr>
          <w:ilvl w:val="0"/>
          <w:numId w:val="72"/>
        </w:numPr>
        <w:spacing w:after="0" w:afterAutospacing="0" w:line="360" w:lineRule="auto"/>
        <w:rPr>
          <w:rFonts w:ascii="Times New Roman" w:hAnsi="Times New Roman" w:cs="Times New Roman"/>
          <w:sz w:val="24"/>
          <w:szCs w:val="24"/>
        </w:rPr>
      </w:pPr>
      <w:r w:rsidRPr="00E1551C">
        <w:rPr>
          <w:rFonts w:ascii="Times New Roman" w:hAnsi="Times New Roman" w:cs="Times New Roman"/>
          <w:sz w:val="24"/>
          <w:szCs w:val="24"/>
        </w:rPr>
        <w:t xml:space="preserve">Developing </w:t>
      </w:r>
      <w:r w:rsidRPr="00E1551C">
        <w:rPr>
          <w:rFonts w:ascii="Times New Roman" w:hAnsi="Times New Roman" w:cs="Times New Roman"/>
          <w:b/>
          <w:bCs/>
          <w:sz w:val="24"/>
          <w:szCs w:val="24"/>
        </w:rPr>
        <w:t xml:space="preserve">real-time </w:t>
      </w:r>
      <w:proofErr w:type="spellStart"/>
      <w:r w:rsidRPr="00E1551C">
        <w:rPr>
          <w:rFonts w:ascii="Times New Roman" w:hAnsi="Times New Roman" w:cs="Times New Roman"/>
          <w:b/>
          <w:bCs/>
          <w:sz w:val="24"/>
          <w:szCs w:val="24"/>
        </w:rPr>
        <w:t>forecasting</w:t>
      </w:r>
      <w:proofErr w:type="spellEnd"/>
      <w:r w:rsidRPr="00E1551C">
        <w:rPr>
          <w:rFonts w:ascii="Times New Roman" w:hAnsi="Times New Roman" w:cs="Times New Roman"/>
          <w:b/>
          <w:bCs/>
          <w:sz w:val="24"/>
          <w:szCs w:val="24"/>
        </w:rPr>
        <w:t xml:space="preserve"> </w:t>
      </w:r>
      <w:proofErr w:type="spellStart"/>
      <w:r w:rsidRPr="00E1551C">
        <w:rPr>
          <w:rFonts w:ascii="Times New Roman" w:hAnsi="Times New Roman" w:cs="Times New Roman"/>
          <w:b/>
          <w:bCs/>
          <w:sz w:val="24"/>
          <w:szCs w:val="24"/>
        </w:rPr>
        <w:t>pipelines</w:t>
      </w:r>
      <w:proofErr w:type="spellEnd"/>
      <w:r w:rsidRPr="00E1551C">
        <w:rPr>
          <w:rFonts w:ascii="Times New Roman" w:hAnsi="Times New Roman" w:cs="Times New Roman"/>
          <w:sz w:val="24"/>
          <w:szCs w:val="24"/>
        </w:rPr>
        <w:t xml:space="preserve"> that </w:t>
      </w:r>
      <w:proofErr w:type="spellStart"/>
      <w:r w:rsidRPr="00E1551C">
        <w:rPr>
          <w:rFonts w:ascii="Times New Roman" w:hAnsi="Times New Roman" w:cs="Times New Roman"/>
          <w:sz w:val="24"/>
          <w:szCs w:val="24"/>
        </w:rPr>
        <w:t>update</w:t>
      </w:r>
      <w:proofErr w:type="spellEnd"/>
      <w:r w:rsidRPr="00E1551C">
        <w:rPr>
          <w:rFonts w:ascii="Times New Roman" w:hAnsi="Times New Roman" w:cs="Times New Roman"/>
          <w:sz w:val="24"/>
          <w:szCs w:val="24"/>
        </w:rPr>
        <w:t xml:space="preserve"> </w:t>
      </w:r>
      <w:proofErr w:type="spellStart"/>
      <w:r w:rsidRPr="00E1551C">
        <w:rPr>
          <w:rFonts w:ascii="Times New Roman" w:hAnsi="Times New Roman" w:cs="Times New Roman"/>
          <w:sz w:val="24"/>
          <w:szCs w:val="24"/>
        </w:rPr>
        <w:t>predictions</w:t>
      </w:r>
      <w:proofErr w:type="spellEnd"/>
      <w:r w:rsidRPr="00E1551C">
        <w:rPr>
          <w:rFonts w:ascii="Times New Roman" w:hAnsi="Times New Roman" w:cs="Times New Roman"/>
          <w:sz w:val="24"/>
          <w:szCs w:val="24"/>
        </w:rPr>
        <w:t xml:space="preserve"> </w:t>
      </w:r>
      <w:proofErr w:type="spellStart"/>
      <w:r w:rsidRPr="00E1551C">
        <w:rPr>
          <w:rFonts w:ascii="Times New Roman" w:hAnsi="Times New Roman" w:cs="Times New Roman"/>
          <w:sz w:val="24"/>
          <w:szCs w:val="24"/>
        </w:rPr>
        <w:t>automatically</w:t>
      </w:r>
      <w:proofErr w:type="spellEnd"/>
      <w:r w:rsidRPr="00E1551C">
        <w:rPr>
          <w:rFonts w:ascii="Times New Roman" w:hAnsi="Times New Roman" w:cs="Times New Roman"/>
          <w:sz w:val="24"/>
          <w:szCs w:val="24"/>
        </w:rPr>
        <w:t xml:space="preserve"> as new market </w:t>
      </w:r>
      <w:proofErr w:type="gramStart"/>
      <w:r w:rsidRPr="00E1551C">
        <w:rPr>
          <w:rFonts w:ascii="Times New Roman" w:hAnsi="Times New Roman" w:cs="Times New Roman"/>
          <w:sz w:val="24"/>
          <w:szCs w:val="24"/>
        </w:rPr>
        <w:t>data</w:t>
      </w:r>
      <w:proofErr w:type="gramEnd"/>
      <w:r w:rsidRPr="00E1551C">
        <w:rPr>
          <w:rFonts w:ascii="Times New Roman" w:hAnsi="Times New Roman" w:cs="Times New Roman"/>
          <w:sz w:val="24"/>
          <w:szCs w:val="24"/>
        </w:rPr>
        <w:t xml:space="preserve"> becomes available.</w:t>
      </w:r>
    </w:p>
    <w:p w14:paraId="6309AFEC" w14:textId="77777777" w:rsidR="00E1551C" w:rsidRPr="00E1551C" w:rsidRDefault="00E1551C" w:rsidP="00E1551C">
      <w:pPr>
        <w:numPr>
          <w:ilvl w:val="0"/>
          <w:numId w:val="72"/>
        </w:numPr>
        <w:spacing w:after="0" w:afterAutospacing="0" w:line="360" w:lineRule="auto"/>
        <w:rPr>
          <w:rFonts w:ascii="Times New Roman" w:hAnsi="Times New Roman" w:cs="Times New Roman"/>
          <w:sz w:val="24"/>
          <w:szCs w:val="24"/>
        </w:rPr>
      </w:pPr>
      <w:r w:rsidRPr="00E1551C">
        <w:rPr>
          <w:rFonts w:ascii="Times New Roman" w:hAnsi="Times New Roman" w:cs="Times New Roman"/>
          <w:sz w:val="24"/>
          <w:szCs w:val="24"/>
        </w:rPr>
        <w:t xml:space="preserve">Exploring </w:t>
      </w:r>
      <w:r w:rsidRPr="00E1551C">
        <w:rPr>
          <w:rFonts w:ascii="Times New Roman" w:hAnsi="Times New Roman" w:cs="Times New Roman"/>
          <w:b/>
          <w:bCs/>
          <w:sz w:val="24"/>
          <w:szCs w:val="24"/>
        </w:rPr>
        <w:t xml:space="preserve">long-term </w:t>
      </w:r>
      <w:proofErr w:type="spellStart"/>
      <w:r w:rsidRPr="00E1551C">
        <w:rPr>
          <w:rFonts w:ascii="Times New Roman" w:hAnsi="Times New Roman" w:cs="Times New Roman"/>
          <w:b/>
          <w:bCs/>
          <w:sz w:val="24"/>
          <w:szCs w:val="24"/>
        </w:rPr>
        <w:t>forecasting</w:t>
      </w:r>
      <w:proofErr w:type="spellEnd"/>
      <w:r w:rsidRPr="00E1551C">
        <w:rPr>
          <w:rFonts w:ascii="Times New Roman" w:hAnsi="Times New Roman" w:cs="Times New Roman"/>
          <w:b/>
          <w:bCs/>
          <w:sz w:val="24"/>
          <w:szCs w:val="24"/>
        </w:rPr>
        <w:t xml:space="preserve"> models</w:t>
      </w:r>
      <w:r w:rsidRPr="00E1551C">
        <w:rPr>
          <w:rFonts w:ascii="Times New Roman" w:hAnsi="Times New Roman" w:cs="Times New Roman"/>
          <w:sz w:val="24"/>
          <w:szCs w:val="24"/>
        </w:rPr>
        <w:t xml:space="preserve"> to provide </w:t>
      </w:r>
      <w:proofErr w:type="spellStart"/>
      <w:r w:rsidRPr="00E1551C">
        <w:rPr>
          <w:rFonts w:ascii="Times New Roman" w:hAnsi="Times New Roman" w:cs="Times New Roman"/>
          <w:sz w:val="24"/>
          <w:szCs w:val="24"/>
        </w:rPr>
        <w:t>additional</w:t>
      </w:r>
      <w:proofErr w:type="spellEnd"/>
      <w:r w:rsidRPr="00E1551C">
        <w:rPr>
          <w:rFonts w:ascii="Times New Roman" w:hAnsi="Times New Roman" w:cs="Times New Roman"/>
          <w:sz w:val="24"/>
          <w:szCs w:val="24"/>
        </w:rPr>
        <w:t xml:space="preserve"> insights for strategic investment </w:t>
      </w:r>
      <w:proofErr w:type="spellStart"/>
      <w:r w:rsidRPr="00E1551C">
        <w:rPr>
          <w:rFonts w:ascii="Times New Roman" w:hAnsi="Times New Roman" w:cs="Times New Roman"/>
          <w:sz w:val="24"/>
          <w:szCs w:val="24"/>
        </w:rPr>
        <w:t>planning</w:t>
      </w:r>
      <w:proofErr w:type="spellEnd"/>
      <w:r w:rsidRPr="00E1551C">
        <w:rPr>
          <w:rFonts w:ascii="Times New Roman" w:hAnsi="Times New Roman" w:cs="Times New Roman"/>
          <w:sz w:val="24"/>
          <w:szCs w:val="24"/>
        </w:rPr>
        <w:t>.</w:t>
      </w:r>
    </w:p>
    <w:p w14:paraId="7C6AC926" w14:textId="2D81198B" w:rsidR="00E1551C" w:rsidRPr="00E1551C" w:rsidRDefault="00E1551C" w:rsidP="00E1551C">
      <w:pPr>
        <w:spacing w:after="0" w:afterAutospacing="0" w:line="360" w:lineRule="auto"/>
        <w:rPr>
          <w:rFonts w:ascii="Times New Roman" w:hAnsi="Times New Roman" w:cs="Times New Roman"/>
          <w:sz w:val="24"/>
          <w:szCs w:val="24"/>
        </w:rPr>
      </w:pPr>
      <w:r w:rsidRPr="00E1551C">
        <w:rPr>
          <w:rFonts w:ascii="Times New Roman" w:hAnsi="Times New Roman" w:cs="Times New Roman"/>
          <w:sz w:val="24"/>
          <w:szCs w:val="24"/>
        </w:rPr>
        <w:t xml:space="preserve">By </w:t>
      </w:r>
      <w:proofErr w:type="spellStart"/>
      <w:r w:rsidRPr="00E1551C">
        <w:rPr>
          <w:rFonts w:ascii="Times New Roman" w:hAnsi="Times New Roman" w:cs="Times New Roman"/>
          <w:sz w:val="24"/>
          <w:szCs w:val="24"/>
        </w:rPr>
        <w:t>addressing</w:t>
      </w:r>
      <w:proofErr w:type="spellEnd"/>
      <w:r w:rsidRPr="00E1551C">
        <w:rPr>
          <w:rFonts w:ascii="Times New Roman" w:hAnsi="Times New Roman" w:cs="Times New Roman"/>
          <w:sz w:val="24"/>
          <w:szCs w:val="24"/>
        </w:rPr>
        <w:t xml:space="preserve"> these </w:t>
      </w:r>
      <w:proofErr w:type="spellStart"/>
      <w:r w:rsidRPr="00E1551C">
        <w:rPr>
          <w:rFonts w:ascii="Times New Roman" w:hAnsi="Times New Roman" w:cs="Times New Roman"/>
          <w:sz w:val="24"/>
          <w:szCs w:val="24"/>
        </w:rPr>
        <w:t>aspects</w:t>
      </w:r>
      <w:proofErr w:type="spellEnd"/>
      <w:r w:rsidRPr="00E1551C">
        <w:rPr>
          <w:rFonts w:ascii="Times New Roman" w:hAnsi="Times New Roman" w:cs="Times New Roman"/>
          <w:sz w:val="24"/>
          <w:szCs w:val="24"/>
        </w:rPr>
        <w:t xml:space="preserve">, future work can </w:t>
      </w:r>
      <w:proofErr w:type="spellStart"/>
      <w:r w:rsidRPr="00E1551C">
        <w:rPr>
          <w:rFonts w:ascii="Times New Roman" w:hAnsi="Times New Roman" w:cs="Times New Roman"/>
          <w:b/>
          <w:bCs/>
          <w:sz w:val="24"/>
          <w:szCs w:val="24"/>
        </w:rPr>
        <w:t>improve</w:t>
      </w:r>
      <w:proofErr w:type="spellEnd"/>
      <w:r w:rsidRPr="00E1551C">
        <w:rPr>
          <w:rFonts w:ascii="Times New Roman" w:hAnsi="Times New Roman" w:cs="Times New Roman"/>
          <w:b/>
          <w:bCs/>
          <w:sz w:val="24"/>
          <w:szCs w:val="24"/>
        </w:rPr>
        <w:t xml:space="preserve"> the accuracy, </w:t>
      </w:r>
      <w:proofErr w:type="spellStart"/>
      <w:r w:rsidRPr="00E1551C">
        <w:rPr>
          <w:rFonts w:ascii="Times New Roman" w:hAnsi="Times New Roman" w:cs="Times New Roman"/>
          <w:b/>
          <w:bCs/>
          <w:sz w:val="24"/>
          <w:szCs w:val="24"/>
        </w:rPr>
        <w:t>robustness</w:t>
      </w:r>
      <w:proofErr w:type="spellEnd"/>
      <w:r w:rsidRPr="00E1551C">
        <w:rPr>
          <w:rFonts w:ascii="Times New Roman" w:hAnsi="Times New Roman" w:cs="Times New Roman"/>
          <w:b/>
          <w:bCs/>
          <w:sz w:val="24"/>
          <w:szCs w:val="24"/>
        </w:rPr>
        <w:t xml:space="preserve">, and </w:t>
      </w:r>
      <w:proofErr w:type="spellStart"/>
      <w:r w:rsidRPr="00E1551C">
        <w:rPr>
          <w:rFonts w:ascii="Times New Roman" w:hAnsi="Times New Roman" w:cs="Times New Roman"/>
          <w:b/>
          <w:bCs/>
          <w:sz w:val="24"/>
          <w:szCs w:val="24"/>
        </w:rPr>
        <w:t>practical</w:t>
      </w:r>
      <w:proofErr w:type="spellEnd"/>
      <w:r w:rsidRPr="00E1551C">
        <w:rPr>
          <w:rFonts w:ascii="Times New Roman" w:hAnsi="Times New Roman" w:cs="Times New Roman"/>
          <w:b/>
          <w:bCs/>
          <w:sz w:val="24"/>
          <w:szCs w:val="24"/>
        </w:rPr>
        <w:t xml:space="preserve"> </w:t>
      </w:r>
      <w:proofErr w:type="spellStart"/>
      <w:r w:rsidRPr="00E1551C">
        <w:rPr>
          <w:rFonts w:ascii="Times New Roman" w:hAnsi="Times New Roman" w:cs="Times New Roman"/>
          <w:b/>
          <w:bCs/>
          <w:sz w:val="24"/>
          <w:szCs w:val="24"/>
        </w:rPr>
        <w:t>applicability</w:t>
      </w:r>
      <w:proofErr w:type="spellEnd"/>
      <w:r w:rsidRPr="00E1551C">
        <w:rPr>
          <w:rFonts w:ascii="Times New Roman" w:hAnsi="Times New Roman" w:cs="Times New Roman"/>
          <w:sz w:val="24"/>
          <w:szCs w:val="24"/>
        </w:rPr>
        <w:t xml:space="preserve"> of AI-</w:t>
      </w:r>
      <w:proofErr w:type="spellStart"/>
      <w:r w:rsidRPr="00E1551C">
        <w:rPr>
          <w:rFonts w:ascii="Times New Roman" w:hAnsi="Times New Roman" w:cs="Times New Roman"/>
          <w:sz w:val="24"/>
          <w:szCs w:val="24"/>
        </w:rPr>
        <w:t>powered</w:t>
      </w:r>
      <w:proofErr w:type="spellEnd"/>
      <w:r w:rsidRPr="00E1551C">
        <w:rPr>
          <w:rFonts w:ascii="Times New Roman" w:hAnsi="Times New Roman" w:cs="Times New Roman"/>
          <w:sz w:val="24"/>
          <w:szCs w:val="24"/>
        </w:rPr>
        <w:t xml:space="preserve"> financial </w:t>
      </w:r>
      <w:proofErr w:type="spellStart"/>
      <w:r w:rsidRPr="00E1551C">
        <w:rPr>
          <w:rFonts w:ascii="Times New Roman" w:hAnsi="Times New Roman" w:cs="Times New Roman"/>
          <w:sz w:val="24"/>
          <w:szCs w:val="24"/>
        </w:rPr>
        <w:t>forecasting</w:t>
      </w:r>
      <w:proofErr w:type="spellEnd"/>
      <w:r w:rsidRPr="00E1551C">
        <w:rPr>
          <w:rFonts w:ascii="Times New Roman" w:hAnsi="Times New Roman" w:cs="Times New Roman"/>
          <w:sz w:val="24"/>
          <w:szCs w:val="24"/>
        </w:rPr>
        <w:t xml:space="preserve"> systems.</w:t>
      </w:r>
    </w:p>
    <w:p w14:paraId="2B901A79" w14:textId="77777777" w:rsidR="00EE659C" w:rsidRPr="00EE659C" w:rsidRDefault="00EE659C" w:rsidP="00EE659C">
      <w:pPr>
        <w:spacing w:after="0" w:afterAutospacing="0" w:line="360" w:lineRule="auto"/>
        <w:rPr>
          <w:rFonts w:ascii="Times New Roman" w:hAnsi="Times New Roman" w:cs="Times New Roman"/>
          <w:sz w:val="24"/>
          <w:szCs w:val="24"/>
        </w:rPr>
        <w:sectPr w:rsidR="00EE659C" w:rsidRPr="00EE659C" w:rsidSect="00AF630E">
          <w:pgSz w:w="11906" w:h="16838"/>
          <w:pgMar w:top="1701" w:right="992" w:bottom="1701" w:left="1701" w:header="709" w:footer="709" w:gutter="0"/>
          <w:cols w:space="708"/>
          <w:docGrid w:linePitch="360"/>
        </w:sectPr>
      </w:pPr>
    </w:p>
    <w:p w14:paraId="63ADAE29" w14:textId="091C895C" w:rsidR="004A772D" w:rsidRDefault="00767339" w:rsidP="00862267">
      <w:pPr>
        <w:pStyle w:val="CHAPTER"/>
        <w:jc w:val="left"/>
      </w:pPr>
      <w:r>
        <w:lastRenderedPageBreak/>
        <w:t>REFERENCES</w:t>
      </w:r>
    </w:p>
    <w:p w14:paraId="22108490" w14:textId="2B6643EB" w:rsidR="00E1551C" w:rsidRPr="00E1551C" w:rsidRDefault="00E1551C" w:rsidP="00E1551C">
      <w:pPr>
        <w:rPr>
          <w:rFonts w:ascii="Times New Roman" w:hAnsi="Times New Roman" w:cs="Times New Roman"/>
          <w:b/>
          <w:bCs/>
          <w:i/>
          <w:iCs/>
          <w:color w:val="EE0000"/>
          <w:sz w:val="20"/>
          <w:szCs w:val="20"/>
        </w:rPr>
      </w:pPr>
      <w:r w:rsidRPr="00E1551C">
        <w:rPr>
          <w:rFonts w:ascii="Times New Roman" w:hAnsi="Times New Roman" w:cs="Times New Roman"/>
          <w:b/>
          <w:bCs/>
          <w:i/>
          <w:iCs/>
          <w:color w:val="EE0000"/>
          <w:sz w:val="20"/>
          <w:szCs w:val="20"/>
        </w:rPr>
        <w:t xml:space="preserve">In this </w:t>
      </w:r>
      <w:proofErr w:type="spellStart"/>
      <w:r w:rsidRPr="00E1551C">
        <w:rPr>
          <w:rFonts w:ascii="Times New Roman" w:hAnsi="Times New Roman" w:cs="Times New Roman"/>
          <w:b/>
          <w:bCs/>
          <w:i/>
          <w:iCs/>
          <w:color w:val="EE0000"/>
          <w:sz w:val="20"/>
          <w:szCs w:val="20"/>
        </w:rPr>
        <w:t>section</w:t>
      </w:r>
      <w:proofErr w:type="spellEnd"/>
      <w:r w:rsidRPr="00E1551C">
        <w:rPr>
          <w:rFonts w:ascii="Times New Roman" w:hAnsi="Times New Roman" w:cs="Times New Roman"/>
          <w:b/>
          <w:bCs/>
          <w:i/>
          <w:iCs/>
          <w:color w:val="EE0000"/>
          <w:sz w:val="20"/>
          <w:szCs w:val="20"/>
        </w:rPr>
        <w:t xml:space="preserve">, </w:t>
      </w:r>
      <w:proofErr w:type="spellStart"/>
      <w:r w:rsidRPr="00E1551C">
        <w:rPr>
          <w:rFonts w:ascii="Times New Roman" w:hAnsi="Times New Roman" w:cs="Times New Roman"/>
          <w:b/>
          <w:bCs/>
          <w:i/>
          <w:iCs/>
          <w:color w:val="EE0000"/>
          <w:sz w:val="20"/>
          <w:szCs w:val="20"/>
        </w:rPr>
        <w:t>students</w:t>
      </w:r>
      <w:proofErr w:type="spellEnd"/>
      <w:r w:rsidRPr="00E1551C">
        <w:rPr>
          <w:rFonts w:ascii="Times New Roman" w:hAnsi="Times New Roman" w:cs="Times New Roman"/>
          <w:b/>
          <w:bCs/>
          <w:i/>
          <w:iCs/>
          <w:color w:val="EE0000"/>
          <w:sz w:val="20"/>
          <w:szCs w:val="20"/>
        </w:rPr>
        <w:t xml:space="preserve"> must provide a complete </w:t>
      </w:r>
      <w:proofErr w:type="spellStart"/>
      <w:r w:rsidRPr="00E1551C">
        <w:rPr>
          <w:rFonts w:ascii="Times New Roman" w:hAnsi="Times New Roman" w:cs="Times New Roman"/>
          <w:b/>
          <w:bCs/>
          <w:i/>
          <w:iCs/>
          <w:color w:val="EE0000"/>
          <w:sz w:val="20"/>
          <w:szCs w:val="20"/>
        </w:rPr>
        <w:t>list</w:t>
      </w:r>
      <w:proofErr w:type="spellEnd"/>
      <w:r w:rsidRPr="00E1551C">
        <w:rPr>
          <w:rFonts w:ascii="Times New Roman" w:hAnsi="Times New Roman" w:cs="Times New Roman"/>
          <w:b/>
          <w:bCs/>
          <w:i/>
          <w:iCs/>
          <w:color w:val="EE0000"/>
          <w:sz w:val="20"/>
          <w:szCs w:val="20"/>
        </w:rPr>
        <w:t xml:space="preserve"> of all </w:t>
      </w:r>
      <w:proofErr w:type="spellStart"/>
      <w:r w:rsidRPr="00E1551C">
        <w:rPr>
          <w:rFonts w:ascii="Times New Roman" w:hAnsi="Times New Roman" w:cs="Times New Roman"/>
          <w:b/>
          <w:bCs/>
          <w:i/>
          <w:iCs/>
          <w:color w:val="EE0000"/>
          <w:sz w:val="20"/>
          <w:szCs w:val="20"/>
        </w:rPr>
        <w:t>sources</w:t>
      </w:r>
      <w:proofErr w:type="spellEnd"/>
      <w:r w:rsidRPr="00E1551C">
        <w:rPr>
          <w:rFonts w:ascii="Times New Roman" w:hAnsi="Times New Roman" w:cs="Times New Roman"/>
          <w:b/>
          <w:bCs/>
          <w:i/>
          <w:iCs/>
          <w:color w:val="EE0000"/>
          <w:sz w:val="20"/>
          <w:szCs w:val="20"/>
        </w:rPr>
        <w:t xml:space="preserve"> </w:t>
      </w:r>
      <w:proofErr w:type="spellStart"/>
      <w:r w:rsidRPr="00E1551C">
        <w:rPr>
          <w:rFonts w:ascii="Times New Roman" w:hAnsi="Times New Roman" w:cs="Times New Roman"/>
          <w:b/>
          <w:bCs/>
          <w:i/>
          <w:iCs/>
          <w:color w:val="EE0000"/>
          <w:sz w:val="20"/>
          <w:szCs w:val="20"/>
        </w:rPr>
        <w:t>cited</w:t>
      </w:r>
      <w:proofErr w:type="spellEnd"/>
      <w:r w:rsidRPr="00E1551C">
        <w:rPr>
          <w:rFonts w:ascii="Times New Roman" w:hAnsi="Times New Roman" w:cs="Times New Roman"/>
          <w:b/>
          <w:bCs/>
          <w:i/>
          <w:iCs/>
          <w:color w:val="EE0000"/>
          <w:sz w:val="20"/>
          <w:szCs w:val="20"/>
        </w:rPr>
        <w:t xml:space="preserve"> in their </w:t>
      </w:r>
      <w:proofErr w:type="spellStart"/>
      <w:r w:rsidRPr="00E1551C">
        <w:rPr>
          <w:rFonts w:ascii="Times New Roman" w:hAnsi="Times New Roman" w:cs="Times New Roman"/>
          <w:b/>
          <w:bCs/>
          <w:i/>
          <w:iCs/>
          <w:color w:val="EE0000"/>
          <w:sz w:val="20"/>
          <w:szCs w:val="20"/>
        </w:rPr>
        <w:t>project</w:t>
      </w:r>
      <w:proofErr w:type="spellEnd"/>
      <w:r w:rsidRPr="00E1551C">
        <w:rPr>
          <w:rFonts w:ascii="Times New Roman" w:hAnsi="Times New Roman" w:cs="Times New Roman"/>
          <w:b/>
          <w:bCs/>
          <w:i/>
          <w:iCs/>
          <w:color w:val="EE0000"/>
          <w:sz w:val="20"/>
          <w:szCs w:val="20"/>
        </w:rPr>
        <w:t>.</w:t>
      </w:r>
      <w:r>
        <w:rPr>
          <w:rFonts w:ascii="Times New Roman" w:hAnsi="Times New Roman" w:cs="Times New Roman"/>
          <w:b/>
          <w:bCs/>
          <w:i/>
          <w:iCs/>
          <w:color w:val="EE0000"/>
          <w:sz w:val="20"/>
          <w:szCs w:val="20"/>
        </w:rPr>
        <w:t xml:space="preserve"> </w:t>
      </w:r>
      <w:r w:rsidRPr="00E1551C">
        <w:rPr>
          <w:rFonts w:ascii="Times New Roman" w:hAnsi="Times New Roman" w:cs="Times New Roman"/>
          <w:b/>
          <w:bCs/>
          <w:i/>
          <w:iCs/>
          <w:color w:val="EE0000"/>
          <w:sz w:val="20"/>
          <w:szCs w:val="20"/>
        </w:rPr>
        <w:t xml:space="preserve">Use APA 7th </w:t>
      </w:r>
      <w:proofErr w:type="spellStart"/>
      <w:r w:rsidRPr="00E1551C">
        <w:rPr>
          <w:rFonts w:ascii="Times New Roman" w:hAnsi="Times New Roman" w:cs="Times New Roman"/>
          <w:b/>
          <w:bCs/>
          <w:i/>
          <w:iCs/>
          <w:color w:val="EE0000"/>
          <w:sz w:val="20"/>
          <w:szCs w:val="20"/>
        </w:rPr>
        <w:t>edition</w:t>
      </w:r>
      <w:proofErr w:type="spellEnd"/>
      <w:r w:rsidRPr="00E1551C">
        <w:rPr>
          <w:rFonts w:ascii="Times New Roman" w:hAnsi="Times New Roman" w:cs="Times New Roman"/>
          <w:b/>
          <w:bCs/>
          <w:i/>
          <w:iCs/>
          <w:color w:val="EE0000"/>
          <w:sz w:val="20"/>
          <w:szCs w:val="20"/>
        </w:rPr>
        <w:t xml:space="preserve"> </w:t>
      </w:r>
      <w:proofErr w:type="spellStart"/>
      <w:r w:rsidRPr="00E1551C">
        <w:rPr>
          <w:rFonts w:ascii="Times New Roman" w:hAnsi="Times New Roman" w:cs="Times New Roman"/>
          <w:b/>
          <w:bCs/>
          <w:i/>
          <w:iCs/>
          <w:color w:val="EE0000"/>
          <w:sz w:val="20"/>
          <w:szCs w:val="20"/>
        </w:rPr>
        <w:t>formatting</w:t>
      </w:r>
      <w:proofErr w:type="spellEnd"/>
      <w:r w:rsidRPr="00E1551C">
        <w:rPr>
          <w:rFonts w:ascii="Times New Roman" w:hAnsi="Times New Roman" w:cs="Times New Roman"/>
          <w:b/>
          <w:bCs/>
          <w:i/>
          <w:iCs/>
          <w:color w:val="EE0000"/>
          <w:sz w:val="20"/>
          <w:szCs w:val="20"/>
        </w:rPr>
        <w:t xml:space="preserve"> for all </w:t>
      </w:r>
      <w:proofErr w:type="spellStart"/>
      <w:r w:rsidRPr="00E1551C">
        <w:rPr>
          <w:rFonts w:ascii="Times New Roman" w:hAnsi="Times New Roman" w:cs="Times New Roman"/>
          <w:b/>
          <w:bCs/>
          <w:i/>
          <w:iCs/>
          <w:color w:val="EE0000"/>
          <w:sz w:val="20"/>
          <w:szCs w:val="20"/>
        </w:rPr>
        <w:t>references</w:t>
      </w:r>
      <w:proofErr w:type="spellEnd"/>
      <w:r w:rsidRPr="00E1551C">
        <w:rPr>
          <w:rFonts w:ascii="Times New Roman" w:hAnsi="Times New Roman" w:cs="Times New Roman"/>
          <w:b/>
          <w:bCs/>
          <w:i/>
          <w:iCs/>
          <w:color w:val="EE0000"/>
          <w:sz w:val="20"/>
          <w:szCs w:val="20"/>
        </w:rPr>
        <w:t>.</w:t>
      </w:r>
      <w:r>
        <w:rPr>
          <w:rFonts w:ascii="Times New Roman" w:hAnsi="Times New Roman" w:cs="Times New Roman"/>
          <w:b/>
          <w:bCs/>
          <w:i/>
          <w:iCs/>
          <w:color w:val="EE0000"/>
          <w:sz w:val="20"/>
          <w:szCs w:val="20"/>
        </w:rPr>
        <w:t xml:space="preserve"> </w:t>
      </w:r>
      <w:proofErr w:type="spellStart"/>
      <w:r w:rsidRPr="00E1551C">
        <w:rPr>
          <w:rFonts w:ascii="Times New Roman" w:hAnsi="Times New Roman" w:cs="Times New Roman"/>
          <w:b/>
          <w:bCs/>
          <w:i/>
          <w:iCs/>
          <w:color w:val="EE0000"/>
          <w:sz w:val="20"/>
          <w:szCs w:val="20"/>
        </w:rPr>
        <w:t>Include</w:t>
      </w:r>
      <w:proofErr w:type="spellEnd"/>
      <w:r w:rsidRPr="00E1551C">
        <w:rPr>
          <w:rFonts w:ascii="Times New Roman" w:hAnsi="Times New Roman" w:cs="Times New Roman"/>
          <w:b/>
          <w:bCs/>
          <w:i/>
          <w:iCs/>
          <w:color w:val="EE0000"/>
          <w:sz w:val="20"/>
          <w:szCs w:val="20"/>
        </w:rPr>
        <w:t xml:space="preserve"> at </w:t>
      </w:r>
      <w:proofErr w:type="spellStart"/>
      <w:r w:rsidRPr="00E1551C">
        <w:rPr>
          <w:rFonts w:ascii="Times New Roman" w:hAnsi="Times New Roman" w:cs="Times New Roman"/>
          <w:b/>
          <w:bCs/>
          <w:i/>
          <w:iCs/>
          <w:color w:val="EE0000"/>
          <w:sz w:val="20"/>
          <w:szCs w:val="20"/>
        </w:rPr>
        <w:t>least</w:t>
      </w:r>
      <w:proofErr w:type="spellEnd"/>
      <w:r w:rsidRPr="00E1551C">
        <w:rPr>
          <w:rFonts w:ascii="Times New Roman" w:hAnsi="Times New Roman" w:cs="Times New Roman"/>
          <w:b/>
          <w:bCs/>
          <w:i/>
          <w:iCs/>
          <w:color w:val="EE0000"/>
          <w:sz w:val="20"/>
          <w:szCs w:val="20"/>
        </w:rPr>
        <w:t xml:space="preserve"> 15 </w:t>
      </w:r>
      <w:proofErr w:type="spellStart"/>
      <w:r w:rsidRPr="00E1551C">
        <w:rPr>
          <w:rFonts w:ascii="Times New Roman" w:hAnsi="Times New Roman" w:cs="Times New Roman"/>
          <w:b/>
          <w:bCs/>
          <w:i/>
          <w:iCs/>
          <w:color w:val="EE0000"/>
          <w:sz w:val="20"/>
          <w:szCs w:val="20"/>
        </w:rPr>
        <w:t>credible</w:t>
      </w:r>
      <w:proofErr w:type="spellEnd"/>
      <w:r w:rsidRPr="00E1551C">
        <w:rPr>
          <w:rFonts w:ascii="Times New Roman" w:hAnsi="Times New Roman" w:cs="Times New Roman"/>
          <w:b/>
          <w:bCs/>
          <w:i/>
          <w:iCs/>
          <w:color w:val="EE0000"/>
          <w:sz w:val="20"/>
          <w:szCs w:val="20"/>
        </w:rPr>
        <w:t xml:space="preserve"> </w:t>
      </w:r>
      <w:proofErr w:type="spellStart"/>
      <w:r w:rsidRPr="00E1551C">
        <w:rPr>
          <w:rFonts w:ascii="Times New Roman" w:hAnsi="Times New Roman" w:cs="Times New Roman"/>
          <w:b/>
          <w:bCs/>
          <w:i/>
          <w:iCs/>
          <w:color w:val="EE0000"/>
          <w:sz w:val="20"/>
          <w:szCs w:val="20"/>
        </w:rPr>
        <w:t>sources</w:t>
      </w:r>
      <w:proofErr w:type="spellEnd"/>
      <w:r>
        <w:rPr>
          <w:rFonts w:ascii="Times New Roman" w:hAnsi="Times New Roman" w:cs="Times New Roman"/>
          <w:b/>
          <w:bCs/>
          <w:i/>
          <w:iCs/>
          <w:color w:val="EE0000"/>
          <w:sz w:val="20"/>
          <w:szCs w:val="20"/>
        </w:rPr>
        <w:t xml:space="preserve">. </w:t>
      </w:r>
      <w:proofErr w:type="spellStart"/>
      <w:r w:rsidRPr="00E1551C">
        <w:rPr>
          <w:rFonts w:ascii="Times New Roman" w:hAnsi="Times New Roman" w:cs="Times New Roman"/>
          <w:b/>
          <w:bCs/>
          <w:i/>
          <w:iCs/>
          <w:color w:val="EE0000"/>
          <w:sz w:val="20"/>
          <w:szCs w:val="20"/>
        </w:rPr>
        <w:t>Ensure</w:t>
      </w:r>
      <w:proofErr w:type="spellEnd"/>
      <w:r w:rsidRPr="00E1551C">
        <w:rPr>
          <w:rFonts w:ascii="Times New Roman" w:hAnsi="Times New Roman" w:cs="Times New Roman"/>
          <w:b/>
          <w:bCs/>
          <w:i/>
          <w:iCs/>
          <w:color w:val="EE0000"/>
          <w:sz w:val="20"/>
          <w:szCs w:val="20"/>
        </w:rPr>
        <w:t xml:space="preserve"> that every </w:t>
      </w:r>
      <w:proofErr w:type="spellStart"/>
      <w:r w:rsidRPr="00E1551C">
        <w:rPr>
          <w:rFonts w:ascii="Times New Roman" w:hAnsi="Times New Roman" w:cs="Times New Roman"/>
          <w:b/>
          <w:bCs/>
          <w:i/>
          <w:iCs/>
          <w:color w:val="EE0000"/>
          <w:sz w:val="20"/>
          <w:szCs w:val="20"/>
        </w:rPr>
        <w:t>source</w:t>
      </w:r>
      <w:proofErr w:type="spellEnd"/>
      <w:r w:rsidRPr="00E1551C">
        <w:rPr>
          <w:rFonts w:ascii="Times New Roman" w:hAnsi="Times New Roman" w:cs="Times New Roman"/>
          <w:b/>
          <w:bCs/>
          <w:i/>
          <w:iCs/>
          <w:color w:val="EE0000"/>
          <w:sz w:val="20"/>
          <w:szCs w:val="20"/>
        </w:rPr>
        <w:t xml:space="preserve"> </w:t>
      </w:r>
      <w:proofErr w:type="spellStart"/>
      <w:r w:rsidRPr="00E1551C">
        <w:rPr>
          <w:rFonts w:ascii="Times New Roman" w:hAnsi="Times New Roman" w:cs="Times New Roman"/>
          <w:b/>
          <w:bCs/>
          <w:i/>
          <w:iCs/>
          <w:color w:val="EE0000"/>
          <w:sz w:val="20"/>
          <w:szCs w:val="20"/>
        </w:rPr>
        <w:t>cited</w:t>
      </w:r>
      <w:proofErr w:type="spellEnd"/>
      <w:r w:rsidRPr="00E1551C">
        <w:rPr>
          <w:rFonts w:ascii="Times New Roman" w:hAnsi="Times New Roman" w:cs="Times New Roman"/>
          <w:b/>
          <w:bCs/>
          <w:i/>
          <w:iCs/>
          <w:color w:val="EE0000"/>
          <w:sz w:val="20"/>
          <w:szCs w:val="20"/>
        </w:rPr>
        <w:t xml:space="preserve"> in the text </w:t>
      </w:r>
      <w:proofErr w:type="spellStart"/>
      <w:r w:rsidRPr="00E1551C">
        <w:rPr>
          <w:rFonts w:ascii="Times New Roman" w:hAnsi="Times New Roman" w:cs="Times New Roman"/>
          <w:b/>
          <w:bCs/>
          <w:i/>
          <w:iCs/>
          <w:color w:val="EE0000"/>
          <w:sz w:val="20"/>
          <w:szCs w:val="20"/>
        </w:rPr>
        <w:t>appears</w:t>
      </w:r>
      <w:proofErr w:type="spellEnd"/>
      <w:r w:rsidRPr="00E1551C">
        <w:rPr>
          <w:rFonts w:ascii="Times New Roman" w:hAnsi="Times New Roman" w:cs="Times New Roman"/>
          <w:b/>
          <w:bCs/>
          <w:i/>
          <w:iCs/>
          <w:color w:val="EE0000"/>
          <w:sz w:val="20"/>
          <w:szCs w:val="20"/>
        </w:rPr>
        <w:t xml:space="preserve"> in the </w:t>
      </w:r>
      <w:proofErr w:type="spellStart"/>
      <w:r w:rsidRPr="00E1551C">
        <w:rPr>
          <w:rFonts w:ascii="Times New Roman" w:hAnsi="Times New Roman" w:cs="Times New Roman"/>
          <w:b/>
          <w:bCs/>
          <w:i/>
          <w:iCs/>
          <w:color w:val="EE0000"/>
          <w:sz w:val="20"/>
          <w:szCs w:val="20"/>
        </w:rPr>
        <w:t>References</w:t>
      </w:r>
      <w:proofErr w:type="spellEnd"/>
      <w:r w:rsidRPr="00E1551C">
        <w:rPr>
          <w:rFonts w:ascii="Times New Roman" w:hAnsi="Times New Roman" w:cs="Times New Roman"/>
          <w:b/>
          <w:bCs/>
          <w:i/>
          <w:iCs/>
          <w:color w:val="EE0000"/>
          <w:sz w:val="20"/>
          <w:szCs w:val="20"/>
        </w:rPr>
        <w:t xml:space="preserve"> </w:t>
      </w:r>
      <w:proofErr w:type="spellStart"/>
      <w:r w:rsidRPr="00E1551C">
        <w:rPr>
          <w:rFonts w:ascii="Times New Roman" w:hAnsi="Times New Roman" w:cs="Times New Roman"/>
          <w:b/>
          <w:bCs/>
          <w:i/>
          <w:iCs/>
          <w:color w:val="EE0000"/>
          <w:sz w:val="20"/>
          <w:szCs w:val="20"/>
        </w:rPr>
        <w:t>section</w:t>
      </w:r>
      <w:proofErr w:type="spellEnd"/>
      <w:r w:rsidRPr="00E1551C">
        <w:rPr>
          <w:rFonts w:ascii="Times New Roman" w:hAnsi="Times New Roman" w:cs="Times New Roman"/>
          <w:b/>
          <w:bCs/>
          <w:i/>
          <w:iCs/>
          <w:color w:val="EE0000"/>
          <w:sz w:val="20"/>
          <w:szCs w:val="20"/>
        </w:rPr>
        <w:t xml:space="preserve">, and every reference </w:t>
      </w:r>
      <w:proofErr w:type="spellStart"/>
      <w:r w:rsidRPr="00E1551C">
        <w:rPr>
          <w:rFonts w:ascii="Times New Roman" w:hAnsi="Times New Roman" w:cs="Times New Roman"/>
          <w:b/>
          <w:bCs/>
          <w:i/>
          <w:iCs/>
          <w:color w:val="EE0000"/>
          <w:sz w:val="20"/>
          <w:szCs w:val="20"/>
        </w:rPr>
        <w:t>listed</w:t>
      </w:r>
      <w:proofErr w:type="spellEnd"/>
      <w:r w:rsidRPr="00E1551C">
        <w:rPr>
          <w:rFonts w:ascii="Times New Roman" w:hAnsi="Times New Roman" w:cs="Times New Roman"/>
          <w:b/>
          <w:bCs/>
          <w:i/>
          <w:iCs/>
          <w:color w:val="EE0000"/>
          <w:sz w:val="20"/>
          <w:szCs w:val="20"/>
        </w:rPr>
        <w:t xml:space="preserve"> is </w:t>
      </w:r>
      <w:proofErr w:type="spellStart"/>
      <w:r w:rsidRPr="00E1551C">
        <w:rPr>
          <w:rFonts w:ascii="Times New Roman" w:hAnsi="Times New Roman" w:cs="Times New Roman"/>
          <w:b/>
          <w:bCs/>
          <w:i/>
          <w:iCs/>
          <w:color w:val="EE0000"/>
          <w:sz w:val="20"/>
          <w:szCs w:val="20"/>
        </w:rPr>
        <w:t>cited</w:t>
      </w:r>
      <w:proofErr w:type="spellEnd"/>
      <w:r w:rsidRPr="00E1551C">
        <w:rPr>
          <w:rFonts w:ascii="Times New Roman" w:hAnsi="Times New Roman" w:cs="Times New Roman"/>
          <w:b/>
          <w:bCs/>
          <w:i/>
          <w:iCs/>
          <w:color w:val="EE0000"/>
          <w:sz w:val="20"/>
          <w:szCs w:val="20"/>
        </w:rPr>
        <w:t xml:space="preserve"> at </w:t>
      </w:r>
      <w:proofErr w:type="spellStart"/>
      <w:r w:rsidRPr="00E1551C">
        <w:rPr>
          <w:rFonts w:ascii="Times New Roman" w:hAnsi="Times New Roman" w:cs="Times New Roman"/>
          <w:b/>
          <w:bCs/>
          <w:i/>
          <w:iCs/>
          <w:color w:val="EE0000"/>
          <w:sz w:val="20"/>
          <w:szCs w:val="20"/>
        </w:rPr>
        <w:t>least</w:t>
      </w:r>
      <w:proofErr w:type="spellEnd"/>
      <w:r w:rsidRPr="00E1551C">
        <w:rPr>
          <w:rFonts w:ascii="Times New Roman" w:hAnsi="Times New Roman" w:cs="Times New Roman"/>
          <w:b/>
          <w:bCs/>
          <w:i/>
          <w:iCs/>
          <w:color w:val="EE0000"/>
          <w:sz w:val="20"/>
          <w:szCs w:val="20"/>
        </w:rPr>
        <w:t xml:space="preserve"> </w:t>
      </w:r>
      <w:proofErr w:type="spellStart"/>
      <w:r w:rsidRPr="00E1551C">
        <w:rPr>
          <w:rFonts w:ascii="Times New Roman" w:hAnsi="Times New Roman" w:cs="Times New Roman"/>
          <w:b/>
          <w:bCs/>
          <w:i/>
          <w:iCs/>
          <w:color w:val="EE0000"/>
          <w:sz w:val="20"/>
          <w:szCs w:val="20"/>
        </w:rPr>
        <w:t>once</w:t>
      </w:r>
      <w:proofErr w:type="spellEnd"/>
      <w:r w:rsidRPr="00E1551C">
        <w:rPr>
          <w:rFonts w:ascii="Times New Roman" w:hAnsi="Times New Roman" w:cs="Times New Roman"/>
          <w:b/>
          <w:bCs/>
          <w:i/>
          <w:iCs/>
          <w:color w:val="EE0000"/>
          <w:sz w:val="20"/>
          <w:szCs w:val="20"/>
        </w:rPr>
        <w:t xml:space="preserve"> in the text.</w:t>
      </w:r>
      <w:r>
        <w:rPr>
          <w:rFonts w:ascii="Times New Roman" w:hAnsi="Times New Roman" w:cs="Times New Roman"/>
          <w:b/>
          <w:bCs/>
          <w:i/>
          <w:iCs/>
          <w:color w:val="EE0000"/>
          <w:sz w:val="20"/>
          <w:szCs w:val="20"/>
        </w:rPr>
        <w:t xml:space="preserve"> </w:t>
      </w:r>
      <w:r w:rsidRPr="00E1551C">
        <w:rPr>
          <w:rFonts w:ascii="Times New Roman" w:hAnsi="Times New Roman" w:cs="Times New Roman"/>
          <w:b/>
          <w:bCs/>
          <w:i/>
          <w:iCs/>
          <w:color w:val="EE0000"/>
          <w:sz w:val="20"/>
          <w:szCs w:val="20"/>
        </w:rPr>
        <w:t xml:space="preserve">Take advantage of Microsoft </w:t>
      </w:r>
      <w:proofErr w:type="spellStart"/>
      <w:r w:rsidRPr="00E1551C">
        <w:rPr>
          <w:rFonts w:ascii="Times New Roman" w:hAnsi="Times New Roman" w:cs="Times New Roman"/>
          <w:b/>
          <w:bCs/>
          <w:i/>
          <w:iCs/>
          <w:color w:val="EE0000"/>
          <w:sz w:val="20"/>
          <w:szCs w:val="20"/>
        </w:rPr>
        <w:t>Word’s</w:t>
      </w:r>
      <w:proofErr w:type="spellEnd"/>
      <w:r w:rsidRPr="00E1551C">
        <w:rPr>
          <w:rFonts w:ascii="Times New Roman" w:hAnsi="Times New Roman" w:cs="Times New Roman"/>
          <w:b/>
          <w:bCs/>
          <w:i/>
          <w:iCs/>
          <w:color w:val="EE0000"/>
          <w:sz w:val="20"/>
          <w:szCs w:val="20"/>
        </w:rPr>
        <w:t xml:space="preserve"> </w:t>
      </w:r>
      <w:proofErr w:type="spellStart"/>
      <w:r w:rsidRPr="00E1551C">
        <w:rPr>
          <w:rFonts w:ascii="Times New Roman" w:hAnsi="Times New Roman" w:cs="Times New Roman"/>
          <w:b/>
          <w:bCs/>
          <w:i/>
          <w:iCs/>
          <w:color w:val="EE0000"/>
          <w:sz w:val="20"/>
          <w:szCs w:val="20"/>
        </w:rPr>
        <w:t>References</w:t>
      </w:r>
      <w:proofErr w:type="spellEnd"/>
      <w:r w:rsidRPr="00E1551C">
        <w:rPr>
          <w:rFonts w:ascii="Times New Roman" w:hAnsi="Times New Roman" w:cs="Times New Roman"/>
          <w:b/>
          <w:bCs/>
          <w:i/>
          <w:iCs/>
          <w:color w:val="EE0000"/>
          <w:sz w:val="20"/>
          <w:szCs w:val="20"/>
        </w:rPr>
        <w:t xml:space="preserve"> tools</w:t>
      </w:r>
    </w:p>
    <w:bookmarkEnd w:id="17"/>
    <w:p w14:paraId="5CA37255" w14:textId="77777777" w:rsidR="000A38FD" w:rsidRPr="000A38FD" w:rsidRDefault="000A38FD" w:rsidP="000A38FD">
      <w:pPr>
        <w:shd w:val="clear" w:color="auto" w:fill="FFFFFF"/>
        <w:spacing w:after="0" w:afterAutospacing="0" w:line="360" w:lineRule="auto"/>
        <w:ind w:left="709" w:hanging="709"/>
        <w:rPr>
          <w:rFonts w:ascii="Times New Roman" w:hAnsi="Times New Roman" w:cs="Times New Roman"/>
        </w:rPr>
      </w:pPr>
      <w:r w:rsidRPr="000A38FD">
        <w:rPr>
          <w:rFonts w:ascii="Times New Roman" w:hAnsi="Times New Roman" w:cs="Times New Roman"/>
        </w:rPr>
        <w:t xml:space="preserve">Abadi, M., </w:t>
      </w:r>
      <w:proofErr w:type="spellStart"/>
      <w:r w:rsidRPr="000A38FD">
        <w:rPr>
          <w:rFonts w:ascii="Times New Roman" w:hAnsi="Times New Roman" w:cs="Times New Roman"/>
        </w:rPr>
        <w:t>Barham</w:t>
      </w:r>
      <w:proofErr w:type="spellEnd"/>
      <w:r w:rsidRPr="000A38FD">
        <w:rPr>
          <w:rFonts w:ascii="Times New Roman" w:hAnsi="Times New Roman" w:cs="Times New Roman"/>
        </w:rPr>
        <w:t xml:space="preserve">, P., Chen, J., Chen, Z., Davis, A., Dean, J., ... &amp; Zheng, X. (2016). </w:t>
      </w:r>
      <w:proofErr w:type="spellStart"/>
      <w:r w:rsidRPr="000A38FD">
        <w:rPr>
          <w:rFonts w:ascii="Times New Roman" w:hAnsi="Times New Roman" w:cs="Times New Roman"/>
        </w:rPr>
        <w:t>TensorFlow</w:t>
      </w:r>
      <w:proofErr w:type="spellEnd"/>
      <w:r w:rsidRPr="000A38FD">
        <w:rPr>
          <w:rFonts w:ascii="Times New Roman" w:hAnsi="Times New Roman" w:cs="Times New Roman"/>
        </w:rPr>
        <w:t xml:space="preserve">: A system for large-scale </w:t>
      </w:r>
      <w:proofErr w:type="spellStart"/>
      <w:r w:rsidRPr="000A38FD">
        <w:rPr>
          <w:rFonts w:ascii="Times New Roman" w:hAnsi="Times New Roman" w:cs="Times New Roman"/>
        </w:rPr>
        <w:t>machine</w:t>
      </w:r>
      <w:proofErr w:type="spellEnd"/>
      <w:r w:rsidRPr="000A38FD">
        <w:rPr>
          <w:rFonts w:ascii="Times New Roman" w:hAnsi="Times New Roman" w:cs="Times New Roman"/>
        </w:rPr>
        <w:t xml:space="preserve"> learning. </w:t>
      </w:r>
      <w:r w:rsidRPr="000A38FD">
        <w:rPr>
          <w:rFonts w:ascii="Times New Roman" w:hAnsi="Times New Roman" w:cs="Times New Roman"/>
          <w:i/>
          <w:iCs/>
        </w:rPr>
        <w:t xml:space="preserve">12th USENIX </w:t>
      </w:r>
      <w:proofErr w:type="spellStart"/>
      <w:r w:rsidRPr="000A38FD">
        <w:rPr>
          <w:rFonts w:ascii="Times New Roman" w:hAnsi="Times New Roman" w:cs="Times New Roman"/>
          <w:i/>
          <w:iCs/>
        </w:rPr>
        <w:t>Symposium</w:t>
      </w:r>
      <w:proofErr w:type="spellEnd"/>
      <w:r w:rsidRPr="000A38FD">
        <w:rPr>
          <w:rFonts w:ascii="Times New Roman" w:hAnsi="Times New Roman" w:cs="Times New Roman"/>
          <w:i/>
          <w:iCs/>
        </w:rPr>
        <w:t xml:space="preserve"> on Operating Systems Design and </w:t>
      </w:r>
      <w:proofErr w:type="spellStart"/>
      <w:r w:rsidRPr="000A38FD">
        <w:rPr>
          <w:rFonts w:ascii="Times New Roman" w:hAnsi="Times New Roman" w:cs="Times New Roman"/>
          <w:i/>
          <w:iCs/>
        </w:rPr>
        <w:t>Implementation</w:t>
      </w:r>
      <w:proofErr w:type="spellEnd"/>
      <w:r w:rsidRPr="000A38FD">
        <w:rPr>
          <w:rFonts w:ascii="Times New Roman" w:hAnsi="Times New Roman" w:cs="Times New Roman"/>
          <w:i/>
          <w:iCs/>
        </w:rPr>
        <w:t xml:space="preserve"> (OSDI)</w:t>
      </w:r>
      <w:r w:rsidRPr="000A38FD">
        <w:rPr>
          <w:rFonts w:ascii="Times New Roman" w:hAnsi="Times New Roman" w:cs="Times New Roman"/>
        </w:rPr>
        <w:t>, 265–283.</w:t>
      </w:r>
    </w:p>
    <w:p w14:paraId="0565FE06" w14:textId="77777777" w:rsidR="000A38FD" w:rsidRPr="000A38FD" w:rsidRDefault="000A38FD" w:rsidP="000A38FD">
      <w:pPr>
        <w:shd w:val="clear" w:color="auto" w:fill="FFFFFF"/>
        <w:spacing w:after="0" w:afterAutospacing="0" w:line="360" w:lineRule="auto"/>
        <w:ind w:left="709" w:hanging="709"/>
        <w:rPr>
          <w:rFonts w:ascii="Times New Roman" w:hAnsi="Times New Roman" w:cs="Times New Roman"/>
        </w:rPr>
      </w:pPr>
      <w:proofErr w:type="spellStart"/>
      <w:r w:rsidRPr="000A38FD">
        <w:rPr>
          <w:rFonts w:ascii="Times New Roman" w:hAnsi="Times New Roman" w:cs="Times New Roman"/>
        </w:rPr>
        <w:t>Brownlee</w:t>
      </w:r>
      <w:proofErr w:type="spellEnd"/>
      <w:r w:rsidRPr="000A38FD">
        <w:rPr>
          <w:rFonts w:ascii="Times New Roman" w:hAnsi="Times New Roman" w:cs="Times New Roman"/>
        </w:rPr>
        <w:t xml:space="preserve">, J. (2018). </w:t>
      </w:r>
      <w:r w:rsidRPr="000A38FD">
        <w:rPr>
          <w:rFonts w:ascii="Times New Roman" w:hAnsi="Times New Roman" w:cs="Times New Roman"/>
          <w:i/>
          <w:iCs/>
        </w:rPr>
        <w:t xml:space="preserve">Deep Learning for Time Series </w:t>
      </w:r>
      <w:proofErr w:type="spellStart"/>
      <w:r w:rsidRPr="000A38FD">
        <w:rPr>
          <w:rFonts w:ascii="Times New Roman" w:hAnsi="Times New Roman" w:cs="Times New Roman"/>
          <w:i/>
          <w:iCs/>
        </w:rPr>
        <w:t>Forecasting</w:t>
      </w:r>
      <w:proofErr w:type="spellEnd"/>
      <w:r w:rsidRPr="000A38FD">
        <w:rPr>
          <w:rFonts w:ascii="Times New Roman" w:hAnsi="Times New Roman" w:cs="Times New Roman"/>
        </w:rPr>
        <w:t xml:space="preserve">. Machine Learning </w:t>
      </w:r>
      <w:proofErr w:type="spellStart"/>
      <w:r w:rsidRPr="000A38FD">
        <w:rPr>
          <w:rFonts w:ascii="Times New Roman" w:hAnsi="Times New Roman" w:cs="Times New Roman"/>
        </w:rPr>
        <w:t>Mastery</w:t>
      </w:r>
      <w:proofErr w:type="spellEnd"/>
      <w:r w:rsidRPr="000A38FD">
        <w:rPr>
          <w:rFonts w:ascii="Times New Roman" w:hAnsi="Times New Roman" w:cs="Times New Roman"/>
        </w:rPr>
        <w:t>.</w:t>
      </w:r>
    </w:p>
    <w:p w14:paraId="34CEE92C" w14:textId="77777777" w:rsidR="000A38FD" w:rsidRPr="000A38FD" w:rsidRDefault="000A38FD" w:rsidP="000A38FD">
      <w:pPr>
        <w:shd w:val="clear" w:color="auto" w:fill="FFFFFF"/>
        <w:spacing w:after="0" w:afterAutospacing="0" w:line="360" w:lineRule="auto"/>
        <w:ind w:left="709" w:hanging="709"/>
        <w:rPr>
          <w:rFonts w:ascii="Times New Roman" w:hAnsi="Times New Roman" w:cs="Times New Roman"/>
        </w:rPr>
      </w:pPr>
      <w:proofErr w:type="spellStart"/>
      <w:r w:rsidRPr="000A38FD">
        <w:rPr>
          <w:rFonts w:ascii="Times New Roman" w:hAnsi="Times New Roman" w:cs="Times New Roman"/>
        </w:rPr>
        <w:t>Goodfellow</w:t>
      </w:r>
      <w:proofErr w:type="spellEnd"/>
      <w:r w:rsidRPr="000A38FD">
        <w:rPr>
          <w:rFonts w:ascii="Times New Roman" w:hAnsi="Times New Roman" w:cs="Times New Roman"/>
        </w:rPr>
        <w:t xml:space="preserve">, I., </w:t>
      </w:r>
      <w:proofErr w:type="spellStart"/>
      <w:r w:rsidRPr="000A38FD">
        <w:rPr>
          <w:rFonts w:ascii="Times New Roman" w:hAnsi="Times New Roman" w:cs="Times New Roman"/>
        </w:rPr>
        <w:t>Bengio</w:t>
      </w:r>
      <w:proofErr w:type="spellEnd"/>
      <w:r w:rsidRPr="000A38FD">
        <w:rPr>
          <w:rFonts w:ascii="Times New Roman" w:hAnsi="Times New Roman" w:cs="Times New Roman"/>
        </w:rPr>
        <w:t xml:space="preserve">, Y., &amp; </w:t>
      </w:r>
      <w:proofErr w:type="spellStart"/>
      <w:r w:rsidRPr="000A38FD">
        <w:rPr>
          <w:rFonts w:ascii="Times New Roman" w:hAnsi="Times New Roman" w:cs="Times New Roman"/>
        </w:rPr>
        <w:t>Courville</w:t>
      </w:r>
      <w:proofErr w:type="spellEnd"/>
      <w:r w:rsidRPr="000A38FD">
        <w:rPr>
          <w:rFonts w:ascii="Times New Roman" w:hAnsi="Times New Roman" w:cs="Times New Roman"/>
        </w:rPr>
        <w:t xml:space="preserve">, A. (2016). </w:t>
      </w:r>
      <w:r w:rsidRPr="000A38FD">
        <w:rPr>
          <w:rFonts w:ascii="Times New Roman" w:hAnsi="Times New Roman" w:cs="Times New Roman"/>
          <w:i/>
          <w:iCs/>
        </w:rPr>
        <w:t>Deep Learning</w:t>
      </w:r>
      <w:r w:rsidRPr="000A38FD">
        <w:rPr>
          <w:rFonts w:ascii="Times New Roman" w:hAnsi="Times New Roman" w:cs="Times New Roman"/>
        </w:rPr>
        <w:t xml:space="preserve">. MIT </w:t>
      </w:r>
      <w:proofErr w:type="spellStart"/>
      <w:r w:rsidRPr="000A38FD">
        <w:rPr>
          <w:rFonts w:ascii="Times New Roman" w:hAnsi="Times New Roman" w:cs="Times New Roman"/>
        </w:rPr>
        <w:t>Press</w:t>
      </w:r>
      <w:proofErr w:type="spellEnd"/>
      <w:r w:rsidRPr="000A38FD">
        <w:rPr>
          <w:rFonts w:ascii="Times New Roman" w:hAnsi="Times New Roman" w:cs="Times New Roman"/>
        </w:rPr>
        <w:t>.</w:t>
      </w:r>
    </w:p>
    <w:p w14:paraId="00D41148" w14:textId="77777777" w:rsidR="000A38FD" w:rsidRPr="000A38FD" w:rsidRDefault="000A38FD" w:rsidP="000A38FD">
      <w:pPr>
        <w:shd w:val="clear" w:color="auto" w:fill="FFFFFF"/>
        <w:spacing w:after="0" w:afterAutospacing="0" w:line="360" w:lineRule="auto"/>
        <w:ind w:left="709" w:hanging="709"/>
        <w:rPr>
          <w:rFonts w:ascii="Times New Roman" w:hAnsi="Times New Roman" w:cs="Times New Roman"/>
        </w:rPr>
      </w:pPr>
      <w:proofErr w:type="spellStart"/>
      <w:r w:rsidRPr="000A38FD">
        <w:rPr>
          <w:rFonts w:ascii="Times New Roman" w:hAnsi="Times New Roman" w:cs="Times New Roman"/>
        </w:rPr>
        <w:t>Hochreiter</w:t>
      </w:r>
      <w:proofErr w:type="spellEnd"/>
      <w:r w:rsidRPr="000A38FD">
        <w:rPr>
          <w:rFonts w:ascii="Times New Roman" w:hAnsi="Times New Roman" w:cs="Times New Roman"/>
        </w:rPr>
        <w:t xml:space="preserve">, S., &amp; </w:t>
      </w:r>
      <w:proofErr w:type="spellStart"/>
      <w:r w:rsidRPr="000A38FD">
        <w:rPr>
          <w:rFonts w:ascii="Times New Roman" w:hAnsi="Times New Roman" w:cs="Times New Roman"/>
        </w:rPr>
        <w:t>Schmidhuber</w:t>
      </w:r>
      <w:proofErr w:type="spellEnd"/>
      <w:r w:rsidRPr="000A38FD">
        <w:rPr>
          <w:rFonts w:ascii="Times New Roman" w:hAnsi="Times New Roman" w:cs="Times New Roman"/>
        </w:rPr>
        <w:t xml:space="preserve">, J. (1997). Long short-term memory. </w:t>
      </w:r>
      <w:proofErr w:type="spellStart"/>
      <w:r w:rsidRPr="000A38FD">
        <w:rPr>
          <w:rFonts w:ascii="Times New Roman" w:hAnsi="Times New Roman" w:cs="Times New Roman"/>
          <w:i/>
          <w:iCs/>
        </w:rPr>
        <w:t>Neural</w:t>
      </w:r>
      <w:proofErr w:type="spellEnd"/>
      <w:r w:rsidRPr="000A38FD">
        <w:rPr>
          <w:rFonts w:ascii="Times New Roman" w:hAnsi="Times New Roman" w:cs="Times New Roman"/>
          <w:i/>
          <w:iCs/>
        </w:rPr>
        <w:t xml:space="preserve"> </w:t>
      </w:r>
      <w:proofErr w:type="spellStart"/>
      <w:r w:rsidRPr="000A38FD">
        <w:rPr>
          <w:rFonts w:ascii="Times New Roman" w:hAnsi="Times New Roman" w:cs="Times New Roman"/>
          <w:i/>
          <w:iCs/>
        </w:rPr>
        <w:t>Computation</w:t>
      </w:r>
      <w:proofErr w:type="spellEnd"/>
      <w:r w:rsidRPr="000A38FD">
        <w:rPr>
          <w:rFonts w:ascii="Times New Roman" w:hAnsi="Times New Roman" w:cs="Times New Roman"/>
        </w:rPr>
        <w:t>, 9(8), 1735–1780.</w:t>
      </w:r>
    </w:p>
    <w:p w14:paraId="62A7B7E4" w14:textId="77777777" w:rsidR="000A38FD" w:rsidRPr="000A38FD" w:rsidRDefault="000A38FD" w:rsidP="000A38FD">
      <w:pPr>
        <w:shd w:val="clear" w:color="auto" w:fill="FFFFFF"/>
        <w:spacing w:after="0" w:afterAutospacing="0" w:line="360" w:lineRule="auto"/>
        <w:ind w:left="709" w:hanging="709"/>
        <w:rPr>
          <w:rFonts w:ascii="Times New Roman" w:hAnsi="Times New Roman" w:cs="Times New Roman"/>
        </w:rPr>
      </w:pPr>
      <w:proofErr w:type="spellStart"/>
      <w:r w:rsidRPr="000A38FD">
        <w:rPr>
          <w:rFonts w:ascii="Times New Roman" w:hAnsi="Times New Roman" w:cs="Times New Roman"/>
        </w:rPr>
        <w:t>Hyndman</w:t>
      </w:r>
      <w:proofErr w:type="spellEnd"/>
      <w:r w:rsidRPr="000A38FD">
        <w:rPr>
          <w:rFonts w:ascii="Times New Roman" w:hAnsi="Times New Roman" w:cs="Times New Roman"/>
        </w:rPr>
        <w:t xml:space="preserve">, R. J., &amp; </w:t>
      </w:r>
      <w:proofErr w:type="spellStart"/>
      <w:r w:rsidRPr="000A38FD">
        <w:rPr>
          <w:rFonts w:ascii="Times New Roman" w:hAnsi="Times New Roman" w:cs="Times New Roman"/>
        </w:rPr>
        <w:t>Athanasopoulos</w:t>
      </w:r>
      <w:proofErr w:type="spellEnd"/>
      <w:r w:rsidRPr="000A38FD">
        <w:rPr>
          <w:rFonts w:ascii="Times New Roman" w:hAnsi="Times New Roman" w:cs="Times New Roman"/>
        </w:rPr>
        <w:t xml:space="preserve">, G. (2021). </w:t>
      </w:r>
      <w:proofErr w:type="spellStart"/>
      <w:r w:rsidRPr="000A38FD">
        <w:rPr>
          <w:rFonts w:ascii="Times New Roman" w:hAnsi="Times New Roman" w:cs="Times New Roman"/>
          <w:i/>
          <w:iCs/>
        </w:rPr>
        <w:t>Forecasting</w:t>
      </w:r>
      <w:proofErr w:type="spellEnd"/>
      <w:r w:rsidRPr="000A38FD">
        <w:rPr>
          <w:rFonts w:ascii="Times New Roman" w:hAnsi="Times New Roman" w:cs="Times New Roman"/>
          <w:i/>
          <w:iCs/>
        </w:rPr>
        <w:t xml:space="preserve">: </w:t>
      </w:r>
      <w:proofErr w:type="spellStart"/>
      <w:r w:rsidRPr="000A38FD">
        <w:rPr>
          <w:rFonts w:ascii="Times New Roman" w:hAnsi="Times New Roman" w:cs="Times New Roman"/>
          <w:i/>
          <w:iCs/>
        </w:rPr>
        <w:t>Principles</w:t>
      </w:r>
      <w:proofErr w:type="spellEnd"/>
      <w:r w:rsidRPr="000A38FD">
        <w:rPr>
          <w:rFonts w:ascii="Times New Roman" w:hAnsi="Times New Roman" w:cs="Times New Roman"/>
          <w:i/>
          <w:iCs/>
        </w:rPr>
        <w:t xml:space="preserve"> and </w:t>
      </w:r>
      <w:proofErr w:type="spellStart"/>
      <w:r w:rsidRPr="000A38FD">
        <w:rPr>
          <w:rFonts w:ascii="Times New Roman" w:hAnsi="Times New Roman" w:cs="Times New Roman"/>
          <w:i/>
          <w:iCs/>
        </w:rPr>
        <w:t>Practice</w:t>
      </w:r>
      <w:proofErr w:type="spellEnd"/>
      <w:r w:rsidRPr="000A38FD">
        <w:rPr>
          <w:rFonts w:ascii="Times New Roman" w:hAnsi="Times New Roman" w:cs="Times New Roman"/>
        </w:rPr>
        <w:t xml:space="preserve">. </w:t>
      </w:r>
      <w:proofErr w:type="spellStart"/>
      <w:r w:rsidRPr="000A38FD">
        <w:rPr>
          <w:rFonts w:ascii="Times New Roman" w:hAnsi="Times New Roman" w:cs="Times New Roman"/>
        </w:rPr>
        <w:t>OTexts</w:t>
      </w:r>
      <w:proofErr w:type="spellEnd"/>
      <w:r w:rsidRPr="000A38FD">
        <w:rPr>
          <w:rFonts w:ascii="Times New Roman" w:hAnsi="Times New Roman" w:cs="Times New Roman"/>
        </w:rPr>
        <w:t>.</w:t>
      </w:r>
    </w:p>
    <w:p w14:paraId="5746A3A2" w14:textId="77777777" w:rsidR="000A38FD" w:rsidRPr="000A38FD" w:rsidRDefault="000A38FD" w:rsidP="000A38FD">
      <w:pPr>
        <w:shd w:val="clear" w:color="auto" w:fill="FFFFFF"/>
        <w:spacing w:after="0" w:afterAutospacing="0" w:line="360" w:lineRule="auto"/>
        <w:ind w:left="709" w:hanging="709"/>
        <w:rPr>
          <w:rFonts w:ascii="Times New Roman" w:hAnsi="Times New Roman" w:cs="Times New Roman"/>
        </w:rPr>
      </w:pPr>
      <w:r w:rsidRPr="000A38FD">
        <w:rPr>
          <w:rFonts w:ascii="Times New Roman" w:hAnsi="Times New Roman" w:cs="Times New Roman"/>
        </w:rPr>
        <w:t xml:space="preserve">Li, Y., Wang, L., &amp; Zhao, J. (2021). Time series </w:t>
      </w:r>
      <w:proofErr w:type="spellStart"/>
      <w:r w:rsidRPr="000A38FD">
        <w:rPr>
          <w:rFonts w:ascii="Times New Roman" w:hAnsi="Times New Roman" w:cs="Times New Roman"/>
        </w:rPr>
        <w:t>forecasting</w:t>
      </w:r>
      <w:proofErr w:type="spellEnd"/>
      <w:r w:rsidRPr="000A38FD">
        <w:rPr>
          <w:rFonts w:ascii="Times New Roman" w:hAnsi="Times New Roman" w:cs="Times New Roman"/>
        </w:rPr>
        <w:t xml:space="preserve"> with </w:t>
      </w:r>
      <w:proofErr w:type="spellStart"/>
      <w:r w:rsidRPr="000A38FD">
        <w:rPr>
          <w:rFonts w:ascii="Times New Roman" w:hAnsi="Times New Roman" w:cs="Times New Roman"/>
        </w:rPr>
        <w:t>attention</w:t>
      </w:r>
      <w:proofErr w:type="spellEnd"/>
      <w:r w:rsidRPr="000A38FD">
        <w:rPr>
          <w:rFonts w:ascii="Times New Roman" w:hAnsi="Times New Roman" w:cs="Times New Roman"/>
        </w:rPr>
        <w:t xml:space="preserve">-based deep learning models. </w:t>
      </w:r>
      <w:proofErr w:type="spellStart"/>
      <w:r w:rsidRPr="000A38FD">
        <w:rPr>
          <w:rFonts w:ascii="Times New Roman" w:hAnsi="Times New Roman" w:cs="Times New Roman"/>
          <w:i/>
          <w:iCs/>
        </w:rPr>
        <w:t>Journal</w:t>
      </w:r>
      <w:proofErr w:type="spellEnd"/>
      <w:r w:rsidRPr="000A38FD">
        <w:rPr>
          <w:rFonts w:ascii="Times New Roman" w:hAnsi="Times New Roman" w:cs="Times New Roman"/>
          <w:i/>
          <w:iCs/>
        </w:rPr>
        <w:t xml:space="preserve"> of Computational Finance</w:t>
      </w:r>
      <w:r w:rsidRPr="000A38FD">
        <w:rPr>
          <w:rFonts w:ascii="Times New Roman" w:hAnsi="Times New Roman" w:cs="Times New Roman"/>
        </w:rPr>
        <w:t>, 25(3), 45–63.</w:t>
      </w:r>
    </w:p>
    <w:p w14:paraId="4C00622E" w14:textId="77777777" w:rsidR="000A38FD" w:rsidRPr="000A38FD" w:rsidRDefault="000A38FD" w:rsidP="000A38FD">
      <w:pPr>
        <w:shd w:val="clear" w:color="auto" w:fill="FFFFFF"/>
        <w:spacing w:after="0" w:afterAutospacing="0" w:line="360" w:lineRule="auto"/>
        <w:ind w:left="709" w:hanging="709"/>
        <w:rPr>
          <w:rFonts w:ascii="Times New Roman" w:hAnsi="Times New Roman" w:cs="Times New Roman"/>
        </w:rPr>
      </w:pPr>
      <w:proofErr w:type="spellStart"/>
      <w:r w:rsidRPr="000A38FD">
        <w:rPr>
          <w:rFonts w:ascii="Times New Roman" w:hAnsi="Times New Roman" w:cs="Times New Roman"/>
        </w:rPr>
        <w:t>Srivastava</w:t>
      </w:r>
      <w:proofErr w:type="spellEnd"/>
      <w:r w:rsidRPr="000A38FD">
        <w:rPr>
          <w:rFonts w:ascii="Times New Roman" w:hAnsi="Times New Roman" w:cs="Times New Roman"/>
        </w:rPr>
        <w:t xml:space="preserve">, N., </w:t>
      </w:r>
      <w:proofErr w:type="spellStart"/>
      <w:r w:rsidRPr="000A38FD">
        <w:rPr>
          <w:rFonts w:ascii="Times New Roman" w:hAnsi="Times New Roman" w:cs="Times New Roman"/>
        </w:rPr>
        <w:t>Hinton</w:t>
      </w:r>
      <w:proofErr w:type="spellEnd"/>
      <w:r w:rsidRPr="000A38FD">
        <w:rPr>
          <w:rFonts w:ascii="Times New Roman" w:hAnsi="Times New Roman" w:cs="Times New Roman"/>
        </w:rPr>
        <w:t xml:space="preserve">, G., </w:t>
      </w:r>
      <w:proofErr w:type="spellStart"/>
      <w:r w:rsidRPr="000A38FD">
        <w:rPr>
          <w:rFonts w:ascii="Times New Roman" w:hAnsi="Times New Roman" w:cs="Times New Roman"/>
        </w:rPr>
        <w:t>Krizhevsky</w:t>
      </w:r>
      <w:proofErr w:type="spellEnd"/>
      <w:r w:rsidRPr="000A38FD">
        <w:rPr>
          <w:rFonts w:ascii="Times New Roman" w:hAnsi="Times New Roman" w:cs="Times New Roman"/>
        </w:rPr>
        <w:t xml:space="preserve">, A., </w:t>
      </w:r>
      <w:proofErr w:type="spellStart"/>
      <w:r w:rsidRPr="000A38FD">
        <w:rPr>
          <w:rFonts w:ascii="Times New Roman" w:hAnsi="Times New Roman" w:cs="Times New Roman"/>
        </w:rPr>
        <w:t>Sutskever</w:t>
      </w:r>
      <w:proofErr w:type="spellEnd"/>
      <w:r w:rsidRPr="000A38FD">
        <w:rPr>
          <w:rFonts w:ascii="Times New Roman" w:hAnsi="Times New Roman" w:cs="Times New Roman"/>
        </w:rPr>
        <w:t xml:space="preserve">, I., &amp; </w:t>
      </w:r>
      <w:proofErr w:type="spellStart"/>
      <w:r w:rsidRPr="000A38FD">
        <w:rPr>
          <w:rFonts w:ascii="Times New Roman" w:hAnsi="Times New Roman" w:cs="Times New Roman"/>
        </w:rPr>
        <w:t>Salakhutdinov</w:t>
      </w:r>
      <w:proofErr w:type="spellEnd"/>
      <w:r w:rsidRPr="000A38FD">
        <w:rPr>
          <w:rFonts w:ascii="Times New Roman" w:hAnsi="Times New Roman" w:cs="Times New Roman"/>
        </w:rPr>
        <w:t xml:space="preserve">, R. (2014). </w:t>
      </w:r>
      <w:proofErr w:type="spellStart"/>
      <w:r w:rsidRPr="000A38FD">
        <w:rPr>
          <w:rFonts w:ascii="Times New Roman" w:hAnsi="Times New Roman" w:cs="Times New Roman"/>
        </w:rPr>
        <w:t>Dropout</w:t>
      </w:r>
      <w:proofErr w:type="spellEnd"/>
      <w:r w:rsidRPr="000A38FD">
        <w:rPr>
          <w:rFonts w:ascii="Times New Roman" w:hAnsi="Times New Roman" w:cs="Times New Roman"/>
        </w:rPr>
        <w:t xml:space="preserve">: A simple way to </w:t>
      </w:r>
      <w:proofErr w:type="spellStart"/>
      <w:r w:rsidRPr="000A38FD">
        <w:rPr>
          <w:rFonts w:ascii="Times New Roman" w:hAnsi="Times New Roman" w:cs="Times New Roman"/>
        </w:rPr>
        <w:t>prevent</w:t>
      </w:r>
      <w:proofErr w:type="spellEnd"/>
      <w:r w:rsidRPr="000A38FD">
        <w:rPr>
          <w:rFonts w:ascii="Times New Roman" w:hAnsi="Times New Roman" w:cs="Times New Roman"/>
        </w:rPr>
        <w:t xml:space="preserve"> </w:t>
      </w:r>
      <w:proofErr w:type="spellStart"/>
      <w:r w:rsidRPr="000A38FD">
        <w:rPr>
          <w:rFonts w:ascii="Times New Roman" w:hAnsi="Times New Roman" w:cs="Times New Roman"/>
        </w:rPr>
        <w:t>neural</w:t>
      </w:r>
      <w:proofErr w:type="spellEnd"/>
      <w:r w:rsidRPr="000A38FD">
        <w:rPr>
          <w:rFonts w:ascii="Times New Roman" w:hAnsi="Times New Roman" w:cs="Times New Roman"/>
        </w:rPr>
        <w:t xml:space="preserve"> </w:t>
      </w:r>
      <w:proofErr w:type="spellStart"/>
      <w:r w:rsidRPr="000A38FD">
        <w:rPr>
          <w:rFonts w:ascii="Times New Roman" w:hAnsi="Times New Roman" w:cs="Times New Roman"/>
        </w:rPr>
        <w:t>networks</w:t>
      </w:r>
      <w:proofErr w:type="spellEnd"/>
      <w:r w:rsidRPr="000A38FD">
        <w:rPr>
          <w:rFonts w:ascii="Times New Roman" w:hAnsi="Times New Roman" w:cs="Times New Roman"/>
        </w:rPr>
        <w:t xml:space="preserve"> from </w:t>
      </w:r>
      <w:proofErr w:type="spellStart"/>
      <w:r w:rsidRPr="000A38FD">
        <w:rPr>
          <w:rFonts w:ascii="Times New Roman" w:hAnsi="Times New Roman" w:cs="Times New Roman"/>
        </w:rPr>
        <w:t>overfitting</w:t>
      </w:r>
      <w:proofErr w:type="spellEnd"/>
      <w:r w:rsidRPr="000A38FD">
        <w:rPr>
          <w:rFonts w:ascii="Times New Roman" w:hAnsi="Times New Roman" w:cs="Times New Roman"/>
        </w:rPr>
        <w:t xml:space="preserve">. </w:t>
      </w:r>
      <w:proofErr w:type="spellStart"/>
      <w:r w:rsidRPr="000A38FD">
        <w:rPr>
          <w:rFonts w:ascii="Times New Roman" w:hAnsi="Times New Roman" w:cs="Times New Roman"/>
          <w:i/>
          <w:iCs/>
        </w:rPr>
        <w:t>Journal</w:t>
      </w:r>
      <w:proofErr w:type="spellEnd"/>
      <w:r w:rsidRPr="000A38FD">
        <w:rPr>
          <w:rFonts w:ascii="Times New Roman" w:hAnsi="Times New Roman" w:cs="Times New Roman"/>
          <w:i/>
          <w:iCs/>
        </w:rPr>
        <w:t xml:space="preserve"> of Machine Learning </w:t>
      </w:r>
      <w:proofErr w:type="spellStart"/>
      <w:r w:rsidRPr="000A38FD">
        <w:rPr>
          <w:rFonts w:ascii="Times New Roman" w:hAnsi="Times New Roman" w:cs="Times New Roman"/>
          <w:i/>
          <w:iCs/>
        </w:rPr>
        <w:t>Research</w:t>
      </w:r>
      <w:proofErr w:type="spellEnd"/>
      <w:r w:rsidRPr="000A38FD">
        <w:rPr>
          <w:rFonts w:ascii="Times New Roman" w:hAnsi="Times New Roman" w:cs="Times New Roman"/>
        </w:rPr>
        <w:t>, 15(1), 1929–1958.</w:t>
      </w:r>
    </w:p>
    <w:p w14:paraId="45C360DE" w14:textId="77777777" w:rsidR="000A38FD" w:rsidRPr="000A38FD" w:rsidRDefault="000A38FD" w:rsidP="000A38FD">
      <w:pPr>
        <w:shd w:val="clear" w:color="auto" w:fill="FFFFFF"/>
        <w:spacing w:after="0" w:afterAutospacing="0" w:line="360" w:lineRule="auto"/>
        <w:ind w:left="709" w:hanging="709"/>
        <w:rPr>
          <w:rFonts w:ascii="Times New Roman" w:hAnsi="Times New Roman" w:cs="Times New Roman"/>
        </w:rPr>
      </w:pPr>
      <w:proofErr w:type="spellStart"/>
      <w:r w:rsidRPr="000A38FD">
        <w:rPr>
          <w:rFonts w:ascii="Times New Roman" w:hAnsi="Times New Roman" w:cs="Times New Roman"/>
        </w:rPr>
        <w:t>Vaswani</w:t>
      </w:r>
      <w:proofErr w:type="spellEnd"/>
      <w:r w:rsidRPr="000A38FD">
        <w:rPr>
          <w:rFonts w:ascii="Times New Roman" w:hAnsi="Times New Roman" w:cs="Times New Roman"/>
        </w:rPr>
        <w:t xml:space="preserve">, A., </w:t>
      </w:r>
      <w:proofErr w:type="spellStart"/>
      <w:r w:rsidRPr="000A38FD">
        <w:rPr>
          <w:rFonts w:ascii="Times New Roman" w:hAnsi="Times New Roman" w:cs="Times New Roman"/>
        </w:rPr>
        <w:t>Shazeer</w:t>
      </w:r>
      <w:proofErr w:type="spellEnd"/>
      <w:r w:rsidRPr="000A38FD">
        <w:rPr>
          <w:rFonts w:ascii="Times New Roman" w:hAnsi="Times New Roman" w:cs="Times New Roman"/>
        </w:rPr>
        <w:t xml:space="preserve">, N., </w:t>
      </w:r>
      <w:proofErr w:type="spellStart"/>
      <w:r w:rsidRPr="000A38FD">
        <w:rPr>
          <w:rFonts w:ascii="Times New Roman" w:hAnsi="Times New Roman" w:cs="Times New Roman"/>
        </w:rPr>
        <w:t>Parmar</w:t>
      </w:r>
      <w:proofErr w:type="spellEnd"/>
      <w:r w:rsidRPr="000A38FD">
        <w:rPr>
          <w:rFonts w:ascii="Times New Roman" w:hAnsi="Times New Roman" w:cs="Times New Roman"/>
        </w:rPr>
        <w:t xml:space="preserve">, N., </w:t>
      </w:r>
      <w:proofErr w:type="spellStart"/>
      <w:r w:rsidRPr="000A38FD">
        <w:rPr>
          <w:rFonts w:ascii="Times New Roman" w:hAnsi="Times New Roman" w:cs="Times New Roman"/>
        </w:rPr>
        <w:t>Uszkoreit</w:t>
      </w:r>
      <w:proofErr w:type="spellEnd"/>
      <w:r w:rsidRPr="000A38FD">
        <w:rPr>
          <w:rFonts w:ascii="Times New Roman" w:hAnsi="Times New Roman" w:cs="Times New Roman"/>
        </w:rPr>
        <w:t xml:space="preserve">, J., Jones, L., Gomez, A. N., ... &amp; </w:t>
      </w:r>
      <w:proofErr w:type="spellStart"/>
      <w:r w:rsidRPr="000A38FD">
        <w:rPr>
          <w:rFonts w:ascii="Times New Roman" w:hAnsi="Times New Roman" w:cs="Times New Roman"/>
        </w:rPr>
        <w:t>Polosukhin</w:t>
      </w:r>
      <w:proofErr w:type="spellEnd"/>
      <w:r w:rsidRPr="000A38FD">
        <w:rPr>
          <w:rFonts w:ascii="Times New Roman" w:hAnsi="Times New Roman" w:cs="Times New Roman"/>
        </w:rPr>
        <w:t xml:space="preserve">, I. (2017). </w:t>
      </w:r>
      <w:proofErr w:type="spellStart"/>
      <w:r w:rsidRPr="000A38FD">
        <w:rPr>
          <w:rFonts w:ascii="Times New Roman" w:hAnsi="Times New Roman" w:cs="Times New Roman"/>
        </w:rPr>
        <w:t>Attention</w:t>
      </w:r>
      <w:proofErr w:type="spellEnd"/>
      <w:r w:rsidRPr="000A38FD">
        <w:rPr>
          <w:rFonts w:ascii="Times New Roman" w:hAnsi="Times New Roman" w:cs="Times New Roman"/>
        </w:rPr>
        <w:t xml:space="preserve"> is all you need. </w:t>
      </w:r>
      <w:proofErr w:type="spellStart"/>
      <w:r w:rsidRPr="000A38FD">
        <w:rPr>
          <w:rFonts w:ascii="Times New Roman" w:hAnsi="Times New Roman" w:cs="Times New Roman"/>
          <w:i/>
          <w:iCs/>
        </w:rPr>
        <w:t>Advances</w:t>
      </w:r>
      <w:proofErr w:type="spellEnd"/>
      <w:r w:rsidRPr="000A38FD">
        <w:rPr>
          <w:rFonts w:ascii="Times New Roman" w:hAnsi="Times New Roman" w:cs="Times New Roman"/>
          <w:i/>
          <w:iCs/>
        </w:rPr>
        <w:t xml:space="preserve"> in </w:t>
      </w:r>
      <w:proofErr w:type="spellStart"/>
      <w:r w:rsidRPr="000A38FD">
        <w:rPr>
          <w:rFonts w:ascii="Times New Roman" w:hAnsi="Times New Roman" w:cs="Times New Roman"/>
          <w:i/>
          <w:iCs/>
        </w:rPr>
        <w:t>Neural</w:t>
      </w:r>
      <w:proofErr w:type="spellEnd"/>
      <w:r w:rsidRPr="000A38FD">
        <w:rPr>
          <w:rFonts w:ascii="Times New Roman" w:hAnsi="Times New Roman" w:cs="Times New Roman"/>
          <w:i/>
          <w:iCs/>
        </w:rPr>
        <w:t xml:space="preserve"> Information Processing Systems (</w:t>
      </w:r>
      <w:proofErr w:type="spellStart"/>
      <w:r w:rsidRPr="000A38FD">
        <w:rPr>
          <w:rFonts w:ascii="Times New Roman" w:hAnsi="Times New Roman" w:cs="Times New Roman"/>
          <w:i/>
          <w:iCs/>
        </w:rPr>
        <w:t>NeurIPS</w:t>
      </w:r>
      <w:proofErr w:type="spellEnd"/>
      <w:r w:rsidRPr="000A38FD">
        <w:rPr>
          <w:rFonts w:ascii="Times New Roman" w:hAnsi="Times New Roman" w:cs="Times New Roman"/>
          <w:i/>
          <w:iCs/>
        </w:rPr>
        <w:t>)</w:t>
      </w:r>
      <w:r w:rsidRPr="000A38FD">
        <w:rPr>
          <w:rFonts w:ascii="Times New Roman" w:hAnsi="Times New Roman" w:cs="Times New Roman"/>
        </w:rPr>
        <w:t>.</w:t>
      </w:r>
    </w:p>
    <w:p w14:paraId="7367FC89" w14:textId="77777777" w:rsidR="000A38FD" w:rsidRPr="000A38FD" w:rsidRDefault="000A38FD" w:rsidP="000A38FD">
      <w:pPr>
        <w:shd w:val="clear" w:color="auto" w:fill="FFFFFF"/>
        <w:spacing w:after="0" w:afterAutospacing="0" w:line="360" w:lineRule="auto"/>
        <w:ind w:left="709" w:hanging="709"/>
        <w:rPr>
          <w:rFonts w:ascii="Times New Roman" w:hAnsi="Times New Roman" w:cs="Times New Roman"/>
        </w:rPr>
      </w:pPr>
      <w:r w:rsidRPr="000A38FD">
        <w:rPr>
          <w:rFonts w:ascii="Times New Roman" w:hAnsi="Times New Roman" w:cs="Times New Roman"/>
        </w:rPr>
        <w:t xml:space="preserve">Zhang, X., </w:t>
      </w:r>
      <w:proofErr w:type="spellStart"/>
      <w:r w:rsidRPr="000A38FD">
        <w:rPr>
          <w:rFonts w:ascii="Times New Roman" w:hAnsi="Times New Roman" w:cs="Times New Roman"/>
        </w:rPr>
        <w:t>Aggarwal</w:t>
      </w:r>
      <w:proofErr w:type="spellEnd"/>
      <w:r w:rsidRPr="000A38FD">
        <w:rPr>
          <w:rFonts w:ascii="Times New Roman" w:hAnsi="Times New Roman" w:cs="Times New Roman"/>
        </w:rPr>
        <w:t xml:space="preserve">, C. C., &amp; </w:t>
      </w:r>
      <w:proofErr w:type="spellStart"/>
      <w:r w:rsidRPr="000A38FD">
        <w:rPr>
          <w:rFonts w:ascii="Times New Roman" w:hAnsi="Times New Roman" w:cs="Times New Roman"/>
        </w:rPr>
        <w:t>Qi</w:t>
      </w:r>
      <w:proofErr w:type="spellEnd"/>
      <w:r w:rsidRPr="000A38FD">
        <w:rPr>
          <w:rFonts w:ascii="Times New Roman" w:hAnsi="Times New Roman" w:cs="Times New Roman"/>
        </w:rPr>
        <w:t xml:space="preserve">, G. J. (2019). Stock price </w:t>
      </w:r>
      <w:proofErr w:type="spellStart"/>
      <w:r w:rsidRPr="000A38FD">
        <w:rPr>
          <w:rFonts w:ascii="Times New Roman" w:hAnsi="Times New Roman" w:cs="Times New Roman"/>
        </w:rPr>
        <w:t>prediction</w:t>
      </w:r>
      <w:proofErr w:type="spellEnd"/>
      <w:r w:rsidRPr="000A38FD">
        <w:rPr>
          <w:rFonts w:ascii="Times New Roman" w:hAnsi="Times New Roman" w:cs="Times New Roman"/>
        </w:rPr>
        <w:t xml:space="preserve"> </w:t>
      </w:r>
      <w:proofErr w:type="spellStart"/>
      <w:r w:rsidRPr="000A38FD">
        <w:rPr>
          <w:rFonts w:ascii="Times New Roman" w:hAnsi="Times New Roman" w:cs="Times New Roman"/>
        </w:rPr>
        <w:t>via</w:t>
      </w:r>
      <w:proofErr w:type="spellEnd"/>
      <w:r w:rsidRPr="000A38FD">
        <w:rPr>
          <w:rFonts w:ascii="Times New Roman" w:hAnsi="Times New Roman" w:cs="Times New Roman"/>
        </w:rPr>
        <w:t xml:space="preserve"> </w:t>
      </w:r>
      <w:proofErr w:type="spellStart"/>
      <w:r w:rsidRPr="000A38FD">
        <w:rPr>
          <w:rFonts w:ascii="Times New Roman" w:hAnsi="Times New Roman" w:cs="Times New Roman"/>
        </w:rPr>
        <w:t>discovering</w:t>
      </w:r>
      <w:proofErr w:type="spellEnd"/>
      <w:r w:rsidRPr="000A38FD">
        <w:rPr>
          <w:rFonts w:ascii="Times New Roman" w:hAnsi="Times New Roman" w:cs="Times New Roman"/>
        </w:rPr>
        <w:t xml:space="preserve"> </w:t>
      </w:r>
      <w:proofErr w:type="spellStart"/>
      <w:r w:rsidRPr="000A38FD">
        <w:rPr>
          <w:rFonts w:ascii="Times New Roman" w:hAnsi="Times New Roman" w:cs="Times New Roman"/>
        </w:rPr>
        <w:t>multi</w:t>
      </w:r>
      <w:proofErr w:type="spellEnd"/>
      <w:r w:rsidRPr="000A38FD">
        <w:rPr>
          <w:rFonts w:ascii="Times New Roman" w:hAnsi="Times New Roman" w:cs="Times New Roman"/>
        </w:rPr>
        <w:t>-frequency trading patterns. *</w:t>
      </w:r>
      <w:proofErr w:type="spellStart"/>
      <w:r w:rsidRPr="000A38FD">
        <w:rPr>
          <w:rFonts w:ascii="Times New Roman" w:hAnsi="Times New Roman" w:cs="Times New Roman"/>
        </w:rPr>
        <w:t>Proceedings</w:t>
      </w:r>
      <w:proofErr w:type="spellEnd"/>
      <w:r w:rsidRPr="000A38FD">
        <w:rPr>
          <w:rFonts w:ascii="Times New Roman" w:hAnsi="Times New Roman" w:cs="Times New Roman"/>
        </w:rPr>
        <w:t xml:space="preserve"> of the 25th AC</w:t>
      </w:r>
    </w:p>
    <w:p w14:paraId="37ADBE87" w14:textId="77777777" w:rsidR="005546A6" w:rsidRDefault="005546A6" w:rsidP="0041161F">
      <w:pPr>
        <w:shd w:val="clear" w:color="auto" w:fill="FFFFFF"/>
        <w:spacing w:after="0" w:afterAutospacing="0" w:line="360" w:lineRule="auto"/>
        <w:ind w:left="709" w:hanging="709"/>
        <w:rPr>
          <w:rFonts w:ascii="Times New Roman" w:hAnsi="Times New Roman" w:cs="Times New Roman"/>
        </w:rPr>
      </w:pPr>
      <w:proofErr w:type="spellStart"/>
      <w:r w:rsidRPr="005546A6">
        <w:rPr>
          <w:rFonts w:ascii="Times New Roman" w:hAnsi="Times New Roman" w:cs="Times New Roman"/>
        </w:rPr>
        <w:t>Bollen</w:t>
      </w:r>
      <w:proofErr w:type="spellEnd"/>
      <w:r w:rsidRPr="005546A6">
        <w:rPr>
          <w:rFonts w:ascii="Times New Roman" w:hAnsi="Times New Roman" w:cs="Times New Roman"/>
        </w:rPr>
        <w:t xml:space="preserve">, J., Mao, H., &amp; </w:t>
      </w:r>
      <w:proofErr w:type="spellStart"/>
      <w:r w:rsidRPr="005546A6">
        <w:rPr>
          <w:rFonts w:ascii="Times New Roman" w:hAnsi="Times New Roman" w:cs="Times New Roman"/>
        </w:rPr>
        <w:t>Zeng</w:t>
      </w:r>
      <w:proofErr w:type="spellEnd"/>
      <w:r w:rsidRPr="005546A6">
        <w:rPr>
          <w:rFonts w:ascii="Times New Roman" w:hAnsi="Times New Roman" w:cs="Times New Roman"/>
        </w:rPr>
        <w:t xml:space="preserve">, X. (2011). Twitter </w:t>
      </w:r>
      <w:proofErr w:type="spellStart"/>
      <w:r w:rsidRPr="005546A6">
        <w:rPr>
          <w:rFonts w:ascii="Times New Roman" w:hAnsi="Times New Roman" w:cs="Times New Roman"/>
        </w:rPr>
        <w:t>mood</w:t>
      </w:r>
      <w:proofErr w:type="spellEnd"/>
      <w:r w:rsidRPr="005546A6">
        <w:rPr>
          <w:rFonts w:ascii="Times New Roman" w:hAnsi="Times New Roman" w:cs="Times New Roman"/>
        </w:rPr>
        <w:t xml:space="preserve"> </w:t>
      </w:r>
      <w:proofErr w:type="spellStart"/>
      <w:r w:rsidRPr="005546A6">
        <w:rPr>
          <w:rFonts w:ascii="Times New Roman" w:hAnsi="Times New Roman" w:cs="Times New Roman"/>
        </w:rPr>
        <w:t>predicts</w:t>
      </w:r>
      <w:proofErr w:type="spellEnd"/>
      <w:r w:rsidRPr="005546A6">
        <w:rPr>
          <w:rFonts w:ascii="Times New Roman" w:hAnsi="Times New Roman" w:cs="Times New Roman"/>
        </w:rPr>
        <w:t xml:space="preserve"> the stock market. </w:t>
      </w:r>
      <w:proofErr w:type="spellStart"/>
      <w:r w:rsidRPr="005546A6">
        <w:rPr>
          <w:rFonts w:ascii="Times New Roman" w:hAnsi="Times New Roman" w:cs="Times New Roman"/>
        </w:rPr>
        <w:t>Journal</w:t>
      </w:r>
      <w:proofErr w:type="spellEnd"/>
      <w:r w:rsidRPr="005546A6">
        <w:rPr>
          <w:rFonts w:ascii="Times New Roman" w:hAnsi="Times New Roman" w:cs="Times New Roman"/>
        </w:rPr>
        <w:t xml:space="preserve"> of Computational </w:t>
      </w:r>
      <w:proofErr w:type="spellStart"/>
      <w:r w:rsidRPr="005546A6">
        <w:rPr>
          <w:rFonts w:ascii="Times New Roman" w:hAnsi="Times New Roman" w:cs="Times New Roman"/>
        </w:rPr>
        <w:t>Science</w:t>
      </w:r>
      <w:proofErr w:type="spellEnd"/>
      <w:r w:rsidRPr="005546A6">
        <w:rPr>
          <w:rFonts w:ascii="Times New Roman" w:hAnsi="Times New Roman" w:cs="Times New Roman"/>
        </w:rPr>
        <w:t xml:space="preserve">, 2(1), 1–8. </w:t>
      </w:r>
    </w:p>
    <w:p w14:paraId="1CEF6C61" w14:textId="77777777" w:rsidR="005546A6" w:rsidRDefault="005546A6" w:rsidP="0041161F">
      <w:pPr>
        <w:shd w:val="clear" w:color="auto" w:fill="FFFFFF"/>
        <w:spacing w:after="0" w:afterAutospacing="0" w:line="360" w:lineRule="auto"/>
        <w:ind w:left="709" w:hanging="709"/>
        <w:rPr>
          <w:rFonts w:ascii="Times New Roman" w:hAnsi="Times New Roman" w:cs="Times New Roman"/>
        </w:rPr>
      </w:pPr>
      <w:proofErr w:type="spellStart"/>
      <w:r w:rsidRPr="005546A6">
        <w:rPr>
          <w:rFonts w:ascii="Times New Roman" w:hAnsi="Times New Roman" w:cs="Times New Roman"/>
        </w:rPr>
        <w:t>Heaton</w:t>
      </w:r>
      <w:proofErr w:type="spellEnd"/>
      <w:r w:rsidRPr="005546A6">
        <w:rPr>
          <w:rFonts w:ascii="Times New Roman" w:hAnsi="Times New Roman" w:cs="Times New Roman"/>
        </w:rPr>
        <w:t xml:space="preserve">, J. B., </w:t>
      </w:r>
      <w:proofErr w:type="spellStart"/>
      <w:r w:rsidRPr="005546A6">
        <w:rPr>
          <w:rFonts w:ascii="Times New Roman" w:hAnsi="Times New Roman" w:cs="Times New Roman"/>
        </w:rPr>
        <w:t>Polson</w:t>
      </w:r>
      <w:proofErr w:type="spellEnd"/>
      <w:r w:rsidRPr="005546A6">
        <w:rPr>
          <w:rFonts w:ascii="Times New Roman" w:hAnsi="Times New Roman" w:cs="Times New Roman"/>
        </w:rPr>
        <w:t xml:space="preserve">, N. G., &amp; </w:t>
      </w:r>
      <w:proofErr w:type="spellStart"/>
      <w:r w:rsidRPr="005546A6">
        <w:rPr>
          <w:rFonts w:ascii="Times New Roman" w:hAnsi="Times New Roman" w:cs="Times New Roman"/>
        </w:rPr>
        <w:t>Witte</w:t>
      </w:r>
      <w:proofErr w:type="spellEnd"/>
      <w:r w:rsidRPr="005546A6">
        <w:rPr>
          <w:rFonts w:ascii="Times New Roman" w:hAnsi="Times New Roman" w:cs="Times New Roman"/>
        </w:rPr>
        <w:t xml:space="preserve">, J. H. (2017). Deep learning for finance: Deep </w:t>
      </w:r>
      <w:proofErr w:type="spellStart"/>
      <w:r w:rsidRPr="005546A6">
        <w:rPr>
          <w:rFonts w:ascii="Times New Roman" w:hAnsi="Times New Roman" w:cs="Times New Roman"/>
        </w:rPr>
        <w:t>portfolios</w:t>
      </w:r>
      <w:proofErr w:type="spellEnd"/>
      <w:r w:rsidRPr="005546A6">
        <w:rPr>
          <w:rFonts w:ascii="Times New Roman" w:hAnsi="Times New Roman" w:cs="Times New Roman"/>
        </w:rPr>
        <w:t xml:space="preserve">. Applied Stochastic Models in Business and </w:t>
      </w:r>
      <w:proofErr w:type="spellStart"/>
      <w:r w:rsidRPr="005546A6">
        <w:rPr>
          <w:rFonts w:ascii="Times New Roman" w:hAnsi="Times New Roman" w:cs="Times New Roman"/>
        </w:rPr>
        <w:t>Industry</w:t>
      </w:r>
      <w:proofErr w:type="spellEnd"/>
      <w:r w:rsidRPr="005546A6">
        <w:rPr>
          <w:rFonts w:ascii="Times New Roman" w:hAnsi="Times New Roman" w:cs="Times New Roman"/>
        </w:rPr>
        <w:t xml:space="preserve">, 33(1), 3–12. </w:t>
      </w:r>
    </w:p>
    <w:p w14:paraId="1241A164" w14:textId="77777777" w:rsidR="005546A6" w:rsidRDefault="005546A6" w:rsidP="0041161F">
      <w:pPr>
        <w:shd w:val="clear" w:color="auto" w:fill="FFFFFF"/>
        <w:spacing w:after="0" w:afterAutospacing="0" w:line="360" w:lineRule="auto"/>
        <w:ind w:left="709" w:hanging="709"/>
        <w:rPr>
          <w:rFonts w:ascii="Times New Roman" w:hAnsi="Times New Roman" w:cs="Times New Roman"/>
        </w:rPr>
      </w:pPr>
      <w:r w:rsidRPr="005546A6">
        <w:rPr>
          <w:rFonts w:ascii="Times New Roman" w:hAnsi="Times New Roman" w:cs="Times New Roman"/>
        </w:rPr>
        <w:t xml:space="preserve">Huang, M.-H., &amp; </w:t>
      </w:r>
      <w:proofErr w:type="spellStart"/>
      <w:r w:rsidRPr="005546A6">
        <w:rPr>
          <w:rFonts w:ascii="Times New Roman" w:hAnsi="Times New Roman" w:cs="Times New Roman"/>
        </w:rPr>
        <w:t>Rust</w:t>
      </w:r>
      <w:proofErr w:type="spellEnd"/>
      <w:r w:rsidRPr="005546A6">
        <w:rPr>
          <w:rFonts w:ascii="Times New Roman" w:hAnsi="Times New Roman" w:cs="Times New Roman"/>
        </w:rPr>
        <w:t xml:space="preserve">, R. T. (2018). </w:t>
      </w:r>
      <w:proofErr w:type="spellStart"/>
      <w:r w:rsidRPr="005546A6">
        <w:rPr>
          <w:rFonts w:ascii="Times New Roman" w:hAnsi="Times New Roman" w:cs="Times New Roman"/>
        </w:rPr>
        <w:t>Artificial</w:t>
      </w:r>
      <w:proofErr w:type="spellEnd"/>
      <w:r w:rsidRPr="005546A6">
        <w:rPr>
          <w:rFonts w:ascii="Times New Roman" w:hAnsi="Times New Roman" w:cs="Times New Roman"/>
        </w:rPr>
        <w:t xml:space="preserve"> </w:t>
      </w:r>
      <w:proofErr w:type="spellStart"/>
      <w:r w:rsidRPr="005546A6">
        <w:rPr>
          <w:rFonts w:ascii="Times New Roman" w:hAnsi="Times New Roman" w:cs="Times New Roman"/>
        </w:rPr>
        <w:t>intelligence</w:t>
      </w:r>
      <w:proofErr w:type="spellEnd"/>
      <w:r w:rsidRPr="005546A6">
        <w:rPr>
          <w:rFonts w:ascii="Times New Roman" w:hAnsi="Times New Roman" w:cs="Times New Roman"/>
        </w:rPr>
        <w:t xml:space="preserve"> in service. </w:t>
      </w:r>
      <w:proofErr w:type="spellStart"/>
      <w:r w:rsidRPr="005546A6">
        <w:rPr>
          <w:rFonts w:ascii="Times New Roman" w:hAnsi="Times New Roman" w:cs="Times New Roman"/>
        </w:rPr>
        <w:t>Journal</w:t>
      </w:r>
      <w:proofErr w:type="spellEnd"/>
      <w:r w:rsidRPr="005546A6">
        <w:rPr>
          <w:rFonts w:ascii="Times New Roman" w:hAnsi="Times New Roman" w:cs="Times New Roman"/>
        </w:rPr>
        <w:t xml:space="preserve"> of Service </w:t>
      </w:r>
      <w:proofErr w:type="spellStart"/>
      <w:r w:rsidRPr="005546A6">
        <w:rPr>
          <w:rFonts w:ascii="Times New Roman" w:hAnsi="Times New Roman" w:cs="Times New Roman"/>
        </w:rPr>
        <w:t>Research</w:t>
      </w:r>
      <w:proofErr w:type="spellEnd"/>
      <w:r w:rsidRPr="005546A6">
        <w:rPr>
          <w:rFonts w:ascii="Times New Roman" w:hAnsi="Times New Roman" w:cs="Times New Roman"/>
        </w:rPr>
        <w:t xml:space="preserve">, 21(2), 155–172. </w:t>
      </w:r>
    </w:p>
    <w:p w14:paraId="798461E6" w14:textId="77777777" w:rsidR="005546A6" w:rsidRDefault="005546A6" w:rsidP="0041161F">
      <w:pPr>
        <w:shd w:val="clear" w:color="auto" w:fill="FFFFFF"/>
        <w:spacing w:after="0" w:afterAutospacing="0" w:line="360" w:lineRule="auto"/>
        <w:ind w:left="709" w:hanging="709"/>
        <w:rPr>
          <w:rFonts w:ascii="Times New Roman" w:hAnsi="Times New Roman" w:cs="Times New Roman"/>
        </w:rPr>
      </w:pPr>
      <w:proofErr w:type="spellStart"/>
      <w:r w:rsidRPr="005546A6">
        <w:rPr>
          <w:rFonts w:ascii="Times New Roman" w:hAnsi="Times New Roman" w:cs="Times New Roman"/>
        </w:rPr>
        <w:t>Krauss</w:t>
      </w:r>
      <w:proofErr w:type="spellEnd"/>
      <w:r w:rsidRPr="005546A6">
        <w:rPr>
          <w:rFonts w:ascii="Times New Roman" w:hAnsi="Times New Roman" w:cs="Times New Roman"/>
        </w:rPr>
        <w:t xml:space="preserve">, C., Do, X. A., &amp; </w:t>
      </w:r>
      <w:proofErr w:type="spellStart"/>
      <w:r w:rsidRPr="005546A6">
        <w:rPr>
          <w:rFonts w:ascii="Times New Roman" w:hAnsi="Times New Roman" w:cs="Times New Roman"/>
        </w:rPr>
        <w:t>Huck</w:t>
      </w:r>
      <w:proofErr w:type="spellEnd"/>
      <w:r w:rsidRPr="005546A6">
        <w:rPr>
          <w:rFonts w:ascii="Times New Roman" w:hAnsi="Times New Roman" w:cs="Times New Roman"/>
        </w:rPr>
        <w:t xml:space="preserve">, N. (2017). Deep </w:t>
      </w:r>
      <w:proofErr w:type="spellStart"/>
      <w:r w:rsidRPr="005546A6">
        <w:rPr>
          <w:rFonts w:ascii="Times New Roman" w:hAnsi="Times New Roman" w:cs="Times New Roman"/>
        </w:rPr>
        <w:t>neural</w:t>
      </w:r>
      <w:proofErr w:type="spellEnd"/>
      <w:r w:rsidRPr="005546A6">
        <w:rPr>
          <w:rFonts w:ascii="Times New Roman" w:hAnsi="Times New Roman" w:cs="Times New Roman"/>
        </w:rPr>
        <w:t xml:space="preserve"> </w:t>
      </w:r>
      <w:proofErr w:type="spellStart"/>
      <w:r w:rsidRPr="005546A6">
        <w:rPr>
          <w:rFonts w:ascii="Times New Roman" w:hAnsi="Times New Roman" w:cs="Times New Roman"/>
        </w:rPr>
        <w:t>networks</w:t>
      </w:r>
      <w:proofErr w:type="spellEnd"/>
      <w:r w:rsidRPr="005546A6">
        <w:rPr>
          <w:rFonts w:ascii="Times New Roman" w:hAnsi="Times New Roman" w:cs="Times New Roman"/>
        </w:rPr>
        <w:t>, gradient-</w:t>
      </w:r>
      <w:proofErr w:type="spellStart"/>
      <w:r w:rsidRPr="005546A6">
        <w:rPr>
          <w:rFonts w:ascii="Times New Roman" w:hAnsi="Times New Roman" w:cs="Times New Roman"/>
        </w:rPr>
        <w:t>boosted</w:t>
      </w:r>
      <w:proofErr w:type="spellEnd"/>
      <w:r w:rsidRPr="005546A6">
        <w:rPr>
          <w:rFonts w:ascii="Times New Roman" w:hAnsi="Times New Roman" w:cs="Times New Roman"/>
        </w:rPr>
        <w:t xml:space="preserve"> </w:t>
      </w:r>
      <w:proofErr w:type="spellStart"/>
      <w:r w:rsidRPr="005546A6">
        <w:rPr>
          <w:rFonts w:ascii="Times New Roman" w:hAnsi="Times New Roman" w:cs="Times New Roman"/>
        </w:rPr>
        <w:t>trees</w:t>
      </w:r>
      <w:proofErr w:type="spellEnd"/>
      <w:r w:rsidRPr="005546A6">
        <w:rPr>
          <w:rFonts w:ascii="Times New Roman" w:hAnsi="Times New Roman" w:cs="Times New Roman"/>
        </w:rPr>
        <w:t xml:space="preserve">, random </w:t>
      </w:r>
      <w:proofErr w:type="spellStart"/>
      <w:r w:rsidRPr="005546A6">
        <w:rPr>
          <w:rFonts w:ascii="Times New Roman" w:hAnsi="Times New Roman" w:cs="Times New Roman"/>
        </w:rPr>
        <w:t>forests</w:t>
      </w:r>
      <w:proofErr w:type="spellEnd"/>
      <w:r w:rsidRPr="005546A6">
        <w:rPr>
          <w:rFonts w:ascii="Times New Roman" w:hAnsi="Times New Roman" w:cs="Times New Roman"/>
        </w:rPr>
        <w:t xml:space="preserve">: Statistical arbitrage on the S&amp;P 500. </w:t>
      </w:r>
      <w:proofErr w:type="spellStart"/>
      <w:r w:rsidRPr="005546A6">
        <w:rPr>
          <w:rFonts w:ascii="Times New Roman" w:hAnsi="Times New Roman" w:cs="Times New Roman"/>
        </w:rPr>
        <w:t>European</w:t>
      </w:r>
      <w:proofErr w:type="spellEnd"/>
      <w:r w:rsidRPr="005546A6">
        <w:rPr>
          <w:rFonts w:ascii="Times New Roman" w:hAnsi="Times New Roman" w:cs="Times New Roman"/>
        </w:rPr>
        <w:t xml:space="preserve"> </w:t>
      </w:r>
      <w:proofErr w:type="spellStart"/>
      <w:r w:rsidRPr="005546A6">
        <w:rPr>
          <w:rFonts w:ascii="Times New Roman" w:hAnsi="Times New Roman" w:cs="Times New Roman"/>
        </w:rPr>
        <w:t>Journal</w:t>
      </w:r>
      <w:proofErr w:type="spellEnd"/>
      <w:r w:rsidRPr="005546A6">
        <w:rPr>
          <w:rFonts w:ascii="Times New Roman" w:hAnsi="Times New Roman" w:cs="Times New Roman"/>
        </w:rPr>
        <w:t xml:space="preserve"> of </w:t>
      </w:r>
      <w:proofErr w:type="spellStart"/>
      <w:r w:rsidRPr="005546A6">
        <w:rPr>
          <w:rFonts w:ascii="Times New Roman" w:hAnsi="Times New Roman" w:cs="Times New Roman"/>
        </w:rPr>
        <w:t>Operational</w:t>
      </w:r>
      <w:proofErr w:type="spellEnd"/>
      <w:r w:rsidRPr="005546A6">
        <w:rPr>
          <w:rFonts w:ascii="Times New Roman" w:hAnsi="Times New Roman" w:cs="Times New Roman"/>
        </w:rPr>
        <w:t xml:space="preserve"> </w:t>
      </w:r>
      <w:proofErr w:type="spellStart"/>
      <w:r w:rsidRPr="005546A6">
        <w:rPr>
          <w:rFonts w:ascii="Times New Roman" w:hAnsi="Times New Roman" w:cs="Times New Roman"/>
        </w:rPr>
        <w:t>Research</w:t>
      </w:r>
      <w:proofErr w:type="spellEnd"/>
      <w:r w:rsidRPr="005546A6">
        <w:rPr>
          <w:rFonts w:ascii="Times New Roman" w:hAnsi="Times New Roman" w:cs="Times New Roman"/>
        </w:rPr>
        <w:t xml:space="preserve">, 259(2), 689–702. </w:t>
      </w:r>
    </w:p>
    <w:p w14:paraId="0BA7BC54" w14:textId="77777777" w:rsidR="005546A6" w:rsidRDefault="005546A6" w:rsidP="0041161F">
      <w:pPr>
        <w:shd w:val="clear" w:color="auto" w:fill="FFFFFF"/>
        <w:spacing w:after="0" w:afterAutospacing="0" w:line="360" w:lineRule="auto"/>
        <w:ind w:left="709" w:hanging="709"/>
        <w:rPr>
          <w:rFonts w:ascii="Times New Roman" w:hAnsi="Times New Roman" w:cs="Times New Roman"/>
        </w:rPr>
      </w:pPr>
      <w:proofErr w:type="spellStart"/>
      <w:r w:rsidRPr="005546A6">
        <w:rPr>
          <w:rFonts w:ascii="Times New Roman" w:hAnsi="Times New Roman" w:cs="Times New Roman"/>
        </w:rPr>
        <w:t>Lessmann</w:t>
      </w:r>
      <w:proofErr w:type="spellEnd"/>
      <w:r w:rsidRPr="005546A6">
        <w:rPr>
          <w:rFonts w:ascii="Times New Roman" w:hAnsi="Times New Roman" w:cs="Times New Roman"/>
        </w:rPr>
        <w:t xml:space="preserve">, S., </w:t>
      </w:r>
      <w:proofErr w:type="spellStart"/>
      <w:r w:rsidRPr="005546A6">
        <w:rPr>
          <w:rFonts w:ascii="Times New Roman" w:hAnsi="Times New Roman" w:cs="Times New Roman"/>
        </w:rPr>
        <w:t>Baesens</w:t>
      </w:r>
      <w:proofErr w:type="spellEnd"/>
      <w:r w:rsidRPr="005546A6">
        <w:rPr>
          <w:rFonts w:ascii="Times New Roman" w:hAnsi="Times New Roman" w:cs="Times New Roman"/>
        </w:rPr>
        <w:t xml:space="preserve">, B., </w:t>
      </w:r>
      <w:proofErr w:type="spellStart"/>
      <w:r w:rsidRPr="005546A6">
        <w:rPr>
          <w:rFonts w:ascii="Times New Roman" w:hAnsi="Times New Roman" w:cs="Times New Roman"/>
        </w:rPr>
        <w:t>Seow</w:t>
      </w:r>
      <w:proofErr w:type="spellEnd"/>
      <w:r w:rsidRPr="005546A6">
        <w:rPr>
          <w:rFonts w:ascii="Times New Roman" w:hAnsi="Times New Roman" w:cs="Times New Roman"/>
        </w:rPr>
        <w:t xml:space="preserve">, H.-V., &amp; Thomas, L. C. (2015). Benchmarking state-of-the-art </w:t>
      </w:r>
      <w:proofErr w:type="spellStart"/>
      <w:r w:rsidRPr="005546A6">
        <w:rPr>
          <w:rFonts w:ascii="Times New Roman" w:hAnsi="Times New Roman" w:cs="Times New Roman"/>
        </w:rPr>
        <w:t>classification</w:t>
      </w:r>
      <w:proofErr w:type="spellEnd"/>
      <w:r w:rsidRPr="005546A6">
        <w:rPr>
          <w:rFonts w:ascii="Times New Roman" w:hAnsi="Times New Roman" w:cs="Times New Roman"/>
        </w:rPr>
        <w:t xml:space="preserve"> </w:t>
      </w:r>
      <w:proofErr w:type="spellStart"/>
      <w:r w:rsidRPr="005546A6">
        <w:rPr>
          <w:rFonts w:ascii="Times New Roman" w:hAnsi="Times New Roman" w:cs="Times New Roman"/>
        </w:rPr>
        <w:t>algorithms</w:t>
      </w:r>
      <w:proofErr w:type="spellEnd"/>
      <w:r w:rsidRPr="005546A6">
        <w:rPr>
          <w:rFonts w:ascii="Times New Roman" w:hAnsi="Times New Roman" w:cs="Times New Roman"/>
        </w:rPr>
        <w:t xml:space="preserve"> for </w:t>
      </w:r>
      <w:proofErr w:type="spellStart"/>
      <w:r w:rsidRPr="005546A6">
        <w:rPr>
          <w:rFonts w:ascii="Times New Roman" w:hAnsi="Times New Roman" w:cs="Times New Roman"/>
        </w:rPr>
        <w:t>credit</w:t>
      </w:r>
      <w:proofErr w:type="spellEnd"/>
      <w:r w:rsidRPr="005546A6">
        <w:rPr>
          <w:rFonts w:ascii="Times New Roman" w:hAnsi="Times New Roman" w:cs="Times New Roman"/>
        </w:rPr>
        <w:t xml:space="preserve"> </w:t>
      </w:r>
      <w:proofErr w:type="spellStart"/>
      <w:r w:rsidRPr="005546A6">
        <w:rPr>
          <w:rFonts w:ascii="Times New Roman" w:hAnsi="Times New Roman" w:cs="Times New Roman"/>
        </w:rPr>
        <w:t>scoring</w:t>
      </w:r>
      <w:proofErr w:type="spellEnd"/>
      <w:r w:rsidRPr="005546A6">
        <w:rPr>
          <w:rFonts w:ascii="Times New Roman" w:hAnsi="Times New Roman" w:cs="Times New Roman"/>
        </w:rPr>
        <w:t xml:space="preserve">: An </w:t>
      </w:r>
      <w:proofErr w:type="spellStart"/>
      <w:r w:rsidRPr="005546A6">
        <w:rPr>
          <w:rFonts w:ascii="Times New Roman" w:hAnsi="Times New Roman" w:cs="Times New Roman"/>
        </w:rPr>
        <w:t>update</w:t>
      </w:r>
      <w:proofErr w:type="spellEnd"/>
      <w:r w:rsidRPr="005546A6">
        <w:rPr>
          <w:rFonts w:ascii="Times New Roman" w:hAnsi="Times New Roman" w:cs="Times New Roman"/>
        </w:rPr>
        <w:t xml:space="preserve"> of </w:t>
      </w:r>
      <w:proofErr w:type="spellStart"/>
      <w:r w:rsidRPr="005546A6">
        <w:rPr>
          <w:rFonts w:ascii="Times New Roman" w:hAnsi="Times New Roman" w:cs="Times New Roman"/>
        </w:rPr>
        <w:t>research</w:t>
      </w:r>
      <w:proofErr w:type="spellEnd"/>
      <w:r w:rsidRPr="005546A6">
        <w:rPr>
          <w:rFonts w:ascii="Times New Roman" w:hAnsi="Times New Roman" w:cs="Times New Roman"/>
        </w:rPr>
        <w:t xml:space="preserve">. </w:t>
      </w:r>
      <w:proofErr w:type="spellStart"/>
      <w:r w:rsidRPr="005546A6">
        <w:rPr>
          <w:rFonts w:ascii="Times New Roman" w:hAnsi="Times New Roman" w:cs="Times New Roman"/>
        </w:rPr>
        <w:t>European</w:t>
      </w:r>
      <w:proofErr w:type="spellEnd"/>
      <w:r w:rsidRPr="005546A6">
        <w:rPr>
          <w:rFonts w:ascii="Times New Roman" w:hAnsi="Times New Roman" w:cs="Times New Roman"/>
        </w:rPr>
        <w:t xml:space="preserve"> </w:t>
      </w:r>
      <w:proofErr w:type="spellStart"/>
      <w:r w:rsidRPr="005546A6">
        <w:rPr>
          <w:rFonts w:ascii="Times New Roman" w:hAnsi="Times New Roman" w:cs="Times New Roman"/>
        </w:rPr>
        <w:t>Journal</w:t>
      </w:r>
      <w:proofErr w:type="spellEnd"/>
      <w:r w:rsidRPr="005546A6">
        <w:rPr>
          <w:rFonts w:ascii="Times New Roman" w:hAnsi="Times New Roman" w:cs="Times New Roman"/>
        </w:rPr>
        <w:t xml:space="preserve"> of </w:t>
      </w:r>
      <w:proofErr w:type="spellStart"/>
      <w:r w:rsidRPr="005546A6">
        <w:rPr>
          <w:rFonts w:ascii="Times New Roman" w:hAnsi="Times New Roman" w:cs="Times New Roman"/>
        </w:rPr>
        <w:t>Operational</w:t>
      </w:r>
      <w:proofErr w:type="spellEnd"/>
      <w:r w:rsidRPr="005546A6">
        <w:rPr>
          <w:rFonts w:ascii="Times New Roman" w:hAnsi="Times New Roman" w:cs="Times New Roman"/>
        </w:rPr>
        <w:t xml:space="preserve"> </w:t>
      </w:r>
      <w:proofErr w:type="spellStart"/>
      <w:r w:rsidRPr="005546A6">
        <w:rPr>
          <w:rFonts w:ascii="Times New Roman" w:hAnsi="Times New Roman" w:cs="Times New Roman"/>
        </w:rPr>
        <w:t>Research</w:t>
      </w:r>
      <w:proofErr w:type="spellEnd"/>
      <w:r w:rsidRPr="005546A6">
        <w:rPr>
          <w:rFonts w:ascii="Times New Roman" w:hAnsi="Times New Roman" w:cs="Times New Roman"/>
        </w:rPr>
        <w:t xml:space="preserve">, 247(1), 124–136. </w:t>
      </w:r>
    </w:p>
    <w:p w14:paraId="6A17438F" w14:textId="4CF22402" w:rsidR="003C6CEF" w:rsidRDefault="005546A6" w:rsidP="0041161F">
      <w:pPr>
        <w:shd w:val="clear" w:color="auto" w:fill="FFFFFF"/>
        <w:spacing w:after="0" w:afterAutospacing="0" w:line="360" w:lineRule="auto"/>
        <w:ind w:left="709" w:hanging="709"/>
        <w:rPr>
          <w:rFonts w:ascii="Times New Roman" w:hAnsi="Times New Roman" w:cs="Times New Roman"/>
        </w:rPr>
      </w:pPr>
      <w:proofErr w:type="spellStart"/>
      <w:r w:rsidRPr="005546A6">
        <w:rPr>
          <w:rFonts w:ascii="Times New Roman" w:hAnsi="Times New Roman" w:cs="Times New Roman"/>
        </w:rPr>
        <w:lastRenderedPageBreak/>
        <w:t>Ngai</w:t>
      </w:r>
      <w:proofErr w:type="spellEnd"/>
      <w:r w:rsidRPr="005546A6">
        <w:rPr>
          <w:rFonts w:ascii="Times New Roman" w:hAnsi="Times New Roman" w:cs="Times New Roman"/>
        </w:rPr>
        <w:t xml:space="preserve">, E. W., Hu, Y., </w:t>
      </w:r>
      <w:proofErr w:type="spellStart"/>
      <w:r w:rsidRPr="005546A6">
        <w:rPr>
          <w:rFonts w:ascii="Times New Roman" w:hAnsi="Times New Roman" w:cs="Times New Roman"/>
        </w:rPr>
        <w:t>Wong</w:t>
      </w:r>
      <w:proofErr w:type="spellEnd"/>
      <w:r w:rsidRPr="005546A6">
        <w:rPr>
          <w:rFonts w:ascii="Times New Roman" w:hAnsi="Times New Roman" w:cs="Times New Roman"/>
        </w:rPr>
        <w:t xml:space="preserve">, Y. H., Chen, Y., &amp; Sun, X. (2011). The </w:t>
      </w:r>
      <w:proofErr w:type="spellStart"/>
      <w:r w:rsidRPr="005546A6">
        <w:rPr>
          <w:rFonts w:ascii="Times New Roman" w:hAnsi="Times New Roman" w:cs="Times New Roman"/>
        </w:rPr>
        <w:t>application</w:t>
      </w:r>
      <w:proofErr w:type="spellEnd"/>
      <w:r w:rsidRPr="005546A6">
        <w:rPr>
          <w:rFonts w:ascii="Times New Roman" w:hAnsi="Times New Roman" w:cs="Times New Roman"/>
        </w:rPr>
        <w:t xml:space="preserve"> of data </w:t>
      </w:r>
      <w:proofErr w:type="spellStart"/>
      <w:r w:rsidRPr="005546A6">
        <w:rPr>
          <w:rFonts w:ascii="Times New Roman" w:hAnsi="Times New Roman" w:cs="Times New Roman"/>
        </w:rPr>
        <w:t>mining</w:t>
      </w:r>
      <w:proofErr w:type="spellEnd"/>
      <w:r w:rsidRPr="005546A6">
        <w:rPr>
          <w:rFonts w:ascii="Times New Roman" w:hAnsi="Times New Roman" w:cs="Times New Roman"/>
        </w:rPr>
        <w:t xml:space="preserve"> </w:t>
      </w:r>
      <w:proofErr w:type="spellStart"/>
      <w:r w:rsidRPr="005546A6">
        <w:rPr>
          <w:rFonts w:ascii="Times New Roman" w:hAnsi="Times New Roman" w:cs="Times New Roman"/>
        </w:rPr>
        <w:t>techniques</w:t>
      </w:r>
      <w:proofErr w:type="spellEnd"/>
      <w:r w:rsidRPr="005546A6">
        <w:rPr>
          <w:rFonts w:ascii="Times New Roman" w:hAnsi="Times New Roman" w:cs="Times New Roman"/>
        </w:rPr>
        <w:t xml:space="preserve"> in financial </w:t>
      </w:r>
      <w:proofErr w:type="spellStart"/>
      <w:r w:rsidRPr="005546A6">
        <w:rPr>
          <w:rFonts w:ascii="Times New Roman" w:hAnsi="Times New Roman" w:cs="Times New Roman"/>
        </w:rPr>
        <w:t>fraud</w:t>
      </w:r>
      <w:proofErr w:type="spellEnd"/>
      <w:r w:rsidRPr="005546A6">
        <w:rPr>
          <w:rFonts w:ascii="Times New Roman" w:hAnsi="Times New Roman" w:cs="Times New Roman"/>
        </w:rPr>
        <w:t xml:space="preserve"> detection: A </w:t>
      </w:r>
      <w:proofErr w:type="spellStart"/>
      <w:r w:rsidRPr="005546A6">
        <w:rPr>
          <w:rFonts w:ascii="Times New Roman" w:hAnsi="Times New Roman" w:cs="Times New Roman"/>
        </w:rPr>
        <w:t>classification</w:t>
      </w:r>
      <w:proofErr w:type="spellEnd"/>
      <w:r w:rsidRPr="005546A6">
        <w:rPr>
          <w:rFonts w:ascii="Times New Roman" w:hAnsi="Times New Roman" w:cs="Times New Roman"/>
        </w:rPr>
        <w:t xml:space="preserve"> framework and an </w:t>
      </w:r>
      <w:proofErr w:type="spellStart"/>
      <w:r w:rsidRPr="005546A6">
        <w:rPr>
          <w:rFonts w:ascii="Times New Roman" w:hAnsi="Times New Roman" w:cs="Times New Roman"/>
        </w:rPr>
        <w:t>academic</w:t>
      </w:r>
      <w:proofErr w:type="spellEnd"/>
      <w:r w:rsidRPr="005546A6">
        <w:rPr>
          <w:rFonts w:ascii="Times New Roman" w:hAnsi="Times New Roman" w:cs="Times New Roman"/>
        </w:rPr>
        <w:t xml:space="preserve"> </w:t>
      </w:r>
      <w:proofErr w:type="spellStart"/>
      <w:r w:rsidRPr="005546A6">
        <w:rPr>
          <w:rFonts w:ascii="Times New Roman" w:hAnsi="Times New Roman" w:cs="Times New Roman"/>
        </w:rPr>
        <w:t>review</w:t>
      </w:r>
      <w:proofErr w:type="spellEnd"/>
      <w:r w:rsidRPr="005546A6">
        <w:rPr>
          <w:rFonts w:ascii="Times New Roman" w:hAnsi="Times New Roman" w:cs="Times New Roman"/>
        </w:rPr>
        <w:t xml:space="preserve"> of </w:t>
      </w:r>
      <w:proofErr w:type="spellStart"/>
      <w:r w:rsidRPr="005546A6">
        <w:rPr>
          <w:rFonts w:ascii="Times New Roman" w:hAnsi="Times New Roman" w:cs="Times New Roman"/>
        </w:rPr>
        <w:t>literature</w:t>
      </w:r>
      <w:proofErr w:type="spellEnd"/>
      <w:r w:rsidRPr="005546A6">
        <w:rPr>
          <w:rFonts w:ascii="Times New Roman" w:hAnsi="Times New Roman" w:cs="Times New Roman"/>
        </w:rPr>
        <w:t xml:space="preserve">. </w:t>
      </w:r>
      <w:proofErr w:type="spellStart"/>
      <w:r w:rsidRPr="005546A6">
        <w:rPr>
          <w:rFonts w:ascii="Times New Roman" w:hAnsi="Times New Roman" w:cs="Times New Roman"/>
        </w:rPr>
        <w:t>Decision</w:t>
      </w:r>
      <w:proofErr w:type="spellEnd"/>
      <w:r w:rsidRPr="005546A6">
        <w:rPr>
          <w:rFonts w:ascii="Times New Roman" w:hAnsi="Times New Roman" w:cs="Times New Roman"/>
        </w:rPr>
        <w:t xml:space="preserve"> Support Systems, 50(3), 559–569.</w:t>
      </w:r>
      <w:r w:rsidR="003C6CEF">
        <w:rPr>
          <w:rFonts w:ascii="Times New Roman" w:hAnsi="Times New Roman" w:cs="Times New Roman"/>
        </w:rPr>
        <w:br w:type="page"/>
      </w:r>
    </w:p>
    <w:p w14:paraId="1AA93E06" w14:textId="77777777" w:rsidR="00D90217" w:rsidRDefault="009C40C0" w:rsidP="009C40C0">
      <w:pPr>
        <w:pStyle w:val="CHAPTER"/>
        <w:jc w:val="left"/>
      </w:pPr>
      <w:r>
        <w:lastRenderedPageBreak/>
        <w:t>APPENDICES</w:t>
      </w:r>
      <w:r w:rsidR="00076760">
        <w:t xml:space="preserve"> </w:t>
      </w:r>
    </w:p>
    <w:p w14:paraId="46F361DA" w14:textId="5423C408" w:rsidR="009C40C0" w:rsidRPr="00D90217" w:rsidRDefault="00076760" w:rsidP="009C40C0">
      <w:pPr>
        <w:pStyle w:val="CHAPTER"/>
        <w:jc w:val="left"/>
        <w:rPr>
          <w:i/>
          <w:iCs/>
          <w:color w:val="EE0000"/>
          <w:sz w:val="20"/>
          <w:szCs w:val="20"/>
        </w:rPr>
      </w:pPr>
      <w:r w:rsidRPr="00D90217">
        <w:rPr>
          <w:i/>
          <w:iCs/>
          <w:color w:val="EE0000"/>
          <w:sz w:val="20"/>
          <w:szCs w:val="20"/>
        </w:rPr>
        <w:t>(</w:t>
      </w:r>
      <w:proofErr w:type="spellStart"/>
      <w:r w:rsidRPr="00D90217">
        <w:rPr>
          <w:i/>
          <w:iCs/>
          <w:color w:val="EE0000"/>
          <w:sz w:val="20"/>
          <w:szCs w:val="20"/>
        </w:rPr>
        <w:t>Title</w:t>
      </w:r>
      <w:proofErr w:type="spellEnd"/>
      <w:r w:rsidRPr="00D90217">
        <w:rPr>
          <w:i/>
          <w:iCs/>
          <w:color w:val="EE0000"/>
          <w:sz w:val="20"/>
          <w:szCs w:val="20"/>
        </w:rPr>
        <w:t xml:space="preserve"> should be </w:t>
      </w:r>
      <w:proofErr w:type="spellStart"/>
      <w:r w:rsidRPr="00D90217">
        <w:rPr>
          <w:i/>
          <w:iCs/>
          <w:color w:val="EE0000"/>
          <w:sz w:val="20"/>
          <w:szCs w:val="20"/>
        </w:rPr>
        <w:t>left</w:t>
      </w:r>
      <w:proofErr w:type="spellEnd"/>
      <w:r w:rsidRPr="00D90217">
        <w:rPr>
          <w:i/>
          <w:iCs/>
          <w:color w:val="EE0000"/>
          <w:sz w:val="20"/>
          <w:szCs w:val="20"/>
        </w:rPr>
        <w:t xml:space="preserve"> </w:t>
      </w:r>
      <w:proofErr w:type="spellStart"/>
      <w:r w:rsidRPr="00D90217">
        <w:rPr>
          <w:i/>
          <w:iCs/>
          <w:color w:val="EE0000"/>
          <w:sz w:val="20"/>
          <w:szCs w:val="20"/>
        </w:rPr>
        <w:t>aligned</w:t>
      </w:r>
      <w:proofErr w:type="spellEnd"/>
      <w:r w:rsidR="00C85A61">
        <w:rPr>
          <w:i/>
          <w:iCs/>
          <w:color w:val="EE0000"/>
          <w:sz w:val="20"/>
          <w:szCs w:val="20"/>
        </w:rPr>
        <w:t xml:space="preserve">. </w:t>
      </w:r>
      <w:r w:rsidR="00C85A61" w:rsidRPr="00C85A61">
        <w:rPr>
          <w:i/>
          <w:iCs/>
          <w:color w:val="EE0000"/>
          <w:sz w:val="20"/>
          <w:szCs w:val="20"/>
        </w:rPr>
        <w:t xml:space="preserve">If </w:t>
      </w:r>
      <w:proofErr w:type="spellStart"/>
      <w:r w:rsidR="00C85A61" w:rsidRPr="00C85A61">
        <w:rPr>
          <w:i/>
          <w:iCs/>
          <w:color w:val="EE0000"/>
          <w:sz w:val="20"/>
          <w:szCs w:val="20"/>
        </w:rPr>
        <w:t>students</w:t>
      </w:r>
      <w:proofErr w:type="spellEnd"/>
      <w:r w:rsidR="00C85A61" w:rsidRPr="00C85A61">
        <w:rPr>
          <w:i/>
          <w:iCs/>
          <w:color w:val="EE0000"/>
          <w:sz w:val="20"/>
          <w:szCs w:val="20"/>
        </w:rPr>
        <w:t xml:space="preserve"> need to </w:t>
      </w:r>
      <w:proofErr w:type="spellStart"/>
      <w:r w:rsidR="00C85A61" w:rsidRPr="00C85A61">
        <w:rPr>
          <w:i/>
          <w:iCs/>
          <w:color w:val="EE0000"/>
          <w:sz w:val="20"/>
          <w:szCs w:val="20"/>
        </w:rPr>
        <w:t>include</w:t>
      </w:r>
      <w:proofErr w:type="spellEnd"/>
      <w:r w:rsidR="00C85A61" w:rsidRPr="00C85A61">
        <w:rPr>
          <w:i/>
          <w:iCs/>
          <w:color w:val="EE0000"/>
          <w:sz w:val="20"/>
          <w:szCs w:val="20"/>
        </w:rPr>
        <w:t xml:space="preserve"> </w:t>
      </w:r>
      <w:proofErr w:type="spellStart"/>
      <w:r w:rsidR="00C85A61" w:rsidRPr="00C85A61">
        <w:rPr>
          <w:i/>
          <w:iCs/>
          <w:color w:val="EE0000"/>
          <w:sz w:val="20"/>
          <w:szCs w:val="20"/>
        </w:rPr>
        <w:t>code</w:t>
      </w:r>
      <w:proofErr w:type="spellEnd"/>
      <w:r w:rsidR="00C85A61" w:rsidRPr="00C85A61">
        <w:rPr>
          <w:i/>
          <w:iCs/>
          <w:color w:val="EE0000"/>
          <w:sz w:val="20"/>
          <w:szCs w:val="20"/>
        </w:rPr>
        <w:t xml:space="preserve"> in their </w:t>
      </w:r>
      <w:proofErr w:type="spellStart"/>
      <w:r w:rsidR="00C85A61" w:rsidRPr="00C85A61">
        <w:rPr>
          <w:i/>
          <w:iCs/>
          <w:color w:val="EE0000"/>
          <w:sz w:val="20"/>
          <w:szCs w:val="20"/>
        </w:rPr>
        <w:t>project</w:t>
      </w:r>
      <w:proofErr w:type="spellEnd"/>
      <w:r w:rsidR="00C85A61" w:rsidRPr="00C85A61">
        <w:rPr>
          <w:i/>
          <w:iCs/>
          <w:color w:val="EE0000"/>
          <w:sz w:val="20"/>
          <w:szCs w:val="20"/>
        </w:rPr>
        <w:t xml:space="preserve">, it </w:t>
      </w:r>
      <w:r w:rsidR="00C85A61" w:rsidRPr="00C85A61">
        <w:rPr>
          <w:bCs/>
          <w:i/>
          <w:iCs/>
          <w:color w:val="EE0000"/>
          <w:sz w:val="20"/>
          <w:szCs w:val="20"/>
        </w:rPr>
        <w:t xml:space="preserve">must not be </w:t>
      </w:r>
      <w:proofErr w:type="spellStart"/>
      <w:r w:rsidR="00C85A61" w:rsidRPr="00C85A61">
        <w:rPr>
          <w:bCs/>
          <w:i/>
          <w:iCs/>
          <w:color w:val="EE0000"/>
          <w:sz w:val="20"/>
          <w:szCs w:val="20"/>
        </w:rPr>
        <w:t>inserted</w:t>
      </w:r>
      <w:proofErr w:type="spellEnd"/>
      <w:r w:rsidR="00C85A61" w:rsidRPr="00C85A61">
        <w:rPr>
          <w:bCs/>
          <w:i/>
          <w:iCs/>
          <w:color w:val="EE0000"/>
          <w:sz w:val="20"/>
          <w:szCs w:val="20"/>
        </w:rPr>
        <w:t xml:space="preserve"> as </w:t>
      </w:r>
      <w:proofErr w:type="spellStart"/>
      <w:r w:rsidR="00C85A61" w:rsidRPr="00C85A61">
        <w:rPr>
          <w:bCs/>
          <w:i/>
          <w:iCs/>
          <w:color w:val="EE0000"/>
          <w:sz w:val="20"/>
          <w:szCs w:val="20"/>
        </w:rPr>
        <w:t>plain</w:t>
      </w:r>
      <w:proofErr w:type="spellEnd"/>
      <w:r w:rsidR="00C85A61" w:rsidRPr="00C85A61">
        <w:rPr>
          <w:bCs/>
          <w:i/>
          <w:iCs/>
          <w:color w:val="EE0000"/>
          <w:sz w:val="20"/>
          <w:szCs w:val="20"/>
        </w:rPr>
        <w:t xml:space="preserve"> text</w:t>
      </w:r>
      <w:r w:rsidR="00C85A61" w:rsidRPr="00C85A61">
        <w:rPr>
          <w:i/>
          <w:iCs/>
          <w:color w:val="EE0000"/>
          <w:sz w:val="20"/>
          <w:szCs w:val="20"/>
        </w:rPr>
        <w:t xml:space="preserve"> within the main body of the </w:t>
      </w:r>
      <w:proofErr w:type="spellStart"/>
      <w:r w:rsidR="00C85A61" w:rsidRPr="00C85A61">
        <w:rPr>
          <w:i/>
          <w:iCs/>
          <w:color w:val="EE0000"/>
          <w:sz w:val="20"/>
          <w:szCs w:val="20"/>
        </w:rPr>
        <w:t>report</w:t>
      </w:r>
      <w:proofErr w:type="spellEnd"/>
      <w:r w:rsidR="00C85A61" w:rsidRPr="00C85A61">
        <w:rPr>
          <w:i/>
          <w:iCs/>
          <w:color w:val="EE0000"/>
          <w:sz w:val="20"/>
          <w:szCs w:val="20"/>
        </w:rPr>
        <w:t xml:space="preserve">. </w:t>
      </w:r>
      <w:proofErr w:type="spellStart"/>
      <w:r w:rsidR="00C85A61" w:rsidRPr="00C85A61">
        <w:rPr>
          <w:i/>
          <w:iCs/>
          <w:color w:val="EE0000"/>
          <w:sz w:val="20"/>
          <w:szCs w:val="20"/>
        </w:rPr>
        <w:t>Instead</w:t>
      </w:r>
      <w:proofErr w:type="spellEnd"/>
      <w:r w:rsidR="00C85A61" w:rsidRPr="00C85A61">
        <w:rPr>
          <w:i/>
          <w:iCs/>
          <w:color w:val="EE0000"/>
          <w:sz w:val="20"/>
          <w:szCs w:val="20"/>
        </w:rPr>
        <w:t xml:space="preserve">, </w:t>
      </w:r>
      <w:proofErr w:type="spellStart"/>
      <w:r w:rsidR="00C85A61" w:rsidRPr="00C85A61">
        <w:rPr>
          <w:i/>
          <w:iCs/>
          <w:color w:val="EE0000"/>
          <w:sz w:val="20"/>
          <w:szCs w:val="20"/>
        </w:rPr>
        <w:t>code</w:t>
      </w:r>
      <w:proofErr w:type="spellEnd"/>
      <w:r w:rsidR="00C85A61" w:rsidRPr="00C85A61">
        <w:rPr>
          <w:i/>
          <w:iCs/>
          <w:color w:val="EE0000"/>
          <w:sz w:val="20"/>
          <w:szCs w:val="20"/>
        </w:rPr>
        <w:t xml:space="preserve"> should be presented as an </w:t>
      </w:r>
      <w:proofErr w:type="spellStart"/>
      <w:r w:rsidR="00C85A61" w:rsidRPr="00C85A61">
        <w:rPr>
          <w:bCs/>
          <w:i/>
          <w:iCs/>
          <w:color w:val="EE0000"/>
          <w:sz w:val="20"/>
          <w:szCs w:val="20"/>
        </w:rPr>
        <w:t>image</w:t>
      </w:r>
      <w:proofErr w:type="spellEnd"/>
      <w:r w:rsidR="00C85A61" w:rsidRPr="00C85A61">
        <w:rPr>
          <w:bCs/>
          <w:i/>
          <w:iCs/>
          <w:color w:val="EE0000"/>
          <w:sz w:val="20"/>
          <w:szCs w:val="20"/>
        </w:rPr>
        <w:t xml:space="preserve"> or </w:t>
      </w:r>
      <w:proofErr w:type="spellStart"/>
      <w:r w:rsidR="00C85A61" w:rsidRPr="00C85A61">
        <w:rPr>
          <w:bCs/>
          <w:i/>
          <w:iCs/>
          <w:color w:val="EE0000"/>
          <w:sz w:val="20"/>
          <w:szCs w:val="20"/>
        </w:rPr>
        <w:t>screenshot</w:t>
      </w:r>
      <w:proofErr w:type="spellEnd"/>
      <w:r w:rsidR="00C85A61" w:rsidRPr="00C85A61">
        <w:rPr>
          <w:i/>
          <w:iCs/>
          <w:color w:val="EE0000"/>
          <w:sz w:val="20"/>
          <w:szCs w:val="20"/>
        </w:rPr>
        <w:t>.</w:t>
      </w:r>
      <w:r w:rsidRPr="00D90217">
        <w:rPr>
          <w:i/>
          <w:iCs/>
          <w:color w:val="EE0000"/>
          <w:sz w:val="20"/>
          <w:szCs w:val="20"/>
        </w:rPr>
        <w:t>)</w:t>
      </w:r>
    </w:p>
    <w:p w14:paraId="6A15DA82" w14:textId="5F046714" w:rsidR="009069AA" w:rsidRDefault="003C6CEF" w:rsidP="009C40C0">
      <w:pPr>
        <w:pStyle w:val="CHAPTER"/>
        <w:jc w:val="left"/>
      </w:pPr>
      <w:r>
        <w:t>APP-</w:t>
      </w:r>
      <w:r w:rsidR="00E7488E">
        <w:t>1</w:t>
      </w:r>
      <w:r>
        <w:t xml:space="preserve">. Custom AI Model </w:t>
      </w:r>
      <w:proofErr w:type="spellStart"/>
      <w:r>
        <w:t>Pseudocode</w:t>
      </w:r>
      <w:proofErr w:type="spellEnd"/>
    </w:p>
    <w:p w14:paraId="2D938DCB" w14:textId="77777777" w:rsidR="003C6CEF" w:rsidRDefault="003C6CEF" w:rsidP="003C6CEF">
      <w:pPr>
        <w:shd w:val="clear" w:color="auto" w:fill="FFFFFF"/>
        <w:spacing w:after="0" w:afterAutospacing="0" w:line="360" w:lineRule="auto"/>
        <w:rPr>
          <w:rFonts w:ascii="Times New Roman" w:hAnsi="Times New Roman" w:cs="Times New Roman"/>
        </w:rPr>
      </w:pPr>
    </w:p>
    <w:p w14:paraId="4E74100A" w14:textId="15EE05DC" w:rsidR="00F94971" w:rsidRDefault="00E7488E" w:rsidP="003C6CEF">
      <w:pPr>
        <w:shd w:val="clear" w:color="auto" w:fill="FFFFFF"/>
        <w:spacing w:after="0" w:afterAutospacing="0" w:line="360" w:lineRule="auto"/>
        <w:rPr>
          <w:rFonts w:ascii="Times New Roman" w:hAnsi="Times New Roman" w:cs="Times New Roman"/>
        </w:rPr>
      </w:pPr>
      <w:r w:rsidRPr="00E7488E">
        <w:rPr>
          <w:rFonts w:ascii="Times New Roman" w:hAnsi="Times New Roman" w:cs="Times New Roman"/>
          <w:noProof/>
        </w:rPr>
        <w:drawing>
          <wp:inline distT="0" distB="0" distL="0" distR="0" wp14:anchorId="16C19B9C" wp14:editId="740E018E">
            <wp:extent cx="5850255" cy="2423160"/>
            <wp:effectExtent l="0" t="0" r="0" b="0"/>
            <wp:docPr id="164642612" name="Resim 1" descr="metin, ekran görüntüsü, yazı tipi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42612" name="Resim 1" descr="metin, ekran görüntüsü, yazı tipi içeren bir resim"/>
                    <pic:cNvPicPr/>
                  </pic:nvPicPr>
                  <pic:blipFill>
                    <a:blip r:embed="rId15"/>
                    <a:stretch>
                      <a:fillRect/>
                    </a:stretch>
                  </pic:blipFill>
                  <pic:spPr>
                    <a:xfrm>
                      <a:off x="0" y="0"/>
                      <a:ext cx="5850255" cy="2423160"/>
                    </a:xfrm>
                    <a:prstGeom prst="rect">
                      <a:avLst/>
                    </a:prstGeom>
                  </pic:spPr>
                </pic:pic>
              </a:graphicData>
            </a:graphic>
          </wp:inline>
        </w:drawing>
      </w:r>
      <w:r w:rsidR="00F94971">
        <w:rPr>
          <w:rFonts w:ascii="Times New Roman" w:hAnsi="Times New Roman" w:cs="Times New Roman"/>
        </w:rPr>
        <w:br w:type="page"/>
      </w:r>
    </w:p>
    <w:p w14:paraId="67638D2E" w14:textId="6347BA40" w:rsidR="003C6CEF" w:rsidRDefault="00F94971" w:rsidP="009C40C0">
      <w:pPr>
        <w:pStyle w:val="CHAPTER"/>
        <w:jc w:val="left"/>
      </w:pPr>
      <w:r>
        <w:lastRenderedPageBreak/>
        <w:t xml:space="preserve">APP-2. Data Preprocessing </w:t>
      </w:r>
      <w:proofErr w:type="spellStart"/>
      <w:r>
        <w:t>Scripts</w:t>
      </w:r>
      <w:proofErr w:type="spellEnd"/>
    </w:p>
    <w:p w14:paraId="78B6ABF3" w14:textId="77777777" w:rsidR="00F94971" w:rsidRDefault="00F94971" w:rsidP="003C6CEF">
      <w:pPr>
        <w:shd w:val="clear" w:color="auto" w:fill="FFFFFF"/>
        <w:spacing w:after="0" w:afterAutospacing="0" w:line="360" w:lineRule="auto"/>
        <w:rPr>
          <w:rFonts w:ascii="Times New Roman" w:hAnsi="Times New Roman" w:cs="Times New Roman"/>
        </w:rPr>
      </w:pPr>
    </w:p>
    <w:p w14:paraId="09D34CEF" w14:textId="448B2042" w:rsidR="00F94971" w:rsidRPr="00024D7F" w:rsidRDefault="009C40C0" w:rsidP="003C6CEF">
      <w:pPr>
        <w:shd w:val="clear" w:color="auto" w:fill="FFFFFF"/>
        <w:spacing w:after="0" w:afterAutospacing="0" w:line="360" w:lineRule="auto"/>
        <w:rPr>
          <w:rFonts w:ascii="Times New Roman" w:hAnsi="Times New Roman" w:cs="Times New Roman"/>
        </w:rPr>
      </w:pPr>
      <w:r w:rsidRPr="009C40C0">
        <w:rPr>
          <w:rFonts w:ascii="Times New Roman" w:hAnsi="Times New Roman" w:cs="Times New Roman"/>
          <w:noProof/>
        </w:rPr>
        <w:drawing>
          <wp:inline distT="0" distB="0" distL="0" distR="0" wp14:anchorId="286169CE" wp14:editId="701C1A5E">
            <wp:extent cx="5850255" cy="2655570"/>
            <wp:effectExtent l="0" t="0" r="0" b="0"/>
            <wp:docPr id="619581762" name="Resim 1" descr="metin,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81762" name="Resim 1" descr="metin, ekran görüntüsü, yazı tipi içeren bir resim&#10;&#10;Yapay zeka tarafından oluşturulmuş içerik yanlış olabilir."/>
                    <pic:cNvPicPr/>
                  </pic:nvPicPr>
                  <pic:blipFill>
                    <a:blip r:embed="rId16"/>
                    <a:stretch>
                      <a:fillRect/>
                    </a:stretch>
                  </pic:blipFill>
                  <pic:spPr>
                    <a:xfrm>
                      <a:off x="0" y="0"/>
                      <a:ext cx="5850255" cy="2655570"/>
                    </a:xfrm>
                    <a:prstGeom prst="rect">
                      <a:avLst/>
                    </a:prstGeom>
                  </pic:spPr>
                </pic:pic>
              </a:graphicData>
            </a:graphic>
          </wp:inline>
        </w:drawing>
      </w:r>
    </w:p>
    <w:sectPr w:rsidR="00F94971" w:rsidRPr="00024D7F" w:rsidSect="00FD64A9">
      <w:footerReference w:type="default" r:id="rId17"/>
      <w:pgSz w:w="11906" w:h="16838"/>
      <w:pgMar w:top="1701" w:right="992"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7A02" w14:textId="77777777" w:rsidR="004B09A6" w:rsidRDefault="004B09A6" w:rsidP="00504E20">
      <w:r>
        <w:separator/>
      </w:r>
    </w:p>
  </w:endnote>
  <w:endnote w:type="continuationSeparator" w:id="0">
    <w:p w14:paraId="2B5E31DB" w14:textId="77777777" w:rsidR="004B09A6" w:rsidRDefault="004B09A6" w:rsidP="0050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81AA" w14:textId="77777777" w:rsidR="00527FA1" w:rsidRDefault="00527FA1">
    <w:pPr>
      <w:pStyle w:val="AltBilgi"/>
      <w:jc w:val="right"/>
    </w:pPr>
  </w:p>
  <w:p w14:paraId="6A433038" w14:textId="77777777" w:rsidR="00527FA1" w:rsidRDefault="00527FA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191460"/>
      <w:docPartObj>
        <w:docPartGallery w:val="Page Numbers (Bottom of Page)"/>
        <w:docPartUnique/>
      </w:docPartObj>
    </w:sdtPr>
    <w:sdtContent>
      <w:p w14:paraId="7FD586AE" w14:textId="76A45238" w:rsidR="009D41CB" w:rsidRDefault="009D41CB">
        <w:pPr>
          <w:pStyle w:val="AltBilgi"/>
          <w:jc w:val="right"/>
        </w:pPr>
        <w:r>
          <w:fldChar w:fldCharType="begin"/>
        </w:r>
        <w:r>
          <w:instrText>PAGE   \* MERGEFORMAT</w:instrText>
        </w:r>
        <w:r>
          <w:fldChar w:fldCharType="separate"/>
        </w:r>
        <w:r>
          <w:t>2</w:t>
        </w:r>
        <w:r>
          <w:fldChar w:fldCharType="end"/>
        </w:r>
      </w:p>
    </w:sdtContent>
  </w:sdt>
  <w:p w14:paraId="11122594" w14:textId="77777777" w:rsidR="00527FA1" w:rsidRDefault="00527F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170195"/>
      <w:docPartObj>
        <w:docPartGallery w:val="Page Numbers (Bottom of Page)"/>
        <w:docPartUnique/>
      </w:docPartObj>
    </w:sdtPr>
    <w:sdtContent>
      <w:p w14:paraId="06995E88" w14:textId="6FDB5A61" w:rsidR="00612BD9" w:rsidRDefault="00612BD9">
        <w:pPr>
          <w:pStyle w:val="AltBilgi"/>
          <w:jc w:val="right"/>
        </w:pPr>
        <w:r>
          <w:fldChar w:fldCharType="begin"/>
        </w:r>
        <w:r>
          <w:instrText>PAGE   \* MERGEFORMAT</w:instrText>
        </w:r>
        <w:r>
          <w:fldChar w:fldCharType="separate"/>
        </w:r>
        <w:r>
          <w:t>2</w:t>
        </w:r>
        <w:r>
          <w:fldChar w:fldCharType="end"/>
        </w:r>
      </w:p>
    </w:sdtContent>
  </w:sdt>
  <w:p w14:paraId="222DE27B" w14:textId="77777777" w:rsidR="00612BD9" w:rsidRDefault="00612BD9">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588618"/>
      <w:docPartObj>
        <w:docPartGallery w:val="Page Numbers (Bottom of Page)"/>
        <w:docPartUnique/>
      </w:docPartObj>
    </w:sdtPr>
    <w:sdtContent>
      <w:p w14:paraId="2F54FB1F" w14:textId="77777777" w:rsidR="00FD64A9" w:rsidRDefault="00FD64A9">
        <w:pPr>
          <w:pStyle w:val="AltBilgi"/>
          <w:jc w:val="right"/>
        </w:pPr>
        <w:r>
          <w:fldChar w:fldCharType="begin"/>
        </w:r>
        <w:r>
          <w:instrText>PAGE   \* MERGEFORMAT</w:instrText>
        </w:r>
        <w:r>
          <w:fldChar w:fldCharType="separate"/>
        </w:r>
        <w:r>
          <w:t>2</w:t>
        </w:r>
        <w:r>
          <w:fldChar w:fldCharType="end"/>
        </w:r>
      </w:p>
    </w:sdtContent>
  </w:sdt>
  <w:p w14:paraId="6A32AF4C" w14:textId="77777777" w:rsidR="00FD64A9" w:rsidRDefault="00FD64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F6922" w14:textId="77777777" w:rsidR="004B09A6" w:rsidRDefault="004B09A6" w:rsidP="00504E20">
      <w:r>
        <w:separator/>
      </w:r>
    </w:p>
  </w:footnote>
  <w:footnote w:type="continuationSeparator" w:id="0">
    <w:p w14:paraId="043918B5" w14:textId="77777777" w:rsidR="004B09A6" w:rsidRDefault="004B09A6" w:rsidP="00504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F1E"/>
    <w:multiLevelType w:val="hybridMultilevel"/>
    <w:tmpl w:val="878C8D66"/>
    <w:lvl w:ilvl="0" w:tplc="041F0009">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00DD4C55"/>
    <w:multiLevelType w:val="hybridMultilevel"/>
    <w:tmpl w:val="88F6AD2C"/>
    <w:lvl w:ilvl="0" w:tplc="8F121FF6">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01BB149C"/>
    <w:multiLevelType w:val="multilevel"/>
    <w:tmpl w:val="BD3A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C1553"/>
    <w:multiLevelType w:val="multilevel"/>
    <w:tmpl w:val="92A66EB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 w15:restartNumberingAfterBreak="0">
    <w:nsid w:val="086701C1"/>
    <w:multiLevelType w:val="hybridMultilevel"/>
    <w:tmpl w:val="87BA533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09A409FA"/>
    <w:multiLevelType w:val="hybridMultilevel"/>
    <w:tmpl w:val="CCA20BEE"/>
    <w:lvl w:ilvl="0" w:tplc="041F000B">
      <w:start w:val="1"/>
      <w:numFmt w:val="bullet"/>
      <w:lvlText w:val=""/>
      <w:lvlJc w:val="left"/>
      <w:pPr>
        <w:ind w:left="2580" w:hanging="360"/>
      </w:pPr>
      <w:rPr>
        <w:rFonts w:ascii="Wingdings" w:hAnsi="Wingdings" w:hint="default"/>
      </w:rPr>
    </w:lvl>
    <w:lvl w:ilvl="1" w:tplc="041F0003" w:tentative="1">
      <w:start w:val="1"/>
      <w:numFmt w:val="bullet"/>
      <w:lvlText w:val="o"/>
      <w:lvlJc w:val="left"/>
      <w:pPr>
        <w:ind w:left="3300" w:hanging="360"/>
      </w:pPr>
      <w:rPr>
        <w:rFonts w:ascii="Courier New" w:hAnsi="Courier New" w:cs="Courier New" w:hint="default"/>
      </w:rPr>
    </w:lvl>
    <w:lvl w:ilvl="2" w:tplc="041F0005" w:tentative="1">
      <w:start w:val="1"/>
      <w:numFmt w:val="bullet"/>
      <w:lvlText w:val=""/>
      <w:lvlJc w:val="left"/>
      <w:pPr>
        <w:ind w:left="4020" w:hanging="360"/>
      </w:pPr>
      <w:rPr>
        <w:rFonts w:ascii="Wingdings" w:hAnsi="Wingdings" w:hint="default"/>
      </w:rPr>
    </w:lvl>
    <w:lvl w:ilvl="3" w:tplc="041F0001" w:tentative="1">
      <w:start w:val="1"/>
      <w:numFmt w:val="bullet"/>
      <w:lvlText w:val=""/>
      <w:lvlJc w:val="left"/>
      <w:pPr>
        <w:ind w:left="4740" w:hanging="360"/>
      </w:pPr>
      <w:rPr>
        <w:rFonts w:ascii="Symbol" w:hAnsi="Symbol" w:hint="default"/>
      </w:rPr>
    </w:lvl>
    <w:lvl w:ilvl="4" w:tplc="041F0003" w:tentative="1">
      <w:start w:val="1"/>
      <w:numFmt w:val="bullet"/>
      <w:lvlText w:val="o"/>
      <w:lvlJc w:val="left"/>
      <w:pPr>
        <w:ind w:left="5460" w:hanging="360"/>
      </w:pPr>
      <w:rPr>
        <w:rFonts w:ascii="Courier New" w:hAnsi="Courier New" w:cs="Courier New" w:hint="default"/>
      </w:rPr>
    </w:lvl>
    <w:lvl w:ilvl="5" w:tplc="041F0005" w:tentative="1">
      <w:start w:val="1"/>
      <w:numFmt w:val="bullet"/>
      <w:lvlText w:val=""/>
      <w:lvlJc w:val="left"/>
      <w:pPr>
        <w:ind w:left="6180" w:hanging="360"/>
      </w:pPr>
      <w:rPr>
        <w:rFonts w:ascii="Wingdings" w:hAnsi="Wingdings" w:hint="default"/>
      </w:rPr>
    </w:lvl>
    <w:lvl w:ilvl="6" w:tplc="041F0001" w:tentative="1">
      <w:start w:val="1"/>
      <w:numFmt w:val="bullet"/>
      <w:lvlText w:val=""/>
      <w:lvlJc w:val="left"/>
      <w:pPr>
        <w:ind w:left="6900" w:hanging="360"/>
      </w:pPr>
      <w:rPr>
        <w:rFonts w:ascii="Symbol" w:hAnsi="Symbol" w:hint="default"/>
      </w:rPr>
    </w:lvl>
    <w:lvl w:ilvl="7" w:tplc="041F0003" w:tentative="1">
      <w:start w:val="1"/>
      <w:numFmt w:val="bullet"/>
      <w:lvlText w:val="o"/>
      <w:lvlJc w:val="left"/>
      <w:pPr>
        <w:ind w:left="7620" w:hanging="360"/>
      </w:pPr>
      <w:rPr>
        <w:rFonts w:ascii="Courier New" w:hAnsi="Courier New" w:cs="Courier New" w:hint="default"/>
      </w:rPr>
    </w:lvl>
    <w:lvl w:ilvl="8" w:tplc="041F0005" w:tentative="1">
      <w:start w:val="1"/>
      <w:numFmt w:val="bullet"/>
      <w:lvlText w:val=""/>
      <w:lvlJc w:val="left"/>
      <w:pPr>
        <w:ind w:left="8340" w:hanging="360"/>
      </w:pPr>
      <w:rPr>
        <w:rFonts w:ascii="Wingdings" w:hAnsi="Wingdings" w:hint="default"/>
      </w:rPr>
    </w:lvl>
  </w:abstractNum>
  <w:abstractNum w:abstractNumId="6" w15:restartNumberingAfterBreak="0">
    <w:nsid w:val="0AC422C8"/>
    <w:multiLevelType w:val="multilevel"/>
    <w:tmpl w:val="5C8CF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EFC1196"/>
    <w:multiLevelType w:val="multilevel"/>
    <w:tmpl w:val="92A66EB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 w15:restartNumberingAfterBreak="0">
    <w:nsid w:val="0FC114CB"/>
    <w:multiLevelType w:val="hybridMultilevel"/>
    <w:tmpl w:val="E2C063E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10D20C05"/>
    <w:multiLevelType w:val="multilevel"/>
    <w:tmpl w:val="5C8CF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32A6D7E"/>
    <w:multiLevelType w:val="hybridMultilevel"/>
    <w:tmpl w:val="4B544262"/>
    <w:lvl w:ilvl="0" w:tplc="F3F46446">
      <w:start w:val="1"/>
      <w:numFmt w:val="lowerLetter"/>
      <w:lvlText w:val="%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15:restartNumberingAfterBreak="0">
    <w:nsid w:val="14AC3C35"/>
    <w:multiLevelType w:val="hybridMultilevel"/>
    <w:tmpl w:val="E938A236"/>
    <w:lvl w:ilvl="0" w:tplc="041F0001">
      <w:start w:val="1"/>
      <w:numFmt w:val="bullet"/>
      <w:lvlText w:val=""/>
      <w:lvlJc w:val="left"/>
      <w:pPr>
        <w:ind w:left="1427" w:hanging="360"/>
      </w:pPr>
      <w:rPr>
        <w:rFonts w:ascii="Symbol" w:hAnsi="Symbol" w:hint="default"/>
      </w:rPr>
    </w:lvl>
    <w:lvl w:ilvl="1" w:tplc="041F0003" w:tentative="1">
      <w:start w:val="1"/>
      <w:numFmt w:val="bullet"/>
      <w:lvlText w:val="o"/>
      <w:lvlJc w:val="left"/>
      <w:pPr>
        <w:ind w:left="2147" w:hanging="360"/>
      </w:pPr>
      <w:rPr>
        <w:rFonts w:ascii="Courier New" w:hAnsi="Courier New" w:cs="Courier New" w:hint="default"/>
      </w:rPr>
    </w:lvl>
    <w:lvl w:ilvl="2" w:tplc="041F0005" w:tentative="1">
      <w:start w:val="1"/>
      <w:numFmt w:val="bullet"/>
      <w:lvlText w:val=""/>
      <w:lvlJc w:val="left"/>
      <w:pPr>
        <w:ind w:left="2867" w:hanging="360"/>
      </w:pPr>
      <w:rPr>
        <w:rFonts w:ascii="Wingdings" w:hAnsi="Wingdings" w:hint="default"/>
      </w:rPr>
    </w:lvl>
    <w:lvl w:ilvl="3" w:tplc="041F0001" w:tentative="1">
      <w:start w:val="1"/>
      <w:numFmt w:val="bullet"/>
      <w:lvlText w:val=""/>
      <w:lvlJc w:val="left"/>
      <w:pPr>
        <w:ind w:left="3587" w:hanging="360"/>
      </w:pPr>
      <w:rPr>
        <w:rFonts w:ascii="Symbol" w:hAnsi="Symbol" w:hint="default"/>
      </w:rPr>
    </w:lvl>
    <w:lvl w:ilvl="4" w:tplc="041F0003" w:tentative="1">
      <w:start w:val="1"/>
      <w:numFmt w:val="bullet"/>
      <w:lvlText w:val="o"/>
      <w:lvlJc w:val="left"/>
      <w:pPr>
        <w:ind w:left="4307" w:hanging="360"/>
      </w:pPr>
      <w:rPr>
        <w:rFonts w:ascii="Courier New" w:hAnsi="Courier New" w:cs="Courier New" w:hint="default"/>
      </w:rPr>
    </w:lvl>
    <w:lvl w:ilvl="5" w:tplc="041F0005" w:tentative="1">
      <w:start w:val="1"/>
      <w:numFmt w:val="bullet"/>
      <w:lvlText w:val=""/>
      <w:lvlJc w:val="left"/>
      <w:pPr>
        <w:ind w:left="5027" w:hanging="360"/>
      </w:pPr>
      <w:rPr>
        <w:rFonts w:ascii="Wingdings" w:hAnsi="Wingdings" w:hint="default"/>
      </w:rPr>
    </w:lvl>
    <w:lvl w:ilvl="6" w:tplc="041F0001" w:tentative="1">
      <w:start w:val="1"/>
      <w:numFmt w:val="bullet"/>
      <w:lvlText w:val=""/>
      <w:lvlJc w:val="left"/>
      <w:pPr>
        <w:ind w:left="5747" w:hanging="360"/>
      </w:pPr>
      <w:rPr>
        <w:rFonts w:ascii="Symbol" w:hAnsi="Symbol" w:hint="default"/>
      </w:rPr>
    </w:lvl>
    <w:lvl w:ilvl="7" w:tplc="041F0003" w:tentative="1">
      <w:start w:val="1"/>
      <w:numFmt w:val="bullet"/>
      <w:lvlText w:val="o"/>
      <w:lvlJc w:val="left"/>
      <w:pPr>
        <w:ind w:left="6467" w:hanging="360"/>
      </w:pPr>
      <w:rPr>
        <w:rFonts w:ascii="Courier New" w:hAnsi="Courier New" w:cs="Courier New" w:hint="default"/>
      </w:rPr>
    </w:lvl>
    <w:lvl w:ilvl="8" w:tplc="041F0005" w:tentative="1">
      <w:start w:val="1"/>
      <w:numFmt w:val="bullet"/>
      <w:lvlText w:val=""/>
      <w:lvlJc w:val="left"/>
      <w:pPr>
        <w:ind w:left="7187" w:hanging="360"/>
      </w:pPr>
      <w:rPr>
        <w:rFonts w:ascii="Wingdings" w:hAnsi="Wingdings" w:hint="default"/>
      </w:rPr>
    </w:lvl>
  </w:abstractNum>
  <w:abstractNum w:abstractNumId="12" w15:restartNumberingAfterBreak="0">
    <w:nsid w:val="14FA6695"/>
    <w:multiLevelType w:val="hybridMultilevel"/>
    <w:tmpl w:val="6B0C42E2"/>
    <w:lvl w:ilvl="0" w:tplc="041F000B">
      <w:start w:val="1"/>
      <w:numFmt w:val="bullet"/>
      <w:lvlText w:val=""/>
      <w:lvlJc w:val="left"/>
      <w:pPr>
        <w:ind w:left="786" w:hanging="360"/>
      </w:pPr>
      <w:rPr>
        <w:rFonts w:ascii="Wingdings" w:hAnsi="Wingding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15:restartNumberingAfterBreak="0">
    <w:nsid w:val="1908794C"/>
    <w:multiLevelType w:val="multilevel"/>
    <w:tmpl w:val="DE4A7E7A"/>
    <w:lvl w:ilvl="0">
      <w:start w:val="1"/>
      <w:numFmt w:val="decimal"/>
      <w:lvlText w:val="%1."/>
      <w:lvlJc w:val="left"/>
      <w:pPr>
        <w:ind w:left="450" w:hanging="450"/>
      </w:pPr>
      <w:rPr>
        <w:rFonts w:hint="default"/>
      </w:rPr>
    </w:lvl>
    <w:lvl w:ilvl="1">
      <w:start w:val="1"/>
      <w:numFmt w:val="decimal"/>
      <w:lvlText w:val="%1.%2."/>
      <w:lvlJc w:val="left"/>
      <w:pPr>
        <w:ind w:left="1158" w:hanging="45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19992708"/>
    <w:multiLevelType w:val="multilevel"/>
    <w:tmpl w:val="5C8CF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B594C65"/>
    <w:multiLevelType w:val="hybridMultilevel"/>
    <w:tmpl w:val="0F441D76"/>
    <w:lvl w:ilvl="0" w:tplc="11986910">
      <w:start w:val="3"/>
      <w:numFmt w:val="lowerLetter"/>
      <w:lvlText w:val="%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6" w15:restartNumberingAfterBreak="0">
    <w:nsid w:val="1B60680D"/>
    <w:multiLevelType w:val="multilevel"/>
    <w:tmpl w:val="041F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DFD28E3"/>
    <w:multiLevelType w:val="multilevel"/>
    <w:tmpl w:val="5C8CF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39F4F8A"/>
    <w:multiLevelType w:val="multilevel"/>
    <w:tmpl w:val="5C8CF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6467AC0"/>
    <w:multiLevelType w:val="hybridMultilevel"/>
    <w:tmpl w:val="CCFED35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8B9733C"/>
    <w:multiLevelType w:val="multilevel"/>
    <w:tmpl w:val="041F001D"/>
    <w:styleLink w:val="Stil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322F00"/>
    <w:multiLevelType w:val="multilevel"/>
    <w:tmpl w:val="92A66EB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2" w15:restartNumberingAfterBreak="0">
    <w:nsid w:val="296D059B"/>
    <w:multiLevelType w:val="hybridMultilevel"/>
    <w:tmpl w:val="99B8BAD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3" w15:restartNumberingAfterBreak="0">
    <w:nsid w:val="2B6451CE"/>
    <w:multiLevelType w:val="multilevel"/>
    <w:tmpl w:val="5C8CF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1CE5847"/>
    <w:multiLevelType w:val="hybridMultilevel"/>
    <w:tmpl w:val="E16467C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5" w15:restartNumberingAfterBreak="0">
    <w:nsid w:val="330328FF"/>
    <w:multiLevelType w:val="hybridMultilevel"/>
    <w:tmpl w:val="ED1AADC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3C141D6"/>
    <w:multiLevelType w:val="hybridMultilevel"/>
    <w:tmpl w:val="FF88AB28"/>
    <w:lvl w:ilvl="0" w:tplc="041F000B">
      <w:start w:val="1"/>
      <w:numFmt w:val="bullet"/>
      <w:lvlText w:val=""/>
      <w:lvlJc w:val="left"/>
      <w:pPr>
        <w:ind w:left="1004" w:hanging="360"/>
      </w:pPr>
      <w:rPr>
        <w:rFonts w:ascii="Wingdings" w:hAnsi="Wingding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27" w15:restartNumberingAfterBreak="0">
    <w:nsid w:val="379333EA"/>
    <w:multiLevelType w:val="hybridMultilevel"/>
    <w:tmpl w:val="F87440DC"/>
    <w:lvl w:ilvl="0" w:tplc="6E565A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7F858A9"/>
    <w:multiLevelType w:val="multilevel"/>
    <w:tmpl w:val="0E70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3B615B"/>
    <w:multiLevelType w:val="hybridMultilevel"/>
    <w:tmpl w:val="0B9CA93A"/>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39356DD9"/>
    <w:multiLevelType w:val="multilevel"/>
    <w:tmpl w:val="F54E5AD4"/>
    <w:lvl w:ilvl="0">
      <w:start w:val="1"/>
      <w:numFmt w:val="bullet"/>
      <w:lvlText w:val=""/>
      <w:lvlJc w:val="left"/>
      <w:pPr>
        <w:tabs>
          <w:tab w:val="num" w:pos="722"/>
        </w:tabs>
        <w:ind w:left="722" w:hanging="360"/>
      </w:pPr>
      <w:rPr>
        <w:rFonts w:ascii="Symbol" w:hAnsi="Symbol" w:hint="default"/>
        <w:sz w:val="20"/>
      </w:rPr>
    </w:lvl>
    <w:lvl w:ilvl="1" w:tentative="1">
      <w:start w:val="1"/>
      <w:numFmt w:val="bullet"/>
      <w:lvlText w:val="o"/>
      <w:lvlJc w:val="left"/>
      <w:pPr>
        <w:tabs>
          <w:tab w:val="num" w:pos="1442"/>
        </w:tabs>
        <w:ind w:left="1442" w:hanging="360"/>
      </w:pPr>
      <w:rPr>
        <w:rFonts w:ascii="Courier New" w:hAnsi="Courier New" w:hint="default"/>
        <w:sz w:val="20"/>
      </w:rPr>
    </w:lvl>
    <w:lvl w:ilvl="2" w:tentative="1">
      <w:start w:val="1"/>
      <w:numFmt w:val="bullet"/>
      <w:lvlText w:val=""/>
      <w:lvlJc w:val="left"/>
      <w:pPr>
        <w:tabs>
          <w:tab w:val="num" w:pos="2162"/>
        </w:tabs>
        <w:ind w:left="2162" w:hanging="360"/>
      </w:pPr>
      <w:rPr>
        <w:rFonts w:ascii="Wingdings" w:hAnsi="Wingdings" w:hint="default"/>
        <w:sz w:val="20"/>
      </w:rPr>
    </w:lvl>
    <w:lvl w:ilvl="3" w:tentative="1">
      <w:start w:val="1"/>
      <w:numFmt w:val="bullet"/>
      <w:lvlText w:val=""/>
      <w:lvlJc w:val="left"/>
      <w:pPr>
        <w:tabs>
          <w:tab w:val="num" w:pos="2882"/>
        </w:tabs>
        <w:ind w:left="2882" w:hanging="360"/>
      </w:pPr>
      <w:rPr>
        <w:rFonts w:ascii="Wingdings" w:hAnsi="Wingdings" w:hint="default"/>
        <w:sz w:val="20"/>
      </w:rPr>
    </w:lvl>
    <w:lvl w:ilvl="4" w:tentative="1">
      <w:start w:val="1"/>
      <w:numFmt w:val="bullet"/>
      <w:lvlText w:val=""/>
      <w:lvlJc w:val="left"/>
      <w:pPr>
        <w:tabs>
          <w:tab w:val="num" w:pos="3602"/>
        </w:tabs>
        <w:ind w:left="3602" w:hanging="360"/>
      </w:pPr>
      <w:rPr>
        <w:rFonts w:ascii="Wingdings" w:hAnsi="Wingdings" w:hint="default"/>
        <w:sz w:val="20"/>
      </w:rPr>
    </w:lvl>
    <w:lvl w:ilvl="5" w:tentative="1">
      <w:start w:val="1"/>
      <w:numFmt w:val="bullet"/>
      <w:lvlText w:val=""/>
      <w:lvlJc w:val="left"/>
      <w:pPr>
        <w:tabs>
          <w:tab w:val="num" w:pos="4322"/>
        </w:tabs>
        <w:ind w:left="4322" w:hanging="360"/>
      </w:pPr>
      <w:rPr>
        <w:rFonts w:ascii="Wingdings" w:hAnsi="Wingdings" w:hint="default"/>
        <w:sz w:val="20"/>
      </w:rPr>
    </w:lvl>
    <w:lvl w:ilvl="6" w:tentative="1">
      <w:start w:val="1"/>
      <w:numFmt w:val="bullet"/>
      <w:lvlText w:val=""/>
      <w:lvlJc w:val="left"/>
      <w:pPr>
        <w:tabs>
          <w:tab w:val="num" w:pos="5042"/>
        </w:tabs>
        <w:ind w:left="5042" w:hanging="360"/>
      </w:pPr>
      <w:rPr>
        <w:rFonts w:ascii="Wingdings" w:hAnsi="Wingdings" w:hint="default"/>
        <w:sz w:val="20"/>
      </w:rPr>
    </w:lvl>
    <w:lvl w:ilvl="7" w:tentative="1">
      <w:start w:val="1"/>
      <w:numFmt w:val="bullet"/>
      <w:lvlText w:val=""/>
      <w:lvlJc w:val="left"/>
      <w:pPr>
        <w:tabs>
          <w:tab w:val="num" w:pos="5762"/>
        </w:tabs>
        <w:ind w:left="5762" w:hanging="360"/>
      </w:pPr>
      <w:rPr>
        <w:rFonts w:ascii="Wingdings" w:hAnsi="Wingdings" w:hint="default"/>
        <w:sz w:val="20"/>
      </w:rPr>
    </w:lvl>
    <w:lvl w:ilvl="8" w:tentative="1">
      <w:start w:val="1"/>
      <w:numFmt w:val="bullet"/>
      <w:lvlText w:val=""/>
      <w:lvlJc w:val="left"/>
      <w:pPr>
        <w:tabs>
          <w:tab w:val="num" w:pos="6482"/>
        </w:tabs>
        <w:ind w:left="6482" w:hanging="360"/>
      </w:pPr>
      <w:rPr>
        <w:rFonts w:ascii="Wingdings" w:hAnsi="Wingdings" w:hint="default"/>
        <w:sz w:val="20"/>
      </w:rPr>
    </w:lvl>
  </w:abstractNum>
  <w:abstractNum w:abstractNumId="31" w15:restartNumberingAfterBreak="0">
    <w:nsid w:val="3AD7784A"/>
    <w:multiLevelType w:val="multilevel"/>
    <w:tmpl w:val="DE32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EC4D7C"/>
    <w:multiLevelType w:val="hybridMultilevel"/>
    <w:tmpl w:val="03B0E026"/>
    <w:lvl w:ilvl="0" w:tplc="164478A6">
      <w:start w:val="2"/>
      <w:numFmt w:val="lowerLetter"/>
      <w:lvlText w:val="%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3" w15:restartNumberingAfterBreak="0">
    <w:nsid w:val="3F236717"/>
    <w:multiLevelType w:val="hybridMultilevel"/>
    <w:tmpl w:val="682CB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50605D"/>
    <w:multiLevelType w:val="multilevel"/>
    <w:tmpl w:val="5C8CF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42365B6B"/>
    <w:multiLevelType w:val="multilevel"/>
    <w:tmpl w:val="9FE6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F276B1"/>
    <w:multiLevelType w:val="hybridMultilevel"/>
    <w:tmpl w:val="7A244460"/>
    <w:lvl w:ilvl="0" w:tplc="041F000B">
      <w:start w:val="1"/>
      <w:numFmt w:val="bullet"/>
      <w:lvlText w:val=""/>
      <w:lvlJc w:val="left"/>
      <w:pPr>
        <w:ind w:left="1004" w:hanging="360"/>
      </w:pPr>
      <w:rPr>
        <w:rFonts w:ascii="Wingdings" w:hAnsi="Wingding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7" w15:restartNumberingAfterBreak="0">
    <w:nsid w:val="436F3533"/>
    <w:multiLevelType w:val="hybridMultilevel"/>
    <w:tmpl w:val="69929A2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8" w15:restartNumberingAfterBreak="0">
    <w:nsid w:val="440D5AB5"/>
    <w:multiLevelType w:val="hybridMultilevel"/>
    <w:tmpl w:val="A7B8D38E"/>
    <w:lvl w:ilvl="0" w:tplc="05562E18">
      <w:start w:val="1"/>
      <w:numFmt w:val="lowerLetter"/>
      <w:lvlText w:val="%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9" w15:restartNumberingAfterBreak="0">
    <w:nsid w:val="44662F73"/>
    <w:multiLevelType w:val="multilevel"/>
    <w:tmpl w:val="5C8CF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44763827"/>
    <w:multiLevelType w:val="hybridMultilevel"/>
    <w:tmpl w:val="F87440DC"/>
    <w:lvl w:ilvl="0" w:tplc="6E565A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65C7DA6"/>
    <w:multiLevelType w:val="multilevel"/>
    <w:tmpl w:val="5C8CF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494C2095"/>
    <w:multiLevelType w:val="hybridMultilevel"/>
    <w:tmpl w:val="45FC36EC"/>
    <w:lvl w:ilvl="0" w:tplc="041F000B">
      <w:start w:val="1"/>
      <w:numFmt w:val="bullet"/>
      <w:lvlText w:val=""/>
      <w:lvlJc w:val="left"/>
      <w:pPr>
        <w:ind w:left="786" w:hanging="360"/>
      </w:pPr>
      <w:rPr>
        <w:rFonts w:ascii="Wingdings" w:hAnsi="Wingding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3" w15:restartNumberingAfterBreak="0">
    <w:nsid w:val="49737867"/>
    <w:multiLevelType w:val="multilevel"/>
    <w:tmpl w:val="DC96F8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0E4EE3"/>
    <w:multiLevelType w:val="multilevel"/>
    <w:tmpl w:val="D7D8105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45" w15:restartNumberingAfterBreak="0">
    <w:nsid w:val="4A932790"/>
    <w:multiLevelType w:val="hybridMultilevel"/>
    <w:tmpl w:val="EA0C5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4CB21ED1"/>
    <w:multiLevelType w:val="multilevel"/>
    <w:tmpl w:val="92A66EB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7" w15:restartNumberingAfterBreak="0">
    <w:nsid w:val="4DCC54C9"/>
    <w:multiLevelType w:val="multilevel"/>
    <w:tmpl w:val="92A66EB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8" w15:restartNumberingAfterBreak="0">
    <w:nsid w:val="4F460527"/>
    <w:multiLevelType w:val="hybridMultilevel"/>
    <w:tmpl w:val="C3E0F91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9" w15:restartNumberingAfterBreak="0">
    <w:nsid w:val="4F8A3962"/>
    <w:multiLevelType w:val="multilevel"/>
    <w:tmpl w:val="92A66EB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50" w15:restartNumberingAfterBreak="0">
    <w:nsid w:val="503E1B29"/>
    <w:multiLevelType w:val="multilevel"/>
    <w:tmpl w:val="73F0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5B45C1"/>
    <w:multiLevelType w:val="multilevel"/>
    <w:tmpl w:val="5C8CF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52E31486"/>
    <w:multiLevelType w:val="multilevel"/>
    <w:tmpl w:val="92A66EB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53" w15:restartNumberingAfterBreak="0">
    <w:nsid w:val="57A93FD6"/>
    <w:multiLevelType w:val="hybridMultilevel"/>
    <w:tmpl w:val="1CF44364"/>
    <w:lvl w:ilvl="0" w:tplc="185E1FF4">
      <w:start w:val="4"/>
      <w:numFmt w:val="bullet"/>
      <w:lvlText w:val="-"/>
      <w:lvlJc w:val="left"/>
      <w:pPr>
        <w:ind w:left="363" w:hanging="360"/>
      </w:pPr>
      <w:rPr>
        <w:rFonts w:ascii="Times New Roman" w:eastAsiaTheme="minorHAnsi" w:hAnsi="Times New Roman" w:cs="Times New Roman" w:hint="default"/>
      </w:rPr>
    </w:lvl>
    <w:lvl w:ilvl="1" w:tplc="041F0003" w:tentative="1">
      <w:start w:val="1"/>
      <w:numFmt w:val="bullet"/>
      <w:lvlText w:val="o"/>
      <w:lvlJc w:val="left"/>
      <w:pPr>
        <w:ind w:left="1083" w:hanging="360"/>
      </w:pPr>
      <w:rPr>
        <w:rFonts w:ascii="Courier New" w:hAnsi="Courier New" w:cs="Courier New" w:hint="default"/>
      </w:rPr>
    </w:lvl>
    <w:lvl w:ilvl="2" w:tplc="041F0005" w:tentative="1">
      <w:start w:val="1"/>
      <w:numFmt w:val="bullet"/>
      <w:lvlText w:val=""/>
      <w:lvlJc w:val="left"/>
      <w:pPr>
        <w:ind w:left="1803" w:hanging="360"/>
      </w:pPr>
      <w:rPr>
        <w:rFonts w:ascii="Wingdings" w:hAnsi="Wingdings" w:hint="default"/>
      </w:rPr>
    </w:lvl>
    <w:lvl w:ilvl="3" w:tplc="041F0001" w:tentative="1">
      <w:start w:val="1"/>
      <w:numFmt w:val="bullet"/>
      <w:lvlText w:val=""/>
      <w:lvlJc w:val="left"/>
      <w:pPr>
        <w:ind w:left="2523" w:hanging="360"/>
      </w:pPr>
      <w:rPr>
        <w:rFonts w:ascii="Symbol" w:hAnsi="Symbol" w:hint="default"/>
      </w:rPr>
    </w:lvl>
    <w:lvl w:ilvl="4" w:tplc="041F0003" w:tentative="1">
      <w:start w:val="1"/>
      <w:numFmt w:val="bullet"/>
      <w:lvlText w:val="o"/>
      <w:lvlJc w:val="left"/>
      <w:pPr>
        <w:ind w:left="3243" w:hanging="360"/>
      </w:pPr>
      <w:rPr>
        <w:rFonts w:ascii="Courier New" w:hAnsi="Courier New" w:cs="Courier New" w:hint="default"/>
      </w:rPr>
    </w:lvl>
    <w:lvl w:ilvl="5" w:tplc="041F0005" w:tentative="1">
      <w:start w:val="1"/>
      <w:numFmt w:val="bullet"/>
      <w:lvlText w:val=""/>
      <w:lvlJc w:val="left"/>
      <w:pPr>
        <w:ind w:left="3963" w:hanging="360"/>
      </w:pPr>
      <w:rPr>
        <w:rFonts w:ascii="Wingdings" w:hAnsi="Wingdings" w:hint="default"/>
      </w:rPr>
    </w:lvl>
    <w:lvl w:ilvl="6" w:tplc="041F0001" w:tentative="1">
      <w:start w:val="1"/>
      <w:numFmt w:val="bullet"/>
      <w:lvlText w:val=""/>
      <w:lvlJc w:val="left"/>
      <w:pPr>
        <w:ind w:left="4683" w:hanging="360"/>
      </w:pPr>
      <w:rPr>
        <w:rFonts w:ascii="Symbol" w:hAnsi="Symbol" w:hint="default"/>
      </w:rPr>
    </w:lvl>
    <w:lvl w:ilvl="7" w:tplc="041F0003" w:tentative="1">
      <w:start w:val="1"/>
      <w:numFmt w:val="bullet"/>
      <w:lvlText w:val="o"/>
      <w:lvlJc w:val="left"/>
      <w:pPr>
        <w:ind w:left="5403" w:hanging="360"/>
      </w:pPr>
      <w:rPr>
        <w:rFonts w:ascii="Courier New" w:hAnsi="Courier New" w:cs="Courier New" w:hint="default"/>
      </w:rPr>
    </w:lvl>
    <w:lvl w:ilvl="8" w:tplc="041F0005" w:tentative="1">
      <w:start w:val="1"/>
      <w:numFmt w:val="bullet"/>
      <w:lvlText w:val=""/>
      <w:lvlJc w:val="left"/>
      <w:pPr>
        <w:ind w:left="6123" w:hanging="360"/>
      </w:pPr>
      <w:rPr>
        <w:rFonts w:ascii="Wingdings" w:hAnsi="Wingdings" w:hint="default"/>
      </w:rPr>
    </w:lvl>
  </w:abstractNum>
  <w:abstractNum w:abstractNumId="54" w15:restartNumberingAfterBreak="0">
    <w:nsid w:val="5AC05091"/>
    <w:multiLevelType w:val="multilevel"/>
    <w:tmpl w:val="45D0CC9A"/>
    <w:lvl w:ilvl="0">
      <w:start w:val="3"/>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5" w15:restartNumberingAfterBreak="0">
    <w:nsid w:val="5B3F56AF"/>
    <w:multiLevelType w:val="hybridMultilevel"/>
    <w:tmpl w:val="F6F6F51E"/>
    <w:lvl w:ilvl="0" w:tplc="CC5A2AD0">
      <w:start w:val="1"/>
      <w:numFmt w:val="lowerLetter"/>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6" w15:restartNumberingAfterBreak="0">
    <w:nsid w:val="5F6319C5"/>
    <w:multiLevelType w:val="hybridMultilevel"/>
    <w:tmpl w:val="C1F0B458"/>
    <w:lvl w:ilvl="0" w:tplc="041F000B">
      <w:start w:val="1"/>
      <w:numFmt w:val="bullet"/>
      <w:lvlText w:val=""/>
      <w:lvlJc w:val="left"/>
      <w:pPr>
        <w:ind w:left="1004" w:hanging="360"/>
      </w:pPr>
      <w:rPr>
        <w:rFonts w:ascii="Wingdings" w:hAnsi="Wingding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57" w15:restartNumberingAfterBreak="0">
    <w:nsid w:val="664942F5"/>
    <w:multiLevelType w:val="hybridMultilevel"/>
    <w:tmpl w:val="D1625B2E"/>
    <w:lvl w:ilvl="0" w:tplc="041F000B">
      <w:start w:val="1"/>
      <w:numFmt w:val="bullet"/>
      <w:lvlText w:val=""/>
      <w:lvlJc w:val="left"/>
      <w:pPr>
        <w:ind w:left="1004" w:hanging="360"/>
      </w:pPr>
      <w:rPr>
        <w:rFonts w:ascii="Wingdings" w:hAnsi="Wingding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58" w15:restartNumberingAfterBreak="0">
    <w:nsid w:val="682C3A99"/>
    <w:multiLevelType w:val="multilevel"/>
    <w:tmpl w:val="AFACF34E"/>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693726D0"/>
    <w:multiLevelType w:val="multilevel"/>
    <w:tmpl w:val="92A66EB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0" w15:restartNumberingAfterBreak="0">
    <w:nsid w:val="6A3A7CA1"/>
    <w:multiLevelType w:val="multilevel"/>
    <w:tmpl w:val="F4980B1A"/>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B415D0E"/>
    <w:multiLevelType w:val="multilevel"/>
    <w:tmpl w:val="92A66EB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2" w15:restartNumberingAfterBreak="0">
    <w:nsid w:val="6B6D7ABB"/>
    <w:multiLevelType w:val="hybridMultilevel"/>
    <w:tmpl w:val="999A483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6CFD0709"/>
    <w:multiLevelType w:val="multilevel"/>
    <w:tmpl w:val="487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19D73BD"/>
    <w:multiLevelType w:val="hybridMultilevel"/>
    <w:tmpl w:val="4068284C"/>
    <w:lvl w:ilvl="0" w:tplc="041F000B">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65" w15:restartNumberingAfterBreak="0">
    <w:nsid w:val="724E7983"/>
    <w:multiLevelType w:val="hybridMultilevel"/>
    <w:tmpl w:val="069626FA"/>
    <w:lvl w:ilvl="0" w:tplc="377AAF1A">
      <w:start w:val="1"/>
      <w:numFmt w:val="lowerLetter"/>
      <w:lvlText w:val="%1."/>
      <w:lvlJc w:val="left"/>
      <w:pPr>
        <w:ind w:left="2220" w:hanging="360"/>
      </w:pPr>
      <w:rPr>
        <w:rFonts w:hint="default"/>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66" w15:restartNumberingAfterBreak="0">
    <w:nsid w:val="72E924F1"/>
    <w:multiLevelType w:val="hybridMultilevel"/>
    <w:tmpl w:val="C5D2B79E"/>
    <w:lvl w:ilvl="0" w:tplc="041F0009">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731C4469"/>
    <w:multiLevelType w:val="multilevel"/>
    <w:tmpl w:val="4C5E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5B47F5"/>
    <w:multiLevelType w:val="hybridMultilevel"/>
    <w:tmpl w:val="4EB00BAA"/>
    <w:lvl w:ilvl="0" w:tplc="04BE64B8">
      <w:start w:val="4"/>
      <w:numFmt w:val="lowerLetter"/>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9" w15:restartNumberingAfterBreak="0">
    <w:nsid w:val="7A0F7303"/>
    <w:multiLevelType w:val="hybridMultilevel"/>
    <w:tmpl w:val="B2980A1E"/>
    <w:lvl w:ilvl="0" w:tplc="041F000B">
      <w:start w:val="1"/>
      <w:numFmt w:val="bullet"/>
      <w:lvlText w:val=""/>
      <w:lvlJc w:val="left"/>
      <w:pPr>
        <w:ind w:left="1860" w:hanging="360"/>
      </w:pPr>
      <w:rPr>
        <w:rFonts w:ascii="Wingdings" w:hAnsi="Wingdings" w:hint="default"/>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70" w15:restartNumberingAfterBreak="0">
    <w:nsid w:val="7A5B5678"/>
    <w:multiLevelType w:val="hybridMultilevel"/>
    <w:tmpl w:val="6024B374"/>
    <w:lvl w:ilvl="0" w:tplc="6D0271E2">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1" w15:restartNumberingAfterBreak="0">
    <w:nsid w:val="7BED0D47"/>
    <w:multiLevelType w:val="multilevel"/>
    <w:tmpl w:val="92A66EB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num w:numId="1" w16cid:durableId="50858402">
    <w:abstractNumId w:val="45"/>
  </w:num>
  <w:num w:numId="2" w16cid:durableId="1091316911">
    <w:abstractNumId w:val="20"/>
  </w:num>
  <w:num w:numId="3" w16cid:durableId="2080323868">
    <w:abstractNumId w:val="47"/>
  </w:num>
  <w:num w:numId="4" w16cid:durableId="1713115703">
    <w:abstractNumId w:val="66"/>
  </w:num>
  <w:num w:numId="5" w16cid:durableId="888539367">
    <w:abstractNumId w:val="19"/>
  </w:num>
  <w:num w:numId="6" w16cid:durableId="1545364665">
    <w:abstractNumId w:val="0"/>
  </w:num>
  <w:num w:numId="7" w16cid:durableId="21832128">
    <w:abstractNumId w:val="25"/>
  </w:num>
  <w:num w:numId="8" w16cid:durableId="962615459">
    <w:abstractNumId w:val="24"/>
  </w:num>
  <w:num w:numId="9" w16cid:durableId="2070493302">
    <w:abstractNumId w:val="48"/>
  </w:num>
  <w:num w:numId="10" w16cid:durableId="934628098">
    <w:abstractNumId w:val="54"/>
  </w:num>
  <w:num w:numId="11" w16cid:durableId="736781284">
    <w:abstractNumId w:val="27"/>
  </w:num>
  <w:num w:numId="12" w16cid:durableId="268397080">
    <w:abstractNumId w:val="40"/>
  </w:num>
  <w:num w:numId="13" w16cid:durableId="1594435225">
    <w:abstractNumId w:val="53"/>
  </w:num>
  <w:num w:numId="14" w16cid:durableId="1311910047">
    <w:abstractNumId w:val="6"/>
  </w:num>
  <w:num w:numId="15" w16cid:durableId="1945575142">
    <w:abstractNumId w:val="62"/>
  </w:num>
  <w:num w:numId="16" w16cid:durableId="1641761109">
    <w:abstractNumId w:val="14"/>
  </w:num>
  <w:num w:numId="17" w16cid:durableId="1475562676">
    <w:abstractNumId w:val="17"/>
  </w:num>
  <w:num w:numId="18" w16cid:durableId="282157874">
    <w:abstractNumId w:val="69"/>
  </w:num>
  <w:num w:numId="19" w16cid:durableId="541328424">
    <w:abstractNumId w:val="51"/>
  </w:num>
  <w:num w:numId="20" w16cid:durableId="1623877015">
    <w:abstractNumId w:val="39"/>
  </w:num>
  <w:num w:numId="21" w16cid:durableId="520363113">
    <w:abstractNumId w:val="34"/>
  </w:num>
  <w:num w:numId="22" w16cid:durableId="1501582702">
    <w:abstractNumId w:val="9"/>
  </w:num>
  <w:num w:numId="23" w16cid:durableId="1341471598">
    <w:abstractNumId w:val="18"/>
  </w:num>
  <w:num w:numId="24" w16cid:durableId="1605767759">
    <w:abstractNumId w:val="13"/>
  </w:num>
  <w:num w:numId="25" w16cid:durableId="987321802">
    <w:abstractNumId w:val="41"/>
  </w:num>
  <w:num w:numId="26" w16cid:durableId="1132675422">
    <w:abstractNumId w:val="64"/>
  </w:num>
  <w:num w:numId="27" w16cid:durableId="475803131">
    <w:abstractNumId w:val="5"/>
  </w:num>
  <w:num w:numId="28" w16cid:durableId="1336422168">
    <w:abstractNumId w:val="65"/>
  </w:num>
  <w:num w:numId="29" w16cid:durableId="772094038">
    <w:abstractNumId w:val="60"/>
  </w:num>
  <w:num w:numId="30" w16cid:durableId="630476337">
    <w:abstractNumId w:val="33"/>
  </w:num>
  <w:num w:numId="31" w16cid:durableId="1725331459">
    <w:abstractNumId w:val="29"/>
  </w:num>
  <w:num w:numId="32" w16cid:durableId="596905977">
    <w:abstractNumId w:val="55"/>
  </w:num>
  <w:num w:numId="33" w16cid:durableId="1047870663">
    <w:abstractNumId w:val="10"/>
  </w:num>
  <w:num w:numId="34" w16cid:durableId="291904526">
    <w:abstractNumId w:val="1"/>
  </w:num>
  <w:num w:numId="35" w16cid:durableId="1511682335">
    <w:abstractNumId w:val="70"/>
  </w:num>
  <w:num w:numId="36" w16cid:durableId="350300730">
    <w:abstractNumId w:val="68"/>
  </w:num>
  <w:num w:numId="37" w16cid:durableId="1444690085">
    <w:abstractNumId w:val="15"/>
  </w:num>
  <w:num w:numId="38" w16cid:durableId="1380087962">
    <w:abstractNumId w:val="32"/>
  </w:num>
  <w:num w:numId="39" w16cid:durableId="1454252177">
    <w:abstractNumId w:val="38"/>
  </w:num>
  <w:num w:numId="40" w16cid:durableId="878279902">
    <w:abstractNumId w:val="12"/>
  </w:num>
  <w:num w:numId="41" w16cid:durableId="1213923539">
    <w:abstractNumId w:val="42"/>
  </w:num>
  <w:num w:numId="42" w16cid:durableId="2015723160">
    <w:abstractNumId w:val="26"/>
  </w:num>
  <w:num w:numId="43" w16cid:durableId="1927810145">
    <w:abstractNumId w:val="36"/>
  </w:num>
  <w:num w:numId="44" w16cid:durableId="1007057249">
    <w:abstractNumId w:val="56"/>
  </w:num>
  <w:num w:numId="45" w16cid:durableId="527068156">
    <w:abstractNumId w:val="57"/>
  </w:num>
  <w:num w:numId="46" w16cid:durableId="2053378473">
    <w:abstractNumId w:val="30"/>
  </w:num>
  <w:num w:numId="47" w16cid:durableId="949359377">
    <w:abstractNumId w:val="59"/>
  </w:num>
  <w:num w:numId="48" w16cid:durableId="735594324">
    <w:abstractNumId w:val="67"/>
  </w:num>
  <w:num w:numId="49" w16cid:durableId="1116485819">
    <w:abstractNumId w:val="11"/>
  </w:num>
  <w:num w:numId="50" w16cid:durableId="80418820">
    <w:abstractNumId w:val="52"/>
  </w:num>
  <w:num w:numId="51" w16cid:durableId="1031955500">
    <w:abstractNumId w:val="21"/>
  </w:num>
  <w:num w:numId="52" w16cid:durableId="478814557">
    <w:abstractNumId w:val="71"/>
  </w:num>
  <w:num w:numId="53" w16cid:durableId="1063454651">
    <w:abstractNumId w:val="37"/>
  </w:num>
  <w:num w:numId="54" w16cid:durableId="42756363">
    <w:abstractNumId w:val="23"/>
  </w:num>
  <w:num w:numId="55" w16cid:durableId="1650744927">
    <w:abstractNumId w:val="22"/>
  </w:num>
  <w:num w:numId="56" w16cid:durableId="619410803">
    <w:abstractNumId w:val="4"/>
  </w:num>
  <w:num w:numId="57" w16cid:durableId="1223253069">
    <w:abstractNumId w:val="7"/>
  </w:num>
  <w:num w:numId="58" w16cid:durableId="1922057422">
    <w:abstractNumId w:val="46"/>
  </w:num>
  <w:num w:numId="59" w16cid:durableId="142237227">
    <w:abstractNumId w:val="35"/>
  </w:num>
  <w:num w:numId="60" w16cid:durableId="895549773">
    <w:abstractNumId w:val="61"/>
  </w:num>
  <w:num w:numId="61" w16cid:durableId="1389571313">
    <w:abstractNumId w:val="3"/>
  </w:num>
  <w:num w:numId="62" w16cid:durableId="1171220252">
    <w:abstractNumId w:val="31"/>
  </w:num>
  <w:num w:numId="63" w16cid:durableId="558520174">
    <w:abstractNumId w:val="49"/>
  </w:num>
  <w:num w:numId="64" w16cid:durableId="768544511">
    <w:abstractNumId w:val="8"/>
  </w:num>
  <w:num w:numId="65" w16cid:durableId="1569530947">
    <w:abstractNumId w:val="44"/>
  </w:num>
  <w:num w:numId="66" w16cid:durableId="247540548">
    <w:abstractNumId w:val="16"/>
  </w:num>
  <w:num w:numId="67" w16cid:durableId="591399314">
    <w:abstractNumId w:val="58"/>
  </w:num>
  <w:num w:numId="68" w16cid:durableId="703409715">
    <w:abstractNumId w:val="2"/>
  </w:num>
  <w:num w:numId="69" w16cid:durableId="1794056339">
    <w:abstractNumId w:val="43"/>
  </w:num>
  <w:num w:numId="70" w16cid:durableId="1669750092">
    <w:abstractNumId w:val="63"/>
  </w:num>
  <w:num w:numId="71" w16cid:durableId="1001079634">
    <w:abstractNumId w:val="28"/>
  </w:num>
  <w:num w:numId="72" w16cid:durableId="2114470869">
    <w:abstractNumId w:val="5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de-DE" w:vendorID="64" w:dllVersion="6" w:nlCheck="1" w:checkStyle="1"/>
  <w:activeWritingStyle w:appName="MSWord" w:lang="en-US" w:vendorID="64" w:dllVersion="6" w:nlCheck="1" w:checkStyle="1"/>
  <w:activeWritingStyle w:appName="MSWord" w:lang="tr-TR"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defaultTabStop w:val="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83"/>
    <w:rsid w:val="00001BB4"/>
    <w:rsid w:val="000020A2"/>
    <w:rsid w:val="000033EE"/>
    <w:rsid w:val="0000382F"/>
    <w:rsid w:val="0000413F"/>
    <w:rsid w:val="000104F2"/>
    <w:rsid w:val="00010B7B"/>
    <w:rsid w:val="000117B0"/>
    <w:rsid w:val="00011AE1"/>
    <w:rsid w:val="00013361"/>
    <w:rsid w:val="00014D12"/>
    <w:rsid w:val="00015348"/>
    <w:rsid w:val="00016851"/>
    <w:rsid w:val="00017D6B"/>
    <w:rsid w:val="00020865"/>
    <w:rsid w:val="00024D7F"/>
    <w:rsid w:val="00027CA8"/>
    <w:rsid w:val="00031076"/>
    <w:rsid w:val="0003158D"/>
    <w:rsid w:val="00031F58"/>
    <w:rsid w:val="00033214"/>
    <w:rsid w:val="00033CC8"/>
    <w:rsid w:val="00034E54"/>
    <w:rsid w:val="000364F9"/>
    <w:rsid w:val="00037B94"/>
    <w:rsid w:val="00041C64"/>
    <w:rsid w:val="00043130"/>
    <w:rsid w:val="000457B3"/>
    <w:rsid w:val="00050088"/>
    <w:rsid w:val="00050155"/>
    <w:rsid w:val="00050917"/>
    <w:rsid w:val="00050BF7"/>
    <w:rsid w:val="00051EE8"/>
    <w:rsid w:val="000538A5"/>
    <w:rsid w:val="00053F15"/>
    <w:rsid w:val="000577D0"/>
    <w:rsid w:val="00060D3A"/>
    <w:rsid w:val="00062C12"/>
    <w:rsid w:val="0006386B"/>
    <w:rsid w:val="00063B9F"/>
    <w:rsid w:val="00064EA3"/>
    <w:rsid w:val="00065BDB"/>
    <w:rsid w:val="000705E4"/>
    <w:rsid w:val="00072748"/>
    <w:rsid w:val="00074B73"/>
    <w:rsid w:val="000766A5"/>
    <w:rsid w:val="00076760"/>
    <w:rsid w:val="0007694E"/>
    <w:rsid w:val="00077FB8"/>
    <w:rsid w:val="00080943"/>
    <w:rsid w:val="00080A18"/>
    <w:rsid w:val="00084098"/>
    <w:rsid w:val="00084566"/>
    <w:rsid w:val="00084F27"/>
    <w:rsid w:val="0008538D"/>
    <w:rsid w:val="000856C4"/>
    <w:rsid w:val="00085A90"/>
    <w:rsid w:val="00091F2D"/>
    <w:rsid w:val="0009454C"/>
    <w:rsid w:val="00094982"/>
    <w:rsid w:val="000A0063"/>
    <w:rsid w:val="000A0833"/>
    <w:rsid w:val="000A2C7E"/>
    <w:rsid w:val="000A38FD"/>
    <w:rsid w:val="000A4F46"/>
    <w:rsid w:val="000A549F"/>
    <w:rsid w:val="000A6881"/>
    <w:rsid w:val="000A7EEF"/>
    <w:rsid w:val="000B0816"/>
    <w:rsid w:val="000B278A"/>
    <w:rsid w:val="000B2BD4"/>
    <w:rsid w:val="000B3FE0"/>
    <w:rsid w:val="000B7118"/>
    <w:rsid w:val="000C10CE"/>
    <w:rsid w:val="000C1805"/>
    <w:rsid w:val="000C292F"/>
    <w:rsid w:val="000C2B5C"/>
    <w:rsid w:val="000C2EE5"/>
    <w:rsid w:val="000C4833"/>
    <w:rsid w:val="000C5F34"/>
    <w:rsid w:val="000D0E56"/>
    <w:rsid w:val="000D0FB5"/>
    <w:rsid w:val="000D35EC"/>
    <w:rsid w:val="000D3B5F"/>
    <w:rsid w:val="000D47AB"/>
    <w:rsid w:val="000E0BFB"/>
    <w:rsid w:val="000E1A1E"/>
    <w:rsid w:val="000E5E89"/>
    <w:rsid w:val="000E7DF9"/>
    <w:rsid w:val="000F12FF"/>
    <w:rsid w:val="000F2092"/>
    <w:rsid w:val="000F2C17"/>
    <w:rsid w:val="000F4684"/>
    <w:rsid w:val="000F62D9"/>
    <w:rsid w:val="000F6A2B"/>
    <w:rsid w:val="000F6CF9"/>
    <w:rsid w:val="000F700F"/>
    <w:rsid w:val="000F72E3"/>
    <w:rsid w:val="000F7D38"/>
    <w:rsid w:val="00101EC3"/>
    <w:rsid w:val="00102303"/>
    <w:rsid w:val="00102BD6"/>
    <w:rsid w:val="00103414"/>
    <w:rsid w:val="00103CAE"/>
    <w:rsid w:val="0011074A"/>
    <w:rsid w:val="00111108"/>
    <w:rsid w:val="00115F45"/>
    <w:rsid w:val="00116773"/>
    <w:rsid w:val="0011683D"/>
    <w:rsid w:val="00117F42"/>
    <w:rsid w:val="001243A0"/>
    <w:rsid w:val="00124EA7"/>
    <w:rsid w:val="00127085"/>
    <w:rsid w:val="001324BE"/>
    <w:rsid w:val="001331FD"/>
    <w:rsid w:val="00135E52"/>
    <w:rsid w:val="00140781"/>
    <w:rsid w:val="00140BBD"/>
    <w:rsid w:val="001522DB"/>
    <w:rsid w:val="00154305"/>
    <w:rsid w:val="00156218"/>
    <w:rsid w:val="00156758"/>
    <w:rsid w:val="00164337"/>
    <w:rsid w:val="001644F4"/>
    <w:rsid w:val="00164978"/>
    <w:rsid w:val="00165B84"/>
    <w:rsid w:val="001703AD"/>
    <w:rsid w:val="00173BDE"/>
    <w:rsid w:val="001747F4"/>
    <w:rsid w:val="00174B46"/>
    <w:rsid w:val="00174F44"/>
    <w:rsid w:val="00176550"/>
    <w:rsid w:val="00181171"/>
    <w:rsid w:val="0018627D"/>
    <w:rsid w:val="00186471"/>
    <w:rsid w:val="00186BC1"/>
    <w:rsid w:val="00187167"/>
    <w:rsid w:val="00190659"/>
    <w:rsid w:val="0019193E"/>
    <w:rsid w:val="0019201D"/>
    <w:rsid w:val="00196EFB"/>
    <w:rsid w:val="001A2D95"/>
    <w:rsid w:val="001A332F"/>
    <w:rsid w:val="001A3C39"/>
    <w:rsid w:val="001A5033"/>
    <w:rsid w:val="001A5DB1"/>
    <w:rsid w:val="001A679C"/>
    <w:rsid w:val="001A74BF"/>
    <w:rsid w:val="001A7F7E"/>
    <w:rsid w:val="001B0E3A"/>
    <w:rsid w:val="001B47B8"/>
    <w:rsid w:val="001B4958"/>
    <w:rsid w:val="001B5D47"/>
    <w:rsid w:val="001B5F0E"/>
    <w:rsid w:val="001B7F72"/>
    <w:rsid w:val="001C1FF1"/>
    <w:rsid w:val="001C43CB"/>
    <w:rsid w:val="001C6B78"/>
    <w:rsid w:val="001C6D17"/>
    <w:rsid w:val="001C76AC"/>
    <w:rsid w:val="001C7DB8"/>
    <w:rsid w:val="001C7EE5"/>
    <w:rsid w:val="001C7FB2"/>
    <w:rsid w:val="001D01D9"/>
    <w:rsid w:val="001D1CD1"/>
    <w:rsid w:val="001D3916"/>
    <w:rsid w:val="001D511C"/>
    <w:rsid w:val="001D6925"/>
    <w:rsid w:val="001E29CE"/>
    <w:rsid w:val="001E3B91"/>
    <w:rsid w:val="001E3DDC"/>
    <w:rsid w:val="001E4806"/>
    <w:rsid w:val="001E55D1"/>
    <w:rsid w:val="001E7090"/>
    <w:rsid w:val="001E7B4E"/>
    <w:rsid w:val="001F0B9C"/>
    <w:rsid w:val="001F0C26"/>
    <w:rsid w:val="001F0EAE"/>
    <w:rsid w:val="001F5020"/>
    <w:rsid w:val="001F5D8C"/>
    <w:rsid w:val="001F61FF"/>
    <w:rsid w:val="00201F69"/>
    <w:rsid w:val="0020270E"/>
    <w:rsid w:val="00203E36"/>
    <w:rsid w:val="00206CB3"/>
    <w:rsid w:val="00207AFD"/>
    <w:rsid w:val="0021036C"/>
    <w:rsid w:val="00215457"/>
    <w:rsid w:val="002165C6"/>
    <w:rsid w:val="00222852"/>
    <w:rsid w:val="0022551B"/>
    <w:rsid w:val="00226E74"/>
    <w:rsid w:val="00230AB2"/>
    <w:rsid w:val="0023164D"/>
    <w:rsid w:val="002317F5"/>
    <w:rsid w:val="00236083"/>
    <w:rsid w:val="00236EFE"/>
    <w:rsid w:val="002400C2"/>
    <w:rsid w:val="00243C0A"/>
    <w:rsid w:val="00245047"/>
    <w:rsid w:val="00245A91"/>
    <w:rsid w:val="0025234B"/>
    <w:rsid w:val="00252F49"/>
    <w:rsid w:val="0025388B"/>
    <w:rsid w:val="002553B8"/>
    <w:rsid w:val="0025590E"/>
    <w:rsid w:val="002567A3"/>
    <w:rsid w:val="0026128D"/>
    <w:rsid w:val="002618C7"/>
    <w:rsid w:val="00261DC4"/>
    <w:rsid w:val="0026338B"/>
    <w:rsid w:val="00263768"/>
    <w:rsid w:val="00267CC5"/>
    <w:rsid w:val="002719DA"/>
    <w:rsid w:val="0027784D"/>
    <w:rsid w:val="00277CF7"/>
    <w:rsid w:val="00280977"/>
    <w:rsid w:val="00280AA5"/>
    <w:rsid w:val="002844A0"/>
    <w:rsid w:val="00285368"/>
    <w:rsid w:val="002853B4"/>
    <w:rsid w:val="0028729B"/>
    <w:rsid w:val="0028744D"/>
    <w:rsid w:val="002935C5"/>
    <w:rsid w:val="00293BFE"/>
    <w:rsid w:val="00293DE7"/>
    <w:rsid w:val="00294A55"/>
    <w:rsid w:val="00294DD0"/>
    <w:rsid w:val="00294E61"/>
    <w:rsid w:val="00295D4D"/>
    <w:rsid w:val="00296DE9"/>
    <w:rsid w:val="00297D88"/>
    <w:rsid w:val="002A06CC"/>
    <w:rsid w:val="002A0B0E"/>
    <w:rsid w:val="002A108A"/>
    <w:rsid w:val="002A18B0"/>
    <w:rsid w:val="002A21E8"/>
    <w:rsid w:val="002A2319"/>
    <w:rsid w:val="002A23AE"/>
    <w:rsid w:val="002A253A"/>
    <w:rsid w:val="002A2BC0"/>
    <w:rsid w:val="002A47CA"/>
    <w:rsid w:val="002A4958"/>
    <w:rsid w:val="002A7494"/>
    <w:rsid w:val="002A78D2"/>
    <w:rsid w:val="002B24A7"/>
    <w:rsid w:val="002B283B"/>
    <w:rsid w:val="002B3BE2"/>
    <w:rsid w:val="002B43C6"/>
    <w:rsid w:val="002B54F6"/>
    <w:rsid w:val="002B577B"/>
    <w:rsid w:val="002B616C"/>
    <w:rsid w:val="002B6AD1"/>
    <w:rsid w:val="002B6B96"/>
    <w:rsid w:val="002C40A4"/>
    <w:rsid w:val="002C7293"/>
    <w:rsid w:val="002D687A"/>
    <w:rsid w:val="002D744A"/>
    <w:rsid w:val="002E0782"/>
    <w:rsid w:val="002E1C7A"/>
    <w:rsid w:val="002F00CE"/>
    <w:rsid w:val="002F0E3C"/>
    <w:rsid w:val="002F0E72"/>
    <w:rsid w:val="002F1618"/>
    <w:rsid w:val="002F2B62"/>
    <w:rsid w:val="002F36CB"/>
    <w:rsid w:val="002F5685"/>
    <w:rsid w:val="002F57E3"/>
    <w:rsid w:val="002F6276"/>
    <w:rsid w:val="00300E34"/>
    <w:rsid w:val="00301B53"/>
    <w:rsid w:val="00303775"/>
    <w:rsid w:val="00303C5A"/>
    <w:rsid w:val="00306861"/>
    <w:rsid w:val="003070D1"/>
    <w:rsid w:val="00310808"/>
    <w:rsid w:val="003141EF"/>
    <w:rsid w:val="00314DD5"/>
    <w:rsid w:val="003167DA"/>
    <w:rsid w:val="0032168E"/>
    <w:rsid w:val="00321EB6"/>
    <w:rsid w:val="0032244B"/>
    <w:rsid w:val="00325387"/>
    <w:rsid w:val="0032584C"/>
    <w:rsid w:val="00330227"/>
    <w:rsid w:val="00332290"/>
    <w:rsid w:val="00332B0B"/>
    <w:rsid w:val="00332B2A"/>
    <w:rsid w:val="00334B87"/>
    <w:rsid w:val="00341ADD"/>
    <w:rsid w:val="0034444D"/>
    <w:rsid w:val="003466F9"/>
    <w:rsid w:val="003477A7"/>
    <w:rsid w:val="00350EF0"/>
    <w:rsid w:val="00351EDA"/>
    <w:rsid w:val="0035422C"/>
    <w:rsid w:val="00355E7F"/>
    <w:rsid w:val="00363394"/>
    <w:rsid w:val="003636C4"/>
    <w:rsid w:val="00365A94"/>
    <w:rsid w:val="00366AE1"/>
    <w:rsid w:val="00373A06"/>
    <w:rsid w:val="00375A29"/>
    <w:rsid w:val="0038052A"/>
    <w:rsid w:val="00380BB9"/>
    <w:rsid w:val="003818B0"/>
    <w:rsid w:val="003828EB"/>
    <w:rsid w:val="00383C7D"/>
    <w:rsid w:val="0038539E"/>
    <w:rsid w:val="003856D0"/>
    <w:rsid w:val="00395293"/>
    <w:rsid w:val="00395EA4"/>
    <w:rsid w:val="003A2C1A"/>
    <w:rsid w:val="003A3EE1"/>
    <w:rsid w:val="003A4AA0"/>
    <w:rsid w:val="003B11DE"/>
    <w:rsid w:val="003B21A3"/>
    <w:rsid w:val="003B2730"/>
    <w:rsid w:val="003B2A52"/>
    <w:rsid w:val="003B7F8A"/>
    <w:rsid w:val="003C057B"/>
    <w:rsid w:val="003C08B8"/>
    <w:rsid w:val="003C0987"/>
    <w:rsid w:val="003C3A48"/>
    <w:rsid w:val="003C4256"/>
    <w:rsid w:val="003C4A05"/>
    <w:rsid w:val="003C4A10"/>
    <w:rsid w:val="003C6CC2"/>
    <w:rsid w:val="003C6CEF"/>
    <w:rsid w:val="003D1BC7"/>
    <w:rsid w:val="003D3AF4"/>
    <w:rsid w:val="003D49DD"/>
    <w:rsid w:val="003D6F51"/>
    <w:rsid w:val="003E2851"/>
    <w:rsid w:val="003E2F1C"/>
    <w:rsid w:val="003E343C"/>
    <w:rsid w:val="003E5961"/>
    <w:rsid w:val="003F1ACA"/>
    <w:rsid w:val="003F1FA0"/>
    <w:rsid w:val="003F2501"/>
    <w:rsid w:val="003F2DA9"/>
    <w:rsid w:val="003F4305"/>
    <w:rsid w:val="003F6CAC"/>
    <w:rsid w:val="003F708D"/>
    <w:rsid w:val="00400F6E"/>
    <w:rsid w:val="00401AD5"/>
    <w:rsid w:val="004023DD"/>
    <w:rsid w:val="00403F2C"/>
    <w:rsid w:val="0040507A"/>
    <w:rsid w:val="00406A7D"/>
    <w:rsid w:val="0041161F"/>
    <w:rsid w:val="00416281"/>
    <w:rsid w:val="00416D38"/>
    <w:rsid w:val="00420538"/>
    <w:rsid w:val="0042122B"/>
    <w:rsid w:val="00421380"/>
    <w:rsid w:val="004231A2"/>
    <w:rsid w:val="004232D3"/>
    <w:rsid w:val="004234D1"/>
    <w:rsid w:val="00424071"/>
    <w:rsid w:val="00426534"/>
    <w:rsid w:val="00430F63"/>
    <w:rsid w:val="0043150D"/>
    <w:rsid w:val="0043229C"/>
    <w:rsid w:val="0043330F"/>
    <w:rsid w:val="00434978"/>
    <w:rsid w:val="00434AA2"/>
    <w:rsid w:val="004372AB"/>
    <w:rsid w:val="0044064C"/>
    <w:rsid w:val="00442521"/>
    <w:rsid w:val="004457DA"/>
    <w:rsid w:val="0044601E"/>
    <w:rsid w:val="00451642"/>
    <w:rsid w:val="004520AB"/>
    <w:rsid w:val="00452B88"/>
    <w:rsid w:val="004530D5"/>
    <w:rsid w:val="0045439A"/>
    <w:rsid w:val="0045519E"/>
    <w:rsid w:val="0045619D"/>
    <w:rsid w:val="0046009E"/>
    <w:rsid w:val="004608D0"/>
    <w:rsid w:val="00461924"/>
    <w:rsid w:val="00462016"/>
    <w:rsid w:val="004705AF"/>
    <w:rsid w:val="004732A5"/>
    <w:rsid w:val="00474867"/>
    <w:rsid w:val="00474B41"/>
    <w:rsid w:val="0047510D"/>
    <w:rsid w:val="00476EFB"/>
    <w:rsid w:val="00482300"/>
    <w:rsid w:val="00483CCF"/>
    <w:rsid w:val="004845D6"/>
    <w:rsid w:val="00485B21"/>
    <w:rsid w:val="00495399"/>
    <w:rsid w:val="004976CB"/>
    <w:rsid w:val="004A241A"/>
    <w:rsid w:val="004A6CED"/>
    <w:rsid w:val="004A772D"/>
    <w:rsid w:val="004A7AA0"/>
    <w:rsid w:val="004B0838"/>
    <w:rsid w:val="004B09A6"/>
    <w:rsid w:val="004B0B64"/>
    <w:rsid w:val="004B3802"/>
    <w:rsid w:val="004B51C8"/>
    <w:rsid w:val="004B582F"/>
    <w:rsid w:val="004B76FF"/>
    <w:rsid w:val="004C0AA6"/>
    <w:rsid w:val="004C0C27"/>
    <w:rsid w:val="004C2C31"/>
    <w:rsid w:val="004C5094"/>
    <w:rsid w:val="004C5BE9"/>
    <w:rsid w:val="004C7B0E"/>
    <w:rsid w:val="004D42F4"/>
    <w:rsid w:val="004D6CEE"/>
    <w:rsid w:val="004D781E"/>
    <w:rsid w:val="004D7C0B"/>
    <w:rsid w:val="004E0367"/>
    <w:rsid w:val="004E1FAD"/>
    <w:rsid w:val="004E2897"/>
    <w:rsid w:val="004E57E6"/>
    <w:rsid w:val="004E60E0"/>
    <w:rsid w:val="004F0642"/>
    <w:rsid w:val="004F1A0D"/>
    <w:rsid w:val="004F2C59"/>
    <w:rsid w:val="00500C64"/>
    <w:rsid w:val="00500C9B"/>
    <w:rsid w:val="005012CD"/>
    <w:rsid w:val="00502225"/>
    <w:rsid w:val="00502A15"/>
    <w:rsid w:val="00504A3F"/>
    <w:rsid w:val="00504E20"/>
    <w:rsid w:val="00505281"/>
    <w:rsid w:val="0050717E"/>
    <w:rsid w:val="00511486"/>
    <w:rsid w:val="00511998"/>
    <w:rsid w:val="00514383"/>
    <w:rsid w:val="005168E7"/>
    <w:rsid w:val="00516B77"/>
    <w:rsid w:val="00516EFB"/>
    <w:rsid w:val="00520B47"/>
    <w:rsid w:val="00521879"/>
    <w:rsid w:val="00521C69"/>
    <w:rsid w:val="00522051"/>
    <w:rsid w:val="00526674"/>
    <w:rsid w:val="00527980"/>
    <w:rsid w:val="00527FA1"/>
    <w:rsid w:val="00530DFB"/>
    <w:rsid w:val="00530E19"/>
    <w:rsid w:val="00531372"/>
    <w:rsid w:val="00533A0B"/>
    <w:rsid w:val="0053441B"/>
    <w:rsid w:val="00536FDD"/>
    <w:rsid w:val="0054027B"/>
    <w:rsid w:val="00540C79"/>
    <w:rsid w:val="005462F4"/>
    <w:rsid w:val="00547257"/>
    <w:rsid w:val="005504A6"/>
    <w:rsid w:val="005521E6"/>
    <w:rsid w:val="00552410"/>
    <w:rsid w:val="00553391"/>
    <w:rsid w:val="005546A6"/>
    <w:rsid w:val="005547ED"/>
    <w:rsid w:val="00555A5B"/>
    <w:rsid w:val="005629D2"/>
    <w:rsid w:val="00562F11"/>
    <w:rsid w:val="005652EF"/>
    <w:rsid w:val="00565777"/>
    <w:rsid w:val="00567D3A"/>
    <w:rsid w:val="00571C1B"/>
    <w:rsid w:val="00574B4E"/>
    <w:rsid w:val="00574B7A"/>
    <w:rsid w:val="005753E5"/>
    <w:rsid w:val="00576012"/>
    <w:rsid w:val="0058175D"/>
    <w:rsid w:val="00582331"/>
    <w:rsid w:val="00582509"/>
    <w:rsid w:val="0058265E"/>
    <w:rsid w:val="005828E9"/>
    <w:rsid w:val="00583008"/>
    <w:rsid w:val="00591BE5"/>
    <w:rsid w:val="00596393"/>
    <w:rsid w:val="005A1587"/>
    <w:rsid w:val="005A36A8"/>
    <w:rsid w:val="005A4650"/>
    <w:rsid w:val="005A5A96"/>
    <w:rsid w:val="005A6457"/>
    <w:rsid w:val="005A7C54"/>
    <w:rsid w:val="005B0082"/>
    <w:rsid w:val="005B1987"/>
    <w:rsid w:val="005B3E47"/>
    <w:rsid w:val="005B3E68"/>
    <w:rsid w:val="005B54CE"/>
    <w:rsid w:val="005B554C"/>
    <w:rsid w:val="005C1376"/>
    <w:rsid w:val="005C266B"/>
    <w:rsid w:val="005C3640"/>
    <w:rsid w:val="005D1227"/>
    <w:rsid w:val="005D245F"/>
    <w:rsid w:val="005D54F7"/>
    <w:rsid w:val="005D59DD"/>
    <w:rsid w:val="005D65F7"/>
    <w:rsid w:val="005E0641"/>
    <w:rsid w:val="005E1048"/>
    <w:rsid w:val="005E33CA"/>
    <w:rsid w:val="005E5D48"/>
    <w:rsid w:val="005E67BE"/>
    <w:rsid w:val="005F1BE9"/>
    <w:rsid w:val="005F340C"/>
    <w:rsid w:val="005F3D77"/>
    <w:rsid w:val="005F3FC8"/>
    <w:rsid w:val="005F496B"/>
    <w:rsid w:val="005F55C8"/>
    <w:rsid w:val="00601B2E"/>
    <w:rsid w:val="006028BC"/>
    <w:rsid w:val="00604007"/>
    <w:rsid w:val="00605C6A"/>
    <w:rsid w:val="00605ECB"/>
    <w:rsid w:val="00606AB0"/>
    <w:rsid w:val="00607590"/>
    <w:rsid w:val="006108D5"/>
    <w:rsid w:val="0061151A"/>
    <w:rsid w:val="006119EF"/>
    <w:rsid w:val="00612BD9"/>
    <w:rsid w:val="00614798"/>
    <w:rsid w:val="00615B42"/>
    <w:rsid w:val="00616E47"/>
    <w:rsid w:val="00623268"/>
    <w:rsid w:val="0062327A"/>
    <w:rsid w:val="00637F7A"/>
    <w:rsid w:val="00640F32"/>
    <w:rsid w:val="00646866"/>
    <w:rsid w:val="00646A71"/>
    <w:rsid w:val="006473CF"/>
    <w:rsid w:val="0064748C"/>
    <w:rsid w:val="0065198C"/>
    <w:rsid w:val="00653777"/>
    <w:rsid w:val="00653EA3"/>
    <w:rsid w:val="00655590"/>
    <w:rsid w:val="006573B7"/>
    <w:rsid w:val="00660199"/>
    <w:rsid w:val="00661522"/>
    <w:rsid w:val="00661B37"/>
    <w:rsid w:val="00661F83"/>
    <w:rsid w:val="006634F7"/>
    <w:rsid w:val="00663AB8"/>
    <w:rsid w:val="0066446E"/>
    <w:rsid w:val="0066642F"/>
    <w:rsid w:val="00667447"/>
    <w:rsid w:val="0067010E"/>
    <w:rsid w:val="00674FA8"/>
    <w:rsid w:val="00676921"/>
    <w:rsid w:val="00677830"/>
    <w:rsid w:val="00681DB9"/>
    <w:rsid w:val="00682B1C"/>
    <w:rsid w:val="00683B64"/>
    <w:rsid w:val="00686AF3"/>
    <w:rsid w:val="00686F0C"/>
    <w:rsid w:val="0069034F"/>
    <w:rsid w:val="00690F1A"/>
    <w:rsid w:val="006926D7"/>
    <w:rsid w:val="00692EAD"/>
    <w:rsid w:val="00696858"/>
    <w:rsid w:val="006A41C6"/>
    <w:rsid w:val="006A4EA6"/>
    <w:rsid w:val="006A5851"/>
    <w:rsid w:val="006A7FA7"/>
    <w:rsid w:val="006B6D86"/>
    <w:rsid w:val="006C1D7F"/>
    <w:rsid w:val="006C271A"/>
    <w:rsid w:val="006C2D88"/>
    <w:rsid w:val="006C369C"/>
    <w:rsid w:val="006C56AF"/>
    <w:rsid w:val="006C60E2"/>
    <w:rsid w:val="006D062F"/>
    <w:rsid w:val="006D4CA0"/>
    <w:rsid w:val="006D567B"/>
    <w:rsid w:val="006D5F41"/>
    <w:rsid w:val="006D7A9E"/>
    <w:rsid w:val="006E0A27"/>
    <w:rsid w:val="006E2147"/>
    <w:rsid w:val="006E39E1"/>
    <w:rsid w:val="006E4C2F"/>
    <w:rsid w:val="006E536D"/>
    <w:rsid w:val="006F089B"/>
    <w:rsid w:val="006F0BFC"/>
    <w:rsid w:val="006F19A8"/>
    <w:rsid w:val="006F1F13"/>
    <w:rsid w:val="006F358B"/>
    <w:rsid w:val="006F4386"/>
    <w:rsid w:val="006F465C"/>
    <w:rsid w:val="006F4E67"/>
    <w:rsid w:val="007008A0"/>
    <w:rsid w:val="00701CAE"/>
    <w:rsid w:val="00702A4F"/>
    <w:rsid w:val="00702ED3"/>
    <w:rsid w:val="007046ED"/>
    <w:rsid w:val="00704EF7"/>
    <w:rsid w:val="00713315"/>
    <w:rsid w:val="00713385"/>
    <w:rsid w:val="00713420"/>
    <w:rsid w:val="00715884"/>
    <w:rsid w:val="00715DA9"/>
    <w:rsid w:val="0071668E"/>
    <w:rsid w:val="00716CD0"/>
    <w:rsid w:val="00721059"/>
    <w:rsid w:val="007230CC"/>
    <w:rsid w:val="0072344A"/>
    <w:rsid w:val="00723B88"/>
    <w:rsid w:val="0073037D"/>
    <w:rsid w:val="00731681"/>
    <w:rsid w:val="00734C54"/>
    <w:rsid w:val="00737465"/>
    <w:rsid w:val="00740B7B"/>
    <w:rsid w:val="007413CC"/>
    <w:rsid w:val="007415C3"/>
    <w:rsid w:val="00741B4D"/>
    <w:rsid w:val="0074336B"/>
    <w:rsid w:val="00743A68"/>
    <w:rsid w:val="00743CCF"/>
    <w:rsid w:val="00743D55"/>
    <w:rsid w:val="00747119"/>
    <w:rsid w:val="00747270"/>
    <w:rsid w:val="00750159"/>
    <w:rsid w:val="00750B4A"/>
    <w:rsid w:val="00755720"/>
    <w:rsid w:val="00755AED"/>
    <w:rsid w:val="00760B5F"/>
    <w:rsid w:val="00762BA5"/>
    <w:rsid w:val="007637E3"/>
    <w:rsid w:val="00763A6D"/>
    <w:rsid w:val="00764F7B"/>
    <w:rsid w:val="00765E94"/>
    <w:rsid w:val="00766B2D"/>
    <w:rsid w:val="00767339"/>
    <w:rsid w:val="00770204"/>
    <w:rsid w:val="00770319"/>
    <w:rsid w:val="00770AF1"/>
    <w:rsid w:val="00772152"/>
    <w:rsid w:val="00773172"/>
    <w:rsid w:val="007838A0"/>
    <w:rsid w:val="00783E83"/>
    <w:rsid w:val="00784F13"/>
    <w:rsid w:val="0079269D"/>
    <w:rsid w:val="00793A48"/>
    <w:rsid w:val="007948F7"/>
    <w:rsid w:val="00794B7A"/>
    <w:rsid w:val="0079731D"/>
    <w:rsid w:val="007A0719"/>
    <w:rsid w:val="007A1A16"/>
    <w:rsid w:val="007A2A2F"/>
    <w:rsid w:val="007A3047"/>
    <w:rsid w:val="007A754F"/>
    <w:rsid w:val="007B20A4"/>
    <w:rsid w:val="007B3627"/>
    <w:rsid w:val="007B41BB"/>
    <w:rsid w:val="007B468F"/>
    <w:rsid w:val="007B4840"/>
    <w:rsid w:val="007B48DA"/>
    <w:rsid w:val="007B7813"/>
    <w:rsid w:val="007B7E61"/>
    <w:rsid w:val="007C31CB"/>
    <w:rsid w:val="007C31DD"/>
    <w:rsid w:val="007C444D"/>
    <w:rsid w:val="007C4552"/>
    <w:rsid w:val="007C5247"/>
    <w:rsid w:val="007C5BB4"/>
    <w:rsid w:val="007C60AC"/>
    <w:rsid w:val="007D055E"/>
    <w:rsid w:val="007D08A5"/>
    <w:rsid w:val="007D4542"/>
    <w:rsid w:val="007D458B"/>
    <w:rsid w:val="007D6EC7"/>
    <w:rsid w:val="007D71DB"/>
    <w:rsid w:val="007D789B"/>
    <w:rsid w:val="007E02AA"/>
    <w:rsid w:val="007E142B"/>
    <w:rsid w:val="007E19EA"/>
    <w:rsid w:val="007E529D"/>
    <w:rsid w:val="007E5EEF"/>
    <w:rsid w:val="007F4495"/>
    <w:rsid w:val="007F49A2"/>
    <w:rsid w:val="007F6332"/>
    <w:rsid w:val="007F6BD5"/>
    <w:rsid w:val="00800127"/>
    <w:rsid w:val="008001BA"/>
    <w:rsid w:val="00801D18"/>
    <w:rsid w:val="00801F7F"/>
    <w:rsid w:val="008029A9"/>
    <w:rsid w:val="0080632C"/>
    <w:rsid w:val="00806A3F"/>
    <w:rsid w:val="00807557"/>
    <w:rsid w:val="008079C9"/>
    <w:rsid w:val="00810A08"/>
    <w:rsid w:val="008111B3"/>
    <w:rsid w:val="00815A55"/>
    <w:rsid w:val="0082069B"/>
    <w:rsid w:val="00820FA4"/>
    <w:rsid w:val="008213EC"/>
    <w:rsid w:val="00824D93"/>
    <w:rsid w:val="00826E0A"/>
    <w:rsid w:val="00831F84"/>
    <w:rsid w:val="00832B40"/>
    <w:rsid w:val="0083381F"/>
    <w:rsid w:val="00836E48"/>
    <w:rsid w:val="00837291"/>
    <w:rsid w:val="00837633"/>
    <w:rsid w:val="00841F27"/>
    <w:rsid w:val="008424A9"/>
    <w:rsid w:val="008424E3"/>
    <w:rsid w:val="00847387"/>
    <w:rsid w:val="00847AE2"/>
    <w:rsid w:val="008537DD"/>
    <w:rsid w:val="00854FCE"/>
    <w:rsid w:val="0085723F"/>
    <w:rsid w:val="00862267"/>
    <w:rsid w:val="00863971"/>
    <w:rsid w:val="00863B12"/>
    <w:rsid w:val="00866EAB"/>
    <w:rsid w:val="008671EE"/>
    <w:rsid w:val="00871AD8"/>
    <w:rsid w:val="00873B21"/>
    <w:rsid w:val="00873F50"/>
    <w:rsid w:val="00875205"/>
    <w:rsid w:val="00876D24"/>
    <w:rsid w:val="00884566"/>
    <w:rsid w:val="008847F5"/>
    <w:rsid w:val="0088556F"/>
    <w:rsid w:val="00890697"/>
    <w:rsid w:val="008917EA"/>
    <w:rsid w:val="00894B13"/>
    <w:rsid w:val="00895D6A"/>
    <w:rsid w:val="00896D68"/>
    <w:rsid w:val="0089776E"/>
    <w:rsid w:val="008A1238"/>
    <w:rsid w:val="008A14C7"/>
    <w:rsid w:val="008A2E28"/>
    <w:rsid w:val="008A34CE"/>
    <w:rsid w:val="008A55A6"/>
    <w:rsid w:val="008A60AC"/>
    <w:rsid w:val="008A6105"/>
    <w:rsid w:val="008A6508"/>
    <w:rsid w:val="008A6DFB"/>
    <w:rsid w:val="008A74AF"/>
    <w:rsid w:val="008A7F47"/>
    <w:rsid w:val="008B0634"/>
    <w:rsid w:val="008B0B3B"/>
    <w:rsid w:val="008B0D6D"/>
    <w:rsid w:val="008B59CF"/>
    <w:rsid w:val="008B6B04"/>
    <w:rsid w:val="008C0A4E"/>
    <w:rsid w:val="008C14AC"/>
    <w:rsid w:val="008C31D1"/>
    <w:rsid w:val="008C6BB4"/>
    <w:rsid w:val="008D1F8A"/>
    <w:rsid w:val="008D3EE0"/>
    <w:rsid w:val="008E037C"/>
    <w:rsid w:val="008E0515"/>
    <w:rsid w:val="008E2A50"/>
    <w:rsid w:val="008E5D9B"/>
    <w:rsid w:val="008F6B46"/>
    <w:rsid w:val="008F6F36"/>
    <w:rsid w:val="008F73B8"/>
    <w:rsid w:val="00902860"/>
    <w:rsid w:val="009043C5"/>
    <w:rsid w:val="009048F1"/>
    <w:rsid w:val="009069AA"/>
    <w:rsid w:val="0090760D"/>
    <w:rsid w:val="00907DB5"/>
    <w:rsid w:val="00916444"/>
    <w:rsid w:val="0091692E"/>
    <w:rsid w:val="00922C97"/>
    <w:rsid w:val="00923557"/>
    <w:rsid w:val="00923A54"/>
    <w:rsid w:val="00924D9E"/>
    <w:rsid w:val="009255C2"/>
    <w:rsid w:val="00927D08"/>
    <w:rsid w:val="00933227"/>
    <w:rsid w:val="009334C4"/>
    <w:rsid w:val="00933C47"/>
    <w:rsid w:val="00941773"/>
    <w:rsid w:val="00941AC3"/>
    <w:rsid w:val="00941DF8"/>
    <w:rsid w:val="009426EF"/>
    <w:rsid w:val="009444EA"/>
    <w:rsid w:val="00944636"/>
    <w:rsid w:val="0094577F"/>
    <w:rsid w:val="00946288"/>
    <w:rsid w:val="009462E1"/>
    <w:rsid w:val="00946F72"/>
    <w:rsid w:val="00947001"/>
    <w:rsid w:val="00947207"/>
    <w:rsid w:val="00947AD4"/>
    <w:rsid w:val="00951181"/>
    <w:rsid w:val="00951C45"/>
    <w:rsid w:val="0095548C"/>
    <w:rsid w:val="00957979"/>
    <w:rsid w:val="00960544"/>
    <w:rsid w:val="00966AE0"/>
    <w:rsid w:val="00966E84"/>
    <w:rsid w:val="00967CA3"/>
    <w:rsid w:val="00970CA3"/>
    <w:rsid w:val="00971946"/>
    <w:rsid w:val="0097339F"/>
    <w:rsid w:val="0097622F"/>
    <w:rsid w:val="00976702"/>
    <w:rsid w:val="00981E47"/>
    <w:rsid w:val="0098366D"/>
    <w:rsid w:val="0098437C"/>
    <w:rsid w:val="0098438D"/>
    <w:rsid w:val="0098438E"/>
    <w:rsid w:val="00984F4D"/>
    <w:rsid w:val="0098577E"/>
    <w:rsid w:val="009863E1"/>
    <w:rsid w:val="00990195"/>
    <w:rsid w:val="00992992"/>
    <w:rsid w:val="009A2354"/>
    <w:rsid w:val="009B1172"/>
    <w:rsid w:val="009B1D09"/>
    <w:rsid w:val="009B313B"/>
    <w:rsid w:val="009B4E03"/>
    <w:rsid w:val="009B745D"/>
    <w:rsid w:val="009B7F74"/>
    <w:rsid w:val="009C0249"/>
    <w:rsid w:val="009C11DF"/>
    <w:rsid w:val="009C2159"/>
    <w:rsid w:val="009C2B16"/>
    <w:rsid w:val="009C3B2D"/>
    <w:rsid w:val="009C40C0"/>
    <w:rsid w:val="009C7F8D"/>
    <w:rsid w:val="009D041E"/>
    <w:rsid w:val="009D04A1"/>
    <w:rsid w:val="009D14A9"/>
    <w:rsid w:val="009D2E29"/>
    <w:rsid w:val="009D41CB"/>
    <w:rsid w:val="009D5027"/>
    <w:rsid w:val="009D5E73"/>
    <w:rsid w:val="009D73AF"/>
    <w:rsid w:val="009D7BB0"/>
    <w:rsid w:val="009D7C9C"/>
    <w:rsid w:val="009E06A1"/>
    <w:rsid w:val="009E07B4"/>
    <w:rsid w:val="009E2B29"/>
    <w:rsid w:val="009E5ED7"/>
    <w:rsid w:val="009E6E58"/>
    <w:rsid w:val="009F081D"/>
    <w:rsid w:val="009F0A75"/>
    <w:rsid w:val="009F39A9"/>
    <w:rsid w:val="009F6CE3"/>
    <w:rsid w:val="009F6FBC"/>
    <w:rsid w:val="00A04CE3"/>
    <w:rsid w:val="00A07B05"/>
    <w:rsid w:val="00A10266"/>
    <w:rsid w:val="00A123A9"/>
    <w:rsid w:val="00A13AE1"/>
    <w:rsid w:val="00A156D7"/>
    <w:rsid w:val="00A15857"/>
    <w:rsid w:val="00A1647E"/>
    <w:rsid w:val="00A2133B"/>
    <w:rsid w:val="00A24B71"/>
    <w:rsid w:val="00A25473"/>
    <w:rsid w:val="00A3490C"/>
    <w:rsid w:val="00A366D6"/>
    <w:rsid w:val="00A37E1C"/>
    <w:rsid w:val="00A40273"/>
    <w:rsid w:val="00A42989"/>
    <w:rsid w:val="00A43699"/>
    <w:rsid w:val="00A51225"/>
    <w:rsid w:val="00A52349"/>
    <w:rsid w:val="00A5325C"/>
    <w:rsid w:val="00A53A6F"/>
    <w:rsid w:val="00A540DD"/>
    <w:rsid w:val="00A55C76"/>
    <w:rsid w:val="00A56DD1"/>
    <w:rsid w:val="00A606C6"/>
    <w:rsid w:val="00A6227A"/>
    <w:rsid w:val="00A67637"/>
    <w:rsid w:val="00A70DBC"/>
    <w:rsid w:val="00A72356"/>
    <w:rsid w:val="00A77F27"/>
    <w:rsid w:val="00A804FF"/>
    <w:rsid w:val="00A8126D"/>
    <w:rsid w:val="00A8285F"/>
    <w:rsid w:val="00A85CF9"/>
    <w:rsid w:val="00A861ED"/>
    <w:rsid w:val="00A90BBC"/>
    <w:rsid w:val="00A94950"/>
    <w:rsid w:val="00A94E6B"/>
    <w:rsid w:val="00A95000"/>
    <w:rsid w:val="00A95A34"/>
    <w:rsid w:val="00AA4E43"/>
    <w:rsid w:val="00AB007B"/>
    <w:rsid w:val="00AB144E"/>
    <w:rsid w:val="00AB159C"/>
    <w:rsid w:val="00AB3F2D"/>
    <w:rsid w:val="00AB457F"/>
    <w:rsid w:val="00AB474A"/>
    <w:rsid w:val="00AB684E"/>
    <w:rsid w:val="00AB69ED"/>
    <w:rsid w:val="00AC3516"/>
    <w:rsid w:val="00AC359B"/>
    <w:rsid w:val="00AC62C7"/>
    <w:rsid w:val="00AD05C4"/>
    <w:rsid w:val="00AD47F1"/>
    <w:rsid w:val="00AD4823"/>
    <w:rsid w:val="00AE072B"/>
    <w:rsid w:val="00AE07DC"/>
    <w:rsid w:val="00AE3371"/>
    <w:rsid w:val="00AE3F0C"/>
    <w:rsid w:val="00AE47F5"/>
    <w:rsid w:val="00AE74D9"/>
    <w:rsid w:val="00AF0B20"/>
    <w:rsid w:val="00AF14C3"/>
    <w:rsid w:val="00AF2DEF"/>
    <w:rsid w:val="00AF3710"/>
    <w:rsid w:val="00AF37FA"/>
    <w:rsid w:val="00AF3FA0"/>
    <w:rsid w:val="00AF4C85"/>
    <w:rsid w:val="00AF539D"/>
    <w:rsid w:val="00AF5B96"/>
    <w:rsid w:val="00AF5FC7"/>
    <w:rsid w:val="00AF630E"/>
    <w:rsid w:val="00AF65B1"/>
    <w:rsid w:val="00B01BA0"/>
    <w:rsid w:val="00B02965"/>
    <w:rsid w:val="00B036D3"/>
    <w:rsid w:val="00B04178"/>
    <w:rsid w:val="00B12136"/>
    <w:rsid w:val="00B13058"/>
    <w:rsid w:val="00B14077"/>
    <w:rsid w:val="00B150BB"/>
    <w:rsid w:val="00B159EE"/>
    <w:rsid w:val="00B15FF2"/>
    <w:rsid w:val="00B179DC"/>
    <w:rsid w:val="00B204A0"/>
    <w:rsid w:val="00B212B8"/>
    <w:rsid w:val="00B242DC"/>
    <w:rsid w:val="00B24823"/>
    <w:rsid w:val="00B248DB"/>
    <w:rsid w:val="00B249E5"/>
    <w:rsid w:val="00B24E8D"/>
    <w:rsid w:val="00B251DC"/>
    <w:rsid w:val="00B25CCD"/>
    <w:rsid w:val="00B31F98"/>
    <w:rsid w:val="00B3329F"/>
    <w:rsid w:val="00B40F7E"/>
    <w:rsid w:val="00B427DC"/>
    <w:rsid w:val="00B43E7C"/>
    <w:rsid w:val="00B440AD"/>
    <w:rsid w:val="00B4600D"/>
    <w:rsid w:val="00B508F9"/>
    <w:rsid w:val="00B5254C"/>
    <w:rsid w:val="00B52679"/>
    <w:rsid w:val="00B53097"/>
    <w:rsid w:val="00B5353B"/>
    <w:rsid w:val="00B55695"/>
    <w:rsid w:val="00B61238"/>
    <w:rsid w:val="00B61EFA"/>
    <w:rsid w:val="00B62907"/>
    <w:rsid w:val="00B62B5A"/>
    <w:rsid w:val="00B62FCC"/>
    <w:rsid w:val="00B64491"/>
    <w:rsid w:val="00B66CD1"/>
    <w:rsid w:val="00B7050E"/>
    <w:rsid w:val="00B70B76"/>
    <w:rsid w:val="00B71DA2"/>
    <w:rsid w:val="00B750F9"/>
    <w:rsid w:val="00B8254C"/>
    <w:rsid w:val="00B82E07"/>
    <w:rsid w:val="00B87657"/>
    <w:rsid w:val="00B9022C"/>
    <w:rsid w:val="00B93023"/>
    <w:rsid w:val="00B96172"/>
    <w:rsid w:val="00B96479"/>
    <w:rsid w:val="00B97CA7"/>
    <w:rsid w:val="00BA1A86"/>
    <w:rsid w:val="00BA200F"/>
    <w:rsid w:val="00BA26F7"/>
    <w:rsid w:val="00BA2702"/>
    <w:rsid w:val="00BA27F5"/>
    <w:rsid w:val="00BA4398"/>
    <w:rsid w:val="00BA5EAD"/>
    <w:rsid w:val="00BA7555"/>
    <w:rsid w:val="00BA7AC2"/>
    <w:rsid w:val="00BB0C47"/>
    <w:rsid w:val="00BB0F5B"/>
    <w:rsid w:val="00BB2836"/>
    <w:rsid w:val="00BB3D5E"/>
    <w:rsid w:val="00BB613B"/>
    <w:rsid w:val="00BB6C2C"/>
    <w:rsid w:val="00BB7520"/>
    <w:rsid w:val="00BB7CEC"/>
    <w:rsid w:val="00BC0912"/>
    <w:rsid w:val="00BC64B2"/>
    <w:rsid w:val="00BC6AEF"/>
    <w:rsid w:val="00BC70A3"/>
    <w:rsid w:val="00BC753C"/>
    <w:rsid w:val="00BC7782"/>
    <w:rsid w:val="00BD285C"/>
    <w:rsid w:val="00BD7706"/>
    <w:rsid w:val="00BD7B10"/>
    <w:rsid w:val="00BE03E1"/>
    <w:rsid w:val="00BE1FC1"/>
    <w:rsid w:val="00BE27F7"/>
    <w:rsid w:val="00BE3B66"/>
    <w:rsid w:val="00BE49A1"/>
    <w:rsid w:val="00BE574A"/>
    <w:rsid w:val="00BE59D5"/>
    <w:rsid w:val="00BE696D"/>
    <w:rsid w:val="00BF2863"/>
    <w:rsid w:val="00BF3076"/>
    <w:rsid w:val="00BF5F1F"/>
    <w:rsid w:val="00BF6B3C"/>
    <w:rsid w:val="00BF7B7B"/>
    <w:rsid w:val="00C01499"/>
    <w:rsid w:val="00C0194F"/>
    <w:rsid w:val="00C01CAF"/>
    <w:rsid w:val="00C02037"/>
    <w:rsid w:val="00C052E3"/>
    <w:rsid w:val="00C0549C"/>
    <w:rsid w:val="00C0709F"/>
    <w:rsid w:val="00C07326"/>
    <w:rsid w:val="00C07340"/>
    <w:rsid w:val="00C07418"/>
    <w:rsid w:val="00C10300"/>
    <w:rsid w:val="00C126AF"/>
    <w:rsid w:val="00C1396A"/>
    <w:rsid w:val="00C13C5C"/>
    <w:rsid w:val="00C156F6"/>
    <w:rsid w:val="00C179D2"/>
    <w:rsid w:val="00C204C4"/>
    <w:rsid w:val="00C20DBA"/>
    <w:rsid w:val="00C22876"/>
    <w:rsid w:val="00C249FF"/>
    <w:rsid w:val="00C2596B"/>
    <w:rsid w:val="00C25A71"/>
    <w:rsid w:val="00C25B61"/>
    <w:rsid w:val="00C25D8D"/>
    <w:rsid w:val="00C27574"/>
    <w:rsid w:val="00C27DC6"/>
    <w:rsid w:val="00C31CEB"/>
    <w:rsid w:val="00C33943"/>
    <w:rsid w:val="00C33B79"/>
    <w:rsid w:val="00C35541"/>
    <w:rsid w:val="00C360DC"/>
    <w:rsid w:val="00C417E0"/>
    <w:rsid w:val="00C41FD4"/>
    <w:rsid w:val="00C428B9"/>
    <w:rsid w:val="00C4361A"/>
    <w:rsid w:val="00C444F8"/>
    <w:rsid w:val="00C45BCF"/>
    <w:rsid w:val="00C53B10"/>
    <w:rsid w:val="00C54431"/>
    <w:rsid w:val="00C57E8D"/>
    <w:rsid w:val="00C6117A"/>
    <w:rsid w:val="00C6298E"/>
    <w:rsid w:val="00C64FBF"/>
    <w:rsid w:val="00C657A8"/>
    <w:rsid w:val="00C65E48"/>
    <w:rsid w:val="00C66E68"/>
    <w:rsid w:val="00C66FAB"/>
    <w:rsid w:val="00C70F9C"/>
    <w:rsid w:val="00C7220C"/>
    <w:rsid w:val="00C75B47"/>
    <w:rsid w:val="00C80310"/>
    <w:rsid w:val="00C83A63"/>
    <w:rsid w:val="00C83EAA"/>
    <w:rsid w:val="00C84341"/>
    <w:rsid w:val="00C843BD"/>
    <w:rsid w:val="00C85A61"/>
    <w:rsid w:val="00C86BEF"/>
    <w:rsid w:val="00C87E10"/>
    <w:rsid w:val="00C904AF"/>
    <w:rsid w:val="00C90CB5"/>
    <w:rsid w:val="00C955B4"/>
    <w:rsid w:val="00C966B1"/>
    <w:rsid w:val="00CA06DB"/>
    <w:rsid w:val="00CA2B98"/>
    <w:rsid w:val="00CA351B"/>
    <w:rsid w:val="00CA7E4C"/>
    <w:rsid w:val="00CB0BCB"/>
    <w:rsid w:val="00CB255A"/>
    <w:rsid w:val="00CB7306"/>
    <w:rsid w:val="00CB7A79"/>
    <w:rsid w:val="00CB7F2E"/>
    <w:rsid w:val="00CC00F2"/>
    <w:rsid w:val="00CC0671"/>
    <w:rsid w:val="00CC0D35"/>
    <w:rsid w:val="00CC115C"/>
    <w:rsid w:val="00CC1B63"/>
    <w:rsid w:val="00CC225F"/>
    <w:rsid w:val="00CC2D5A"/>
    <w:rsid w:val="00CC4514"/>
    <w:rsid w:val="00CC51B9"/>
    <w:rsid w:val="00CC543A"/>
    <w:rsid w:val="00CC6102"/>
    <w:rsid w:val="00CC7087"/>
    <w:rsid w:val="00CD2129"/>
    <w:rsid w:val="00CD2770"/>
    <w:rsid w:val="00CD51EF"/>
    <w:rsid w:val="00CE220C"/>
    <w:rsid w:val="00CE38F0"/>
    <w:rsid w:val="00CE3927"/>
    <w:rsid w:val="00CE39A7"/>
    <w:rsid w:val="00CE44C5"/>
    <w:rsid w:val="00CE4B84"/>
    <w:rsid w:val="00CE592A"/>
    <w:rsid w:val="00CF0A62"/>
    <w:rsid w:val="00CF1849"/>
    <w:rsid w:val="00CF22C3"/>
    <w:rsid w:val="00CF23D5"/>
    <w:rsid w:val="00CF4650"/>
    <w:rsid w:val="00CF484D"/>
    <w:rsid w:val="00D00A3B"/>
    <w:rsid w:val="00D01CDD"/>
    <w:rsid w:val="00D045B8"/>
    <w:rsid w:val="00D07B32"/>
    <w:rsid w:val="00D10415"/>
    <w:rsid w:val="00D10C74"/>
    <w:rsid w:val="00D11079"/>
    <w:rsid w:val="00D12A59"/>
    <w:rsid w:val="00D13876"/>
    <w:rsid w:val="00D1399A"/>
    <w:rsid w:val="00D16142"/>
    <w:rsid w:val="00D23080"/>
    <w:rsid w:val="00D23732"/>
    <w:rsid w:val="00D256E1"/>
    <w:rsid w:val="00D26142"/>
    <w:rsid w:val="00D30971"/>
    <w:rsid w:val="00D312EE"/>
    <w:rsid w:val="00D31EE2"/>
    <w:rsid w:val="00D32EA6"/>
    <w:rsid w:val="00D32F0B"/>
    <w:rsid w:val="00D34941"/>
    <w:rsid w:val="00D36CCF"/>
    <w:rsid w:val="00D36FB3"/>
    <w:rsid w:val="00D433F8"/>
    <w:rsid w:val="00D43A7E"/>
    <w:rsid w:val="00D44098"/>
    <w:rsid w:val="00D45277"/>
    <w:rsid w:val="00D5209E"/>
    <w:rsid w:val="00D535F5"/>
    <w:rsid w:val="00D544EE"/>
    <w:rsid w:val="00D54EE9"/>
    <w:rsid w:val="00D5508F"/>
    <w:rsid w:val="00D55296"/>
    <w:rsid w:val="00D5531B"/>
    <w:rsid w:val="00D555EF"/>
    <w:rsid w:val="00D56236"/>
    <w:rsid w:val="00D5691D"/>
    <w:rsid w:val="00D57EC0"/>
    <w:rsid w:val="00D6059D"/>
    <w:rsid w:val="00D60C0E"/>
    <w:rsid w:val="00D71257"/>
    <w:rsid w:val="00D7201F"/>
    <w:rsid w:val="00D72F4A"/>
    <w:rsid w:val="00D7363A"/>
    <w:rsid w:val="00D741BA"/>
    <w:rsid w:val="00D74D2A"/>
    <w:rsid w:val="00D7540F"/>
    <w:rsid w:val="00D757FD"/>
    <w:rsid w:val="00D75BD3"/>
    <w:rsid w:val="00D77937"/>
    <w:rsid w:val="00D77D5C"/>
    <w:rsid w:val="00D80872"/>
    <w:rsid w:val="00D81037"/>
    <w:rsid w:val="00D84365"/>
    <w:rsid w:val="00D87F36"/>
    <w:rsid w:val="00D90217"/>
    <w:rsid w:val="00D9129A"/>
    <w:rsid w:val="00D92930"/>
    <w:rsid w:val="00D95D28"/>
    <w:rsid w:val="00D960F6"/>
    <w:rsid w:val="00D975B4"/>
    <w:rsid w:val="00DA4EA1"/>
    <w:rsid w:val="00DA59C9"/>
    <w:rsid w:val="00DB03E7"/>
    <w:rsid w:val="00DB7DF6"/>
    <w:rsid w:val="00DC0CE9"/>
    <w:rsid w:val="00DC3F19"/>
    <w:rsid w:val="00DD1ABD"/>
    <w:rsid w:val="00DD21C6"/>
    <w:rsid w:val="00DD2675"/>
    <w:rsid w:val="00DD3185"/>
    <w:rsid w:val="00DD3A16"/>
    <w:rsid w:val="00DD4FA2"/>
    <w:rsid w:val="00DE01AF"/>
    <w:rsid w:val="00DE0279"/>
    <w:rsid w:val="00DE4287"/>
    <w:rsid w:val="00DE42CF"/>
    <w:rsid w:val="00DE5A8A"/>
    <w:rsid w:val="00DE6665"/>
    <w:rsid w:val="00DF09E1"/>
    <w:rsid w:val="00DF31A8"/>
    <w:rsid w:val="00DF37A4"/>
    <w:rsid w:val="00DF4C95"/>
    <w:rsid w:val="00DF76B1"/>
    <w:rsid w:val="00E01D05"/>
    <w:rsid w:val="00E02F4D"/>
    <w:rsid w:val="00E03CC4"/>
    <w:rsid w:val="00E06604"/>
    <w:rsid w:val="00E07D3C"/>
    <w:rsid w:val="00E07D97"/>
    <w:rsid w:val="00E07FFB"/>
    <w:rsid w:val="00E1054B"/>
    <w:rsid w:val="00E13695"/>
    <w:rsid w:val="00E13D92"/>
    <w:rsid w:val="00E1551C"/>
    <w:rsid w:val="00E174D6"/>
    <w:rsid w:val="00E20ECA"/>
    <w:rsid w:val="00E245CE"/>
    <w:rsid w:val="00E2524C"/>
    <w:rsid w:val="00E266CF"/>
    <w:rsid w:val="00E311C8"/>
    <w:rsid w:val="00E31231"/>
    <w:rsid w:val="00E31AD1"/>
    <w:rsid w:val="00E31D00"/>
    <w:rsid w:val="00E32BFC"/>
    <w:rsid w:val="00E330ED"/>
    <w:rsid w:val="00E40B02"/>
    <w:rsid w:val="00E44468"/>
    <w:rsid w:val="00E44DB8"/>
    <w:rsid w:val="00E45D95"/>
    <w:rsid w:val="00E47D70"/>
    <w:rsid w:val="00E55CCE"/>
    <w:rsid w:val="00E5626C"/>
    <w:rsid w:val="00E577A6"/>
    <w:rsid w:val="00E60064"/>
    <w:rsid w:val="00E6077C"/>
    <w:rsid w:val="00E62A0C"/>
    <w:rsid w:val="00E65639"/>
    <w:rsid w:val="00E67AA8"/>
    <w:rsid w:val="00E71882"/>
    <w:rsid w:val="00E740DC"/>
    <w:rsid w:val="00E7488E"/>
    <w:rsid w:val="00E75009"/>
    <w:rsid w:val="00E759E2"/>
    <w:rsid w:val="00E77A20"/>
    <w:rsid w:val="00E85576"/>
    <w:rsid w:val="00E8722F"/>
    <w:rsid w:val="00E87EEA"/>
    <w:rsid w:val="00E94CBE"/>
    <w:rsid w:val="00E97DF1"/>
    <w:rsid w:val="00EA2F85"/>
    <w:rsid w:val="00EA4673"/>
    <w:rsid w:val="00EA510D"/>
    <w:rsid w:val="00EA63E0"/>
    <w:rsid w:val="00EA6913"/>
    <w:rsid w:val="00EA77E1"/>
    <w:rsid w:val="00EB0734"/>
    <w:rsid w:val="00EB0ECC"/>
    <w:rsid w:val="00EB1C31"/>
    <w:rsid w:val="00EB383B"/>
    <w:rsid w:val="00EC030A"/>
    <w:rsid w:val="00EC0659"/>
    <w:rsid w:val="00EC089C"/>
    <w:rsid w:val="00EC2125"/>
    <w:rsid w:val="00EC2417"/>
    <w:rsid w:val="00EC6B63"/>
    <w:rsid w:val="00EC71EB"/>
    <w:rsid w:val="00ED180D"/>
    <w:rsid w:val="00ED185A"/>
    <w:rsid w:val="00ED33C7"/>
    <w:rsid w:val="00ED3548"/>
    <w:rsid w:val="00ED50BA"/>
    <w:rsid w:val="00ED6866"/>
    <w:rsid w:val="00ED7A03"/>
    <w:rsid w:val="00ED7A14"/>
    <w:rsid w:val="00EE0238"/>
    <w:rsid w:val="00EE098D"/>
    <w:rsid w:val="00EE2B57"/>
    <w:rsid w:val="00EE3E9F"/>
    <w:rsid w:val="00EE4046"/>
    <w:rsid w:val="00EE654B"/>
    <w:rsid w:val="00EE659C"/>
    <w:rsid w:val="00EE6B03"/>
    <w:rsid w:val="00EF07A1"/>
    <w:rsid w:val="00EF0908"/>
    <w:rsid w:val="00EF09A0"/>
    <w:rsid w:val="00EF0EEF"/>
    <w:rsid w:val="00EF1871"/>
    <w:rsid w:val="00EF289E"/>
    <w:rsid w:val="00EF755F"/>
    <w:rsid w:val="00F00117"/>
    <w:rsid w:val="00F01064"/>
    <w:rsid w:val="00F01095"/>
    <w:rsid w:val="00F03EE4"/>
    <w:rsid w:val="00F069BE"/>
    <w:rsid w:val="00F07EDD"/>
    <w:rsid w:val="00F12343"/>
    <w:rsid w:val="00F15601"/>
    <w:rsid w:val="00F15CD9"/>
    <w:rsid w:val="00F16479"/>
    <w:rsid w:val="00F1791F"/>
    <w:rsid w:val="00F2274B"/>
    <w:rsid w:val="00F22B4B"/>
    <w:rsid w:val="00F2594C"/>
    <w:rsid w:val="00F314C6"/>
    <w:rsid w:val="00F32A65"/>
    <w:rsid w:val="00F3302D"/>
    <w:rsid w:val="00F3462C"/>
    <w:rsid w:val="00F3721B"/>
    <w:rsid w:val="00F37A82"/>
    <w:rsid w:val="00F37C2C"/>
    <w:rsid w:val="00F40AAB"/>
    <w:rsid w:val="00F4258C"/>
    <w:rsid w:val="00F42E39"/>
    <w:rsid w:val="00F44892"/>
    <w:rsid w:val="00F5185A"/>
    <w:rsid w:val="00F54BD3"/>
    <w:rsid w:val="00F551B7"/>
    <w:rsid w:val="00F557DF"/>
    <w:rsid w:val="00F602D3"/>
    <w:rsid w:val="00F61184"/>
    <w:rsid w:val="00F6403B"/>
    <w:rsid w:val="00F66554"/>
    <w:rsid w:val="00F709A9"/>
    <w:rsid w:val="00F77672"/>
    <w:rsid w:val="00F92236"/>
    <w:rsid w:val="00F933CD"/>
    <w:rsid w:val="00F94971"/>
    <w:rsid w:val="00F94B66"/>
    <w:rsid w:val="00F95796"/>
    <w:rsid w:val="00FA0D8A"/>
    <w:rsid w:val="00FA2F2B"/>
    <w:rsid w:val="00FA4996"/>
    <w:rsid w:val="00FA5AED"/>
    <w:rsid w:val="00FB2B97"/>
    <w:rsid w:val="00FB2DE9"/>
    <w:rsid w:val="00FB3F71"/>
    <w:rsid w:val="00FB4A8E"/>
    <w:rsid w:val="00FB77DF"/>
    <w:rsid w:val="00FB7C72"/>
    <w:rsid w:val="00FC095B"/>
    <w:rsid w:val="00FC26D8"/>
    <w:rsid w:val="00FC273E"/>
    <w:rsid w:val="00FC2CD4"/>
    <w:rsid w:val="00FC7F0C"/>
    <w:rsid w:val="00FD0126"/>
    <w:rsid w:val="00FD2841"/>
    <w:rsid w:val="00FD302A"/>
    <w:rsid w:val="00FD320B"/>
    <w:rsid w:val="00FD3AA6"/>
    <w:rsid w:val="00FD4345"/>
    <w:rsid w:val="00FD51AB"/>
    <w:rsid w:val="00FD64A9"/>
    <w:rsid w:val="00FD651F"/>
    <w:rsid w:val="00FD6BF7"/>
    <w:rsid w:val="00FD709D"/>
    <w:rsid w:val="00FD748E"/>
    <w:rsid w:val="00FE26CC"/>
    <w:rsid w:val="00FE2C8C"/>
    <w:rsid w:val="00FE2E11"/>
    <w:rsid w:val="00FE57FE"/>
    <w:rsid w:val="00FF029A"/>
    <w:rsid w:val="00FF29CE"/>
    <w:rsid w:val="00FF3259"/>
    <w:rsid w:val="00FF5794"/>
    <w:rsid w:val="00FF5DFC"/>
    <w:rsid w:val="00FF6015"/>
    <w:rsid w:val="00FF62D7"/>
    <w:rsid w:val="00FF6347"/>
    <w:rsid w:val="00FF730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05EEC"/>
  <w15:docId w15:val="{5191BA23-FB28-4CBC-9222-684791D9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EF0"/>
  </w:style>
  <w:style w:type="paragraph" w:styleId="Balk1">
    <w:name w:val="heading 1"/>
    <w:basedOn w:val="Balk2"/>
    <w:next w:val="Normal"/>
    <w:link w:val="Balk1Char"/>
    <w:uiPriority w:val="9"/>
    <w:qFormat/>
    <w:rsid w:val="00C1396A"/>
    <w:pPr>
      <w:numPr>
        <w:ilvl w:val="0"/>
      </w:numPr>
      <w:spacing w:before="480"/>
      <w:outlineLvl w:val="0"/>
    </w:pPr>
    <w:rPr>
      <w:bCs w:val="0"/>
      <w:szCs w:val="28"/>
    </w:rPr>
  </w:style>
  <w:style w:type="paragraph" w:styleId="Balk2">
    <w:name w:val="heading 2"/>
    <w:basedOn w:val="Normal"/>
    <w:next w:val="Normal"/>
    <w:link w:val="Balk2Char"/>
    <w:uiPriority w:val="9"/>
    <w:unhideWhenUsed/>
    <w:qFormat/>
    <w:rsid w:val="005C1376"/>
    <w:pPr>
      <w:keepNext/>
      <w:keepLines/>
      <w:numPr>
        <w:ilvl w:val="1"/>
        <w:numId w:val="67"/>
      </w:numPr>
      <w:spacing w:before="200"/>
      <w:outlineLvl w:val="1"/>
    </w:pPr>
    <w:rPr>
      <w:rFonts w:asciiTheme="majorHAnsi" w:eastAsiaTheme="majorEastAsia" w:hAnsiTheme="majorHAnsi" w:cstheme="majorBidi"/>
      <w:b/>
      <w:bCs/>
      <w:sz w:val="24"/>
      <w:szCs w:val="26"/>
    </w:rPr>
  </w:style>
  <w:style w:type="paragraph" w:styleId="Balk3">
    <w:name w:val="heading 3"/>
    <w:basedOn w:val="Balk2"/>
    <w:next w:val="Normal"/>
    <w:link w:val="Balk3Char"/>
    <w:uiPriority w:val="9"/>
    <w:unhideWhenUsed/>
    <w:qFormat/>
    <w:rsid w:val="00C0194F"/>
    <w:pPr>
      <w:numPr>
        <w:ilvl w:val="2"/>
      </w:numPr>
      <w:outlineLvl w:val="2"/>
    </w:pPr>
    <w:rPr>
      <w:bCs w:val="0"/>
    </w:rPr>
  </w:style>
  <w:style w:type="paragraph" w:styleId="Balk4">
    <w:name w:val="heading 4"/>
    <w:basedOn w:val="Normal"/>
    <w:next w:val="Normal"/>
    <w:link w:val="Balk4Char"/>
    <w:uiPriority w:val="9"/>
    <w:unhideWhenUsed/>
    <w:qFormat/>
    <w:rsid w:val="00041C64"/>
    <w:pPr>
      <w:keepNext/>
      <w:keepLines/>
      <w:numPr>
        <w:ilvl w:val="3"/>
        <w:numId w:val="67"/>
      </w:numPr>
      <w:spacing w:before="40"/>
      <w:outlineLvl w:val="3"/>
    </w:pPr>
    <w:rPr>
      <w:rFonts w:asciiTheme="majorHAnsi" w:eastAsiaTheme="majorEastAsia" w:hAnsiTheme="majorHAnsi" w:cstheme="majorBidi"/>
      <w:i/>
      <w:iCs/>
      <w:color w:val="365F91" w:themeColor="accent1" w:themeShade="BF"/>
      <w:sz w:val="24"/>
      <w:lang w:eastAsia="en-US"/>
    </w:rPr>
  </w:style>
  <w:style w:type="paragraph" w:styleId="Balk5">
    <w:name w:val="heading 5"/>
    <w:basedOn w:val="Normal"/>
    <w:next w:val="Normal"/>
    <w:link w:val="Balk5Char"/>
    <w:uiPriority w:val="9"/>
    <w:semiHidden/>
    <w:unhideWhenUsed/>
    <w:qFormat/>
    <w:rsid w:val="00041C64"/>
    <w:pPr>
      <w:keepNext/>
      <w:keepLines/>
      <w:numPr>
        <w:ilvl w:val="4"/>
        <w:numId w:val="65"/>
      </w:numPr>
      <w:spacing w:before="40"/>
      <w:outlineLvl w:val="4"/>
    </w:pPr>
    <w:rPr>
      <w:rFonts w:asciiTheme="majorHAnsi" w:eastAsiaTheme="majorEastAsia" w:hAnsiTheme="majorHAnsi" w:cstheme="majorBidi"/>
      <w:color w:val="365F91" w:themeColor="accent1" w:themeShade="BF"/>
      <w:sz w:val="24"/>
      <w:lang w:eastAsia="en-US"/>
    </w:rPr>
  </w:style>
  <w:style w:type="paragraph" w:styleId="Balk6">
    <w:name w:val="heading 6"/>
    <w:basedOn w:val="Normal"/>
    <w:next w:val="Normal"/>
    <w:link w:val="Balk6Char"/>
    <w:uiPriority w:val="9"/>
    <w:semiHidden/>
    <w:unhideWhenUsed/>
    <w:qFormat/>
    <w:rsid w:val="00041C64"/>
    <w:pPr>
      <w:keepNext/>
      <w:keepLines/>
      <w:numPr>
        <w:ilvl w:val="5"/>
        <w:numId w:val="65"/>
      </w:numPr>
      <w:spacing w:before="40"/>
      <w:outlineLvl w:val="5"/>
    </w:pPr>
    <w:rPr>
      <w:rFonts w:asciiTheme="majorHAnsi" w:eastAsiaTheme="majorEastAsia" w:hAnsiTheme="majorHAnsi" w:cstheme="majorBidi"/>
      <w:color w:val="243F60" w:themeColor="accent1" w:themeShade="7F"/>
      <w:sz w:val="24"/>
      <w:lang w:eastAsia="en-US"/>
    </w:rPr>
  </w:style>
  <w:style w:type="paragraph" w:styleId="Balk7">
    <w:name w:val="heading 7"/>
    <w:basedOn w:val="Normal"/>
    <w:next w:val="Normal"/>
    <w:link w:val="Balk7Char"/>
    <w:uiPriority w:val="9"/>
    <w:semiHidden/>
    <w:unhideWhenUsed/>
    <w:qFormat/>
    <w:rsid w:val="00041C64"/>
    <w:pPr>
      <w:keepNext/>
      <w:keepLines/>
      <w:numPr>
        <w:ilvl w:val="6"/>
        <w:numId w:val="65"/>
      </w:numPr>
      <w:spacing w:before="40"/>
      <w:outlineLvl w:val="6"/>
    </w:pPr>
    <w:rPr>
      <w:rFonts w:asciiTheme="majorHAnsi" w:eastAsiaTheme="majorEastAsia" w:hAnsiTheme="majorHAnsi" w:cstheme="majorBidi"/>
      <w:i/>
      <w:iCs/>
      <w:color w:val="243F60" w:themeColor="accent1" w:themeShade="7F"/>
      <w:sz w:val="24"/>
      <w:lang w:eastAsia="en-US"/>
    </w:rPr>
  </w:style>
  <w:style w:type="paragraph" w:styleId="Balk8">
    <w:name w:val="heading 8"/>
    <w:basedOn w:val="Normal"/>
    <w:next w:val="Normal"/>
    <w:link w:val="Balk8Char"/>
    <w:uiPriority w:val="9"/>
    <w:semiHidden/>
    <w:unhideWhenUsed/>
    <w:qFormat/>
    <w:rsid w:val="00041C64"/>
    <w:pPr>
      <w:keepNext/>
      <w:keepLines/>
      <w:numPr>
        <w:ilvl w:val="7"/>
        <w:numId w:val="65"/>
      </w:numPr>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Balk9">
    <w:name w:val="heading 9"/>
    <w:basedOn w:val="Normal"/>
    <w:next w:val="Normal"/>
    <w:link w:val="Balk9Char"/>
    <w:uiPriority w:val="9"/>
    <w:semiHidden/>
    <w:unhideWhenUsed/>
    <w:qFormat/>
    <w:rsid w:val="00041C64"/>
    <w:pPr>
      <w:keepNext/>
      <w:keepLines/>
      <w:numPr>
        <w:ilvl w:val="8"/>
        <w:numId w:val="65"/>
      </w:numPr>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61F83"/>
    <w:rPr>
      <w:rFonts w:ascii="Tahoma" w:hAnsi="Tahoma" w:cs="Tahoma"/>
      <w:sz w:val="16"/>
      <w:szCs w:val="16"/>
    </w:rPr>
  </w:style>
  <w:style w:type="character" w:customStyle="1" w:styleId="BalonMetniChar">
    <w:name w:val="Balon Metni Char"/>
    <w:basedOn w:val="VarsaylanParagrafYazTipi"/>
    <w:link w:val="BalonMetni"/>
    <w:uiPriority w:val="99"/>
    <w:semiHidden/>
    <w:rsid w:val="00661F83"/>
    <w:rPr>
      <w:rFonts w:ascii="Tahoma" w:hAnsi="Tahoma" w:cs="Tahoma"/>
      <w:sz w:val="16"/>
      <w:szCs w:val="16"/>
    </w:rPr>
  </w:style>
  <w:style w:type="table" w:styleId="TabloKlavuzu">
    <w:name w:val="Table Grid"/>
    <w:basedOn w:val="NormalTablo"/>
    <w:uiPriority w:val="59"/>
    <w:rsid w:val="00661F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661F83"/>
    <w:rPr>
      <w:color w:val="0000FF" w:themeColor="hyperlink"/>
      <w:u w:val="single"/>
    </w:rPr>
  </w:style>
  <w:style w:type="paragraph" w:styleId="ListeParagraf">
    <w:name w:val="List Paragraph"/>
    <w:basedOn w:val="Normal"/>
    <w:uiPriority w:val="34"/>
    <w:qFormat/>
    <w:rsid w:val="0028729B"/>
    <w:pPr>
      <w:ind w:left="720"/>
      <w:contextualSpacing/>
    </w:pPr>
  </w:style>
  <w:style w:type="character" w:styleId="zlenenKpr">
    <w:name w:val="FollowedHyperlink"/>
    <w:basedOn w:val="VarsaylanParagrafYazTipi"/>
    <w:uiPriority w:val="99"/>
    <w:semiHidden/>
    <w:unhideWhenUsed/>
    <w:rsid w:val="0066642F"/>
    <w:rPr>
      <w:color w:val="800080" w:themeColor="followedHyperlink"/>
      <w:u w:val="single"/>
    </w:rPr>
  </w:style>
  <w:style w:type="paragraph" w:customStyle="1" w:styleId="ANA">
    <w:name w:val="ANA"/>
    <w:basedOn w:val="Normal"/>
    <w:qFormat/>
    <w:rsid w:val="00462016"/>
    <w:pPr>
      <w:jc w:val="center"/>
    </w:pPr>
    <w:rPr>
      <w:rFonts w:ascii="Times New Roman" w:hAnsi="Times New Roman" w:cs="Times New Roman"/>
      <w:b/>
      <w:color w:val="000000" w:themeColor="text1"/>
      <w:sz w:val="24"/>
      <w:szCs w:val="24"/>
    </w:rPr>
  </w:style>
  <w:style w:type="paragraph" w:customStyle="1" w:styleId="A1">
    <w:name w:val="A1"/>
    <w:basedOn w:val="Normal"/>
    <w:qFormat/>
    <w:rsid w:val="00462016"/>
    <w:pPr>
      <w:tabs>
        <w:tab w:val="left" w:pos="567"/>
      </w:tabs>
    </w:pPr>
    <w:rPr>
      <w:rFonts w:ascii="Times New Roman" w:hAnsi="Times New Roman" w:cs="Times New Roman"/>
      <w:b/>
      <w:color w:val="000000" w:themeColor="text1"/>
      <w:sz w:val="24"/>
      <w:szCs w:val="24"/>
    </w:rPr>
  </w:style>
  <w:style w:type="paragraph" w:customStyle="1" w:styleId="A2">
    <w:name w:val="A2"/>
    <w:basedOn w:val="Normal"/>
    <w:qFormat/>
    <w:rsid w:val="00462016"/>
    <w:pPr>
      <w:tabs>
        <w:tab w:val="left" w:pos="567"/>
      </w:tabs>
    </w:pPr>
    <w:rPr>
      <w:rFonts w:ascii="Times New Roman" w:hAnsi="Times New Roman" w:cs="Times New Roman"/>
      <w:b/>
      <w:color w:val="000000" w:themeColor="text1"/>
      <w:sz w:val="24"/>
      <w:szCs w:val="24"/>
    </w:rPr>
  </w:style>
  <w:style w:type="paragraph" w:customStyle="1" w:styleId="A3">
    <w:name w:val="A3"/>
    <w:basedOn w:val="Normal"/>
    <w:qFormat/>
    <w:rsid w:val="00263768"/>
    <w:pPr>
      <w:tabs>
        <w:tab w:val="left" w:pos="567"/>
      </w:tabs>
    </w:pPr>
    <w:rPr>
      <w:rFonts w:ascii="Times New Roman" w:hAnsi="Times New Roman" w:cs="Times New Roman"/>
      <w:b/>
      <w:color w:val="000000" w:themeColor="text1"/>
      <w:sz w:val="24"/>
      <w:szCs w:val="24"/>
    </w:rPr>
  </w:style>
  <w:style w:type="paragraph" w:styleId="stBilgi">
    <w:name w:val="header"/>
    <w:basedOn w:val="Normal"/>
    <w:link w:val="stBilgiChar"/>
    <w:uiPriority w:val="99"/>
    <w:unhideWhenUsed/>
    <w:rsid w:val="00504E20"/>
    <w:pPr>
      <w:tabs>
        <w:tab w:val="center" w:pos="4536"/>
        <w:tab w:val="right" w:pos="9072"/>
      </w:tabs>
    </w:pPr>
  </w:style>
  <w:style w:type="character" w:customStyle="1" w:styleId="stBilgiChar">
    <w:name w:val="Üst Bilgi Char"/>
    <w:basedOn w:val="VarsaylanParagrafYazTipi"/>
    <w:link w:val="stBilgi"/>
    <w:uiPriority w:val="99"/>
    <w:rsid w:val="00504E20"/>
  </w:style>
  <w:style w:type="paragraph" w:styleId="AltBilgi">
    <w:name w:val="footer"/>
    <w:basedOn w:val="Normal"/>
    <w:link w:val="AltBilgiChar"/>
    <w:uiPriority w:val="99"/>
    <w:unhideWhenUsed/>
    <w:rsid w:val="00504E20"/>
    <w:pPr>
      <w:tabs>
        <w:tab w:val="center" w:pos="4536"/>
        <w:tab w:val="right" w:pos="9072"/>
      </w:tabs>
    </w:pPr>
  </w:style>
  <w:style w:type="character" w:customStyle="1" w:styleId="AltBilgiChar">
    <w:name w:val="Alt Bilgi Char"/>
    <w:basedOn w:val="VarsaylanParagrafYazTipi"/>
    <w:link w:val="AltBilgi"/>
    <w:uiPriority w:val="99"/>
    <w:rsid w:val="00504E20"/>
  </w:style>
  <w:style w:type="character" w:customStyle="1" w:styleId="Balk3Char">
    <w:name w:val="Başlık 3 Char"/>
    <w:basedOn w:val="VarsaylanParagrafYazTipi"/>
    <w:link w:val="Balk3"/>
    <w:uiPriority w:val="9"/>
    <w:rsid w:val="00C0194F"/>
    <w:rPr>
      <w:rFonts w:asciiTheme="majorHAnsi" w:eastAsiaTheme="majorEastAsia" w:hAnsiTheme="majorHAnsi" w:cstheme="majorBidi"/>
      <w:b/>
      <w:sz w:val="24"/>
      <w:szCs w:val="26"/>
    </w:rPr>
  </w:style>
  <w:style w:type="character" w:customStyle="1" w:styleId="Balk2Char">
    <w:name w:val="Başlık 2 Char"/>
    <w:basedOn w:val="VarsaylanParagrafYazTipi"/>
    <w:link w:val="Balk2"/>
    <w:uiPriority w:val="9"/>
    <w:rsid w:val="005C1376"/>
    <w:rPr>
      <w:rFonts w:asciiTheme="majorHAnsi" w:eastAsiaTheme="majorEastAsia" w:hAnsiTheme="majorHAnsi" w:cstheme="majorBidi"/>
      <w:b/>
      <w:bCs/>
      <w:sz w:val="24"/>
      <w:szCs w:val="26"/>
    </w:rPr>
  </w:style>
  <w:style w:type="character" w:customStyle="1" w:styleId="Balk1Char">
    <w:name w:val="Başlık 1 Char"/>
    <w:basedOn w:val="VarsaylanParagrafYazTipi"/>
    <w:link w:val="Balk1"/>
    <w:uiPriority w:val="9"/>
    <w:rsid w:val="00C1396A"/>
    <w:rPr>
      <w:rFonts w:asciiTheme="majorHAnsi" w:eastAsiaTheme="majorEastAsia" w:hAnsiTheme="majorHAnsi" w:cstheme="majorBidi"/>
      <w:b/>
      <w:sz w:val="24"/>
      <w:szCs w:val="28"/>
    </w:rPr>
  </w:style>
  <w:style w:type="paragraph" w:styleId="T2">
    <w:name w:val="toc 2"/>
    <w:basedOn w:val="Normal"/>
    <w:next w:val="Normal"/>
    <w:autoRedefine/>
    <w:uiPriority w:val="39"/>
    <w:unhideWhenUsed/>
    <w:rsid w:val="00C01499"/>
    <w:pPr>
      <w:tabs>
        <w:tab w:val="left" w:pos="440"/>
        <w:tab w:val="right" w:pos="8777"/>
      </w:tabs>
      <w:spacing w:before="240" w:after="240"/>
    </w:pPr>
    <w:rPr>
      <w:rFonts w:ascii="Times New Roman" w:hAnsi="Times New Roman" w:cs="Times New Roman"/>
      <w:bCs/>
      <w:noProof/>
      <w:sz w:val="24"/>
      <w:szCs w:val="24"/>
    </w:rPr>
  </w:style>
  <w:style w:type="paragraph" w:styleId="T1">
    <w:name w:val="toc 1"/>
    <w:basedOn w:val="Normal"/>
    <w:next w:val="Normal"/>
    <w:autoRedefine/>
    <w:uiPriority w:val="39"/>
    <w:unhideWhenUsed/>
    <w:rsid w:val="00B4600D"/>
    <w:pPr>
      <w:tabs>
        <w:tab w:val="right" w:leader="dot" w:pos="8777"/>
      </w:tabs>
    </w:pPr>
    <w:rPr>
      <w:rFonts w:ascii="Times New Roman" w:hAnsi="Times New Roman" w:cs="Times New Roman"/>
      <w:bCs/>
      <w:caps/>
      <w:noProof/>
      <w:sz w:val="24"/>
      <w:szCs w:val="24"/>
    </w:rPr>
  </w:style>
  <w:style w:type="paragraph" w:styleId="T3">
    <w:name w:val="toc 3"/>
    <w:basedOn w:val="Normal"/>
    <w:next w:val="Normal"/>
    <w:autoRedefine/>
    <w:uiPriority w:val="39"/>
    <w:unhideWhenUsed/>
    <w:rsid w:val="00332B2A"/>
    <w:pPr>
      <w:ind w:left="220"/>
      <w:jc w:val="left"/>
    </w:pPr>
    <w:rPr>
      <w:sz w:val="20"/>
      <w:szCs w:val="20"/>
    </w:rPr>
  </w:style>
  <w:style w:type="paragraph" w:styleId="T4">
    <w:name w:val="toc 4"/>
    <w:basedOn w:val="Normal"/>
    <w:next w:val="Normal"/>
    <w:autoRedefine/>
    <w:uiPriority w:val="39"/>
    <w:unhideWhenUsed/>
    <w:rsid w:val="00332B2A"/>
    <w:pPr>
      <w:ind w:left="440"/>
      <w:jc w:val="left"/>
    </w:pPr>
    <w:rPr>
      <w:sz w:val="20"/>
      <w:szCs w:val="20"/>
    </w:rPr>
  </w:style>
  <w:style w:type="paragraph" w:styleId="T5">
    <w:name w:val="toc 5"/>
    <w:basedOn w:val="Normal"/>
    <w:next w:val="Normal"/>
    <w:autoRedefine/>
    <w:uiPriority w:val="39"/>
    <w:unhideWhenUsed/>
    <w:rsid w:val="00332B2A"/>
    <w:pPr>
      <w:ind w:left="660"/>
      <w:jc w:val="left"/>
    </w:pPr>
    <w:rPr>
      <w:sz w:val="20"/>
      <w:szCs w:val="20"/>
    </w:rPr>
  </w:style>
  <w:style w:type="paragraph" w:styleId="T6">
    <w:name w:val="toc 6"/>
    <w:basedOn w:val="Normal"/>
    <w:next w:val="Normal"/>
    <w:autoRedefine/>
    <w:uiPriority w:val="39"/>
    <w:unhideWhenUsed/>
    <w:rsid w:val="00332B2A"/>
    <w:pPr>
      <w:ind w:left="880"/>
      <w:jc w:val="left"/>
    </w:pPr>
    <w:rPr>
      <w:sz w:val="20"/>
      <w:szCs w:val="20"/>
    </w:rPr>
  </w:style>
  <w:style w:type="paragraph" w:styleId="T7">
    <w:name w:val="toc 7"/>
    <w:basedOn w:val="Normal"/>
    <w:next w:val="Normal"/>
    <w:autoRedefine/>
    <w:uiPriority w:val="39"/>
    <w:unhideWhenUsed/>
    <w:rsid w:val="00332B2A"/>
    <w:pPr>
      <w:ind w:left="1100"/>
      <w:jc w:val="left"/>
    </w:pPr>
    <w:rPr>
      <w:sz w:val="20"/>
      <w:szCs w:val="20"/>
    </w:rPr>
  </w:style>
  <w:style w:type="paragraph" w:styleId="T8">
    <w:name w:val="toc 8"/>
    <w:basedOn w:val="Normal"/>
    <w:next w:val="Normal"/>
    <w:autoRedefine/>
    <w:uiPriority w:val="39"/>
    <w:unhideWhenUsed/>
    <w:rsid w:val="00332B2A"/>
    <w:pPr>
      <w:ind w:left="1320"/>
      <w:jc w:val="left"/>
    </w:pPr>
    <w:rPr>
      <w:sz w:val="20"/>
      <w:szCs w:val="20"/>
    </w:rPr>
  </w:style>
  <w:style w:type="paragraph" w:styleId="T9">
    <w:name w:val="toc 9"/>
    <w:basedOn w:val="Normal"/>
    <w:next w:val="Normal"/>
    <w:autoRedefine/>
    <w:uiPriority w:val="39"/>
    <w:unhideWhenUsed/>
    <w:rsid w:val="00332B2A"/>
    <w:pPr>
      <w:ind w:left="1540"/>
      <w:jc w:val="left"/>
    </w:pPr>
    <w:rPr>
      <w:sz w:val="20"/>
      <w:szCs w:val="20"/>
    </w:rPr>
  </w:style>
  <w:style w:type="paragraph" w:styleId="GvdeMetni">
    <w:name w:val="Body Text"/>
    <w:basedOn w:val="Normal"/>
    <w:link w:val="GvdeMetniChar"/>
    <w:rsid w:val="00AF4C85"/>
    <w:pPr>
      <w:widowControl w:val="0"/>
      <w:suppressAutoHyphens/>
      <w:spacing w:after="120"/>
      <w:jc w:val="left"/>
    </w:pPr>
    <w:rPr>
      <w:rFonts w:ascii="Times New Roman" w:eastAsia="SimSun" w:hAnsi="Times New Roman" w:cs="Tahoma"/>
      <w:kern w:val="1"/>
      <w:sz w:val="24"/>
      <w:szCs w:val="24"/>
      <w:lang w:eastAsia="hi-IN" w:bidi="hi-IN"/>
    </w:rPr>
  </w:style>
  <w:style w:type="character" w:customStyle="1" w:styleId="GvdeMetniChar">
    <w:name w:val="Gövde Metni Char"/>
    <w:basedOn w:val="VarsaylanParagrafYazTipi"/>
    <w:link w:val="GvdeMetni"/>
    <w:rsid w:val="00AF4C85"/>
    <w:rPr>
      <w:rFonts w:ascii="Times New Roman" w:eastAsia="SimSun" w:hAnsi="Times New Roman" w:cs="Tahoma"/>
      <w:kern w:val="1"/>
      <w:sz w:val="24"/>
      <w:szCs w:val="24"/>
      <w:lang w:eastAsia="hi-IN" w:bidi="hi-IN"/>
    </w:rPr>
  </w:style>
  <w:style w:type="character" w:customStyle="1" w:styleId="Balk4Char">
    <w:name w:val="Başlık 4 Char"/>
    <w:basedOn w:val="VarsaylanParagrafYazTipi"/>
    <w:link w:val="Balk4"/>
    <w:uiPriority w:val="9"/>
    <w:rsid w:val="00041C64"/>
    <w:rPr>
      <w:rFonts w:asciiTheme="majorHAnsi" w:eastAsiaTheme="majorEastAsia" w:hAnsiTheme="majorHAnsi" w:cstheme="majorBidi"/>
      <w:i/>
      <w:iCs/>
      <w:color w:val="365F91" w:themeColor="accent1" w:themeShade="BF"/>
      <w:sz w:val="24"/>
      <w:lang w:eastAsia="en-US"/>
    </w:rPr>
  </w:style>
  <w:style w:type="character" w:customStyle="1" w:styleId="Balk5Char">
    <w:name w:val="Başlık 5 Char"/>
    <w:basedOn w:val="VarsaylanParagrafYazTipi"/>
    <w:link w:val="Balk5"/>
    <w:uiPriority w:val="9"/>
    <w:semiHidden/>
    <w:rsid w:val="00041C64"/>
    <w:rPr>
      <w:rFonts w:asciiTheme="majorHAnsi" w:eastAsiaTheme="majorEastAsia" w:hAnsiTheme="majorHAnsi" w:cstheme="majorBidi"/>
      <w:color w:val="365F91" w:themeColor="accent1" w:themeShade="BF"/>
      <w:sz w:val="24"/>
      <w:lang w:eastAsia="en-US"/>
    </w:rPr>
  </w:style>
  <w:style w:type="character" w:customStyle="1" w:styleId="Balk6Char">
    <w:name w:val="Başlık 6 Char"/>
    <w:basedOn w:val="VarsaylanParagrafYazTipi"/>
    <w:link w:val="Balk6"/>
    <w:uiPriority w:val="9"/>
    <w:semiHidden/>
    <w:rsid w:val="00041C64"/>
    <w:rPr>
      <w:rFonts w:asciiTheme="majorHAnsi" w:eastAsiaTheme="majorEastAsia" w:hAnsiTheme="majorHAnsi" w:cstheme="majorBidi"/>
      <w:color w:val="243F60" w:themeColor="accent1" w:themeShade="7F"/>
      <w:sz w:val="24"/>
      <w:lang w:eastAsia="en-US"/>
    </w:rPr>
  </w:style>
  <w:style w:type="character" w:customStyle="1" w:styleId="Balk7Char">
    <w:name w:val="Başlık 7 Char"/>
    <w:basedOn w:val="VarsaylanParagrafYazTipi"/>
    <w:link w:val="Balk7"/>
    <w:uiPriority w:val="9"/>
    <w:semiHidden/>
    <w:rsid w:val="00041C64"/>
    <w:rPr>
      <w:rFonts w:asciiTheme="majorHAnsi" w:eastAsiaTheme="majorEastAsia" w:hAnsiTheme="majorHAnsi" w:cstheme="majorBidi"/>
      <w:i/>
      <w:iCs/>
      <w:color w:val="243F60" w:themeColor="accent1" w:themeShade="7F"/>
      <w:sz w:val="24"/>
      <w:lang w:eastAsia="en-US"/>
    </w:rPr>
  </w:style>
  <w:style w:type="character" w:customStyle="1" w:styleId="Balk8Char">
    <w:name w:val="Başlık 8 Char"/>
    <w:basedOn w:val="VarsaylanParagrafYazTipi"/>
    <w:link w:val="Balk8"/>
    <w:uiPriority w:val="9"/>
    <w:semiHidden/>
    <w:rsid w:val="00041C64"/>
    <w:rPr>
      <w:rFonts w:asciiTheme="majorHAnsi" w:eastAsiaTheme="majorEastAsia" w:hAnsiTheme="majorHAnsi" w:cstheme="majorBidi"/>
      <w:color w:val="272727" w:themeColor="text1" w:themeTint="D8"/>
      <w:sz w:val="21"/>
      <w:szCs w:val="21"/>
      <w:lang w:eastAsia="en-US"/>
    </w:rPr>
  </w:style>
  <w:style w:type="character" w:customStyle="1" w:styleId="Balk9Char">
    <w:name w:val="Başlık 9 Char"/>
    <w:basedOn w:val="VarsaylanParagrafYazTipi"/>
    <w:link w:val="Balk9"/>
    <w:uiPriority w:val="9"/>
    <w:semiHidden/>
    <w:rsid w:val="00041C64"/>
    <w:rPr>
      <w:rFonts w:asciiTheme="majorHAnsi" w:eastAsiaTheme="majorEastAsia" w:hAnsiTheme="majorHAnsi" w:cstheme="majorBidi"/>
      <w:i/>
      <w:iCs/>
      <w:color w:val="272727" w:themeColor="text1" w:themeTint="D8"/>
      <w:sz w:val="21"/>
      <w:szCs w:val="21"/>
      <w:lang w:eastAsia="en-US"/>
    </w:rPr>
  </w:style>
  <w:style w:type="numbering" w:customStyle="1" w:styleId="Stil1">
    <w:name w:val="Stil1"/>
    <w:uiPriority w:val="99"/>
    <w:rsid w:val="00041C64"/>
    <w:pPr>
      <w:numPr>
        <w:numId w:val="2"/>
      </w:numPr>
    </w:pPr>
  </w:style>
  <w:style w:type="paragraph" w:styleId="AralkYok">
    <w:name w:val="No Spacing"/>
    <w:uiPriority w:val="1"/>
    <w:qFormat/>
    <w:rsid w:val="00041C64"/>
    <w:rPr>
      <w:rFonts w:eastAsiaTheme="minorHAnsi"/>
      <w:lang w:eastAsia="en-US"/>
    </w:rPr>
  </w:style>
  <w:style w:type="character" w:customStyle="1" w:styleId="Bahset1">
    <w:name w:val="Bahset1"/>
    <w:basedOn w:val="VarsaylanParagrafYazTipi"/>
    <w:uiPriority w:val="99"/>
    <w:semiHidden/>
    <w:unhideWhenUsed/>
    <w:rsid w:val="00041C64"/>
    <w:rPr>
      <w:color w:val="2B579A"/>
      <w:shd w:val="clear" w:color="auto" w:fill="E6E6E6"/>
    </w:rPr>
  </w:style>
  <w:style w:type="character" w:customStyle="1" w:styleId="apple-converted-space">
    <w:name w:val="apple-converted-space"/>
    <w:basedOn w:val="VarsaylanParagrafYazTipi"/>
    <w:rsid w:val="00041C64"/>
  </w:style>
  <w:style w:type="character" w:styleId="Vurgu">
    <w:name w:val="Emphasis"/>
    <w:basedOn w:val="VarsaylanParagrafYazTipi"/>
    <w:uiPriority w:val="20"/>
    <w:qFormat/>
    <w:rsid w:val="00041C64"/>
    <w:rPr>
      <w:i/>
      <w:iCs/>
    </w:rPr>
  </w:style>
  <w:style w:type="table" w:customStyle="1" w:styleId="TableNormal">
    <w:name w:val="Table Normal"/>
    <w:uiPriority w:val="2"/>
    <w:semiHidden/>
    <w:unhideWhenUsed/>
    <w:qFormat/>
    <w:rsid w:val="00041C64"/>
    <w:pPr>
      <w:widowControl w:val="0"/>
      <w:jc w:val="left"/>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1C64"/>
    <w:pPr>
      <w:widowControl w:val="0"/>
      <w:spacing w:line="252" w:lineRule="exact"/>
      <w:ind w:left="103"/>
      <w:jc w:val="left"/>
    </w:pPr>
    <w:rPr>
      <w:rFonts w:ascii="Times New Roman" w:eastAsia="Times New Roman" w:hAnsi="Times New Roman" w:cs="Times New Roman"/>
      <w:sz w:val="24"/>
      <w:lang w:val="en-US" w:eastAsia="en-US"/>
    </w:rPr>
  </w:style>
  <w:style w:type="paragraph" w:styleId="ResimYazs">
    <w:name w:val="caption"/>
    <w:basedOn w:val="Normal"/>
    <w:next w:val="Normal"/>
    <w:uiPriority w:val="35"/>
    <w:unhideWhenUsed/>
    <w:qFormat/>
    <w:rsid w:val="00041C64"/>
    <w:pPr>
      <w:spacing w:after="200"/>
    </w:pPr>
    <w:rPr>
      <w:rFonts w:ascii="Times New Roman" w:eastAsiaTheme="minorHAnsi" w:hAnsi="Times New Roman"/>
      <w:b/>
      <w:bCs/>
      <w:color w:val="4F81BD" w:themeColor="accent1"/>
      <w:sz w:val="18"/>
      <w:szCs w:val="18"/>
      <w:lang w:eastAsia="en-US"/>
    </w:rPr>
  </w:style>
  <w:style w:type="character" w:customStyle="1" w:styleId="Bahset2">
    <w:name w:val="Bahset2"/>
    <w:basedOn w:val="VarsaylanParagrafYazTipi"/>
    <w:uiPriority w:val="99"/>
    <w:semiHidden/>
    <w:unhideWhenUsed/>
    <w:rsid w:val="00041C64"/>
    <w:rPr>
      <w:color w:val="2B579A"/>
      <w:shd w:val="clear" w:color="auto" w:fill="E6E6E6"/>
    </w:rPr>
  </w:style>
  <w:style w:type="character" w:styleId="Gl">
    <w:name w:val="Strong"/>
    <w:basedOn w:val="VarsaylanParagrafYazTipi"/>
    <w:uiPriority w:val="22"/>
    <w:qFormat/>
    <w:rsid w:val="00041C64"/>
    <w:rPr>
      <w:b/>
      <w:bCs/>
    </w:rPr>
  </w:style>
  <w:style w:type="paragraph" w:customStyle="1" w:styleId="font8">
    <w:name w:val="font_8"/>
    <w:basedOn w:val="Normal"/>
    <w:rsid w:val="00041C64"/>
    <w:pPr>
      <w:jc w:val="left"/>
    </w:pPr>
    <w:rPr>
      <w:rFonts w:ascii="Times New Roman" w:eastAsia="Times New Roman" w:hAnsi="Times New Roman" w:cs="Times New Roman"/>
      <w:sz w:val="24"/>
      <w:szCs w:val="24"/>
    </w:rPr>
  </w:style>
  <w:style w:type="character" w:customStyle="1" w:styleId="Bahset3">
    <w:name w:val="Bahset3"/>
    <w:basedOn w:val="VarsaylanParagrafYazTipi"/>
    <w:uiPriority w:val="99"/>
    <w:semiHidden/>
    <w:unhideWhenUsed/>
    <w:rsid w:val="004C2C31"/>
    <w:rPr>
      <w:color w:val="2B579A"/>
      <w:shd w:val="clear" w:color="auto" w:fill="E6E6E6"/>
    </w:rPr>
  </w:style>
  <w:style w:type="table" w:customStyle="1" w:styleId="TableNormal1">
    <w:name w:val="Table Normal1"/>
    <w:uiPriority w:val="2"/>
    <w:semiHidden/>
    <w:unhideWhenUsed/>
    <w:qFormat/>
    <w:rsid w:val="00190659"/>
    <w:pPr>
      <w:widowControl w:val="0"/>
      <w:spacing w:after="0" w:afterAutospacing="0"/>
      <w:jc w:val="left"/>
    </w:pPr>
    <w:rPr>
      <w:rFonts w:eastAsia="Calibri"/>
      <w:lang w:val="en-US" w:eastAsia="en-US"/>
    </w:rPr>
    <w:tblPr>
      <w:tblInd w:w="0" w:type="dxa"/>
      <w:tblCellMar>
        <w:top w:w="0" w:type="dxa"/>
        <w:left w:w="0" w:type="dxa"/>
        <w:bottom w:w="0" w:type="dxa"/>
        <w:right w:w="0" w:type="dxa"/>
      </w:tblCellMar>
    </w:tblPr>
  </w:style>
  <w:style w:type="paragraph" w:styleId="HTMLncedenBiimlendirilmi">
    <w:name w:val="HTML Preformatted"/>
    <w:basedOn w:val="Normal"/>
    <w:link w:val="HTMLncedenBiimlendirilmiChar"/>
    <w:uiPriority w:val="99"/>
    <w:unhideWhenUsed/>
    <w:rsid w:val="00A15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jc w:val="left"/>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A15857"/>
    <w:rPr>
      <w:rFonts w:ascii="Courier New" w:eastAsia="Times New Roman" w:hAnsi="Courier New" w:cs="Courier New"/>
      <w:sz w:val="20"/>
      <w:szCs w:val="20"/>
    </w:rPr>
  </w:style>
  <w:style w:type="table" w:customStyle="1" w:styleId="TabloKlavuzuAk1">
    <w:name w:val="Tablo Kılavuzu Açık1"/>
    <w:basedOn w:val="NormalTablo"/>
    <w:uiPriority w:val="40"/>
    <w:rsid w:val="009863E1"/>
    <w:pPr>
      <w:spacing w:after="0" w:afterAutospacing="0"/>
      <w:jc w:val="left"/>
    </w:pPr>
    <w:rPr>
      <w:rFonts w:eastAsiaTheme="minorHAnsi"/>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037B94"/>
    <w:rPr>
      <w:rFonts w:ascii="Times New Roman" w:hAnsi="Times New Roman" w:cs="Times New Roman"/>
      <w:sz w:val="24"/>
      <w:szCs w:val="24"/>
    </w:rPr>
  </w:style>
  <w:style w:type="character" w:styleId="YerTutucuMetni">
    <w:name w:val="Placeholder Text"/>
    <w:basedOn w:val="VarsaylanParagrafYazTipi"/>
    <w:uiPriority w:val="99"/>
    <w:semiHidden/>
    <w:rsid w:val="0032244B"/>
    <w:rPr>
      <w:color w:val="666666"/>
    </w:rPr>
  </w:style>
  <w:style w:type="paragraph" w:customStyle="1" w:styleId="CHAPTER">
    <w:name w:val="CHAPTER"/>
    <w:basedOn w:val="Balk1"/>
    <w:link w:val="CHAPTERChar"/>
    <w:qFormat/>
    <w:rsid w:val="00CC7087"/>
    <w:pPr>
      <w:widowControl w:val="0"/>
      <w:numPr>
        <w:numId w:val="0"/>
      </w:numPr>
      <w:tabs>
        <w:tab w:val="left" w:leader="dot" w:pos="8222"/>
      </w:tabs>
      <w:autoSpaceDE w:val="0"/>
      <w:autoSpaceDN w:val="0"/>
      <w:adjustRightInd w:val="0"/>
      <w:spacing w:before="0" w:after="0" w:afterAutospacing="0" w:line="360" w:lineRule="auto"/>
      <w:jc w:val="center"/>
    </w:pPr>
    <w:rPr>
      <w:rFonts w:ascii="Times New Roman" w:hAnsi="Times New Roman" w:cs="Times New Roman"/>
      <w:szCs w:val="24"/>
    </w:rPr>
  </w:style>
  <w:style w:type="character" w:customStyle="1" w:styleId="CHAPTERChar">
    <w:name w:val="CHAPTER Char"/>
    <w:basedOn w:val="VarsaylanParagrafYazTipi"/>
    <w:link w:val="CHAPTER"/>
    <w:rsid w:val="00CC7087"/>
    <w:rPr>
      <w:rFonts w:ascii="Times New Roman" w:eastAsiaTheme="majorEastAsia" w:hAnsi="Times New Roman" w:cs="Times New Roman"/>
      <w:b/>
      <w:sz w:val="24"/>
      <w:szCs w:val="24"/>
    </w:rPr>
  </w:style>
  <w:style w:type="paragraph" w:customStyle="1" w:styleId="KonuBal1">
    <w:name w:val="Konu Başlığı1"/>
    <w:basedOn w:val="CHAPTER"/>
    <w:link w:val="TITLEChar"/>
    <w:qFormat/>
    <w:rsid w:val="0080632C"/>
    <w:pPr>
      <w:jc w:val="left"/>
    </w:pPr>
  </w:style>
  <w:style w:type="character" w:customStyle="1" w:styleId="TITLEChar">
    <w:name w:val="TITLE Char"/>
    <w:basedOn w:val="VarsaylanParagrafYazTipi"/>
    <w:link w:val="KonuBal1"/>
    <w:rsid w:val="0080632C"/>
    <w:rPr>
      <w:rFonts w:ascii="Times New Roman" w:eastAsiaTheme="majorEastAsia"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727293">
      <w:bodyDiv w:val="1"/>
      <w:marLeft w:val="0"/>
      <w:marRight w:val="0"/>
      <w:marTop w:val="0"/>
      <w:marBottom w:val="0"/>
      <w:divBdr>
        <w:top w:val="none" w:sz="0" w:space="0" w:color="auto"/>
        <w:left w:val="none" w:sz="0" w:space="0" w:color="auto"/>
        <w:bottom w:val="none" w:sz="0" w:space="0" w:color="auto"/>
        <w:right w:val="none" w:sz="0" w:space="0" w:color="auto"/>
      </w:divBdr>
    </w:div>
    <w:div w:id="1203400124">
      <w:bodyDiv w:val="1"/>
      <w:marLeft w:val="0"/>
      <w:marRight w:val="0"/>
      <w:marTop w:val="0"/>
      <w:marBottom w:val="0"/>
      <w:divBdr>
        <w:top w:val="none" w:sz="0" w:space="0" w:color="auto"/>
        <w:left w:val="none" w:sz="0" w:space="0" w:color="auto"/>
        <w:bottom w:val="none" w:sz="0" w:space="0" w:color="auto"/>
        <w:right w:val="none" w:sz="0" w:space="0" w:color="auto"/>
      </w:divBdr>
    </w:div>
    <w:div w:id="155781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AED98-0566-497E-AEB8-CBDCBE232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11716</TotalTime>
  <Pages>31</Pages>
  <Words>4663</Words>
  <Characters>33252</Characters>
  <Application>Microsoft Office Word</Application>
  <DocSecurity>0</DocSecurity>
  <Lines>831</Lines>
  <Paragraphs>347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dc:creator>
  <cp:lastModifiedBy>Rıdvan Söyü</cp:lastModifiedBy>
  <cp:revision>217</cp:revision>
  <cp:lastPrinted>2021-02-05T16:31:00Z</cp:lastPrinted>
  <dcterms:created xsi:type="dcterms:W3CDTF">2025-10-08T07:40:00Z</dcterms:created>
  <dcterms:modified xsi:type="dcterms:W3CDTF">2025-10-16T11:05:00Z</dcterms:modified>
</cp:coreProperties>
</file>